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99" w:rsidRDefault="00096299" w:rsidP="00096299">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96299">
        <w:t xml:space="preserve"> </w:t>
      </w:r>
      <w:r w:rsidRPr="00096299">
        <w:rPr>
          <w:rFonts w:ascii="Tahoma" w:hAnsi="Tahoma" w:cs="Tahoma"/>
          <w:b/>
          <w:bCs/>
          <w:color w:val="000000"/>
          <w:sz w:val="18"/>
          <w:szCs w:val="18"/>
          <w:lang w:val="en-IN" w:eastAsia="en-IN"/>
        </w:rPr>
        <w:t>1314780</w:t>
      </w:r>
      <w:bookmarkStart w:id="0" w:name="_GoBack"/>
      <w:bookmarkEnd w:id="0"/>
    </w:p>
    <w:p w:rsidR="00096299" w:rsidRDefault="00096299" w:rsidP="00096299">
      <w:pPr>
        <w:autoSpaceDE w:val="0"/>
        <w:autoSpaceDN w:val="0"/>
        <w:adjustRightInd w:val="0"/>
        <w:rPr>
          <w:rFonts w:ascii="Tahoma" w:hAnsi="Tahoma" w:cs="Tahoma"/>
          <w:b/>
          <w:bCs/>
          <w:color w:val="000000"/>
          <w:sz w:val="18"/>
          <w:szCs w:val="18"/>
          <w:lang w:val="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096299" w:rsidRDefault="00096299" w:rsidP="00096299">
      <w:pPr>
        <w:autoSpaceDE w:val="0"/>
        <w:autoSpaceDN w:val="0"/>
        <w:adjustRightInd w:val="0"/>
        <w:ind w:left="1080"/>
        <w:rPr>
          <w:rFonts w:ascii="Tahoma" w:hAnsi="Tahoma" w:cs="Tahoma"/>
          <w:bCs/>
          <w:color w:val="000000"/>
          <w:sz w:val="18"/>
          <w:szCs w:val="18"/>
        </w:rPr>
      </w:pPr>
    </w:p>
    <w:p w:rsidR="00096299" w:rsidRDefault="00096299" w:rsidP="00096299">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096299" w:rsidRDefault="00096299" w:rsidP="00096299">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1671F7" w:rsidRDefault="00096299" w:rsidP="00096299">
      <w:pPr>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p>
    <w:p w:rsidR="00096299" w:rsidRPr="00540FFF" w:rsidRDefault="00096299" w:rsidP="00096299">
      <w:pPr>
        <w:rPr>
          <w:rFonts w:ascii="Garamond" w:hAnsi="Garamond"/>
          <w:sz w:val="22"/>
          <w:szCs w:val="22"/>
        </w:rPr>
      </w:pPr>
    </w:p>
    <w:tbl>
      <w:tblPr>
        <w:tblStyle w:val="TableGrid"/>
        <w:tblW w:w="0" w:type="auto"/>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9576"/>
      </w:tblGrid>
      <w:tr w:rsidR="001671F7" w:rsidRPr="00540FFF" w:rsidTr="007F29FF">
        <w:tc>
          <w:tcPr>
            <w:tcW w:w="9576" w:type="dxa"/>
            <w:shd w:val="clear" w:color="auto" w:fill="D9D9D9"/>
          </w:tcPr>
          <w:p w:rsidR="001671F7" w:rsidRPr="00540FFF" w:rsidRDefault="001671F7">
            <w:pPr>
              <w:rPr>
                <w:rFonts w:ascii="Garamond" w:hAnsi="Garamond"/>
                <w:b/>
                <w:bCs/>
                <w:smallCaps/>
                <w:sz w:val="22"/>
                <w:szCs w:val="22"/>
              </w:rPr>
            </w:pPr>
            <w:r w:rsidRPr="00540FFF">
              <w:rPr>
                <w:rFonts w:ascii="Garamond" w:hAnsi="Garamond"/>
                <w:b/>
                <w:bCs/>
                <w:smallCaps/>
                <w:sz w:val="22"/>
                <w:szCs w:val="22"/>
              </w:rPr>
              <w:t>Objective</w:t>
            </w:r>
          </w:p>
        </w:tc>
      </w:tr>
    </w:tbl>
    <w:p w:rsidR="008105D8" w:rsidRPr="00A8478D" w:rsidRDefault="00453E7C" w:rsidP="00DA76DD">
      <w:pPr>
        <w:tabs>
          <w:tab w:val="num" w:pos="540"/>
          <w:tab w:val="left" w:pos="630"/>
        </w:tabs>
        <w:jc w:val="both"/>
        <w:rPr>
          <w:rFonts w:ascii="Garamond" w:hAnsi="Garamond" w:cs="Arial"/>
          <w:sz w:val="22"/>
          <w:szCs w:val="22"/>
          <w:lang w:val="en-US"/>
        </w:rPr>
      </w:pPr>
      <w:r w:rsidRPr="00540FFF">
        <w:rPr>
          <w:rFonts w:ascii="Garamond" w:hAnsi="Garamond" w:cs="Arial"/>
          <w:sz w:val="22"/>
          <w:szCs w:val="22"/>
        </w:rPr>
        <w:br/>
      </w:r>
      <w:r w:rsidR="00A8478D" w:rsidRPr="00A8478D">
        <w:rPr>
          <w:rFonts w:ascii="Garamond" w:hAnsi="Garamond" w:cs="Arial"/>
          <w:sz w:val="22"/>
          <w:szCs w:val="22"/>
          <w:lang w:val="en-US"/>
        </w:rPr>
        <w:t>A</w:t>
      </w:r>
      <w:r w:rsidR="003174A5">
        <w:rPr>
          <w:rFonts w:ascii="Garamond" w:hAnsi="Garamond" w:cs="Arial"/>
          <w:sz w:val="22"/>
          <w:szCs w:val="22"/>
          <w:lang w:val="en-US"/>
        </w:rPr>
        <w:t xml:space="preserve"> management professional with 1</w:t>
      </w:r>
      <w:r w:rsidR="00DA76DD">
        <w:rPr>
          <w:rFonts w:ascii="Garamond" w:hAnsi="Garamond" w:cs="Arial"/>
          <w:sz w:val="22"/>
          <w:szCs w:val="22"/>
          <w:lang w:val="en-US"/>
        </w:rPr>
        <w:t>2</w:t>
      </w:r>
      <w:r w:rsidR="00A8478D" w:rsidRPr="00A8478D">
        <w:rPr>
          <w:rFonts w:ascii="Garamond" w:hAnsi="Garamond" w:cs="Arial"/>
          <w:sz w:val="22"/>
          <w:szCs w:val="22"/>
          <w:lang w:val="en-US"/>
        </w:rPr>
        <w:t xml:space="preserve"> years of excellent track record in driving business growth through retail sales, marketing and business development initiatives, possessing allied exposure in operations management, seeking a challenging position with a dynamic organization to contribute accrued skills in achieving organizational objectives and charting a mutually beneficial growth path.</w:t>
      </w:r>
    </w:p>
    <w:p w:rsidR="008105D8" w:rsidRPr="00540FFF" w:rsidRDefault="008105D8" w:rsidP="008105D8">
      <w:pPr>
        <w:tabs>
          <w:tab w:val="num" w:pos="540"/>
          <w:tab w:val="left" w:pos="630"/>
        </w:tabs>
        <w:ind w:right="-360"/>
        <w:jc w:val="both"/>
        <w:rPr>
          <w:rFonts w:ascii="Garamond" w:hAnsi="Garamond" w:cs="Arial"/>
          <w:sz w:val="22"/>
          <w:szCs w:val="22"/>
        </w:rPr>
      </w:pPr>
    </w:p>
    <w:tbl>
      <w:tblPr>
        <w:tblStyle w:val="TableGrid"/>
        <w:tblW w:w="0" w:type="auto"/>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9576"/>
      </w:tblGrid>
      <w:tr w:rsidR="008105D8" w:rsidRPr="00540FFF" w:rsidTr="00B8609E">
        <w:tc>
          <w:tcPr>
            <w:tcW w:w="9576" w:type="dxa"/>
            <w:shd w:val="clear" w:color="auto" w:fill="D9D9D9"/>
          </w:tcPr>
          <w:p w:rsidR="008105D8" w:rsidRPr="00540FFF" w:rsidRDefault="008105D8" w:rsidP="00957B80">
            <w:pPr>
              <w:rPr>
                <w:rFonts w:ascii="Garamond" w:hAnsi="Garamond"/>
                <w:b/>
                <w:bCs/>
                <w:smallCaps/>
                <w:sz w:val="22"/>
                <w:szCs w:val="22"/>
              </w:rPr>
            </w:pPr>
            <w:r w:rsidRPr="00540FFF">
              <w:rPr>
                <w:rFonts w:ascii="Garamond" w:hAnsi="Garamond"/>
                <w:b/>
                <w:bCs/>
                <w:smallCaps/>
                <w:sz w:val="22"/>
                <w:szCs w:val="22"/>
              </w:rPr>
              <w:t>Key Skills</w:t>
            </w:r>
          </w:p>
        </w:tc>
      </w:tr>
    </w:tbl>
    <w:p w:rsidR="008105D8" w:rsidRPr="00540FFF" w:rsidRDefault="008105D8" w:rsidP="00453E7C">
      <w:pPr>
        <w:tabs>
          <w:tab w:val="num" w:pos="540"/>
          <w:tab w:val="left" w:pos="630"/>
        </w:tabs>
        <w:jc w:val="both"/>
        <w:rPr>
          <w:rFonts w:ascii="Garamond" w:hAnsi="Garamond" w:cs="Arial"/>
          <w:sz w:val="22"/>
          <w:szCs w:val="22"/>
        </w:rPr>
      </w:pPr>
    </w:p>
    <w:p w:rsidR="00A8478D" w:rsidRPr="00A8478D" w:rsidRDefault="00A8478D" w:rsidP="00A8478D">
      <w:pPr>
        <w:pStyle w:val="Heading1"/>
        <w:numPr>
          <w:ilvl w:val="0"/>
          <w:numId w:val="1"/>
        </w:numPr>
        <w:ind w:right="-360"/>
        <w:jc w:val="both"/>
        <w:rPr>
          <w:rFonts w:ascii="Garamond" w:hAnsi="Garamond" w:cs="Arial"/>
          <w:b w:val="0"/>
          <w:bCs w:val="0"/>
          <w:sz w:val="22"/>
          <w:szCs w:val="22"/>
        </w:rPr>
      </w:pPr>
      <w:r w:rsidRPr="00A8478D">
        <w:rPr>
          <w:rFonts w:ascii="Garamond" w:hAnsi="Garamond" w:cs="Arial"/>
          <w:b w:val="0"/>
          <w:bCs w:val="0"/>
          <w:sz w:val="22"/>
          <w:szCs w:val="22"/>
        </w:rPr>
        <w:t xml:space="preserve">Strategic Sales and Marketing, Business Development, Operations Management </w:t>
      </w:r>
    </w:p>
    <w:p w:rsidR="00A8478D" w:rsidRPr="00A8478D" w:rsidRDefault="00A8478D" w:rsidP="00A8478D">
      <w:pPr>
        <w:pStyle w:val="Heading1"/>
        <w:numPr>
          <w:ilvl w:val="0"/>
          <w:numId w:val="1"/>
        </w:numPr>
        <w:ind w:right="-360"/>
        <w:jc w:val="left"/>
        <w:rPr>
          <w:rFonts w:ascii="Garamond" w:hAnsi="Garamond" w:cs="Arial"/>
          <w:b w:val="0"/>
          <w:bCs w:val="0"/>
          <w:sz w:val="22"/>
          <w:szCs w:val="22"/>
        </w:rPr>
      </w:pPr>
      <w:r w:rsidRPr="00A8478D">
        <w:rPr>
          <w:rFonts w:ascii="Garamond" w:hAnsi="Garamond" w:cs="Arial"/>
          <w:b w:val="0"/>
          <w:bCs w:val="0"/>
          <w:sz w:val="22"/>
          <w:szCs w:val="22"/>
        </w:rPr>
        <w:t>Employee Relationship Management, Managerial Decision</w:t>
      </w:r>
      <w:r>
        <w:rPr>
          <w:rFonts w:ascii="Garamond" w:hAnsi="Garamond" w:cs="Arial"/>
          <w:b w:val="0"/>
          <w:bCs w:val="0"/>
          <w:sz w:val="22"/>
          <w:szCs w:val="22"/>
        </w:rPr>
        <w:t xml:space="preserve"> M</w:t>
      </w:r>
      <w:r w:rsidRPr="00A8478D">
        <w:rPr>
          <w:rFonts w:ascii="Garamond" w:hAnsi="Garamond" w:cs="Arial"/>
          <w:b w:val="0"/>
          <w:bCs w:val="0"/>
          <w:sz w:val="22"/>
          <w:szCs w:val="22"/>
        </w:rPr>
        <w:t>aking, Driving</w:t>
      </w:r>
      <w:r>
        <w:rPr>
          <w:rFonts w:ascii="Garamond" w:hAnsi="Garamond" w:cs="Arial"/>
          <w:b w:val="0"/>
          <w:bCs w:val="0"/>
          <w:sz w:val="22"/>
          <w:szCs w:val="22"/>
        </w:rPr>
        <w:t xml:space="preserve"> Growth, Target </w:t>
      </w:r>
      <w:r w:rsidRPr="00A8478D">
        <w:rPr>
          <w:rFonts w:ascii="Garamond" w:hAnsi="Garamond" w:cs="Arial"/>
          <w:b w:val="0"/>
          <w:bCs w:val="0"/>
          <w:sz w:val="22"/>
          <w:szCs w:val="22"/>
        </w:rPr>
        <w:t xml:space="preserve">Achievement </w:t>
      </w:r>
    </w:p>
    <w:p w:rsidR="00A8478D" w:rsidRPr="00A8478D" w:rsidRDefault="00A8478D" w:rsidP="00A8478D">
      <w:pPr>
        <w:pStyle w:val="Heading1"/>
        <w:numPr>
          <w:ilvl w:val="0"/>
          <w:numId w:val="1"/>
        </w:numPr>
        <w:ind w:right="-360"/>
        <w:jc w:val="left"/>
        <w:rPr>
          <w:rFonts w:ascii="Garamond" w:hAnsi="Garamond" w:cs="Arial"/>
          <w:b w:val="0"/>
          <w:bCs w:val="0"/>
          <w:sz w:val="22"/>
          <w:szCs w:val="22"/>
        </w:rPr>
      </w:pPr>
      <w:r w:rsidRPr="00A8478D">
        <w:rPr>
          <w:rFonts w:ascii="Garamond" w:hAnsi="Garamond" w:cs="Arial"/>
          <w:b w:val="0"/>
          <w:bCs w:val="0"/>
          <w:sz w:val="22"/>
          <w:szCs w:val="22"/>
        </w:rPr>
        <w:t xml:space="preserve">Market Research, Sales Analysis and Forecasting, Distribution Management </w:t>
      </w:r>
    </w:p>
    <w:p w:rsidR="00A8478D" w:rsidRPr="00A8478D" w:rsidRDefault="00A8478D" w:rsidP="00A8478D">
      <w:pPr>
        <w:pStyle w:val="Heading1"/>
        <w:numPr>
          <w:ilvl w:val="0"/>
          <w:numId w:val="1"/>
        </w:numPr>
        <w:ind w:right="-360"/>
        <w:jc w:val="both"/>
        <w:rPr>
          <w:rFonts w:ascii="Garamond" w:hAnsi="Garamond" w:cs="Arial"/>
          <w:b w:val="0"/>
          <w:bCs w:val="0"/>
          <w:sz w:val="22"/>
          <w:szCs w:val="22"/>
        </w:rPr>
      </w:pPr>
      <w:r w:rsidRPr="00A8478D">
        <w:rPr>
          <w:rFonts w:ascii="Garamond" w:hAnsi="Garamond" w:cs="Arial"/>
          <w:b w:val="0"/>
          <w:bCs w:val="0"/>
          <w:sz w:val="22"/>
          <w:szCs w:val="22"/>
        </w:rPr>
        <w:t>Clientele Development</w:t>
      </w:r>
      <w:r>
        <w:rPr>
          <w:rFonts w:ascii="Garamond" w:hAnsi="Garamond" w:cs="Arial"/>
          <w:b w:val="0"/>
          <w:bCs w:val="0"/>
          <w:sz w:val="22"/>
          <w:szCs w:val="22"/>
        </w:rPr>
        <w:t>, Telecom Product Positioning/</w:t>
      </w:r>
      <w:r w:rsidRPr="00A8478D">
        <w:rPr>
          <w:rFonts w:ascii="Garamond" w:hAnsi="Garamond" w:cs="Arial"/>
          <w:b w:val="0"/>
          <w:bCs w:val="0"/>
          <w:sz w:val="22"/>
          <w:szCs w:val="22"/>
        </w:rPr>
        <w:t xml:space="preserve">Marketing Campaigns and Product Distribution </w:t>
      </w:r>
    </w:p>
    <w:p w:rsidR="00A8478D" w:rsidRPr="00A8478D" w:rsidRDefault="00A8478D" w:rsidP="00A8478D">
      <w:pPr>
        <w:pStyle w:val="Heading1"/>
        <w:numPr>
          <w:ilvl w:val="0"/>
          <w:numId w:val="1"/>
        </w:numPr>
        <w:ind w:right="-360"/>
        <w:jc w:val="both"/>
        <w:rPr>
          <w:rFonts w:ascii="Garamond" w:hAnsi="Garamond" w:cs="Arial"/>
          <w:b w:val="0"/>
          <w:bCs w:val="0"/>
          <w:sz w:val="22"/>
          <w:szCs w:val="22"/>
        </w:rPr>
      </w:pPr>
      <w:r w:rsidRPr="00A8478D">
        <w:rPr>
          <w:rFonts w:ascii="Garamond" w:hAnsi="Garamond" w:cs="Arial"/>
          <w:b w:val="0"/>
          <w:bCs w:val="0"/>
          <w:sz w:val="22"/>
          <w:szCs w:val="22"/>
        </w:rPr>
        <w:t xml:space="preserve">Budgeting/Forecasting, Competitor Analysis, Market Analysis, Sales Analysis, Contractual Negotiation </w:t>
      </w:r>
    </w:p>
    <w:p w:rsidR="00A8478D" w:rsidRDefault="00A8478D" w:rsidP="00A8478D">
      <w:pPr>
        <w:pStyle w:val="Heading1"/>
        <w:numPr>
          <w:ilvl w:val="0"/>
          <w:numId w:val="1"/>
        </w:numPr>
        <w:ind w:right="-360"/>
        <w:jc w:val="both"/>
        <w:rPr>
          <w:rFonts w:ascii="Garamond" w:hAnsi="Garamond" w:cs="Arial"/>
          <w:b w:val="0"/>
          <w:bCs w:val="0"/>
          <w:sz w:val="22"/>
          <w:szCs w:val="22"/>
        </w:rPr>
      </w:pPr>
      <w:r w:rsidRPr="00A8478D">
        <w:rPr>
          <w:rFonts w:ascii="Garamond" w:hAnsi="Garamond" w:cs="Arial"/>
          <w:b w:val="0"/>
          <w:bCs w:val="0"/>
          <w:sz w:val="22"/>
          <w:szCs w:val="22"/>
        </w:rPr>
        <w:t xml:space="preserve">Client Relationship Management, Brand Management, Product Management, Revenue Generation </w:t>
      </w:r>
    </w:p>
    <w:p w:rsidR="00A8478D" w:rsidRDefault="00A8478D" w:rsidP="00A8478D">
      <w:pPr>
        <w:pStyle w:val="Heading1"/>
        <w:numPr>
          <w:ilvl w:val="0"/>
          <w:numId w:val="1"/>
        </w:numPr>
        <w:ind w:right="-360"/>
        <w:jc w:val="both"/>
        <w:rPr>
          <w:rFonts w:ascii="Garamond" w:hAnsi="Garamond" w:cs="Arial"/>
          <w:b w:val="0"/>
          <w:bCs w:val="0"/>
          <w:sz w:val="22"/>
          <w:szCs w:val="22"/>
        </w:rPr>
      </w:pPr>
      <w:r w:rsidRPr="00A8478D">
        <w:rPr>
          <w:rFonts w:ascii="Garamond" w:hAnsi="Garamond" w:cs="Arial"/>
          <w:b w:val="0"/>
          <w:bCs w:val="0"/>
          <w:sz w:val="22"/>
          <w:szCs w:val="22"/>
        </w:rPr>
        <w:t xml:space="preserve">Coordination and Development, Training and Recruitment, Performance Review, </w:t>
      </w:r>
      <w:r>
        <w:rPr>
          <w:rFonts w:ascii="Garamond" w:hAnsi="Garamond" w:cs="Arial"/>
          <w:b w:val="0"/>
          <w:bCs w:val="0"/>
          <w:sz w:val="22"/>
          <w:szCs w:val="22"/>
        </w:rPr>
        <w:t xml:space="preserve">Leadership, </w:t>
      </w:r>
      <w:smartTag w:uri="urn:schemas-microsoft-com:office:smarttags" w:element="place">
        <w:smartTag w:uri="urn:schemas-microsoft-com:office:smarttags" w:element="PlaceName">
          <w:r>
            <w:rPr>
              <w:rFonts w:ascii="Garamond" w:hAnsi="Garamond" w:cs="Arial"/>
              <w:b w:val="0"/>
              <w:bCs w:val="0"/>
              <w:sz w:val="22"/>
              <w:szCs w:val="22"/>
            </w:rPr>
            <w:t>Team</w:t>
          </w:r>
        </w:smartTag>
        <w:r>
          <w:rPr>
            <w:rFonts w:ascii="Garamond" w:hAnsi="Garamond" w:cs="Arial"/>
            <w:b w:val="0"/>
            <w:bCs w:val="0"/>
            <w:sz w:val="22"/>
            <w:szCs w:val="22"/>
          </w:rPr>
          <w:t xml:space="preserve"> </w:t>
        </w:r>
        <w:smartTag w:uri="urn:schemas-microsoft-com:office:smarttags" w:element="PlaceType">
          <w:r>
            <w:rPr>
              <w:rFonts w:ascii="Garamond" w:hAnsi="Garamond" w:cs="Arial"/>
              <w:b w:val="0"/>
              <w:bCs w:val="0"/>
              <w:sz w:val="22"/>
              <w:szCs w:val="22"/>
            </w:rPr>
            <w:t>Building</w:t>
          </w:r>
        </w:smartTag>
      </w:smartTag>
    </w:p>
    <w:p w:rsidR="00A8478D" w:rsidRDefault="00A8478D" w:rsidP="00A8478D">
      <w:pPr>
        <w:pStyle w:val="Heading1"/>
        <w:numPr>
          <w:ilvl w:val="0"/>
          <w:numId w:val="1"/>
        </w:numPr>
        <w:ind w:right="-360"/>
        <w:jc w:val="left"/>
        <w:rPr>
          <w:rFonts w:ascii="Garamond" w:hAnsi="Garamond" w:cs="Arial"/>
          <w:b w:val="0"/>
          <w:bCs w:val="0"/>
          <w:sz w:val="22"/>
          <w:szCs w:val="22"/>
        </w:rPr>
      </w:pPr>
      <w:r>
        <w:rPr>
          <w:rFonts w:ascii="Garamond" w:hAnsi="Garamond" w:cs="Arial"/>
          <w:b w:val="0"/>
          <w:bCs w:val="0"/>
          <w:sz w:val="22"/>
          <w:szCs w:val="22"/>
        </w:rPr>
        <w:t xml:space="preserve">Premiere Customer </w:t>
      </w:r>
      <w:r w:rsidRPr="00A8478D">
        <w:rPr>
          <w:rFonts w:ascii="Garamond" w:hAnsi="Garamond" w:cs="Arial"/>
          <w:b w:val="0"/>
          <w:bCs w:val="0"/>
          <w:sz w:val="22"/>
          <w:szCs w:val="22"/>
        </w:rPr>
        <w:t xml:space="preserve">Service Management, Resolving Customer Queries/Complaints, Management Reporting </w:t>
      </w:r>
    </w:p>
    <w:p w:rsidR="00A8478D" w:rsidRPr="00A8478D" w:rsidRDefault="00A8478D" w:rsidP="00A8478D">
      <w:pPr>
        <w:pStyle w:val="Heading1"/>
        <w:numPr>
          <w:ilvl w:val="0"/>
          <w:numId w:val="1"/>
        </w:numPr>
        <w:ind w:right="-360"/>
        <w:jc w:val="left"/>
        <w:rPr>
          <w:rFonts w:ascii="Garamond" w:hAnsi="Garamond" w:cs="Arial"/>
          <w:b w:val="0"/>
          <w:bCs w:val="0"/>
          <w:sz w:val="22"/>
          <w:szCs w:val="22"/>
        </w:rPr>
      </w:pPr>
      <w:r w:rsidRPr="00A8478D">
        <w:rPr>
          <w:rFonts w:ascii="Garamond" w:hAnsi="Garamond" w:cs="Arial"/>
          <w:b w:val="0"/>
          <w:bCs w:val="0"/>
          <w:sz w:val="22"/>
          <w:szCs w:val="22"/>
        </w:rPr>
        <w:t xml:space="preserve">Analytical Ability, Critical Thinking, Decision Making and Problem Solving, Time Management </w:t>
      </w:r>
    </w:p>
    <w:p w:rsidR="00A8478D" w:rsidRDefault="00A8478D" w:rsidP="00453E7C">
      <w:pPr>
        <w:rPr>
          <w:rFonts w:ascii="Garamond" w:hAnsi="Garamond"/>
          <w:sz w:val="22"/>
          <w:szCs w:val="22"/>
          <w:lang w:val="en-US"/>
        </w:rPr>
      </w:pPr>
    </w:p>
    <w:tbl>
      <w:tblPr>
        <w:tblStyle w:val="TableGrid"/>
        <w:tblW w:w="0" w:type="auto"/>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9576"/>
      </w:tblGrid>
      <w:tr w:rsidR="00907582" w:rsidRPr="00540FFF" w:rsidTr="00B8609E">
        <w:tc>
          <w:tcPr>
            <w:tcW w:w="9576" w:type="dxa"/>
            <w:shd w:val="clear" w:color="auto" w:fill="D9D9D9"/>
          </w:tcPr>
          <w:p w:rsidR="00907582" w:rsidRPr="00540FFF" w:rsidRDefault="00907582" w:rsidP="0062248C">
            <w:pPr>
              <w:rPr>
                <w:rFonts w:ascii="Garamond" w:hAnsi="Garamond"/>
                <w:b/>
                <w:bCs/>
                <w:smallCaps/>
                <w:sz w:val="22"/>
                <w:szCs w:val="22"/>
              </w:rPr>
            </w:pPr>
            <w:r>
              <w:rPr>
                <w:rFonts w:ascii="Garamond" w:hAnsi="Garamond"/>
                <w:b/>
                <w:bCs/>
                <w:smallCaps/>
                <w:sz w:val="22"/>
                <w:szCs w:val="22"/>
              </w:rPr>
              <w:t>Professional Experience</w:t>
            </w:r>
          </w:p>
        </w:tc>
      </w:tr>
    </w:tbl>
    <w:p w:rsidR="00702C5F" w:rsidRPr="00702C5F" w:rsidRDefault="009C053F" w:rsidP="002E4BA9">
      <w:pPr>
        <w:rPr>
          <w:rFonts w:ascii="Garamond" w:hAnsi="Garamond" w:cs="Arial"/>
          <w:b/>
          <w:bCs/>
          <w:sz w:val="22"/>
          <w:szCs w:val="22"/>
        </w:rPr>
      </w:pPr>
      <w:r w:rsidRPr="009C053F">
        <w:rPr>
          <w:rFonts w:ascii="Garamond" w:hAnsi="Garamond"/>
          <w:b/>
          <w:sz w:val="22"/>
          <w:szCs w:val="22"/>
        </w:rPr>
        <w:t xml:space="preserve">March 2014 – </w:t>
      </w:r>
      <w:r>
        <w:rPr>
          <w:rFonts w:ascii="Garamond" w:hAnsi="Garamond"/>
          <w:b/>
          <w:sz w:val="22"/>
          <w:szCs w:val="22"/>
        </w:rPr>
        <w:tab/>
        <w:t xml:space="preserve">     </w:t>
      </w:r>
      <w:bookmarkStart w:id="1" w:name="title"/>
      <w:r w:rsidR="00702C5F" w:rsidRPr="00702C5F">
        <w:rPr>
          <w:rFonts w:ascii="Garamond" w:hAnsi="Garamond" w:cs="Arial"/>
          <w:b/>
          <w:bCs/>
          <w:sz w:val="22"/>
          <w:szCs w:val="22"/>
        </w:rPr>
        <w:fldChar w:fldCharType="begin"/>
      </w:r>
      <w:r w:rsidR="00702C5F" w:rsidRPr="00702C5F">
        <w:rPr>
          <w:rFonts w:ascii="Garamond" w:hAnsi="Garamond" w:cs="Arial"/>
          <w:b/>
          <w:bCs/>
          <w:sz w:val="22"/>
          <w:szCs w:val="22"/>
        </w:rPr>
        <w:instrText xml:space="preserve"> HYPERLINK "http://www.linkedin.com/search?search=&amp;title=Advisor+-+Excellencors%2C+Emarites+ID+Authority&amp;sortCriteria=R&amp;keepFacets=true&amp;currentTitle=CP&amp;trk=prof-exp-title" \o "Find others with this title" </w:instrText>
      </w:r>
      <w:r w:rsidR="00702C5F" w:rsidRPr="00702C5F">
        <w:rPr>
          <w:rFonts w:ascii="Garamond" w:hAnsi="Garamond" w:cs="Arial"/>
          <w:b/>
          <w:bCs/>
          <w:sz w:val="22"/>
          <w:szCs w:val="22"/>
        </w:rPr>
        <w:fldChar w:fldCharType="separate"/>
      </w:r>
      <w:r w:rsidR="002E4BA9">
        <w:rPr>
          <w:rFonts w:ascii="Garamond" w:hAnsi="Garamond"/>
          <w:b/>
          <w:bCs/>
          <w:sz w:val="22"/>
          <w:szCs w:val="22"/>
        </w:rPr>
        <w:t>Senior</w:t>
      </w:r>
      <w:r w:rsidR="0090031E">
        <w:rPr>
          <w:rFonts w:ascii="Garamond" w:hAnsi="Garamond"/>
          <w:b/>
          <w:bCs/>
          <w:sz w:val="22"/>
          <w:szCs w:val="22"/>
        </w:rPr>
        <w:t xml:space="preserve"> Business</w:t>
      </w:r>
      <w:r w:rsidR="002E4BA9">
        <w:rPr>
          <w:rFonts w:ascii="Garamond" w:hAnsi="Garamond"/>
          <w:b/>
          <w:bCs/>
          <w:sz w:val="22"/>
          <w:szCs w:val="22"/>
        </w:rPr>
        <w:t xml:space="preserve"> Consultant</w:t>
      </w:r>
      <w:r w:rsidR="00702C5F">
        <w:rPr>
          <w:rFonts w:ascii="Garamond" w:hAnsi="Garamond"/>
          <w:b/>
          <w:bCs/>
          <w:sz w:val="22"/>
          <w:szCs w:val="22"/>
        </w:rPr>
        <w:t xml:space="preserve"> - </w:t>
      </w:r>
      <w:proofErr w:type="spellStart"/>
      <w:r w:rsidR="00702C5F" w:rsidRPr="00702C5F">
        <w:rPr>
          <w:rFonts w:ascii="Garamond" w:hAnsi="Garamond"/>
          <w:b/>
          <w:bCs/>
          <w:sz w:val="22"/>
          <w:szCs w:val="22"/>
        </w:rPr>
        <w:t>Excellencors</w:t>
      </w:r>
      <w:proofErr w:type="spellEnd"/>
      <w:r w:rsidR="00702C5F" w:rsidRPr="00702C5F">
        <w:rPr>
          <w:rFonts w:ascii="Garamond" w:hAnsi="Garamond"/>
          <w:b/>
          <w:bCs/>
          <w:sz w:val="22"/>
          <w:szCs w:val="22"/>
        </w:rPr>
        <w:t>, Emirates ID Authority</w:t>
      </w:r>
      <w:r w:rsidR="00702C5F" w:rsidRPr="00702C5F">
        <w:rPr>
          <w:rFonts w:ascii="Garamond" w:hAnsi="Garamond" w:cs="Arial"/>
          <w:b/>
          <w:bCs/>
          <w:sz w:val="22"/>
          <w:szCs w:val="22"/>
        </w:rPr>
        <w:fldChar w:fldCharType="end"/>
      </w:r>
      <w:bookmarkEnd w:id="1"/>
    </w:p>
    <w:p w:rsidR="009C053F" w:rsidRDefault="009C053F" w:rsidP="00453E7C">
      <w:pPr>
        <w:rPr>
          <w:rFonts w:ascii="Garamond" w:hAnsi="Garamond"/>
          <w:b/>
          <w:sz w:val="22"/>
          <w:szCs w:val="22"/>
        </w:rPr>
      </w:pPr>
      <w:r w:rsidRPr="009C053F">
        <w:rPr>
          <w:rFonts w:ascii="Garamond" w:hAnsi="Garamond"/>
          <w:b/>
          <w:sz w:val="22"/>
          <w:szCs w:val="22"/>
        </w:rPr>
        <w:t>Present</w:t>
      </w:r>
      <w:r w:rsidR="00702C5F">
        <w:rPr>
          <w:rFonts w:ascii="Garamond" w:hAnsi="Garamond"/>
          <w:b/>
          <w:sz w:val="22"/>
          <w:szCs w:val="22"/>
        </w:rPr>
        <w:tab/>
      </w:r>
      <w:r w:rsidR="00702C5F">
        <w:rPr>
          <w:rFonts w:ascii="Garamond" w:hAnsi="Garamond"/>
          <w:b/>
          <w:sz w:val="22"/>
          <w:szCs w:val="22"/>
        </w:rPr>
        <w:tab/>
      </w:r>
      <w:r w:rsidR="00702C5F">
        <w:rPr>
          <w:rFonts w:ascii="Garamond" w:hAnsi="Garamond"/>
          <w:b/>
          <w:sz w:val="22"/>
          <w:szCs w:val="22"/>
        </w:rPr>
        <w:tab/>
      </w:r>
    </w:p>
    <w:p w:rsidR="0090031E" w:rsidRDefault="0090031E" w:rsidP="0090031E">
      <w:pPr>
        <w:rPr>
          <w:rFonts w:ascii="Garamond" w:hAnsi="Garamond" w:cs="Arial"/>
          <w:sz w:val="22"/>
          <w:szCs w:val="22"/>
        </w:rPr>
      </w:pPr>
    </w:p>
    <w:p w:rsidR="00702C5F" w:rsidRDefault="00702C5F" w:rsidP="00702C5F">
      <w:pPr>
        <w:ind w:left="2160"/>
        <w:rPr>
          <w:rFonts w:ascii="Garamond" w:hAnsi="Garamond" w:cs="Arial"/>
          <w:sz w:val="22"/>
          <w:szCs w:val="22"/>
        </w:rPr>
      </w:pPr>
      <w:r w:rsidRPr="00702C5F">
        <w:rPr>
          <w:rFonts w:ascii="Garamond" w:hAnsi="Garamond" w:cs="Arial"/>
          <w:sz w:val="22"/>
          <w:szCs w:val="22"/>
        </w:rPr>
        <w:t>Responsible for all phases of planning and execution of the 7 stars project initiated by the prime minister his highness Sheikh Mohammed Bin Rashid Al Maktoum. This position supports the Emirates ID authority in developing the performance of the service centers by meeting a hotel-style seven-star rating system for service centers. Classifications of all government service centers will be based on service quality</w:t>
      </w:r>
      <w:r>
        <w:rPr>
          <w:rFonts w:ascii="Garamond" w:hAnsi="Garamond" w:cs="Arial"/>
          <w:sz w:val="22"/>
          <w:szCs w:val="22"/>
        </w:rPr>
        <w:t>.</w:t>
      </w:r>
    </w:p>
    <w:p w:rsidR="0090031E" w:rsidRDefault="0090031E" w:rsidP="00702C5F">
      <w:pPr>
        <w:ind w:left="2160"/>
        <w:rPr>
          <w:rFonts w:ascii="Garamond" w:hAnsi="Garamond" w:cs="Arial"/>
          <w:sz w:val="22"/>
          <w:szCs w:val="22"/>
        </w:rPr>
      </w:pPr>
    </w:p>
    <w:p w:rsidR="0090031E" w:rsidRPr="0090031E" w:rsidRDefault="0090031E" w:rsidP="00702C5F">
      <w:pPr>
        <w:ind w:left="2160"/>
        <w:rPr>
          <w:rFonts w:ascii="Garamond" w:hAnsi="Garamond" w:cs="Arial"/>
          <w:b/>
          <w:bCs/>
          <w:sz w:val="22"/>
          <w:szCs w:val="22"/>
        </w:rPr>
      </w:pPr>
      <w:r w:rsidRPr="0090031E">
        <w:rPr>
          <w:rFonts w:ascii="Garamond" w:hAnsi="Garamond" w:cs="Arial"/>
          <w:b/>
          <w:bCs/>
          <w:sz w:val="22"/>
          <w:szCs w:val="22"/>
        </w:rPr>
        <w:t>Key responsibilities:</w:t>
      </w:r>
    </w:p>
    <w:p w:rsidR="0090031E" w:rsidRDefault="0090031E" w:rsidP="00702C5F">
      <w:pPr>
        <w:ind w:left="2160"/>
        <w:rPr>
          <w:rFonts w:ascii="Garamond" w:hAnsi="Garamond" w:cs="Arial"/>
          <w:sz w:val="22"/>
          <w:szCs w:val="22"/>
        </w:rPr>
      </w:pPr>
    </w:p>
    <w:p w:rsidR="0090031E" w:rsidRDefault="0090031E" w:rsidP="0090031E">
      <w:pPr>
        <w:pStyle w:val="ListParagraph"/>
        <w:numPr>
          <w:ilvl w:val="0"/>
          <w:numId w:val="5"/>
        </w:numPr>
        <w:rPr>
          <w:rFonts w:ascii="Garamond" w:hAnsi="Garamond" w:cs="Arial"/>
          <w:sz w:val="22"/>
          <w:szCs w:val="22"/>
        </w:rPr>
      </w:pPr>
      <w:r w:rsidRPr="0090031E">
        <w:rPr>
          <w:rFonts w:ascii="Garamond" w:hAnsi="Garamond" w:cs="Arial"/>
          <w:sz w:val="22"/>
          <w:szCs w:val="22"/>
        </w:rPr>
        <w:t xml:space="preserve">Play a leading role in the development and management of an organisational culture that achieves business excellence. </w:t>
      </w:r>
    </w:p>
    <w:p w:rsidR="0090031E" w:rsidRDefault="0090031E" w:rsidP="0090031E">
      <w:pPr>
        <w:pStyle w:val="ListParagraph"/>
        <w:numPr>
          <w:ilvl w:val="0"/>
          <w:numId w:val="5"/>
        </w:numPr>
        <w:rPr>
          <w:rFonts w:ascii="Garamond" w:hAnsi="Garamond" w:cs="Arial"/>
          <w:sz w:val="22"/>
          <w:szCs w:val="22"/>
        </w:rPr>
      </w:pPr>
      <w:r w:rsidRPr="0090031E">
        <w:rPr>
          <w:rFonts w:ascii="Garamond" w:hAnsi="Garamond" w:cs="Arial"/>
          <w:sz w:val="22"/>
          <w:szCs w:val="22"/>
        </w:rPr>
        <w:t xml:space="preserve">Develop methodologies, frameworks, strategies, policies, and plans that support the culture of business excellence and ensure this is aligned to customer excellence and regulatory compliance. </w:t>
      </w:r>
    </w:p>
    <w:p w:rsidR="0090031E" w:rsidRDefault="0090031E" w:rsidP="0090031E">
      <w:pPr>
        <w:pStyle w:val="ListParagraph"/>
        <w:numPr>
          <w:ilvl w:val="0"/>
          <w:numId w:val="5"/>
        </w:numPr>
        <w:rPr>
          <w:rFonts w:ascii="Garamond" w:hAnsi="Garamond" w:cs="Arial"/>
          <w:sz w:val="22"/>
          <w:szCs w:val="22"/>
        </w:rPr>
      </w:pPr>
      <w:r w:rsidRPr="0090031E">
        <w:rPr>
          <w:rFonts w:ascii="Garamond" w:hAnsi="Garamond" w:cs="Arial"/>
          <w:sz w:val="22"/>
          <w:szCs w:val="22"/>
        </w:rPr>
        <w:t xml:space="preserve">Provide direction and leadership to the Business Excellence Team and the organisation as a whole. </w:t>
      </w:r>
    </w:p>
    <w:p w:rsidR="0090031E" w:rsidRPr="0090031E" w:rsidRDefault="0090031E" w:rsidP="0090031E">
      <w:pPr>
        <w:pStyle w:val="ListParagraph"/>
        <w:numPr>
          <w:ilvl w:val="0"/>
          <w:numId w:val="5"/>
        </w:numPr>
        <w:rPr>
          <w:rFonts w:ascii="Garamond" w:hAnsi="Garamond" w:cs="Arial"/>
          <w:sz w:val="22"/>
          <w:szCs w:val="22"/>
        </w:rPr>
      </w:pPr>
      <w:r w:rsidRPr="0090031E">
        <w:rPr>
          <w:rFonts w:ascii="Garamond" w:hAnsi="Garamond" w:cs="Arial"/>
          <w:sz w:val="22"/>
          <w:szCs w:val="22"/>
        </w:rPr>
        <w:t xml:space="preserve">Coordinate the development and ongoing use of the Performance Management Strategy and Framework </w:t>
      </w:r>
      <w:r>
        <w:rPr>
          <w:rFonts w:ascii="Garamond" w:hAnsi="Garamond" w:cs="Arial"/>
          <w:sz w:val="22"/>
          <w:szCs w:val="22"/>
        </w:rPr>
        <w:t>t</w:t>
      </w:r>
      <w:r w:rsidRPr="0090031E">
        <w:rPr>
          <w:rFonts w:ascii="Garamond" w:hAnsi="Garamond" w:cs="Arial"/>
          <w:sz w:val="22"/>
          <w:szCs w:val="22"/>
        </w:rPr>
        <w:t>o maintain and develop a performance management framework that supports the achievement of performance targets through agreed KPI’s within budgeted cost.</w:t>
      </w:r>
    </w:p>
    <w:p w:rsidR="007665C5" w:rsidRPr="007665C5" w:rsidRDefault="007665C5" w:rsidP="007665C5">
      <w:pPr>
        <w:numPr>
          <w:ilvl w:val="0"/>
          <w:numId w:val="5"/>
        </w:numPr>
        <w:jc w:val="both"/>
        <w:rPr>
          <w:rFonts w:ascii="Garamond" w:hAnsi="Garamond" w:cs="Arial"/>
          <w:sz w:val="22"/>
          <w:szCs w:val="22"/>
        </w:rPr>
      </w:pPr>
      <w:r w:rsidRPr="007665C5">
        <w:rPr>
          <w:rFonts w:ascii="Garamond" w:hAnsi="Garamond" w:cs="Arial"/>
          <w:sz w:val="22"/>
          <w:szCs w:val="22"/>
        </w:rPr>
        <w:t>To develop continuous improvement strategies to optimise business performance and support the achievement of highest regulatory assessments.</w:t>
      </w:r>
    </w:p>
    <w:p w:rsidR="0090031E" w:rsidRPr="0090031E" w:rsidRDefault="0090031E" w:rsidP="007665C5">
      <w:pPr>
        <w:pStyle w:val="ListParagraph"/>
        <w:ind w:left="2160"/>
        <w:rPr>
          <w:rFonts w:ascii="Garamond" w:hAnsi="Garamond" w:cs="Arial"/>
          <w:sz w:val="22"/>
          <w:szCs w:val="22"/>
        </w:rPr>
      </w:pPr>
    </w:p>
    <w:p w:rsidR="0090031E" w:rsidRPr="009C053F" w:rsidRDefault="0090031E" w:rsidP="00702C5F">
      <w:pPr>
        <w:ind w:left="2160"/>
        <w:rPr>
          <w:rFonts w:ascii="Garamond" w:hAnsi="Garamond"/>
          <w:b/>
          <w:sz w:val="22"/>
          <w:szCs w:val="22"/>
        </w:rPr>
      </w:pPr>
    </w:p>
    <w:p w:rsidR="009C053F" w:rsidRPr="00702C5F" w:rsidRDefault="009C053F" w:rsidP="00453E7C">
      <w:pPr>
        <w:rPr>
          <w:rFonts w:ascii="Garamond" w:hAnsi="Garamond"/>
          <w:b/>
          <w:sz w:val="22"/>
          <w:szCs w:val="22"/>
        </w:rPr>
      </w:pPr>
    </w:p>
    <w:p w:rsidR="009C053F" w:rsidRDefault="009C053F" w:rsidP="00453E7C">
      <w:pPr>
        <w:rPr>
          <w:rFonts w:ascii="Garamond" w:hAnsi="Garamond"/>
          <w:sz w:val="22"/>
          <w:szCs w:val="22"/>
          <w:lang w:val="en-US"/>
        </w:rPr>
      </w:pPr>
    </w:p>
    <w:p w:rsidR="009C053F" w:rsidRPr="00540FFF" w:rsidRDefault="009C053F" w:rsidP="00453E7C">
      <w:pPr>
        <w:rPr>
          <w:rFonts w:ascii="Garamond" w:hAnsi="Garamond"/>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7848"/>
      </w:tblGrid>
      <w:tr w:rsidR="00453E7C" w:rsidRPr="00540FFF" w:rsidTr="00EA7B65">
        <w:tc>
          <w:tcPr>
            <w:tcW w:w="1728" w:type="dxa"/>
          </w:tcPr>
          <w:p w:rsidR="00453E7C" w:rsidRDefault="008D6CF3">
            <w:pPr>
              <w:rPr>
                <w:rFonts w:ascii="Garamond" w:hAnsi="Garamond"/>
                <w:b/>
                <w:sz w:val="22"/>
                <w:szCs w:val="22"/>
              </w:rPr>
            </w:pPr>
            <w:r>
              <w:rPr>
                <w:rFonts w:ascii="Garamond" w:hAnsi="Garamond"/>
                <w:b/>
                <w:sz w:val="22"/>
                <w:szCs w:val="22"/>
              </w:rPr>
              <w:t>Sept 2009</w:t>
            </w:r>
            <w:r w:rsidR="00453E7C" w:rsidRPr="00540FFF">
              <w:rPr>
                <w:rFonts w:ascii="Garamond" w:hAnsi="Garamond"/>
                <w:b/>
                <w:sz w:val="22"/>
                <w:szCs w:val="22"/>
              </w:rPr>
              <w:t xml:space="preserve"> </w:t>
            </w:r>
            <w:r w:rsidR="009C053F">
              <w:rPr>
                <w:rFonts w:ascii="Garamond" w:hAnsi="Garamond"/>
                <w:b/>
                <w:sz w:val="22"/>
                <w:szCs w:val="22"/>
              </w:rPr>
              <w:t>–</w:t>
            </w:r>
            <w:r w:rsidR="00453E7C" w:rsidRPr="00540FFF">
              <w:rPr>
                <w:rFonts w:ascii="Garamond" w:hAnsi="Garamond"/>
                <w:b/>
                <w:sz w:val="22"/>
                <w:szCs w:val="22"/>
              </w:rPr>
              <w:t xml:space="preserve"> </w:t>
            </w:r>
          </w:p>
          <w:p w:rsidR="009C053F" w:rsidRPr="00540FFF" w:rsidRDefault="009C053F">
            <w:pPr>
              <w:rPr>
                <w:rFonts w:ascii="Garamond" w:hAnsi="Garamond"/>
                <w:b/>
                <w:sz w:val="22"/>
                <w:szCs w:val="22"/>
              </w:rPr>
            </w:pPr>
            <w:r>
              <w:rPr>
                <w:rFonts w:ascii="Garamond" w:hAnsi="Garamond"/>
                <w:b/>
                <w:sz w:val="22"/>
                <w:szCs w:val="22"/>
              </w:rPr>
              <w:t>March 2014</w:t>
            </w:r>
          </w:p>
        </w:tc>
        <w:tc>
          <w:tcPr>
            <w:tcW w:w="7848" w:type="dxa"/>
          </w:tcPr>
          <w:p w:rsidR="00453E7C" w:rsidRPr="00540FFF" w:rsidRDefault="00A8478D" w:rsidP="00453E7C">
            <w:pPr>
              <w:ind w:right="180"/>
              <w:rPr>
                <w:rFonts w:ascii="Garamond" w:hAnsi="Garamond" w:cs="Arial"/>
                <w:b/>
                <w:bCs/>
                <w:sz w:val="22"/>
                <w:szCs w:val="22"/>
              </w:rPr>
            </w:pPr>
            <w:r>
              <w:rPr>
                <w:rFonts w:ascii="Garamond" w:hAnsi="Garamond" w:cs="Arial"/>
                <w:b/>
                <w:bCs/>
                <w:sz w:val="22"/>
                <w:szCs w:val="22"/>
              </w:rPr>
              <w:t>Retail Sales Manager</w:t>
            </w:r>
          </w:p>
          <w:p w:rsidR="00A8478D" w:rsidRPr="00A8478D" w:rsidRDefault="00A8478D" w:rsidP="00A8478D">
            <w:pPr>
              <w:rPr>
                <w:rFonts w:ascii="Garamond" w:hAnsi="Garamond" w:cs="Arial"/>
                <w:b/>
                <w:bCs/>
                <w:sz w:val="22"/>
                <w:szCs w:val="22"/>
              </w:rPr>
            </w:pPr>
            <w:r>
              <w:rPr>
                <w:rFonts w:ascii="Garamond" w:hAnsi="Garamond" w:cs="Arial"/>
                <w:b/>
                <w:bCs/>
                <w:sz w:val="22"/>
                <w:szCs w:val="22"/>
              </w:rPr>
              <w:t xml:space="preserve">Mada Telecom - </w:t>
            </w:r>
            <w:r w:rsidRPr="00A8478D">
              <w:rPr>
                <w:rFonts w:ascii="Garamond" w:hAnsi="Garamond" w:cs="Arial"/>
                <w:b/>
                <w:bCs/>
                <w:sz w:val="22"/>
                <w:szCs w:val="22"/>
              </w:rPr>
              <w:t>Part of Zain Group</w:t>
            </w:r>
            <w:r>
              <w:rPr>
                <w:rFonts w:ascii="Garamond" w:hAnsi="Garamond" w:cs="Arial"/>
                <w:b/>
                <w:bCs/>
                <w:sz w:val="22"/>
                <w:szCs w:val="22"/>
              </w:rPr>
              <w:t xml:space="preserve">, </w:t>
            </w:r>
            <w:smartTag w:uri="urn:schemas-microsoft-com:office:smarttags" w:element="place">
              <w:smartTag w:uri="urn:schemas-microsoft-com:office:smarttags" w:element="City">
                <w:r>
                  <w:rPr>
                    <w:rFonts w:ascii="Garamond" w:hAnsi="Garamond" w:cs="Arial"/>
                    <w:b/>
                    <w:bCs/>
                    <w:sz w:val="22"/>
                    <w:szCs w:val="22"/>
                  </w:rPr>
                  <w:t>Amman</w:t>
                </w:r>
              </w:smartTag>
              <w:r>
                <w:rPr>
                  <w:rFonts w:ascii="Garamond" w:hAnsi="Garamond" w:cs="Arial"/>
                  <w:b/>
                  <w:bCs/>
                  <w:sz w:val="22"/>
                  <w:szCs w:val="22"/>
                </w:rPr>
                <w:t xml:space="preserve">, </w:t>
              </w:r>
              <w:smartTag w:uri="urn:schemas-microsoft-com:office:smarttags" w:element="country-region">
                <w:r>
                  <w:rPr>
                    <w:rFonts w:ascii="Garamond" w:hAnsi="Garamond" w:cs="Arial"/>
                    <w:b/>
                    <w:bCs/>
                    <w:sz w:val="22"/>
                    <w:szCs w:val="22"/>
                  </w:rPr>
                  <w:t>Jordan</w:t>
                </w:r>
              </w:smartTag>
            </w:smartTag>
          </w:p>
          <w:p w:rsidR="00A8478D" w:rsidRPr="00A8478D" w:rsidRDefault="00540FFF" w:rsidP="00A8478D">
            <w:pPr>
              <w:ind w:right="180"/>
              <w:rPr>
                <w:rFonts w:ascii="Garamond" w:hAnsi="Garamond" w:cs="Arial"/>
                <w:b/>
                <w:bCs/>
                <w:sz w:val="22"/>
                <w:szCs w:val="22"/>
              </w:rPr>
            </w:pPr>
            <w:r w:rsidRPr="00540FFF">
              <w:rPr>
                <w:rFonts w:ascii="Garamond" w:hAnsi="Garamond" w:cs="Arial"/>
                <w:b/>
                <w:bCs/>
                <w:sz w:val="22"/>
                <w:szCs w:val="22"/>
              </w:rPr>
              <w:br/>
            </w:r>
            <w:r w:rsidR="00A8478D">
              <w:rPr>
                <w:rFonts w:ascii="Garamond" w:hAnsi="Garamond" w:cs="Arial"/>
                <w:b/>
                <w:bCs/>
                <w:sz w:val="22"/>
                <w:szCs w:val="22"/>
              </w:rPr>
              <w:t>Highlights:</w:t>
            </w:r>
          </w:p>
          <w:p w:rsidR="00453E7C" w:rsidRPr="00540FFF" w:rsidRDefault="00A8478D" w:rsidP="00453E7C">
            <w:pPr>
              <w:numPr>
                <w:ilvl w:val="0"/>
                <w:numId w:val="2"/>
              </w:numPr>
              <w:ind w:right="180"/>
              <w:rPr>
                <w:rFonts w:ascii="Garamond" w:hAnsi="Garamond" w:cs="Arial"/>
                <w:sz w:val="22"/>
                <w:szCs w:val="22"/>
              </w:rPr>
            </w:pPr>
            <w:r w:rsidRPr="00A8478D">
              <w:rPr>
                <w:rFonts w:ascii="Garamond" w:hAnsi="Garamond" w:cs="Arial"/>
                <w:sz w:val="22"/>
                <w:szCs w:val="22"/>
              </w:rPr>
              <w:t>Successfully launch</w:t>
            </w:r>
            <w:r w:rsidR="008D6CF3">
              <w:rPr>
                <w:rFonts w:ascii="Garamond" w:hAnsi="Garamond" w:cs="Arial"/>
                <w:sz w:val="22"/>
                <w:szCs w:val="22"/>
              </w:rPr>
              <w:t>ed</w:t>
            </w:r>
            <w:r w:rsidRPr="00A8478D">
              <w:rPr>
                <w:rFonts w:ascii="Garamond" w:hAnsi="Garamond" w:cs="Arial"/>
                <w:sz w:val="22"/>
                <w:szCs w:val="22"/>
              </w:rPr>
              <w:t xml:space="preserve"> the retail business for the company by performing various activities including recruitment of shop team, shops selection and setting all business requirements for smooth functioning. </w:t>
            </w:r>
            <w:r w:rsidR="00453E7C" w:rsidRPr="00540FFF">
              <w:rPr>
                <w:rFonts w:ascii="Garamond" w:hAnsi="Garamond" w:cs="Arial"/>
                <w:sz w:val="22"/>
                <w:szCs w:val="22"/>
              </w:rPr>
              <w:t>Supervising the safe and efficient management of crew operations in line with commercial aims of the company and other laid down requirements.</w:t>
            </w:r>
          </w:p>
          <w:p w:rsidR="008D6CF3" w:rsidRDefault="008D6CF3" w:rsidP="008D6CF3">
            <w:pPr>
              <w:ind w:right="180"/>
              <w:rPr>
                <w:rFonts w:ascii="Garamond" w:hAnsi="Garamond" w:cs="Arial"/>
                <w:b/>
                <w:bCs/>
                <w:sz w:val="22"/>
                <w:szCs w:val="22"/>
              </w:rPr>
            </w:pPr>
            <w:r w:rsidRPr="00540FFF">
              <w:rPr>
                <w:rFonts w:ascii="Garamond" w:hAnsi="Garamond" w:cs="Arial"/>
                <w:b/>
                <w:bCs/>
                <w:sz w:val="22"/>
                <w:szCs w:val="22"/>
              </w:rPr>
              <w:br/>
              <w:t>Key Responsibilities:</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Identifying primary thrust areas of business based on market surveys and analysis. Designing/ implementing strategic marketing and business development measures to optimize sales, volume distr</w:t>
            </w:r>
            <w:r>
              <w:rPr>
                <w:rFonts w:ascii="Garamond" w:hAnsi="Garamond" w:cs="Arial"/>
                <w:sz w:val="22"/>
                <w:szCs w:val="22"/>
              </w:rPr>
              <w:t>ibution and customer service.</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Developing and implementing sales plans/strategies, marketing initiatives to accommodate division/corporate goals. Directing sales forecast activities and set p</w:t>
            </w:r>
            <w:r>
              <w:rPr>
                <w:rFonts w:ascii="Garamond" w:hAnsi="Garamond" w:cs="Arial"/>
                <w:sz w:val="22"/>
                <w:szCs w:val="22"/>
              </w:rPr>
              <w:t>erformance goals accordingly.</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Conducting market research, competitor analysis to conceptualize counter strategies and preparing research-based reports and sales forecasts for senior m</w:t>
            </w:r>
            <w:r>
              <w:rPr>
                <w:rFonts w:ascii="Garamond" w:hAnsi="Garamond" w:cs="Arial"/>
                <w:sz w:val="22"/>
                <w:szCs w:val="22"/>
              </w:rPr>
              <w:t>anagement.</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Directing, monitoring and evaluating overall activities of the sales team, creating a customized follow up systems, overseeing their performance and motivating them</w:t>
            </w:r>
            <w:r>
              <w:rPr>
                <w:rFonts w:ascii="Garamond" w:hAnsi="Garamond" w:cs="Arial"/>
                <w:sz w:val="22"/>
                <w:szCs w:val="22"/>
              </w:rPr>
              <w:t xml:space="preserve"> to accomplish sales targets.</w:t>
            </w:r>
          </w:p>
          <w:p w:rsid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Generating revenues, maximizing profit margins by identifying high potential retail sales opportu</w:t>
            </w:r>
            <w:r>
              <w:rPr>
                <w:rFonts w:ascii="Garamond" w:hAnsi="Garamond" w:cs="Arial"/>
                <w:sz w:val="22"/>
                <w:szCs w:val="22"/>
              </w:rPr>
              <w:t>nities and prioritizing them.</w:t>
            </w:r>
          </w:p>
          <w:p w:rsidR="008D6CF3" w:rsidRDefault="008D6CF3" w:rsidP="008D6CF3">
            <w:pPr>
              <w:ind w:left="90" w:right="180"/>
              <w:rPr>
                <w:rFonts w:ascii="Garamond" w:hAnsi="Garamond" w:cs="Arial"/>
                <w:sz w:val="22"/>
                <w:szCs w:val="22"/>
              </w:rPr>
            </w:pPr>
          </w:p>
          <w:p w:rsidR="008D6CF3" w:rsidRPr="008D6CF3" w:rsidRDefault="008D6CF3" w:rsidP="008D6CF3">
            <w:pPr>
              <w:ind w:left="90" w:right="180"/>
              <w:rPr>
                <w:rFonts w:ascii="Garamond" w:hAnsi="Garamond" w:cs="Arial"/>
                <w:sz w:val="22"/>
                <w:szCs w:val="22"/>
              </w:rPr>
            </w:pP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 xml:space="preserve">Conducting customer satisfaction survey and evaluating customer feedback to suggest modifications and incorporating the same in business strategy, thus effecting high levels of sales and achievement </w:t>
            </w:r>
            <w:r>
              <w:rPr>
                <w:rFonts w:ascii="Garamond" w:hAnsi="Garamond" w:cs="Arial"/>
                <w:sz w:val="22"/>
                <w:szCs w:val="22"/>
              </w:rPr>
              <w:t>of organizational objectives.</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Researching current market scenario, conducting competitive analysis, capturing new business opportunities, analyzing, preparing forecast reports and submitting the same to the sales director for further decision making.</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Devising budgets and targets, monitoring performance against budgets, submitting variance reports to the senior management with recommendations for improving profitability.</w:t>
            </w:r>
          </w:p>
          <w:p w:rsidR="00453E7C" w:rsidRPr="00540FFF" w:rsidRDefault="00453E7C" w:rsidP="008D6CF3">
            <w:pPr>
              <w:ind w:right="180"/>
              <w:rPr>
                <w:rFonts w:ascii="Garamond" w:hAnsi="Garamond"/>
                <w:b/>
                <w:bCs/>
                <w:sz w:val="22"/>
                <w:szCs w:val="22"/>
              </w:rPr>
            </w:pPr>
          </w:p>
        </w:tc>
      </w:tr>
      <w:tr w:rsidR="00453E7C" w:rsidRPr="00540FFF" w:rsidTr="00EA7B65">
        <w:tc>
          <w:tcPr>
            <w:tcW w:w="1728" w:type="dxa"/>
          </w:tcPr>
          <w:p w:rsidR="00453E7C" w:rsidRPr="00540FFF" w:rsidRDefault="008D6CF3">
            <w:pPr>
              <w:rPr>
                <w:rFonts w:ascii="Garamond" w:hAnsi="Garamond"/>
                <w:b/>
                <w:bCs/>
                <w:sz w:val="22"/>
                <w:szCs w:val="22"/>
                <w:lang w:val="en-US"/>
              </w:rPr>
            </w:pPr>
            <w:r>
              <w:rPr>
                <w:rFonts w:ascii="Garamond" w:hAnsi="Garamond"/>
                <w:b/>
                <w:sz w:val="22"/>
                <w:szCs w:val="22"/>
              </w:rPr>
              <w:t>Dec 2007 – Sept 2009</w:t>
            </w:r>
          </w:p>
        </w:tc>
        <w:tc>
          <w:tcPr>
            <w:tcW w:w="7848" w:type="dxa"/>
          </w:tcPr>
          <w:p w:rsidR="00453E7C" w:rsidRPr="00540FFF" w:rsidRDefault="008D6CF3">
            <w:pPr>
              <w:rPr>
                <w:rFonts w:ascii="Garamond" w:hAnsi="Garamond" w:cs="Arial"/>
                <w:b/>
                <w:bCs/>
                <w:sz w:val="22"/>
                <w:szCs w:val="22"/>
              </w:rPr>
            </w:pPr>
            <w:r>
              <w:rPr>
                <w:rFonts w:ascii="Garamond" w:hAnsi="Garamond" w:cs="Arial"/>
                <w:b/>
                <w:bCs/>
                <w:sz w:val="22"/>
                <w:szCs w:val="22"/>
              </w:rPr>
              <w:t>Retail Sales Manager</w:t>
            </w:r>
          </w:p>
          <w:p w:rsidR="00453E7C" w:rsidRPr="008D6CF3" w:rsidRDefault="008D6CF3" w:rsidP="008D6CF3">
            <w:pPr>
              <w:rPr>
                <w:rFonts w:ascii="Garamond" w:hAnsi="Garamond" w:cs="Arial"/>
                <w:b/>
                <w:bCs/>
                <w:sz w:val="22"/>
                <w:szCs w:val="22"/>
              </w:rPr>
            </w:pPr>
            <w:smartTag w:uri="urn:schemas-microsoft-com:office:smarttags" w:element="place">
              <w:smartTag w:uri="urn:schemas-microsoft-com:office:smarttags" w:element="City">
                <w:r>
                  <w:rPr>
                    <w:rFonts w:ascii="Garamond" w:hAnsi="Garamond" w:cs="Arial"/>
                    <w:b/>
                    <w:bCs/>
                    <w:sz w:val="22"/>
                    <w:szCs w:val="22"/>
                  </w:rPr>
                  <w:t>Wi-Tribe</w:t>
                </w:r>
              </w:smartTag>
              <w:r>
                <w:rPr>
                  <w:rFonts w:ascii="Garamond" w:hAnsi="Garamond" w:cs="Arial"/>
                  <w:b/>
                  <w:bCs/>
                  <w:sz w:val="22"/>
                  <w:szCs w:val="22"/>
                </w:rPr>
                <w:t xml:space="preserve">, </w:t>
              </w:r>
              <w:smartTag w:uri="urn:schemas-microsoft-com:office:smarttags" w:element="country-region">
                <w:r>
                  <w:rPr>
                    <w:rFonts w:ascii="Garamond" w:hAnsi="Garamond" w:cs="Arial"/>
                    <w:b/>
                    <w:bCs/>
                    <w:sz w:val="22"/>
                    <w:szCs w:val="22"/>
                  </w:rPr>
                  <w:t>Jordan</w:t>
                </w:r>
              </w:smartTag>
            </w:smartTag>
          </w:p>
          <w:p w:rsidR="00453E7C" w:rsidRPr="00540FFF" w:rsidRDefault="00540FFF" w:rsidP="008D6CF3">
            <w:pPr>
              <w:ind w:right="180"/>
              <w:rPr>
                <w:rFonts w:ascii="Garamond" w:hAnsi="Garamond" w:cs="Arial"/>
                <w:b/>
                <w:bCs/>
                <w:sz w:val="22"/>
                <w:szCs w:val="22"/>
              </w:rPr>
            </w:pPr>
            <w:r w:rsidRPr="00540FFF">
              <w:rPr>
                <w:rFonts w:ascii="Garamond" w:hAnsi="Garamond" w:cs="Arial"/>
                <w:b/>
                <w:bCs/>
                <w:sz w:val="22"/>
                <w:szCs w:val="22"/>
              </w:rPr>
              <w:br/>
            </w:r>
            <w:r w:rsidR="008D6CF3">
              <w:rPr>
                <w:rFonts w:ascii="Garamond" w:hAnsi="Garamond" w:cs="Arial"/>
                <w:b/>
                <w:bCs/>
                <w:sz w:val="22"/>
                <w:szCs w:val="22"/>
              </w:rPr>
              <w:t>Highlights:</w:t>
            </w:r>
          </w:p>
          <w:p w:rsidR="008D6CF3" w:rsidRPr="008D6CF3" w:rsidRDefault="008D6CF3" w:rsidP="00540FFF">
            <w:pPr>
              <w:numPr>
                <w:ilvl w:val="0"/>
                <w:numId w:val="2"/>
              </w:numPr>
              <w:rPr>
                <w:rFonts w:ascii="Garamond" w:hAnsi="Garamond" w:cs="Arial"/>
                <w:sz w:val="22"/>
                <w:szCs w:val="22"/>
              </w:rPr>
            </w:pPr>
            <w:r w:rsidRPr="008D6CF3">
              <w:rPr>
                <w:rFonts w:ascii="Garamond" w:hAnsi="Garamond" w:cs="Arial"/>
                <w:sz w:val="22"/>
                <w:szCs w:val="22"/>
              </w:rPr>
              <w:t>Successfully participated in all start-up activities of the sales department and handled all operations from pre launch stage.</w:t>
            </w:r>
          </w:p>
          <w:p w:rsidR="008D6CF3" w:rsidRPr="008D6CF3" w:rsidRDefault="008D6CF3" w:rsidP="00540FFF">
            <w:pPr>
              <w:numPr>
                <w:ilvl w:val="0"/>
                <w:numId w:val="2"/>
              </w:numPr>
              <w:rPr>
                <w:rFonts w:ascii="Garamond" w:hAnsi="Garamond" w:cs="Arial"/>
                <w:sz w:val="22"/>
                <w:szCs w:val="22"/>
              </w:rPr>
            </w:pPr>
            <w:r w:rsidRPr="008D6CF3">
              <w:rPr>
                <w:rFonts w:ascii="Garamond" w:hAnsi="Garamond" w:cs="Arial"/>
                <w:sz w:val="22"/>
                <w:szCs w:val="22"/>
              </w:rPr>
              <w:t>Played a vital in spearheading the UAT committee for test execution and issue resolution prior to ‘soft launch’.</w:t>
            </w:r>
          </w:p>
          <w:p w:rsidR="008D6CF3" w:rsidRDefault="008D6CF3" w:rsidP="008D6CF3">
            <w:pPr>
              <w:rPr>
                <w:rFonts w:ascii="Garamond" w:hAnsi="Garamond" w:cs="Arial"/>
                <w:sz w:val="22"/>
                <w:szCs w:val="22"/>
              </w:rPr>
            </w:pPr>
            <w:r w:rsidRPr="00540FFF">
              <w:rPr>
                <w:rFonts w:ascii="Garamond" w:hAnsi="Garamond" w:cs="Arial"/>
                <w:b/>
                <w:bCs/>
                <w:sz w:val="22"/>
                <w:szCs w:val="22"/>
              </w:rPr>
              <w:t>Key Responsibilities:</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Developed and implemented an integrated range of sales and marketing concepts/strategies consistent with the overall goals/objectives of the business.</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 xml:space="preserve">Instituted/directed development/implementation of budget and long term financial plans to achieve the category's volume, profit and spending objectives. </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 xml:space="preserve">Ascertained top line sales goals and bottom line profit goals are met, by </w:t>
            </w:r>
            <w:r w:rsidRPr="008D6CF3">
              <w:rPr>
                <w:rFonts w:ascii="Garamond" w:hAnsi="Garamond" w:cs="Arial"/>
                <w:sz w:val="22"/>
                <w:szCs w:val="22"/>
              </w:rPr>
              <w:lastRenderedPageBreak/>
              <w:t>recognizing profitability/ revenue impact of business opportunities and oversaw execution of brand strategies.</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Planned, budgeted and implemented promotional and marketing ventures (exhibitions, conferences, receptions and campaigns) for new and existing products.</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Conducted periodical meetings with the sales team for forecasting revenues, reviewed financial performance of the company and leading investigations on product weaknesses and complaints.</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Conducted training for the sales team, imparted knowledge of company products to foster positive attitude towards attainment of company goals.</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Monitored inventory in coordination with sales/marketing personnel. Tracked inventory to ensure sufficient stock to meet demand, met abnormal demand situations by ordering for replenishment stocks and maintaining safety stocks.</w:t>
            </w:r>
          </w:p>
          <w:p w:rsidR="008D6CF3"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Actively focused on improving customer relations through better services thus, expanded business reach and proactively creating new sales leads/opportunities.</w:t>
            </w:r>
          </w:p>
          <w:p w:rsidR="00540FFF" w:rsidRPr="008D6CF3" w:rsidRDefault="008D6CF3" w:rsidP="008D6CF3">
            <w:pPr>
              <w:numPr>
                <w:ilvl w:val="0"/>
                <w:numId w:val="2"/>
              </w:numPr>
              <w:ind w:right="180"/>
              <w:rPr>
                <w:rFonts w:ascii="Garamond" w:hAnsi="Garamond" w:cs="Arial"/>
                <w:sz w:val="22"/>
                <w:szCs w:val="22"/>
              </w:rPr>
            </w:pPr>
            <w:r w:rsidRPr="008D6CF3">
              <w:rPr>
                <w:rFonts w:ascii="Garamond" w:hAnsi="Garamond" w:cs="Arial"/>
                <w:sz w:val="22"/>
                <w:szCs w:val="22"/>
              </w:rPr>
              <w:t xml:space="preserve">Kept close tabs on market dynamics and competitor activities and devised effective marketing strategies to counter the same. </w:t>
            </w:r>
          </w:p>
          <w:p w:rsidR="008D6CF3" w:rsidRPr="008D6CF3" w:rsidRDefault="008D6CF3" w:rsidP="008D6CF3">
            <w:pPr>
              <w:ind w:left="90" w:right="180"/>
              <w:rPr>
                <w:rFonts w:ascii="Garamond" w:hAnsi="Garamond" w:cs="Arial"/>
                <w:sz w:val="20"/>
                <w:szCs w:val="20"/>
              </w:rPr>
            </w:pPr>
          </w:p>
        </w:tc>
      </w:tr>
      <w:tr w:rsidR="00453E7C" w:rsidRPr="00540FFF" w:rsidTr="00EA7B65">
        <w:tc>
          <w:tcPr>
            <w:tcW w:w="1728" w:type="dxa"/>
          </w:tcPr>
          <w:p w:rsidR="00EA7B65" w:rsidRDefault="00EA7B65">
            <w:pPr>
              <w:rPr>
                <w:rFonts w:ascii="Garamond" w:hAnsi="Garamond"/>
                <w:b/>
                <w:sz w:val="22"/>
                <w:szCs w:val="22"/>
                <w:rtl/>
              </w:rPr>
            </w:pPr>
          </w:p>
          <w:p w:rsidR="00EA7B65" w:rsidRDefault="00EA7B65">
            <w:pPr>
              <w:rPr>
                <w:rFonts w:ascii="Garamond" w:hAnsi="Garamond"/>
                <w:b/>
                <w:sz w:val="22"/>
                <w:szCs w:val="22"/>
                <w:rtl/>
              </w:rPr>
            </w:pPr>
          </w:p>
          <w:p w:rsidR="00EA7B65" w:rsidRDefault="00EA7B65">
            <w:pPr>
              <w:rPr>
                <w:rFonts w:ascii="Garamond" w:hAnsi="Garamond"/>
                <w:b/>
                <w:sz w:val="22"/>
                <w:szCs w:val="22"/>
                <w:rtl/>
              </w:rPr>
            </w:pPr>
          </w:p>
          <w:p w:rsidR="00453E7C" w:rsidRPr="00540FFF" w:rsidRDefault="009542F3">
            <w:pPr>
              <w:rPr>
                <w:rFonts w:ascii="Garamond" w:hAnsi="Garamond"/>
                <w:b/>
                <w:bCs/>
                <w:sz w:val="22"/>
                <w:szCs w:val="22"/>
                <w:lang w:val="en-US"/>
              </w:rPr>
            </w:pPr>
            <w:r>
              <w:rPr>
                <w:rFonts w:ascii="Garamond" w:hAnsi="Garamond"/>
                <w:b/>
                <w:sz w:val="22"/>
                <w:szCs w:val="22"/>
              </w:rPr>
              <w:t>Apr 2007 – Dec 2007</w:t>
            </w:r>
          </w:p>
        </w:tc>
        <w:tc>
          <w:tcPr>
            <w:tcW w:w="7848" w:type="dxa"/>
          </w:tcPr>
          <w:p w:rsidR="00EA7B65" w:rsidRDefault="00EA7B65">
            <w:pPr>
              <w:rPr>
                <w:rFonts w:ascii="Garamond" w:hAnsi="Garamond" w:cs="Arial"/>
                <w:b/>
                <w:bCs/>
                <w:sz w:val="22"/>
                <w:szCs w:val="22"/>
                <w:rtl/>
              </w:rPr>
            </w:pPr>
          </w:p>
          <w:p w:rsidR="00EA7B65" w:rsidRDefault="00EA7B65">
            <w:pPr>
              <w:rPr>
                <w:rFonts w:ascii="Garamond" w:hAnsi="Garamond" w:cs="Arial"/>
                <w:b/>
                <w:bCs/>
                <w:sz w:val="22"/>
                <w:szCs w:val="22"/>
                <w:rtl/>
              </w:rPr>
            </w:pPr>
          </w:p>
          <w:p w:rsidR="00EA7B65" w:rsidRDefault="00EA7B65">
            <w:pPr>
              <w:rPr>
                <w:rFonts w:ascii="Garamond" w:hAnsi="Garamond" w:cs="Arial"/>
                <w:b/>
                <w:bCs/>
                <w:sz w:val="22"/>
                <w:szCs w:val="22"/>
                <w:rtl/>
              </w:rPr>
            </w:pPr>
          </w:p>
          <w:p w:rsidR="00453E7C" w:rsidRPr="00540FFF" w:rsidRDefault="008D6CF3">
            <w:pPr>
              <w:rPr>
                <w:rFonts w:ascii="Garamond" w:hAnsi="Garamond" w:cs="Arial"/>
                <w:b/>
                <w:bCs/>
                <w:sz w:val="22"/>
                <w:szCs w:val="22"/>
              </w:rPr>
            </w:pPr>
            <w:r>
              <w:rPr>
                <w:rFonts w:ascii="Garamond" w:hAnsi="Garamond" w:cs="Arial"/>
                <w:b/>
                <w:bCs/>
                <w:sz w:val="22"/>
                <w:szCs w:val="22"/>
              </w:rPr>
              <w:t>Retail Operations Manager</w:t>
            </w:r>
          </w:p>
          <w:p w:rsidR="008E7906" w:rsidRPr="00540FFF" w:rsidRDefault="008D6CF3" w:rsidP="008D6CF3">
            <w:pPr>
              <w:rPr>
                <w:rFonts w:ascii="Garamond" w:hAnsi="Garamond" w:cs="Arial"/>
                <w:b/>
                <w:bCs/>
                <w:sz w:val="22"/>
                <w:szCs w:val="22"/>
              </w:rPr>
            </w:pPr>
            <w:r>
              <w:rPr>
                <w:rFonts w:ascii="Garamond" w:hAnsi="Garamond" w:cs="Arial"/>
                <w:b/>
                <w:bCs/>
                <w:sz w:val="22"/>
                <w:szCs w:val="22"/>
              </w:rPr>
              <w:t xml:space="preserve">Umniah, Al Aryan, </w:t>
            </w:r>
            <w:smartTag w:uri="urn:schemas-microsoft-com:office:smarttags" w:element="country-region">
              <w:smartTag w:uri="urn:schemas-microsoft-com:office:smarttags" w:element="place">
                <w:r>
                  <w:rPr>
                    <w:rFonts w:ascii="Garamond" w:hAnsi="Garamond" w:cs="Arial"/>
                    <w:b/>
                    <w:bCs/>
                    <w:sz w:val="22"/>
                    <w:szCs w:val="22"/>
                  </w:rPr>
                  <w:t>Jordan</w:t>
                </w:r>
              </w:smartTag>
            </w:smartTag>
            <w:r w:rsidR="008E7906" w:rsidRPr="00540FFF">
              <w:rPr>
                <w:rFonts w:ascii="Garamond" w:hAnsi="Garamond" w:cs="Arial"/>
                <w:b/>
                <w:bCs/>
                <w:sz w:val="22"/>
                <w:szCs w:val="22"/>
              </w:rPr>
              <w:t xml:space="preserve">            </w:t>
            </w:r>
          </w:p>
          <w:p w:rsidR="008E7906" w:rsidRPr="00540FFF" w:rsidRDefault="00540FFF" w:rsidP="008E7906">
            <w:pPr>
              <w:ind w:right="180"/>
              <w:rPr>
                <w:rFonts w:ascii="Garamond" w:hAnsi="Garamond" w:cs="Arial"/>
                <w:b/>
                <w:bCs/>
                <w:sz w:val="22"/>
                <w:szCs w:val="22"/>
              </w:rPr>
            </w:pPr>
            <w:r w:rsidRPr="00540FFF">
              <w:rPr>
                <w:rFonts w:ascii="Garamond" w:hAnsi="Garamond" w:cs="Arial"/>
                <w:b/>
                <w:bCs/>
                <w:sz w:val="22"/>
                <w:szCs w:val="22"/>
              </w:rPr>
              <w:br/>
            </w:r>
            <w:r w:rsidR="008E7906" w:rsidRPr="00540FFF">
              <w:rPr>
                <w:rFonts w:ascii="Garamond" w:hAnsi="Garamond" w:cs="Arial"/>
                <w:b/>
                <w:bCs/>
                <w:sz w:val="22"/>
                <w:szCs w:val="22"/>
              </w:rPr>
              <w:t>Key Responsibilities:</w:t>
            </w:r>
          </w:p>
          <w:p w:rsidR="009542F3" w:rsidRDefault="009542F3" w:rsidP="00540FFF">
            <w:pPr>
              <w:numPr>
                <w:ilvl w:val="0"/>
                <w:numId w:val="2"/>
              </w:numPr>
              <w:rPr>
                <w:rFonts w:ascii="Garamond" w:hAnsi="Garamond" w:cs="Arial"/>
                <w:sz w:val="22"/>
                <w:szCs w:val="22"/>
              </w:rPr>
            </w:pPr>
            <w:r w:rsidRPr="009542F3">
              <w:rPr>
                <w:rFonts w:ascii="Garamond" w:hAnsi="Garamond" w:cs="Arial"/>
                <w:sz w:val="22"/>
                <w:szCs w:val="22"/>
              </w:rPr>
              <w:t>Handled the entire gamut of the operations department, ensured smooth execution of work within th</w:t>
            </w:r>
            <w:r>
              <w:rPr>
                <w:rFonts w:ascii="Garamond" w:hAnsi="Garamond" w:cs="Arial"/>
                <w:sz w:val="22"/>
                <w:szCs w:val="22"/>
              </w:rPr>
              <w:t>e given timeframe and budget.</w:t>
            </w:r>
          </w:p>
          <w:p w:rsidR="009542F3" w:rsidRDefault="009542F3" w:rsidP="00540FFF">
            <w:pPr>
              <w:numPr>
                <w:ilvl w:val="0"/>
                <w:numId w:val="2"/>
              </w:numPr>
              <w:rPr>
                <w:rFonts w:ascii="Garamond" w:hAnsi="Garamond" w:cs="Arial"/>
                <w:sz w:val="22"/>
                <w:szCs w:val="22"/>
              </w:rPr>
            </w:pPr>
            <w:r w:rsidRPr="009542F3">
              <w:rPr>
                <w:rFonts w:ascii="Garamond" w:hAnsi="Garamond" w:cs="Arial"/>
                <w:sz w:val="22"/>
                <w:szCs w:val="22"/>
              </w:rPr>
              <w:t>Assumed responsibility for 9 shops and led a team of professionals to develop and implement retail sales strategies and in close coordination with key accounts, merchandising, retail mar</w:t>
            </w:r>
            <w:r>
              <w:rPr>
                <w:rFonts w:ascii="Garamond" w:hAnsi="Garamond" w:cs="Arial"/>
                <w:sz w:val="22"/>
                <w:szCs w:val="22"/>
              </w:rPr>
              <w:t>ket and Business Development.</w:t>
            </w:r>
          </w:p>
          <w:p w:rsidR="009542F3" w:rsidRDefault="009542F3" w:rsidP="00540FFF">
            <w:pPr>
              <w:numPr>
                <w:ilvl w:val="0"/>
                <w:numId w:val="2"/>
              </w:numPr>
              <w:rPr>
                <w:rFonts w:ascii="Garamond" w:hAnsi="Garamond" w:cs="Arial"/>
                <w:sz w:val="22"/>
                <w:szCs w:val="22"/>
              </w:rPr>
            </w:pPr>
            <w:r w:rsidRPr="009542F3">
              <w:rPr>
                <w:rFonts w:ascii="Garamond" w:hAnsi="Garamond" w:cs="Arial"/>
                <w:sz w:val="22"/>
                <w:szCs w:val="22"/>
              </w:rPr>
              <w:t>Handled the whole gamut of operational activities inclusive of entire marketing and distribution activities for the organization and generated new business deals to achieve/ surpass allocated targets.</w:t>
            </w:r>
          </w:p>
          <w:p w:rsidR="009F3336" w:rsidRDefault="009F3336" w:rsidP="009F3336">
            <w:pPr>
              <w:ind w:left="90"/>
              <w:rPr>
                <w:rFonts w:ascii="Garamond" w:hAnsi="Garamond" w:cs="Arial"/>
                <w:sz w:val="22"/>
                <w:szCs w:val="22"/>
              </w:rPr>
            </w:pPr>
          </w:p>
          <w:p w:rsidR="009542F3" w:rsidRDefault="009542F3" w:rsidP="00540FFF">
            <w:pPr>
              <w:numPr>
                <w:ilvl w:val="0"/>
                <w:numId w:val="2"/>
              </w:numPr>
              <w:rPr>
                <w:rFonts w:ascii="Garamond" w:hAnsi="Garamond" w:cs="Arial"/>
                <w:sz w:val="22"/>
                <w:szCs w:val="22"/>
              </w:rPr>
            </w:pPr>
            <w:r w:rsidRPr="009542F3">
              <w:rPr>
                <w:rFonts w:ascii="Garamond" w:hAnsi="Garamond" w:cs="Arial"/>
                <w:sz w:val="22"/>
                <w:szCs w:val="22"/>
              </w:rPr>
              <w:t>Assessed skills, quality and efficiency of staff, provided training to sales force to accomplish orga</w:t>
            </w:r>
            <w:r>
              <w:rPr>
                <w:rFonts w:ascii="Garamond" w:hAnsi="Garamond" w:cs="Arial"/>
                <w:sz w:val="22"/>
                <w:szCs w:val="22"/>
              </w:rPr>
              <w:t>nizational goals/ objectives.</w:t>
            </w:r>
          </w:p>
          <w:p w:rsidR="009542F3" w:rsidRDefault="009542F3" w:rsidP="00540FFF">
            <w:pPr>
              <w:numPr>
                <w:ilvl w:val="0"/>
                <w:numId w:val="2"/>
              </w:numPr>
              <w:rPr>
                <w:rFonts w:ascii="Garamond" w:hAnsi="Garamond" w:cs="Arial"/>
                <w:sz w:val="22"/>
                <w:szCs w:val="22"/>
              </w:rPr>
            </w:pPr>
            <w:r w:rsidRPr="009542F3">
              <w:rPr>
                <w:rFonts w:ascii="Garamond" w:hAnsi="Garamond" w:cs="Arial"/>
                <w:sz w:val="22"/>
                <w:szCs w:val="22"/>
              </w:rPr>
              <w:t>Established/communicated company goals to employees, staff and delegated workload, actively supported employee growth, uphold cooperative policies to motivate emplo</w:t>
            </w:r>
            <w:r>
              <w:rPr>
                <w:rFonts w:ascii="Garamond" w:hAnsi="Garamond" w:cs="Arial"/>
                <w:sz w:val="22"/>
                <w:szCs w:val="22"/>
              </w:rPr>
              <w:t>yees and increase efficiency.</w:t>
            </w:r>
          </w:p>
          <w:p w:rsidR="009542F3" w:rsidRDefault="009542F3" w:rsidP="00540FFF">
            <w:pPr>
              <w:numPr>
                <w:ilvl w:val="0"/>
                <w:numId w:val="2"/>
              </w:numPr>
              <w:rPr>
                <w:rFonts w:ascii="Garamond" w:hAnsi="Garamond" w:cs="Arial"/>
                <w:sz w:val="22"/>
                <w:szCs w:val="22"/>
              </w:rPr>
            </w:pPr>
            <w:r w:rsidRPr="009542F3">
              <w:rPr>
                <w:rFonts w:ascii="Garamond" w:hAnsi="Garamond" w:cs="Arial"/>
                <w:sz w:val="22"/>
                <w:szCs w:val="22"/>
              </w:rPr>
              <w:t>Managed company's financial system, manpower aspects and annual budgeting of the business pertaining to rationalization of cost to ensure accurate and tim</w:t>
            </w:r>
            <w:r>
              <w:rPr>
                <w:rFonts w:ascii="Garamond" w:hAnsi="Garamond" w:cs="Arial"/>
                <w:sz w:val="22"/>
                <w:szCs w:val="22"/>
              </w:rPr>
              <w:t>ely reporting and compliance.</w:t>
            </w:r>
          </w:p>
          <w:p w:rsidR="009542F3" w:rsidRDefault="009542F3" w:rsidP="00540FFF">
            <w:pPr>
              <w:numPr>
                <w:ilvl w:val="0"/>
                <w:numId w:val="2"/>
              </w:numPr>
              <w:rPr>
                <w:rFonts w:ascii="Garamond" w:hAnsi="Garamond" w:cs="Arial"/>
                <w:sz w:val="22"/>
                <w:szCs w:val="22"/>
              </w:rPr>
            </w:pPr>
            <w:r w:rsidRPr="009542F3">
              <w:rPr>
                <w:rFonts w:ascii="Garamond" w:hAnsi="Garamond" w:cs="Arial"/>
                <w:sz w:val="22"/>
                <w:szCs w:val="22"/>
              </w:rPr>
              <w:t>Supported and maximized effectiveness of sales operations to assure positive professional services, revenue growth, positive impact on margin an</w:t>
            </w:r>
            <w:r>
              <w:rPr>
                <w:rFonts w:ascii="Garamond" w:hAnsi="Garamond" w:cs="Arial"/>
                <w:sz w:val="22"/>
                <w:szCs w:val="22"/>
              </w:rPr>
              <w:t>d high customer satisfaction.</w:t>
            </w:r>
          </w:p>
          <w:p w:rsidR="009542F3" w:rsidRDefault="009542F3" w:rsidP="00540FFF">
            <w:pPr>
              <w:numPr>
                <w:ilvl w:val="0"/>
                <w:numId w:val="2"/>
              </w:numPr>
              <w:rPr>
                <w:rFonts w:ascii="Garamond" w:hAnsi="Garamond" w:cs="Arial"/>
                <w:sz w:val="22"/>
                <w:szCs w:val="22"/>
              </w:rPr>
            </w:pPr>
            <w:r w:rsidRPr="009542F3">
              <w:rPr>
                <w:rFonts w:ascii="Garamond" w:hAnsi="Garamond" w:cs="Arial"/>
                <w:sz w:val="22"/>
                <w:szCs w:val="22"/>
              </w:rPr>
              <w:t>Executed beat plans and sales norms, thus gathered, maintained and analyzed market trends to conceptualize counter strategies and performed sales forecasts for senior management. Submitted weekly reports on the same and advised th</w:t>
            </w:r>
            <w:r>
              <w:rPr>
                <w:rFonts w:ascii="Garamond" w:hAnsi="Garamond" w:cs="Arial"/>
                <w:sz w:val="22"/>
                <w:szCs w:val="22"/>
              </w:rPr>
              <w:t>e team on counter-strategies.</w:t>
            </w:r>
          </w:p>
          <w:p w:rsidR="009542F3" w:rsidRDefault="009542F3" w:rsidP="00540FFF">
            <w:pPr>
              <w:numPr>
                <w:ilvl w:val="0"/>
                <w:numId w:val="2"/>
              </w:numPr>
              <w:rPr>
                <w:rFonts w:ascii="Garamond" w:hAnsi="Garamond" w:cs="Arial"/>
                <w:sz w:val="22"/>
                <w:szCs w:val="22"/>
              </w:rPr>
            </w:pPr>
            <w:r w:rsidRPr="009542F3">
              <w:rPr>
                <w:rFonts w:ascii="Garamond" w:hAnsi="Garamond" w:cs="Arial"/>
                <w:sz w:val="22"/>
                <w:szCs w:val="22"/>
              </w:rPr>
              <w:t>Devised budgets and targets through implementation of trade activities, monitored performance against budgets, submitted variance reports to the senior management with recommendations</w:t>
            </w:r>
            <w:r>
              <w:rPr>
                <w:rFonts w:ascii="Garamond" w:hAnsi="Garamond" w:cs="Arial"/>
                <w:sz w:val="22"/>
                <w:szCs w:val="22"/>
              </w:rPr>
              <w:t xml:space="preserve"> for improving profitability.</w:t>
            </w:r>
          </w:p>
          <w:p w:rsidR="009542F3" w:rsidRDefault="009542F3" w:rsidP="009542F3">
            <w:pPr>
              <w:numPr>
                <w:ilvl w:val="0"/>
                <w:numId w:val="2"/>
              </w:numPr>
              <w:rPr>
                <w:rFonts w:ascii="Garamond" w:hAnsi="Garamond" w:cs="Arial"/>
                <w:sz w:val="22"/>
                <w:szCs w:val="22"/>
              </w:rPr>
            </w:pPr>
            <w:r w:rsidRPr="009542F3">
              <w:rPr>
                <w:rFonts w:ascii="Garamond" w:hAnsi="Garamond" w:cs="Arial"/>
                <w:sz w:val="22"/>
                <w:szCs w:val="22"/>
              </w:rPr>
              <w:t>Coordinated with senior management to increase visibility in retail and channel counters with ample merchandise stock to meet sales targets.</w:t>
            </w:r>
          </w:p>
          <w:p w:rsidR="00540FFF" w:rsidRDefault="00540FFF" w:rsidP="009542F3">
            <w:pPr>
              <w:ind w:left="90"/>
              <w:rPr>
                <w:rFonts w:ascii="Garamond" w:hAnsi="Garamond" w:cs="Arial"/>
                <w:sz w:val="22"/>
                <w:szCs w:val="22"/>
              </w:rPr>
            </w:pPr>
          </w:p>
          <w:p w:rsidR="007665C5" w:rsidRPr="00540FFF" w:rsidRDefault="007665C5" w:rsidP="009542F3">
            <w:pPr>
              <w:ind w:left="90"/>
              <w:rPr>
                <w:rFonts w:ascii="Garamond" w:hAnsi="Garamond" w:cs="Arial"/>
                <w:sz w:val="22"/>
                <w:szCs w:val="22"/>
              </w:rPr>
            </w:pPr>
          </w:p>
        </w:tc>
      </w:tr>
      <w:tr w:rsidR="008E7906" w:rsidRPr="00540FFF" w:rsidTr="00EA7B65">
        <w:tc>
          <w:tcPr>
            <w:tcW w:w="1728" w:type="dxa"/>
          </w:tcPr>
          <w:p w:rsidR="008E7906" w:rsidRPr="00540FFF" w:rsidRDefault="00A3017B">
            <w:pPr>
              <w:rPr>
                <w:rFonts w:ascii="Garamond" w:hAnsi="Garamond"/>
                <w:b/>
                <w:sz w:val="22"/>
                <w:szCs w:val="22"/>
              </w:rPr>
            </w:pPr>
            <w:r>
              <w:rPr>
                <w:rFonts w:ascii="Garamond" w:hAnsi="Garamond"/>
                <w:b/>
                <w:sz w:val="22"/>
                <w:szCs w:val="22"/>
              </w:rPr>
              <w:lastRenderedPageBreak/>
              <w:t>Aug 2006 – Apr 2007</w:t>
            </w:r>
          </w:p>
        </w:tc>
        <w:tc>
          <w:tcPr>
            <w:tcW w:w="7848" w:type="dxa"/>
          </w:tcPr>
          <w:p w:rsidR="008E7906" w:rsidRPr="00540FFF" w:rsidRDefault="009542F3">
            <w:pPr>
              <w:rPr>
                <w:rFonts w:ascii="Garamond" w:hAnsi="Garamond" w:cs="Arial"/>
                <w:b/>
                <w:bCs/>
                <w:sz w:val="22"/>
                <w:szCs w:val="22"/>
              </w:rPr>
            </w:pPr>
            <w:r>
              <w:rPr>
                <w:rFonts w:ascii="Garamond" w:hAnsi="Garamond" w:cs="Arial"/>
                <w:b/>
                <w:bCs/>
                <w:sz w:val="22"/>
                <w:szCs w:val="22"/>
              </w:rPr>
              <w:t>Senior Sales and Services Team Leader</w:t>
            </w:r>
          </w:p>
          <w:p w:rsidR="008E7906" w:rsidRPr="009542F3" w:rsidRDefault="009542F3" w:rsidP="009542F3">
            <w:pPr>
              <w:rPr>
                <w:rFonts w:ascii="Garamond" w:hAnsi="Garamond" w:cs="Arial"/>
                <w:b/>
                <w:bCs/>
                <w:sz w:val="22"/>
                <w:szCs w:val="22"/>
              </w:rPr>
            </w:pPr>
            <w:smartTag w:uri="urn:schemas-microsoft-com:office:smarttags" w:element="City">
              <w:smartTag w:uri="urn:schemas-microsoft-com:office:smarttags" w:element="place">
                <w:r w:rsidRPr="009542F3">
                  <w:rPr>
                    <w:rFonts w:ascii="Garamond" w:hAnsi="Garamond" w:cs="Arial"/>
                    <w:b/>
                    <w:bCs/>
                    <w:sz w:val="22"/>
                    <w:szCs w:val="22"/>
                  </w:rPr>
                  <w:t>Orange</w:t>
                </w:r>
              </w:smartTag>
            </w:smartTag>
            <w:r w:rsidRPr="009542F3">
              <w:rPr>
                <w:rFonts w:ascii="Garamond" w:hAnsi="Garamond" w:cs="Arial"/>
                <w:b/>
                <w:bCs/>
                <w:sz w:val="22"/>
                <w:szCs w:val="22"/>
              </w:rPr>
              <w:t xml:space="preserve"> (</w:t>
            </w:r>
            <w:proofErr w:type="spellStart"/>
            <w:r w:rsidRPr="009542F3">
              <w:rPr>
                <w:rFonts w:ascii="Garamond" w:hAnsi="Garamond" w:cs="Arial"/>
                <w:b/>
                <w:bCs/>
                <w:sz w:val="22"/>
                <w:szCs w:val="22"/>
              </w:rPr>
              <w:t>MobileCom</w:t>
            </w:r>
            <w:proofErr w:type="spellEnd"/>
            <w:r w:rsidRPr="009542F3">
              <w:rPr>
                <w:rFonts w:ascii="Garamond" w:hAnsi="Garamond" w:cs="Arial"/>
                <w:b/>
                <w:bCs/>
                <w:sz w:val="22"/>
                <w:szCs w:val="22"/>
              </w:rPr>
              <w:t>)</w:t>
            </w:r>
            <w:r w:rsidR="008E7906" w:rsidRPr="00540FFF">
              <w:rPr>
                <w:rFonts w:ascii="Garamond" w:hAnsi="Garamond" w:cs="Arial"/>
                <w:b/>
                <w:bCs/>
                <w:sz w:val="22"/>
                <w:szCs w:val="22"/>
              </w:rPr>
              <w:t xml:space="preserve">, </w:t>
            </w:r>
            <w:r>
              <w:rPr>
                <w:rFonts w:ascii="Garamond" w:hAnsi="Garamond" w:cs="Arial"/>
                <w:b/>
                <w:bCs/>
                <w:sz w:val="22"/>
                <w:szCs w:val="22"/>
              </w:rPr>
              <w:t>Jordan</w:t>
            </w:r>
          </w:p>
          <w:p w:rsidR="00A3017B" w:rsidRDefault="00A3017B" w:rsidP="009542F3">
            <w:pPr>
              <w:ind w:right="180"/>
              <w:rPr>
                <w:rFonts w:ascii="Garamond" w:hAnsi="Garamond" w:cs="Arial"/>
                <w:b/>
                <w:bCs/>
                <w:sz w:val="22"/>
                <w:szCs w:val="22"/>
              </w:rPr>
            </w:pPr>
          </w:p>
          <w:p w:rsidR="00A3017B" w:rsidRDefault="00A3017B" w:rsidP="009542F3">
            <w:pPr>
              <w:ind w:right="180"/>
              <w:rPr>
                <w:rFonts w:ascii="Garamond" w:hAnsi="Garamond" w:cs="Arial"/>
                <w:i/>
                <w:iCs/>
                <w:sz w:val="22"/>
                <w:szCs w:val="22"/>
              </w:rPr>
            </w:pPr>
            <w:r w:rsidRPr="00A3017B">
              <w:rPr>
                <w:rFonts w:ascii="Garamond" w:hAnsi="Garamond" w:cs="Arial"/>
                <w:i/>
                <w:iCs/>
                <w:sz w:val="22"/>
                <w:szCs w:val="22"/>
              </w:rPr>
              <w:t>Crafted an impressive growth path rising from the position of Sales and Service Representative to Sales and Service Team Leader within a short span of time.</w:t>
            </w:r>
          </w:p>
          <w:p w:rsidR="00A3017B" w:rsidRDefault="00A3017B" w:rsidP="009542F3">
            <w:pPr>
              <w:ind w:right="180"/>
              <w:rPr>
                <w:rFonts w:ascii="Garamond" w:hAnsi="Garamond" w:cs="Arial"/>
                <w:i/>
                <w:iCs/>
                <w:sz w:val="22"/>
                <w:szCs w:val="22"/>
              </w:rPr>
            </w:pPr>
          </w:p>
          <w:p w:rsidR="00A3017B" w:rsidRPr="00A3017B" w:rsidRDefault="00A3017B" w:rsidP="009542F3">
            <w:pPr>
              <w:ind w:right="180"/>
              <w:rPr>
                <w:rFonts w:ascii="Garamond" w:hAnsi="Garamond" w:cs="Arial"/>
                <w:b/>
                <w:bCs/>
                <w:sz w:val="22"/>
                <w:szCs w:val="22"/>
              </w:rPr>
            </w:pPr>
            <w:r>
              <w:rPr>
                <w:rFonts w:ascii="Garamond" w:hAnsi="Garamond" w:cs="Arial"/>
                <w:b/>
                <w:bCs/>
                <w:sz w:val="22"/>
                <w:szCs w:val="22"/>
              </w:rPr>
              <w:t>Destination C</w:t>
            </w:r>
            <w:r w:rsidRPr="00A3017B">
              <w:rPr>
                <w:rFonts w:ascii="Garamond" w:hAnsi="Garamond" w:cs="Arial"/>
                <w:b/>
                <w:bCs/>
                <w:sz w:val="22"/>
                <w:szCs w:val="22"/>
              </w:rPr>
              <w:t>hronology:</w:t>
            </w:r>
          </w:p>
          <w:p w:rsidR="00A3017B" w:rsidRPr="00A3017B" w:rsidRDefault="00A3017B" w:rsidP="009542F3">
            <w:pPr>
              <w:ind w:right="180"/>
              <w:rPr>
                <w:rFonts w:ascii="Garamond" w:hAnsi="Garamond" w:cs="Arial"/>
                <w:sz w:val="22"/>
                <w:szCs w:val="22"/>
              </w:rPr>
            </w:pPr>
            <w:r w:rsidRPr="00A3017B">
              <w:rPr>
                <w:rFonts w:ascii="Garamond" w:hAnsi="Garamond" w:cs="Arial"/>
                <w:sz w:val="22"/>
                <w:szCs w:val="22"/>
              </w:rPr>
              <w:t>• August 2006</w:t>
            </w:r>
            <w:r>
              <w:rPr>
                <w:rFonts w:ascii="Garamond" w:hAnsi="Garamond" w:cs="Arial"/>
                <w:sz w:val="22"/>
                <w:szCs w:val="22"/>
              </w:rPr>
              <w:t xml:space="preserve"> </w:t>
            </w:r>
            <w:r w:rsidRPr="00A3017B">
              <w:rPr>
                <w:rFonts w:ascii="Garamond" w:hAnsi="Garamond" w:cs="Arial"/>
                <w:sz w:val="22"/>
                <w:szCs w:val="22"/>
              </w:rPr>
              <w:t>- April 2007: Sales and Service Team Leader</w:t>
            </w:r>
            <w:r w:rsidRPr="00A3017B">
              <w:rPr>
                <w:rFonts w:ascii="Garamond" w:hAnsi="Garamond" w:cs="Arial"/>
                <w:sz w:val="22"/>
                <w:szCs w:val="22"/>
              </w:rPr>
              <w:br/>
              <w:t>• August 2005</w:t>
            </w:r>
            <w:r>
              <w:rPr>
                <w:rFonts w:ascii="Garamond" w:hAnsi="Garamond" w:cs="Arial"/>
                <w:sz w:val="22"/>
                <w:szCs w:val="22"/>
              </w:rPr>
              <w:t xml:space="preserve"> </w:t>
            </w:r>
            <w:r w:rsidRPr="00A3017B">
              <w:rPr>
                <w:rFonts w:ascii="Garamond" w:hAnsi="Garamond" w:cs="Arial"/>
                <w:sz w:val="22"/>
                <w:szCs w:val="22"/>
              </w:rPr>
              <w:t>- August 2006: Senior Sales and Service Representative.</w:t>
            </w:r>
            <w:r w:rsidRPr="00A3017B">
              <w:rPr>
                <w:rFonts w:ascii="Garamond" w:hAnsi="Garamond" w:cs="Arial"/>
                <w:sz w:val="22"/>
                <w:szCs w:val="22"/>
              </w:rPr>
              <w:br/>
              <w:t>• December 2002</w:t>
            </w:r>
            <w:r>
              <w:rPr>
                <w:rFonts w:ascii="Garamond" w:hAnsi="Garamond" w:cs="Arial"/>
                <w:sz w:val="22"/>
                <w:szCs w:val="22"/>
              </w:rPr>
              <w:t xml:space="preserve"> </w:t>
            </w:r>
            <w:r w:rsidRPr="00A3017B">
              <w:rPr>
                <w:rFonts w:ascii="Garamond" w:hAnsi="Garamond" w:cs="Arial"/>
                <w:sz w:val="22"/>
                <w:szCs w:val="22"/>
              </w:rPr>
              <w:t>- August 2005: Sales and Service Representative</w:t>
            </w:r>
          </w:p>
          <w:p w:rsidR="008E7906" w:rsidRPr="00540FFF" w:rsidRDefault="00540FFF" w:rsidP="009542F3">
            <w:pPr>
              <w:ind w:right="180"/>
              <w:rPr>
                <w:rFonts w:ascii="Garamond" w:hAnsi="Garamond" w:cs="Arial"/>
                <w:b/>
                <w:bCs/>
                <w:sz w:val="22"/>
                <w:szCs w:val="22"/>
              </w:rPr>
            </w:pPr>
            <w:r w:rsidRPr="00540FFF">
              <w:rPr>
                <w:rFonts w:ascii="Garamond" w:hAnsi="Garamond" w:cs="Arial"/>
                <w:b/>
                <w:bCs/>
                <w:sz w:val="22"/>
                <w:szCs w:val="22"/>
              </w:rPr>
              <w:br/>
            </w:r>
            <w:r w:rsidR="009542F3">
              <w:rPr>
                <w:rFonts w:ascii="Garamond" w:hAnsi="Garamond" w:cs="Arial"/>
                <w:b/>
                <w:bCs/>
                <w:sz w:val="22"/>
                <w:szCs w:val="22"/>
              </w:rPr>
              <w:t>Highlights:</w:t>
            </w:r>
          </w:p>
          <w:p w:rsidR="00A3017B" w:rsidRDefault="00A3017B" w:rsidP="00A3017B">
            <w:pPr>
              <w:numPr>
                <w:ilvl w:val="0"/>
                <w:numId w:val="2"/>
              </w:numPr>
              <w:rPr>
                <w:rFonts w:ascii="Garamond" w:hAnsi="Garamond" w:cs="Arial"/>
                <w:sz w:val="22"/>
                <w:szCs w:val="22"/>
              </w:rPr>
            </w:pPr>
            <w:r w:rsidRPr="00A3017B">
              <w:rPr>
                <w:rFonts w:ascii="Garamond" w:hAnsi="Garamond" w:cs="Arial"/>
                <w:sz w:val="22"/>
                <w:szCs w:val="22"/>
              </w:rPr>
              <w:t>Successfully recognized as top achiever with highest evaluation and achievement score constantly for 3 yea</w:t>
            </w:r>
            <w:r>
              <w:rPr>
                <w:rFonts w:ascii="Garamond" w:hAnsi="Garamond" w:cs="Arial"/>
                <w:sz w:val="22"/>
                <w:szCs w:val="22"/>
              </w:rPr>
              <w:t>rs.</w:t>
            </w:r>
          </w:p>
          <w:p w:rsidR="00540FFF" w:rsidRDefault="00A3017B" w:rsidP="00A3017B">
            <w:pPr>
              <w:numPr>
                <w:ilvl w:val="0"/>
                <w:numId w:val="2"/>
              </w:numPr>
              <w:rPr>
                <w:rFonts w:ascii="Garamond" w:hAnsi="Garamond" w:cs="Arial"/>
                <w:sz w:val="22"/>
                <w:szCs w:val="22"/>
              </w:rPr>
            </w:pPr>
            <w:r w:rsidRPr="00A3017B">
              <w:rPr>
                <w:rFonts w:ascii="Garamond" w:hAnsi="Garamond" w:cs="Arial"/>
                <w:sz w:val="22"/>
                <w:szCs w:val="22"/>
              </w:rPr>
              <w:t>Played a vital role for receiving appreciation in handling additional responsibility of operations of another branch for a period of 3 weeks.</w:t>
            </w:r>
          </w:p>
          <w:p w:rsidR="00A3017B" w:rsidRDefault="00A3017B" w:rsidP="00A3017B">
            <w:pPr>
              <w:rPr>
                <w:rFonts w:ascii="Garamond" w:hAnsi="Garamond" w:cs="Arial"/>
                <w:b/>
                <w:bCs/>
                <w:sz w:val="22"/>
                <w:szCs w:val="22"/>
              </w:rPr>
            </w:pPr>
          </w:p>
          <w:p w:rsidR="00EA7B65" w:rsidRDefault="00EA7B65" w:rsidP="00A3017B">
            <w:pPr>
              <w:rPr>
                <w:rFonts w:ascii="Garamond" w:hAnsi="Garamond" w:cs="Arial"/>
                <w:b/>
                <w:bCs/>
                <w:sz w:val="22"/>
                <w:szCs w:val="22"/>
                <w:rtl/>
              </w:rPr>
            </w:pPr>
          </w:p>
          <w:p w:rsidR="00EA7B65" w:rsidRDefault="00EA7B65" w:rsidP="00A3017B">
            <w:pPr>
              <w:rPr>
                <w:rFonts w:ascii="Garamond" w:hAnsi="Garamond" w:cs="Arial"/>
                <w:b/>
                <w:bCs/>
                <w:sz w:val="22"/>
                <w:szCs w:val="22"/>
                <w:rtl/>
              </w:rPr>
            </w:pPr>
          </w:p>
          <w:p w:rsidR="00A3017B" w:rsidRDefault="00A3017B" w:rsidP="00A3017B">
            <w:pPr>
              <w:rPr>
                <w:rFonts w:ascii="Garamond" w:hAnsi="Garamond" w:cs="Arial"/>
                <w:b/>
                <w:bCs/>
                <w:sz w:val="22"/>
                <w:szCs w:val="22"/>
              </w:rPr>
            </w:pPr>
            <w:r w:rsidRPr="00540FFF">
              <w:rPr>
                <w:rFonts w:ascii="Garamond" w:hAnsi="Garamond" w:cs="Arial"/>
                <w:b/>
                <w:bCs/>
                <w:sz w:val="22"/>
                <w:szCs w:val="22"/>
              </w:rPr>
              <w:t>Key Responsibilities:</w:t>
            </w:r>
          </w:p>
          <w:p w:rsidR="00A3017B" w:rsidRPr="00A3017B" w:rsidRDefault="00A3017B" w:rsidP="00A3017B">
            <w:pPr>
              <w:numPr>
                <w:ilvl w:val="0"/>
                <w:numId w:val="2"/>
              </w:numPr>
              <w:rPr>
                <w:rFonts w:ascii="Garamond" w:hAnsi="Garamond" w:cs="Arial"/>
                <w:sz w:val="22"/>
                <w:szCs w:val="22"/>
              </w:rPr>
            </w:pPr>
            <w:r w:rsidRPr="00A3017B">
              <w:rPr>
                <w:rFonts w:ascii="Garamond" w:hAnsi="Garamond" w:cs="Arial"/>
                <w:sz w:val="22"/>
                <w:szCs w:val="22"/>
              </w:rPr>
              <w:t>Endorsed high merchandising values that reflect the company’s image by being creative, educational and expressive, developed advertising and promotional plans, oversaw merchandise placement/displays to maximize retail sales of the outlet.</w:t>
            </w:r>
          </w:p>
          <w:p w:rsidR="00A3017B" w:rsidRPr="00A3017B" w:rsidRDefault="00A3017B" w:rsidP="00A3017B">
            <w:pPr>
              <w:numPr>
                <w:ilvl w:val="0"/>
                <w:numId w:val="2"/>
              </w:numPr>
              <w:rPr>
                <w:rFonts w:ascii="Garamond" w:hAnsi="Garamond" w:cs="Arial"/>
                <w:sz w:val="22"/>
                <w:szCs w:val="22"/>
              </w:rPr>
            </w:pPr>
            <w:r w:rsidRPr="00A3017B">
              <w:rPr>
                <w:rFonts w:ascii="Garamond" w:hAnsi="Garamond" w:cs="Arial"/>
                <w:sz w:val="22"/>
                <w:szCs w:val="22"/>
              </w:rPr>
              <w:t>Coordinated with human resources department for staffing, developed and controlled the team, fostered a well trained and motivated team to achieve breakthroughs in the attainment of service level goals.</w:t>
            </w:r>
          </w:p>
          <w:p w:rsidR="00A3017B" w:rsidRPr="00A3017B" w:rsidRDefault="00A3017B" w:rsidP="00A3017B">
            <w:pPr>
              <w:numPr>
                <w:ilvl w:val="0"/>
                <w:numId w:val="2"/>
              </w:numPr>
              <w:rPr>
                <w:rFonts w:ascii="Garamond" w:hAnsi="Garamond" w:cs="Arial"/>
                <w:sz w:val="22"/>
                <w:szCs w:val="22"/>
              </w:rPr>
            </w:pPr>
            <w:r w:rsidRPr="00A3017B">
              <w:rPr>
                <w:rFonts w:ascii="Garamond" w:hAnsi="Garamond" w:cs="Arial"/>
                <w:sz w:val="22"/>
                <w:szCs w:val="22"/>
              </w:rPr>
              <w:t>Established/communicated store goals to employees, staffing the store, delegate workload, actively support the employee growth, sustain cooperative policies to motivate employees and increase efficiency.</w:t>
            </w:r>
          </w:p>
          <w:p w:rsidR="00A3017B" w:rsidRPr="00A3017B" w:rsidRDefault="00A3017B" w:rsidP="00A3017B">
            <w:pPr>
              <w:numPr>
                <w:ilvl w:val="0"/>
                <w:numId w:val="2"/>
              </w:numPr>
              <w:rPr>
                <w:rFonts w:ascii="Garamond" w:hAnsi="Garamond" w:cs="Arial"/>
                <w:sz w:val="22"/>
                <w:szCs w:val="22"/>
              </w:rPr>
            </w:pPr>
            <w:r w:rsidRPr="00A3017B">
              <w:rPr>
                <w:rFonts w:ascii="Garamond" w:hAnsi="Garamond" w:cs="Arial"/>
                <w:sz w:val="22"/>
                <w:szCs w:val="22"/>
              </w:rPr>
              <w:t xml:space="preserve">Monitored store facilities meet all regulations, scheduled regular maintenance, arranged seasonal displays to increase footfalls in store thus effecting high levels of sales. </w:t>
            </w:r>
          </w:p>
          <w:p w:rsidR="00A3017B" w:rsidRDefault="00A3017B" w:rsidP="00A3017B">
            <w:pPr>
              <w:numPr>
                <w:ilvl w:val="0"/>
                <w:numId w:val="2"/>
              </w:numPr>
              <w:rPr>
                <w:rFonts w:ascii="Garamond" w:hAnsi="Garamond" w:cs="Arial"/>
                <w:sz w:val="22"/>
                <w:szCs w:val="22"/>
              </w:rPr>
            </w:pPr>
            <w:r w:rsidRPr="00A3017B">
              <w:rPr>
                <w:rFonts w:ascii="Garamond" w:hAnsi="Garamond" w:cs="Arial"/>
                <w:sz w:val="22"/>
                <w:szCs w:val="22"/>
              </w:rPr>
              <w:t xml:space="preserve">Developed/implemented annual marketing plans, advertising expense budgets to achieve company objectives. </w:t>
            </w:r>
          </w:p>
          <w:p w:rsidR="009F3336" w:rsidRPr="00A3017B" w:rsidRDefault="009F3336" w:rsidP="009F3336">
            <w:pPr>
              <w:ind w:left="90"/>
              <w:rPr>
                <w:rFonts w:ascii="Garamond" w:hAnsi="Garamond" w:cs="Arial"/>
                <w:sz w:val="22"/>
                <w:szCs w:val="22"/>
              </w:rPr>
            </w:pPr>
          </w:p>
          <w:p w:rsidR="00A3017B" w:rsidRPr="00A3017B" w:rsidRDefault="00A3017B" w:rsidP="00A3017B">
            <w:pPr>
              <w:numPr>
                <w:ilvl w:val="0"/>
                <w:numId w:val="2"/>
              </w:numPr>
              <w:rPr>
                <w:rFonts w:ascii="Garamond" w:hAnsi="Garamond" w:cs="Arial"/>
                <w:sz w:val="22"/>
                <w:szCs w:val="22"/>
              </w:rPr>
            </w:pPr>
            <w:r w:rsidRPr="00A3017B">
              <w:rPr>
                <w:rFonts w:ascii="Garamond" w:hAnsi="Garamond" w:cs="Arial"/>
                <w:sz w:val="22"/>
                <w:szCs w:val="22"/>
              </w:rPr>
              <w:t>Reported team performance trends, ensured consistency, established policies/procedures and coordinated communication of team results based on operational standards of the organization.</w:t>
            </w:r>
          </w:p>
          <w:p w:rsidR="00A3017B" w:rsidRPr="00A3017B" w:rsidRDefault="00A3017B" w:rsidP="00A3017B">
            <w:pPr>
              <w:numPr>
                <w:ilvl w:val="0"/>
                <w:numId w:val="2"/>
              </w:numPr>
              <w:rPr>
                <w:rFonts w:ascii="Garamond" w:hAnsi="Garamond" w:cs="Arial"/>
                <w:sz w:val="22"/>
                <w:szCs w:val="22"/>
              </w:rPr>
            </w:pPr>
            <w:r w:rsidRPr="00A3017B">
              <w:rPr>
                <w:rFonts w:ascii="Garamond" w:hAnsi="Garamond" w:cs="Arial"/>
                <w:sz w:val="22"/>
                <w:szCs w:val="22"/>
              </w:rPr>
              <w:t>Communicating effectively with senior management to review departmental forecasts periodically and ensure consistency with annual projections. Monitoring daily operations, recommending and creating improved course of action.</w:t>
            </w:r>
          </w:p>
          <w:p w:rsidR="00A3017B" w:rsidRDefault="00A3017B" w:rsidP="00A3017B">
            <w:pPr>
              <w:numPr>
                <w:ilvl w:val="0"/>
                <w:numId w:val="2"/>
              </w:numPr>
              <w:rPr>
                <w:rFonts w:ascii="Garamond" w:hAnsi="Garamond" w:cs="Arial"/>
                <w:sz w:val="22"/>
                <w:szCs w:val="22"/>
              </w:rPr>
            </w:pPr>
            <w:r w:rsidRPr="00A3017B">
              <w:rPr>
                <w:rFonts w:ascii="Garamond" w:hAnsi="Garamond" w:cs="Arial"/>
                <w:sz w:val="22"/>
                <w:szCs w:val="22"/>
              </w:rPr>
              <w:t>Keeping abreast of latest technological advancements and utilizing the potential of the same to respond to the distinctive needs of the organization.</w:t>
            </w:r>
          </w:p>
          <w:p w:rsidR="00A3017B" w:rsidRDefault="00A3017B" w:rsidP="00A3017B">
            <w:pPr>
              <w:numPr>
                <w:ilvl w:val="0"/>
                <w:numId w:val="2"/>
              </w:numPr>
              <w:rPr>
                <w:rFonts w:ascii="Garamond" w:hAnsi="Garamond" w:cs="Arial"/>
                <w:sz w:val="22"/>
                <w:szCs w:val="22"/>
              </w:rPr>
            </w:pPr>
            <w:r w:rsidRPr="00A3017B">
              <w:rPr>
                <w:rFonts w:ascii="Garamond" w:hAnsi="Garamond" w:cs="Arial"/>
                <w:sz w:val="22"/>
                <w:szCs w:val="22"/>
              </w:rPr>
              <w:t>Ensured items sold through store are delivered/ installed within stipulated period, supervised quality control to assure maintenance of product specifications, ascertaining quality services to achieve store profitability</w:t>
            </w:r>
            <w:r>
              <w:rPr>
                <w:rFonts w:ascii="Garamond" w:hAnsi="Garamond" w:cs="Arial"/>
                <w:sz w:val="22"/>
                <w:szCs w:val="22"/>
              </w:rPr>
              <w:t>.</w:t>
            </w:r>
          </w:p>
          <w:p w:rsidR="00A3017B" w:rsidRDefault="00A3017B" w:rsidP="00A3017B">
            <w:pPr>
              <w:numPr>
                <w:ilvl w:val="0"/>
                <w:numId w:val="2"/>
              </w:numPr>
              <w:rPr>
                <w:rFonts w:ascii="Garamond" w:hAnsi="Garamond" w:cs="Arial"/>
                <w:sz w:val="22"/>
                <w:szCs w:val="22"/>
              </w:rPr>
            </w:pPr>
            <w:r w:rsidRPr="00A3017B">
              <w:rPr>
                <w:rFonts w:ascii="Garamond" w:hAnsi="Garamond" w:cs="Arial"/>
                <w:sz w:val="22"/>
                <w:szCs w:val="22"/>
              </w:rPr>
              <w:t xml:space="preserve">Negotiated with suppliers for efficient prices, timely delivery of goods, </w:t>
            </w:r>
            <w:proofErr w:type="gramStart"/>
            <w:r w:rsidRPr="00A3017B">
              <w:rPr>
                <w:rFonts w:ascii="Garamond" w:hAnsi="Garamond" w:cs="Arial"/>
                <w:sz w:val="22"/>
                <w:szCs w:val="22"/>
              </w:rPr>
              <w:t>credit</w:t>
            </w:r>
            <w:proofErr w:type="gramEnd"/>
            <w:r w:rsidRPr="00A3017B">
              <w:rPr>
                <w:rFonts w:ascii="Garamond" w:hAnsi="Garamond" w:cs="Arial"/>
                <w:sz w:val="22"/>
                <w:szCs w:val="22"/>
              </w:rPr>
              <w:t xml:space="preserve"> terms for favorable purchase/supply to main</w:t>
            </w:r>
            <w:r>
              <w:rPr>
                <w:rFonts w:ascii="Garamond" w:hAnsi="Garamond" w:cs="Arial"/>
                <w:sz w:val="22"/>
                <w:szCs w:val="22"/>
              </w:rPr>
              <w:t xml:space="preserve">tain adequate product stock. </w:t>
            </w:r>
          </w:p>
          <w:p w:rsidR="00A3017B" w:rsidRPr="00A3017B" w:rsidRDefault="00A3017B" w:rsidP="00A3017B">
            <w:pPr>
              <w:numPr>
                <w:ilvl w:val="0"/>
                <w:numId w:val="2"/>
              </w:numPr>
              <w:rPr>
                <w:rFonts w:ascii="Garamond" w:hAnsi="Garamond" w:cs="Arial"/>
                <w:sz w:val="22"/>
                <w:szCs w:val="22"/>
              </w:rPr>
            </w:pPr>
            <w:r w:rsidRPr="00A3017B">
              <w:rPr>
                <w:rFonts w:ascii="Garamond" w:hAnsi="Garamond" w:cs="Arial"/>
                <w:sz w:val="22"/>
                <w:szCs w:val="22"/>
              </w:rPr>
              <w:t xml:space="preserve">Coordinated with existing/ prospective clients to stay attuned to altering market trends. Ensured </w:t>
            </w:r>
            <w:r>
              <w:rPr>
                <w:rFonts w:ascii="Garamond" w:hAnsi="Garamond" w:cs="Arial"/>
                <w:sz w:val="22"/>
                <w:szCs w:val="22"/>
              </w:rPr>
              <w:t>prompt attendance to complaints/</w:t>
            </w:r>
            <w:r w:rsidRPr="00A3017B">
              <w:rPr>
                <w:rFonts w:ascii="Garamond" w:hAnsi="Garamond" w:cs="Arial"/>
                <w:sz w:val="22"/>
                <w:szCs w:val="22"/>
              </w:rPr>
              <w:t>queries, effected process modifications as per feedback and solicited referrals through superior customer management.</w:t>
            </w:r>
          </w:p>
          <w:p w:rsidR="00A3017B" w:rsidRPr="00540FFF" w:rsidRDefault="00A3017B" w:rsidP="00A3017B">
            <w:pPr>
              <w:rPr>
                <w:rFonts w:ascii="Garamond" w:hAnsi="Garamond" w:cs="Arial"/>
                <w:sz w:val="22"/>
                <w:szCs w:val="22"/>
              </w:rPr>
            </w:pPr>
          </w:p>
        </w:tc>
      </w:tr>
    </w:tbl>
    <w:p w:rsidR="001671F7" w:rsidRDefault="001671F7">
      <w:pPr>
        <w:rPr>
          <w:rFonts w:ascii="Garamond" w:hAnsi="Garamond"/>
          <w:b/>
          <w:bCs/>
          <w:sz w:val="22"/>
          <w:szCs w:val="22"/>
          <w:lang w:val="en-US"/>
        </w:rPr>
      </w:pPr>
    </w:p>
    <w:tbl>
      <w:tblPr>
        <w:tblStyle w:val="TableGrid"/>
        <w:tblW w:w="0" w:type="auto"/>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9576"/>
      </w:tblGrid>
      <w:tr w:rsidR="00907582" w:rsidRPr="00540FFF" w:rsidTr="00B8609E">
        <w:tc>
          <w:tcPr>
            <w:tcW w:w="9576" w:type="dxa"/>
            <w:shd w:val="clear" w:color="auto" w:fill="D9D9D9"/>
          </w:tcPr>
          <w:p w:rsidR="00907582" w:rsidRPr="00540FFF" w:rsidRDefault="00907582" w:rsidP="0062248C">
            <w:pPr>
              <w:rPr>
                <w:rFonts w:ascii="Garamond" w:hAnsi="Garamond"/>
                <w:b/>
                <w:bCs/>
                <w:smallCaps/>
                <w:sz w:val="22"/>
                <w:szCs w:val="22"/>
              </w:rPr>
            </w:pPr>
            <w:r>
              <w:rPr>
                <w:rFonts w:ascii="Garamond" w:hAnsi="Garamond"/>
                <w:b/>
                <w:bCs/>
                <w:smallCaps/>
                <w:sz w:val="22"/>
                <w:szCs w:val="22"/>
              </w:rPr>
              <w:t>Education</w:t>
            </w:r>
          </w:p>
        </w:tc>
      </w:tr>
    </w:tbl>
    <w:p w:rsidR="008E7906" w:rsidRPr="00540FFF" w:rsidRDefault="008E7906">
      <w:pPr>
        <w:rPr>
          <w:rFonts w:ascii="Garamond" w:hAnsi="Garamond"/>
          <w:b/>
          <w:bCs/>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7848"/>
      </w:tblGrid>
      <w:tr w:rsidR="008E7906" w:rsidRPr="00540FFF" w:rsidTr="00540FFF">
        <w:tc>
          <w:tcPr>
            <w:tcW w:w="1728" w:type="dxa"/>
          </w:tcPr>
          <w:p w:rsidR="008E7906" w:rsidRPr="00540FFF" w:rsidRDefault="00A3017B">
            <w:pPr>
              <w:rPr>
                <w:rFonts w:ascii="Garamond" w:hAnsi="Garamond"/>
                <w:b/>
                <w:bCs/>
                <w:sz w:val="22"/>
                <w:szCs w:val="22"/>
                <w:lang w:val="en-US"/>
              </w:rPr>
            </w:pPr>
            <w:r>
              <w:rPr>
                <w:rFonts w:ascii="Garamond" w:hAnsi="Garamond"/>
                <w:b/>
                <w:bCs/>
                <w:sz w:val="22"/>
                <w:szCs w:val="22"/>
                <w:lang w:val="en-US"/>
              </w:rPr>
              <w:t>Aug 2002</w:t>
            </w:r>
          </w:p>
        </w:tc>
        <w:tc>
          <w:tcPr>
            <w:tcW w:w="7848" w:type="dxa"/>
          </w:tcPr>
          <w:p w:rsidR="008E7906" w:rsidRPr="00540FFF" w:rsidRDefault="00A3017B" w:rsidP="008E7906">
            <w:pPr>
              <w:rPr>
                <w:rFonts w:ascii="Garamond" w:hAnsi="Garamond"/>
                <w:b/>
                <w:sz w:val="22"/>
                <w:szCs w:val="22"/>
              </w:rPr>
            </w:pPr>
            <w:proofErr w:type="spellStart"/>
            <w:smartTag w:uri="urn:schemas-microsoft-com:office:smarttags" w:element="place">
              <w:smartTag w:uri="urn:schemas-microsoft-com:office:smarttags" w:element="City">
                <w:r>
                  <w:rPr>
                    <w:rFonts w:ascii="Garamond" w:hAnsi="Garamond"/>
                    <w:b/>
                    <w:sz w:val="22"/>
                    <w:szCs w:val="22"/>
                  </w:rPr>
                  <w:t>Yarmouk</w:t>
                </w:r>
                <w:proofErr w:type="spellEnd"/>
                <w:r>
                  <w:rPr>
                    <w:rFonts w:ascii="Garamond" w:hAnsi="Garamond"/>
                    <w:b/>
                    <w:sz w:val="22"/>
                    <w:szCs w:val="22"/>
                  </w:rPr>
                  <w:t xml:space="preserve"> University</w:t>
                </w:r>
              </w:smartTag>
              <w:r>
                <w:rPr>
                  <w:rFonts w:ascii="Garamond" w:hAnsi="Garamond"/>
                  <w:b/>
                  <w:sz w:val="22"/>
                  <w:szCs w:val="22"/>
                </w:rPr>
                <w:t xml:space="preserve">, </w:t>
              </w:r>
              <w:smartTag w:uri="urn:schemas-microsoft-com:office:smarttags" w:element="country-region">
                <w:r>
                  <w:rPr>
                    <w:rFonts w:ascii="Garamond" w:hAnsi="Garamond"/>
                    <w:b/>
                    <w:sz w:val="22"/>
                    <w:szCs w:val="22"/>
                  </w:rPr>
                  <w:t>Jordan</w:t>
                </w:r>
              </w:smartTag>
            </w:smartTag>
          </w:p>
          <w:p w:rsidR="008E7906" w:rsidRPr="00540FFF" w:rsidRDefault="00A3017B" w:rsidP="008E7906">
            <w:pPr>
              <w:rPr>
                <w:rFonts w:ascii="Garamond" w:hAnsi="Garamond" w:cs="Arial"/>
                <w:b/>
                <w:sz w:val="22"/>
                <w:szCs w:val="22"/>
              </w:rPr>
            </w:pPr>
            <w:r>
              <w:rPr>
                <w:rFonts w:ascii="Garamond" w:hAnsi="Garamond"/>
                <w:sz w:val="22"/>
                <w:szCs w:val="22"/>
              </w:rPr>
              <w:t>Bachelors Degree in Accounting</w:t>
            </w:r>
            <w:r w:rsidR="008E7906" w:rsidRPr="00540FFF">
              <w:rPr>
                <w:rFonts w:ascii="Garamond" w:hAnsi="Garamond"/>
                <w:sz w:val="22"/>
                <w:szCs w:val="22"/>
              </w:rPr>
              <w:t xml:space="preserve"> </w:t>
            </w:r>
          </w:p>
        </w:tc>
      </w:tr>
    </w:tbl>
    <w:p w:rsidR="008E7906" w:rsidRDefault="008E7906">
      <w:pPr>
        <w:rPr>
          <w:rFonts w:ascii="Garamond" w:hAnsi="Garamond"/>
          <w:b/>
          <w:bCs/>
          <w:sz w:val="22"/>
          <w:szCs w:val="22"/>
          <w:lang w:val="en-US"/>
        </w:rPr>
      </w:pPr>
    </w:p>
    <w:tbl>
      <w:tblPr>
        <w:tblStyle w:val="TableGrid"/>
        <w:tblW w:w="0" w:type="auto"/>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9576"/>
      </w:tblGrid>
      <w:tr w:rsidR="00907582" w:rsidRPr="00540FFF" w:rsidTr="00B8609E">
        <w:tc>
          <w:tcPr>
            <w:tcW w:w="9576" w:type="dxa"/>
            <w:shd w:val="clear" w:color="auto" w:fill="D9D9D9"/>
          </w:tcPr>
          <w:p w:rsidR="00907582" w:rsidRPr="00540FFF" w:rsidRDefault="00907582" w:rsidP="0062248C">
            <w:pPr>
              <w:rPr>
                <w:rFonts w:ascii="Garamond" w:hAnsi="Garamond"/>
                <w:b/>
                <w:bCs/>
                <w:smallCaps/>
                <w:sz w:val="22"/>
                <w:szCs w:val="22"/>
              </w:rPr>
            </w:pPr>
            <w:r>
              <w:rPr>
                <w:rFonts w:ascii="Garamond" w:hAnsi="Garamond"/>
                <w:b/>
                <w:bCs/>
                <w:smallCaps/>
                <w:sz w:val="22"/>
                <w:szCs w:val="22"/>
              </w:rPr>
              <w:t>Trainings and Certifications</w:t>
            </w:r>
          </w:p>
        </w:tc>
      </w:tr>
    </w:tbl>
    <w:p w:rsidR="008E7906" w:rsidRPr="00540FFF" w:rsidRDefault="008E7906">
      <w:pPr>
        <w:rPr>
          <w:rFonts w:ascii="Garamond" w:hAnsi="Garamond"/>
          <w:b/>
          <w:bCs/>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7848"/>
      </w:tblGrid>
      <w:tr w:rsidR="008E7906" w:rsidRPr="00540FFF" w:rsidTr="00540FFF">
        <w:tc>
          <w:tcPr>
            <w:tcW w:w="1728" w:type="dxa"/>
          </w:tcPr>
          <w:p w:rsidR="008E7906" w:rsidRPr="00540FFF" w:rsidRDefault="00A3017B" w:rsidP="00957B80">
            <w:pPr>
              <w:rPr>
                <w:rFonts w:ascii="Garamond" w:hAnsi="Garamond"/>
                <w:b/>
                <w:bCs/>
                <w:sz w:val="22"/>
                <w:szCs w:val="22"/>
                <w:lang w:val="en-US"/>
              </w:rPr>
            </w:pPr>
            <w:r>
              <w:rPr>
                <w:rFonts w:ascii="Garamond" w:hAnsi="Garamond"/>
                <w:b/>
                <w:bCs/>
                <w:sz w:val="22"/>
                <w:szCs w:val="22"/>
                <w:lang w:val="en-US"/>
              </w:rPr>
              <w:t>May 2011 – Feb 2012</w:t>
            </w:r>
          </w:p>
        </w:tc>
        <w:tc>
          <w:tcPr>
            <w:tcW w:w="7848" w:type="dxa"/>
          </w:tcPr>
          <w:p w:rsidR="008E7906" w:rsidRPr="00540FFF" w:rsidRDefault="00A3017B" w:rsidP="00957B80">
            <w:pPr>
              <w:rPr>
                <w:rFonts w:ascii="Garamond" w:hAnsi="Garamond" w:cs="Arial"/>
                <w:bCs/>
                <w:sz w:val="22"/>
                <w:szCs w:val="22"/>
              </w:rPr>
            </w:pPr>
            <w:r w:rsidRPr="00A3017B">
              <w:rPr>
                <w:rFonts w:ascii="Garamond" w:hAnsi="Garamond"/>
                <w:bCs/>
                <w:sz w:val="22"/>
                <w:szCs w:val="22"/>
              </w:rPr>
              <w:t>Certified Sales and Marketing Manager</w:t>
            </w:r>
            <w:r>
              <w:rPr>
                <w:rFonts w:ascii="Garamond" w:hAnsi="Garamond"/>
                <w:bCs/>
                <w:sz w:val="22"/>
                <w:szCs w:val="22"/>
              </w:rPr>
              <w:t xml:space="preserve"> (CSMM)</w:t>
            </w:r>
            <w:r w:rsidR="008E7906" w:rsidRPr="00540FFF">
              <w:rPr>
                <w:rFonts w:ascii="Garamond" w:hAnsi="Garamond"/>
                <w:bCs/>
                <w:sz w:val="22"/>
                <w:szCs w:val="22"/>
              </w:rPr>
              <w:t xml:space="preserve">, </w:t>
            </w:r>
            <w:r w:rsidRPr="00A3017B">
              <w:rPr>
                <w:rFonts w:ascii="Garamond" w:hAnsi="Garamond"/>
                <w:bCs/>
                <w:sz w:val="22"/>
                <w:szCs w:val="22"/>
              </w:rPr>
              <w:t>Sales and Marketing Certification Institute</w:t>
            </w:r>
            <w:r>
              <w:rPr>
                <w:rFonts w:ascii="Garamond" w:hAnsi="Garamond"/>
                <w:bCs/>
                <w:sz w:val="22"/>
                <w:szCs w:val="22"/>
              </w:rPr>
              <w:t xml:space="preserve">, </w:t>
            </w:r>
            <w:smartTag w:uri="urn:schemas-microsoft-com:office:smarttags" w:element="place">
              <w:smartTag w:uri="urn:schemas-microsoft-com:office:smarttags" w:element="City">
                <w:r w:rsidRPr="00A3017B">
                  <w:rPr>
                    <w:rFonts w:ascii="Garamond" w:hAnsi="Garamond"/>
                    <w:b/>
                    <w:i/>
                    <w:iCs/>
                    <w:sz w:val="22"/>
                    <w:szCs w:val="22"/>
                  </w:rPr>
                  <w:t>New York</w:t>
                </w:r>
              </w:smartTag>
              <w:r w:rsidRPr="00A3017B">
                <w:rPr>
                  <w:rFonts w:ascii="Garamond" w:hAnsi="Garamond"/>
                  <w:b/>
                  <w:i/>
                  <w:iCs/>
                  <w:sz w:val="22"/>
                  <w:szCs w:val="22"/>
                </w:rPr>
                <w:t xml:space="preserve">, </w:t>
              </w:r>
              <w:smartTag w:uri="urn:schemas-microsoft-com:office:smarttags" w:element="country-region">
                <w:r w:rsidRPr="00A3017B">
                  <w:rPr>
                    <w:rFonts w:ascii="Garamond" w:hAnsi="Garamond"/>
                    <w:b/>
                    <w:i/>
                    <w:iCs/>
                    <w:sz w:val="22"/>
                    <w:szCs w:val="22"/>
                  </w:rPr>
                  <w:t>United States</w:t>
                </w:r>
              </w:smartTag>
            </w:smartTag>
          </w:p>
        </w:tc>
      </w:tr>
    </w:tbl>
    <w:p w:rsidR="008E7906" w:rsidRDefault="008E7906">
      <w:pPr>
        <w:rPr>
          <w:rFonts w:ascii="Garamond" w:hAnsi="Garamond"/>
          <w:b/>
          <w:bCs/>
          <w:sz w:val="22"/>
          <w:szCs w:val="22"/>
          <w:lang w:val="en-US"/>
        </w:rPr>
      </w:pPr>
    </w:p>
    <w:tbl>
      <w:tblPr>
        <w:tblStyle w:val="TableGrid"/>
        <w:tblW w:w="0" w:type="auto"/>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9576"/>
      </w:tblGrid>
      <w:tr w:rsidR="00464A6C" w:rsidRPr="00540FFF" w:rsidTr="00332285">
        <w:tc>
          <w:tcPr>
            <w:tcW w:w="9576" w:type="dxa"/>
            <w:shd w:val="clear" w:color="auto" w:fill="D9D9D9"/>
          </w:tcPr>
          <w:p w:rsidR="00464A6C" w:rsidRPr="00540FFF" w:rsidRDefault="00464A6C" w:rsidP="00332285">
            <w:pPr>
              <w:rPr>
                <w:rFonts w:ascii="Garamond" w:hAnsi="Garamond"/>
                <w:b/>
                <w:bCs/>
                <w:smallCaps/>
                <w:sz w:val="22"/>
                <w:szCs w:val="22"/>
              </w:rPr>
            </w:pPr>
            <w:r>
              <w:rPr>
                <w:rFonts w:ascii="Garamond" w:hAnsi="Garamond"/>
                <w:b/>
                <w:bCs/>
                <w:smallCaps/>
                <w:sz w:val="22"/>
                <w:szCs w:val="22"/>
              </w:rPr>
              <w:t>Personal Information</w:t>
            </w:r>
          </w:p>
        </w:tc>
      </w:tr>
    </w:tbl>
    <w:p w:rsidR="00464A6C" w:rsidRDefault="00464A6C">
      <w:pPr>
        <w:rPr>
          <w:rFonts w:ascii="Calibri" w:hAnsi="Calibri"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7848"/>
      </w:tblGrid>
      <w:tr w:rsidR="00332285" w:rsidRPr="00540FFF" w:rsidTr="00332285">
        <w:tc>
          <w:tcPr>
            <w:tcW w:w="1728" w:type="dxa"/>
          </w:tcPr>
          <w:p w:rsidR="00332285" w:rsidRPr="00540FFF" w:rsidRDefault="00A3017B" w:rsidP="00332285">
            <w:pPr>
              <w:rPr>
                <w:rFonts w:ascii="Garamond" w:hAnsi="Garamond"/>
                <w:b/>
                <w:bCs/>
                <w:sz w:val="22"/>
                <w:szCs w:val="22"/>
                <w:lang w:val="en-US"/>
              </w:rPr>
            </w:pPr>
            <w:r>
              <w:rPr>
                <w:rFonts w:ascii="Garamond" w:hAnsi="Garamond"/>
                <w:b/>
                <w:bCs/>
                <w:sz w:val="22"/>
                <w:szCs w:val="22"/>
                <w:lang w:val="en-US"/>
              </w:rPr>
              <w:t>Marital Status</w:t>
            </w:r>
          </w:p>
        </w:tc>
        <w:tc>
          <w:tcPr>
            <w:tcW w:w="7848" w:type="dxa"/>
          </w:tcPr>
          <w:p w:rsidR="00332285" w:rsidRPr="00540FFF" w:rsidRDefault="00A3017B" w:rsidP="00332285">
            <w:pPr>
              <w:rPr>
                <w:rFonts w:ascii="Garamond" w:hAnsi="Garamond" w:cs="Arial"/>
                <w:bCs/>
                <w:sz w:val="22"/>
                <w:szCs w:val="22"/>
              </w:rPr>
            </w:pPr>
            <w:r>
              <w:rPr>
                <w:rFonts w:ascii="Garamond" w:hAnsi="Garamond" w:cs="Arial"/>
                <w:bCs/>
                <w:sz w:val="22"/>
                <w:szCs w:val="22"/>
              </w:rPr>
              <w:t>Married</w:t>
            </w:r>
          </w:p>
        </w:tc>
      </w:tr>
      <w:tr w:rsidR="00332285" w:rsidRPr="00540FFF" w:rsidTr="00332285">
        <w:tc>
          <w:tcPr>
            <w:tcW w:w="1728" w:type="dxa"/>
          </w:tcPr>
          <w:p w:rsidR="00332285" w:rsidRPr="00540FFF" w:rsidRDefault="00A3017B" w:rsidP="00332285">
            <w:pPr>
              <w:rPr>
                <w:rFonts w:ascii="Garamond" w:hAnsi="Garamond"/>
                <w:b/>
                <w:bCs/>
                <w:sz w:val="22"/>
                <w:szCs w:val="22"/>
                <w:lang w:val="en-US"/>
              </w:rPr>
            </w:pPr>
            <w:r>
              <w:rPr>
                <w:rFonts w:ascii="Garamond" w:hAnsi="Garamond"/>
                <w:b/>
                <w:bCs/>
                <w:sz w:val="22"/>
                <w:szCs w:val="22"/>
                <w:lang w:val="en-US"/>
              </w:rPr>
              <w:t>Languages</w:t>
            </w:r>
          </w:p>
        </w:tc>
        <w:tc>
          <w:tcPr>
            <w:tcW w:w="7848" w:type="dxa"/>
          </w:tcPr>
          <w:p w:rsidR="00332285" w:rsidRPr="00540FFF" w:rsidRDefault="00A3017B" w:rsidP="00332285">
            <w:pPr>
              <w:rPr>
                <w:rFonts w:ascii="Garamond" w:hAnsi="Garamond"/>
                <w:bCs/>
                <w:sz w:val="22"/>
                <w:szCs w:val="22"/>
              </w:rPr>
            </w:pPr>
            <w:r>
              <w:rPr>
                <w:rFonts w:ascii="Garamond" w:hAnsi="Garamond"/>
                <w:bCs/>
                <w:sz w:val="22"/>
                <w:szCs w:val="22"/>
              </w:rPr>
              <w:t>Fluent in spoken and written Arabic and English</w:t>
            </w:r>
          </w:p>
        </w:tc>
      </w:tr>
    </w:tbl>
    <w:p w:rsidR="00332285" w:rsidRPr="00540FFF" w:rsidRDefault="00332285">
      <w:pPr>
        <w:rPr>
          <w:rFonts w:ascii="Garamond" w:hAnsi="Garamond"/>
          <w:b/>
          <w:bCs/>
          <w:sz w:val="22"/>
          <w:szCs w:val="22"/>
          <w:lang w:val="en-US"/>
        </w:rPr>
      </w:pPr>
    </w:p>
    <w:sectPr w:rsidR="00332285" w:rsidRPr="00540FFF" w:rsidSect="003074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17CB"/>
    <w:multiLevelType w:val="hybridMultilevel"/>
    <w:tmpl w:val="EEF0F2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F0257F3"/>
    <w:multiLevelType w:val="hybridMultilevel"/>
    <w:tmpl w:val="9190EB1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C8E4EE5"/>
    <w:multiLevelType w:val="hybridMultilevel"/>
    <w:tmpl w:val="F2228E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49353EF"/>
    <w:multiLevelType w:val="hybridMultilevel"/>
    <w:tmpl w:val="6BD419B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9DD3EE7"/>
    <w:multiLevelType w:val="hybridMultilevel"/>
    <w:tmpl w:val="E9C23B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8141E6B"/>
    <w:multiLevelType w:val="hybridMultilevel"/>
    <w:tmpl w:val="72826D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13798"/>
    <w:rsid w:val="00013798"/>
    <w:rsid w:val="00096299"/>
    <w:rsid w:val="001671F7"/>
    <w:rsid w:val="0020720D"/>
    <w:rsid w:val="002E4BA9"/>
    <w:rsid w:val="0030745B"/>
    <w:rsid w:val="003174A5"/>
    <w:rsid w:val="00332285"/>
    <w:rsid w:val="00453E7C"/>
    <w:rsid w:val="00464A6C"/>
    <w:rsid w:val="004E5A6F"/>
    <w:rsid w:val="00540FFF"/>
    <w:rsid w:val="005569E1"/>
    <w:rsid w:val="0062248C"/>
    <w:rsid w:val="00702C5F"/>
    <w:rsid w:val="007665C5"/>
    <w:rsid w:val="007F29FF"/>
    <w:rsid w:val="008105D8"/>
    <w:rsid w:val="008D6CF3"/>
    <w:rsid w:val="008E7906"/>
    <w:rsid w:val="0090031E"/>
    <w:rsid w:val="00907582"/>
    <w:rsid w:val="00940061"/>
    <w:rsid w:val="009542F3"/>
    <w:rsid w:val="00957B80"/>
    <w:rsid w:val="009B7F15"/>
    <w:rsid w:val="009C053F"/>
    <w:rsid w:val="009F3336"/>
    <w:rsid w:val="00A3017B"/>
    <w:rsid w:val="00A8478D"/>
    <w:rsid w:val="00B8609E"/>
    <w:rsid w:val="00BC41BA"/>
    <w:rsid w:val="00C009C8"/>
    <w:rsid w:val="00CC5AE7"/>
    <w:rsid w:val="00DA76DD"/>
    <w:rsid w:val="00EA7B65"/>
    <w:rsid w:val="00ED5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798"/>
    <w:rPr>
      <w:sz w:val="24"/>
      <w:szCs w:val="24"/>
      <w:lang w:val="en-CA"/>
    </w:rPr>
  </w:style>
  <w:style w:type="paragraph" w:styleId="Heading1">
    <w:name w:val="heading 1"/>
    <w:basedOn w:val="Normal"/>
    <w:next w:val="Normal"/>
    <w:qFormat/>
    <w:rsid w:val="00453E7C"/>
    <w:pPr>
      <w:keepNext/>
      <w:jc w:val="center"/>
      <w:outlineLvl w:val="0"/>
    </w:pPr>
    <w:rPr>
      <w:b/>
      <w:bCs/>
      <w:sz w:val="28"/>
      <w:lang w:val="en-US"/>
    </w:rPr>
  </w:style>
  <w:style w:type="paragraph" w:styleId="Heading3">
    <w:name w:val="heading 3"/>
    <w:basedOn w:val="Normal"/>
    <w:next w:val="Normal"/>
    <w:qFormat/>
    <w:rsid w:val="00A8478D"/>
    <w:pPr>
      <w:keepNext/>
      <w:spacing w:before="240" w:after="60"/>
      <w:outlineLvl w:val="2"/>
    </w:pPr>
    <w:rPr>
      <w:rFonts w:ascii="Arial" w:hAnsi="Arial" w:cs="Arial"/>
      <w:b/>
      <w:bCs/>
      <w:sz w:val="26"/>
      <w:szCs w:val="26"/>
    </w:rPr>
  </w:style>
  <w:style w:type="paragraph" w:styleId="Heading4">
    <w:name w:val="heading 4"/>
    <w:basedOn w:val="Normal"/>
    <w:next w:val="Normal"/>
    <w:qFormat/>
    <w:rsid w:val="00A847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013798"/>
    <w:pPr>
      <w:jc w:val="center"/>
    </w:pPr>
    <w:rPr>
      <w:rFonts w:ascii="Arial" w:hAnsi="Arial"/>
      <w:b/>
      <w:sz w:val="22"/>
      <w:szCs w:val="20"/>
    </w:rPr>
  </w:style>
  <w:style w:type="character" w:customStyle="1" w:styleId="TitleChar1">
    <w:name w:val="Title Char1"/>
    <w:basedOn w:val="DefaultParagraphFont"/>
    <w:link w:val="Title"/>
    <w:rsid w:val="00013798"/>
    <w:rPr>
      <w:rFonts w:ascii="Arial" w:hAnsi="Arial"/>
      <w:b/>
      <w:sz w:val="22"/>
      <w:lang w:val="en-CA" w:eastAsia="en-US" w:bidi="ar-SA"/>
    </w:rPr>
  </w:style>
  <w:style w:type="character" w:styleId="Hyperlink">
    <w:name w:val="Hyperlink"/>
    <w:rsid w:val="00013798"/>
    <w:rPr>
      <w:color w:val="0000FF"/>
      <w:u w:val="single"/>
    </w:rPr>
  </w:style>
  <w:style w:type="table" w:styleId="TableGrid">
    <w:name w:val="Table Grid"/>
    <w:basedOn w:val="TableNormal"/>
    <w:rsid w:val="00167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ocked/>
    <w:rsid w:val="00B8609E"/>
    <w:rPr>
      <w:rFonts w:ascii="Times New Roman" w:hAnsi="Times New Roman" w:cs="Times New Roman"/>
      <w:b/>
      <w:sz w:val="24"/>
      <w:szCs w:val="24"/>
      <w:u w:val="single"/>
    </w:rPr>
  </w:style>
  <w:style w:type="paragraph" w:styleId="ListParagraph">
    <w:name w:val="List Paragraph"/>
    <w:basedOn w:val="Normal"/>
    <w:uiPriority w:val="34"/>
    <w:qFormat/>
    <w:rsid w:val="009003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6349">
      <w:bodyDiv w:val="1"/>
      <w:marLeft w:val="0"/>
      <w:marRight w:val="0"/>
      <w:marTop w:val="0"/>
      <w:marBottom w:val="0"/>
      <w:divBdr>
        <w:top w:val="none" w:sz="0" w:space="0" w:color="auto"/>
        <w:left w:val="none" w:sz="0" w:space="0" w:color="auto"/>
        <w:bottom w:val="none" w:sz="0" w:space="0" w:color="auto"/>
        <w:right w:val="none" w:sz="0" w:space="0" w:color="auto"/>
      </w:divBdr>
    </w:div>
    <w:div w:id="1800032968">
      <w:bodyDiv w:val="1"/>
      <w:marLeft w:val="0"/>
      <w:marRight w:val="0"/>
      <w:marTop w:val="0"/>
      <w:marBottom w:val="0"/>
      <w:divBdr>
        <w:top w:val="none" w:sz="0" w:space="0" w:color="auto"/>
        <w:left w:val="none" w:sz="0" w:space="0" w:color="auto"/>
        <w:bottom w:val="none" w:sz="0" w:space="0" w:color="auto"/>
        <w:right w:val="none" w:sz="0" w:space="0" w:color="auto"/>
      </w:divBdr>
    </w:div>
    <w:div w:id="20511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TASH OBEID</vt:lpstr>
    </vt:vector>
  </TitlesOfParts>
  <Company/>
  <LinksUpToDate>false</LinksUpToDate>
  <CharactersWithSpaces>12079</CharactersWithSpaces>
  <SharedDoc>false</SharedDoc>
  <HLinks>
    <vt:vector size="6" baseType="variant">
      <vt:variant>
        <vt:i4>7274573</vt:i4>
      </vt:variant>
      <vt:variant>
        <vt:i4>0</vt:i4>
      </vt:variant>
      <vt:variant>
        <vt:i4>0</vt:i4>
      </vt:variant>
      <vt:variant>
        <vt:i4>5</vt:i4>
      </vt:variant>
      <vt:variant>
        <vt:lpwstr>mailto:tashobeid@gmail.com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TASH OBEID</dc:title>
  <dc:creator>Dina-Zaky</dc:creator>
  <cp:lastModifiedBy>Reception</cp:lastModifiedBy>
  <cp:revision>12</cp:revision>
  <cp:lastPrinted>2012-11-21T14:10:00Z</cp:lastPrinted>
  <dcterms:created xsi:type="dcterms:W3CDTF">2012-12-10T05:35:00Z</dcterms:created>
  <dcterms:modified xsi:type="dcterms:W3CDTF">2015-07-03T05:27:00Z</dcterms:modified>
</cp:coreProperties>
</file>