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8DF" w:rsidRDefault="009C78DF" w:rsidP="009C78DF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  <w:lang w:val="en-IN" w:eastAsia="en-IN"/>
        </w:rPr>
        <w:drawing>
          <wp:inline distT="0" distB="0" distL="0" distR="0" wp14:anchorId="61604241" wp14:editId="44DA9F64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8DF" w:rsidRDefault="009C78DF" w:rsidP="009C78DF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9C78DF" w:rsidRDefault="009C78DF" w:rsidP="009C78DF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1563888</w:t>
      </w:r>
      <w:proofErr w:type="gramEnd"/>
    </w:p>
    <w:p w:rsidR="009C78DF" w:rsidRDefault="009C78DF" w:rsidP="009C78DF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10" w:history="1">
        <w:r w:rsidRPr="00817DA4">
          <w:rPr>
            <w:rStyle w:val="Hyperlink"/>
          </w:rPr>
          <w:t>gulfjobseeker@gmail.com</w:t>
        </w:r>
      </w:hyperlink>
    </w:p>
    <w:p w:rsidR="00D933CA" w:rsidRPr="001D76ED" w:rsidRDefault="00D933CA" w:rsidP="00943DB3">
      <w:pPr>
        <w:rPr>
          <w:rFonts w:ascii="Arial Narrow" w:hAnsi="Arial Narrow" w:cs="Arial"/>
          <w:b/>
          <w:sz w:val="48"/>
          <w:szCs w:val="40"/>
        </w:rPr>
      </w:pPr>
    </w:p>
    <w:p w:rsidR="0017112C" w:rsidRPr="00D933CA" w:rsidRDefault="0017112C" w:rsidP="0017112C">
      <w:pPr>
        <w:pBdr>
          <w:bottom w:val="single" w:sz="4" w:space="1" w:color="auto"/>
        </w:pBdr>
        <w:tabs>
          <w:tab w:val="left" w:pos="1920"/>
        </w:tabs>
        <w:rPr>
          <w:sz w:val="28"/>
          <w:szCs w:val="22"/>
        </w:rPr>
      </w:pPr>
      <w:r w:rsidRPr="00943DB3">
        <w:rPr>
          <w:rFonts w:ascii="Arial Black" w:hAnsi="Arial Black"/>
          <w:noProof/>
          <w:spacing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FCDA1C" wp14:editId="34483F10">
                <wp:simplePos x="0" y="0"/>
                <wp:positionH relativeFrom="column">
                  <wp:posOffset>-77470</wp:posOffset>
                </wp:positionH>
                <wp:positionV relativeFrom="paragraph">
                  <wp:posOffset>9525</wp:posOffset>
                </wp:positionV>
                <wp:extent cx="1949450" cy="8258175"/>
                <wp:effectExtent l="0" t="0" r="12700" b="2857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0" cy="8258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20000"/>
                          </a:schemeClr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DB3" w:rsidRPr="00943DB3" w:rsidRDefault="00943DB3" w:rsidP="00943DB3">
                            <w:pPr>
                              <w:pBdr>
                                <w:bottom w:val="single" w:sz="4" w:space="1" w:color="auto"/>
                              </w:pBdr>
                              <w:tabs>
                                <w:tab w:val="left" w:pos="1920"/>
                              </w:tabs>
                              <w:rPr>
                                <w:rFonts w:ascii="Arial Black" w:hAnsi="Arial Black"/>
                                <w:spacing w:val="20"/>
                                <w:sz w:val="16"/>
                              </w:rPr>
                            </w:pPr>
                          </w:p>
                          <w:p w:rsidR="00943DB3" w:rsidRPr="000459CA" w:rsidRDefault="00943DB3" w:rsidP="00943DB3">
                            <w:pPr>
                              <w:pBdr>
                                <w:bottom w:val="single" w:sz="4" w:space="1" w:color="auto"/>
                              </w:pBdr>
                              <w:tabs>
                                <w:tab w:val="left" w:pos="1920"/>
                              </w:tabs>
                              <w:rPr>
                                <w:rFonts w:ascii="Arial Black" w:hAnsi="Arial Black"/>
                                <w:spacing w:val="20"/>
                                <w:sz w:val="18"/>
                              </w:rPr>
                            </w:pPr>
                            <w:r w:rsidRPr="000459CA">
                              <w:rPr>
                                <w:rFonts w:ascii="Arial Black" w:hAnsi="Arial Black"/>
                                <w:spacing w:val="20"/>
                                <w:sz w:val="18"/>
                              </w:rPr>
                              <w:t>AREA</w:t>
                            </w:r>
                            <w:r w:rsidR="000459CA" w:rsidRPr="000459CA">
                              <w:rPr>
                                <w:rFonts w:ascii="Arial Black" w:hAnsi="Arial Black"/>
                                <w:spacing w:val="20"/>
                                <w:sz w:val="18"/>
                              </w:rPr>
                              <w:t>S</w:t>
                            </w:r>
                            <w:r w:rsidRPr="000459CA">
                              <w:rPr>
                                <w:rFonts w:ascii="Arial Black" w:hAnsi="Arial Black"/>
                                <w:spacing w:val="20"/>
                                <w:sz w:val="18"/>
                              </w:rPr>
                              <w:t xml:space="preserve"> OF INTEREST</w:t>
                            </w:r>
                          </w:p>
                          <w:p w:rsidR="00943DB3" w:rsidRDefault="00943DB3" w:rsidP="00943DB3">
                            <w:pPr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943DB3" w:rsidRPr="007E247E" w:rsidRDefault="00943DB3" w:rsidP="007E247E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pBdr>
                                <w:bottom w:val="single" w:sz="4" w:space="1" w:color="auto"/>
                              </w:pBdr>
                              <w:tabs>
                                <w:tab w:val="left" w:pos="1920"/>
                              </w:tabs>
                              <w:ind w:left="142" w:hanging="142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7E247E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Financial Analysis &amp; Planning</w:t>
                            </w:r>
                          </w:p>
                          <w:p w:rsidR="000459CA" w:rsidRPr="007E247E" w:rsidRDefault="000459CA" w:rsidP="007E247E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pBdr>
                                <w:bottom w:val="single" w:sz="4" w:space="1" w:color="auto"/>
                              </w:pBdr>
                              <w:tabs>
                                <w:tab w:val="left" w:pos="1920"/>
                              </w:tabs>
                              <w:ind w:left="142" w:hanging="142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7E247E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Financial Management</w:t>
                            </w:r>
                          </w:p>
                          <w:p w:rsidR="000459CA" w:rsidRPr="007E247E" w:rsidRDefault="000459CA" w:rsidP="007E247E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pBdr>
                                <w:bottom w:val="single" w:sz="4" w:space="1" w:color="auto"/>
                              </w:pBdr>
                              <w:tabs>
                                <w:tab w:val="left" w:pos="1920"/>
                              </w:tabs>
                              <w:ind w:left="142" w:hanging="142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7E247E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Risk &amp; Return Analysis</w:t>
                            </w:r>
                          </w:p>
                          <w:p w:rsidR="007E247E" w:rsidRPr="007E247E" w:rsidRDefault="000459CA" w:rsidP="007E247E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pBdr>
                                <w:bottom w:val="single" w:sz="4" w:space="1" w:color="auto"/>
                              </w:pBdr>
                              <w:tabs>
                                <w:tab w:val="left" w:pos="1920"/>
                              </w:tabs>
                              <w:ind w:left="142" w:hanging="142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7E247E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Financial Modeling</w:t>
                            </w:r>
                          </w:p>
                          <w:p w:rsidR="000459CA" w:rsidRPr="007E247E" w:rsidRDefault="000459CA" w:rsidP="007E247E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pBdr>
                                <w:bottom w:val="single" w:sz="4" w:space="1" w:color="auto"/>
                              </w:pBdr>
                              <w:tabs>
                                <w:tab w:val="left" w:pos="1920"/>
                              </w:tabs>
                              <w:ind w:left="142" w:hanging="142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7E247E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Quantitative Analysis</w:t>
                            </w:r>
                          </w:p>
                          <w:p w:rsidR="00943DB3" w:rsidRPr="00943DB3" w:rsidRDefault="00943DB3" w:rsidP="00943DB3">
                            <w:pPr>
                              <w:pBdr>
                                <w:bottom w:val="single" w:sz="4" w:space="1" w:color="auto"/>
                              </w:pBdr>
                              <w:tabs>
                                <w:tab w:val="left" w:pos="1920"/>
                              </w:tabs>
                              <w:rPr>
                                <w:rFonts w:ascii="Arial Black" w:hAnsi="Arial Black"/>
                                <w:spacing w:val="20"/>
                                <w:sz w:val="16"/>
                              </w:rPr>
                            </w:pPr>
                          </w:p>
                          <w:p w:rsidR="00943DB3" w:rsidRPr="007E247E" w:rsidRDefault="00943DB3" w:rsidP="00943DB3">
                            <w:pPr>
                              <w:pBdr>
                                <w:bottom w:val="single" w:sz="4" w:space="1" w:color="auto"/>
                              </w:pBdr>
                              <w:tabs>
                                <w:tab w:val="left" w:pos="1920"/>
                              </w:tabs>
                              <w:rPr>
                                <w:rFonts w:ascii="Arial Black" w:hAnsi="Arial Black"/>
                                <w:spacing w:val="20"/>
                                <w:sz w:val="18"/>
                              </w:rPr>
                            </w:pPr>
                            <w:r w:rsidRPr="007E247E">
                              <w:rPr>
                                <w:rFonts w:ascii="Arial Black" w:hAnsi="Arial Black"/>
                                <w:spacing w:val="20"/>
                                <w:sz w:val="18"/>
                              </w:rPr>
                              <w:t>PROFESSIONAL SKILLS</w:t>
                            </w:r>
                          </w:p>
                          <w:p w:rsidR="00943DB3" w:rsidRDefault="00943DB3" w:rsidP="00943DB3">
                            <w:pPr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943DB3" w:rsidRPr="002B2A71" w:rsidRDefault="00943DB3" w:rsidP="002B2A7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</w:rPr>
                            </w:pPr>
                            <w:r w:rsidRPr="007E247E"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</w:rPr>
                              <w:t>FINANCIAL &amp; IT</w:t>
                            </w:r>
                          </w:p>
                          <w:p w:rsidR="00084B97" w:rsidRDefault="00084B97" w:rsidP="00084B9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142" w:hanging="142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7E247E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Accounting Framework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&amp; Procedures</w:t>
                            </w:r>
                          </w:p>
                          <w:p w:rsidR="00084B97" w:rsidRPr="00084B97" w:rsidRDefault="00084B97" w:rsidP="00084B9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142" w:hanging="142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Grasp over IAS &amp; IFRS</w:t>
                            </w:r>
                          </w:p>
                          <w:p w:rsidR="00084B97" w:rsidRDefault="00084B97" w:rsidP="00084B9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142" w:hanging="142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7E247E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Strong grasp over MS Excel, Word and </w:t>
                            </w:r>
                            <w:proofErr w:type="spellStart"/>
                            <w:r w:rsidRPr="007E247E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PPt</w:t>
                            </w:r>
                            <w:proofErr w:type="spellEnd"/>
                            <w:r w:rsidRPr="007E247E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, Outlook</w:t>
                            </w:r>
                          </w:p>
                          <w:p w:rsidR="00115D00" w:rsidRDefault="002B2A71" w:rsidP="007E247E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142" w:hanging="142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Proficiency</w:t>
                            </w:r>
                            <w:r w:rsidR="00115D00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in </w:t>
                            </w:r>
                            <w:r w:rsidR="00115D00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working on </w:t>
                            </w:r>
                            <w:r w:rsidR="00115D00" w:rsidRPr="002B2A71"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</w:rPr>
                              <w:t>BRIXX</w:t>
                            </w:r>
                            <w:r w:rsidR="00115D00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Financial Planner and </w:t>
                            </w:r>
                            <w:r w:rsidR="00115D00" w:rsidRPr="002B2A71"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</w:rPr>
                              <w:t>Sequel</w:t>
                            </w:r>
                            <w:r w:rsidR="00115D00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Cashflow Management System</w:t>
                            </w:r>
                          </w:p>
                          <w:p w:rsidR="00943DB3" w:rsidRPr="00115D00" w:rsidRDefault="00943DB3" w:rsidP="00115D00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142" w:hanging="142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7E247E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Experience of working on</w:t>
                            </w:r>
                            <w:r w:rsidR="002B2A71" w:rsidRPr="002B2A71"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2B2A71" w:rsidRPr="007E247E"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</w:rPr>
                              <w:t>LX ERP</w:t>
                            </w:r>
                            <w:r w:rsidR="002B2A71"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</w:rPr>
                              <w:t>,</w:t>
                            </w:r>
                            <w:r w:rsidRPr="007E247E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7E247E"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</w:rPr>
                              <w:t>SAP ERP</w:t>
                            </w:r>
                            <w:r w:rsidR="002B2A71"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2B2A71" w:rsidRPr="002B2A71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and</w:t>
                            </w:r>
                            <w:r w:rsidR="002B2A71"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115D00"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</w:rPr>
                              <w:t>SAG</w:t>
                            </w:r>
                            <w:r w:rsidR="002B2A71"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</w:rPr>
                              <w:t>E.</w:t>
                            </w:r>
                          </w:p>
                          <w:p w:rsidR="00943DB3" w:rsidRPr="007E247E" w:rsidRDefault="00943DB3" w:rsidP="007E247E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142" w:hanging="142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7E247E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Grasp over </w:t>
                            </w:r>
                            <w:r w:rsidRPr="007E247E"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</w:rPr>
                              <w:t>Spreadsheet Server</w:t>
                            </w:r>
                          </w:p>
                          <w:p w:rsidR="00943DB3" w:rsidRPr="007E247E" w:rsidRDefault="002B2A71" w:rsidP="007E247E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142" w:hanging="142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Have been</w:t>
                            </w:r>
                            <w:r w:rsidR="00943DB3" w:rsidRPr="007E247E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using </w:t>
                            </w:r>
                            <w:r w:rsidR="00943DB3" w:rsidRPr="007E247E"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</w:rPr>
                              <w:t>Oracle Hyperion Financial Management (HFM</w:t>
                            </w:r>
                            <w:r w:rsidR="00943DB3" w:rsidRPr="007E247E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) </w:t>
                            </w:r>
                          </w:p>
                          <w:p w:rsidR="00943DB3" w:rsidRPr="007E247E" w:rsidRDefault="00943DB3" w:rsidP="007E247E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142" w:hanging="142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7E247E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Experience of working on </w:t>
                            </w:r>
                            <w:proofErr w:type="spellStart"/>
                            <w:r w:rsidRPr="007E247E"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</w:rPr>
                              <w:t>Eviews</w:t>
                            </w:r>
                            <w:proofErr w:type="spellEnd"/>
                            <w:r w:rsidRPr="007E247E"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</w:rPr>
                              <w:t>, STATA, SPSS</w:t>
                            </w:r>
                          </w:p>
                          <w:p w:rsidR="00943DB3" w:rsidRPr="007E247E" w:rsidRDefault="00943DB3" w:rsidP="007E247E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142" w:hanging="142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7E247E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Financial Analysis</w:t>
                            </w:r>
                          </w:p>
                          <w:p w:rsidR="00943DB3" w:rsidRPr="007E247E" w:rsidRDefault="00943DB3" w:rsidP="007E247E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142" w:hanging="142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7E247E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Investment Techniques</w:t>
                            </w:r>
                          </w:p>
                          <w:p w:rsidR="00943DB3" w:rsidRPr="007E247E" w:rsidRDefault="00943DB3" w:rsidP="007E247E">
                            <w:pPr>
                              <w:tabs>
                                <w:tab w:val="left" w:pos="1920"/>
                              </w:tabs>
                              <w:ind w:left="142" w:hanging="142"/>
                              <w:rPr>
                                <w:rFonts w:ascii="Arial" w:hAnsi="Arial" w:cs="Arial"/>
                                <w:spacing w:val="20"/>
                                <w:sz w:val="20"/>
                              </w:rPr>
                            </w:pPr>
                          </w:p>
                          <w:p w:rsidR="00943DB3" w:rsidRPr="007E247E" w:rsidRDefault="00943DB3" w:rsidP="007E247E">
                            <w:pPr>
                              <w:ind w:left="142" w:hanging="142"/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</w:rPr>
                            </w:pPr>
                            <w:r w:rsidRPr="007E247E"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</w:rPr>
                              <w:t>CONVENTIONAL</w:t>
                            </w:r>
                          </w:p>
                          <w:p w:rsidR="002B2A71" w:rsidRPr="002B2A71" w:rsidRDefault="002B2A71" w:rsidP="002B2A71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540"/>
                              </w:tabs>
                              <w:ind w:left="142" w:hanging="142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7E247E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Research &amp; Analysis</w:t>
                            </w:r>
                          </w:p>
                          <w:p w:rsidR="00943DB3" w:rsidRPr="007E247E" w:rsidRDefault="00943DB3" w:rsidP="007E247E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540"/>
                              </w:tabs>
                              <w:ind w:left="142" w:hanging="142"/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</w:rPr>
                            </w:pPr>
                            <w:r w:rsidRPr="007E247E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Management &amp; Planning</w:t>
                            </w:r>
                          </w:p>
                          <w:p w:rsidR="00943DB3" w:rsidRPr="007E247E" w:rsidRDefault="00943DB3" w:rsidP="007E247E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540"/>
                              </w:tabs>
                              <w:ind w:left="142" w:hanging="142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7E247E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Conceptualizing</w:t>
                            </w:r>
                          </w:p>
                          <w:p w:rsidR="00943DB3" w:rsidRPr="007E247E" w:rsidRDefault="00943DB3" w:rsidP="007E247E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540"/>
                              </w:tabs>
                              <w:ind w:left="142" w:hanging="142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7E247E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Public Relations</w:t>
                            </w:r>
                          </w:p>
                          <w:p w:rsidR="00943DB3" w:rsidRPr="007E247E" w:rsidRDefault="00943DB3" w:rsidP="007E247E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540"/>
                              </w:tabs>
                              <w:ind w:left="142" w:hanging="142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E247E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Stress and Time Management</w:t>
                            </w:r>
                          </w:p>
                          <w:p w:rsidR="00943DB3" w:rsidRPr="007E247E" w:rsidRDefault="00943DB3" w:rsidP="007E247E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540"/>
                              </w:tabs>
                              <w:ind w:left="142" w:hanging="142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E247E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Presentation</w:t>
                            </w:r>
                          </w:p>
                          <w:p w:rsidR="00943DB3" w:rsidRPr="007E247E" w:rsidRDefault="00943DB3" w:rsidP="007E247E">
                            <w:pPr>
                              <w:tabs>
                                <w:tab w:val="left" w:pos="1920"/>
                              </w:tabs>
                              <w:ind w:left="142" w:hanging="142"/>
                              <w:rPr>
                                <w:rFonts w:ascii="Arial" w:hAnsi="Arial" w:cs="Arial"/>
                                <w:spacing w:val="20"/>
                                <w:sz w:val="20"/>
                              </w:rPr>
                            </w:pPr>
                          </w:p>
                          <w:p w:rsidR="00943DB3" w:rsidRPr="007E247E" w:rsidRDefault="00943DB3" w:rsidP="007E247E">
                            <w:pPr>
                              <w:ind w:left="142" w:hanging="142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7E247E"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</w:rPr>
                              <w:t>INTERPERSONAL</w:t>
                            </w:r>
                          </w:p>
                          <w:p w:rsidR="00943DB3" w:rsidRPr="00084B97" w:rsidRDefault="00084B97" w:rsidP="00084B97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ind w:left="142" w:hanging="142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7E247E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Leadership &amp; Coordination</w:t>
                            </w:r>
                            <w:r w:rsidR="00943DB3" w:rsidRPr="00084B97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:rsidR="00943DB3" w:rsidRPr="007E247E" w:rsidRDefault="00943DB3" w:rsidP="007E247E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ind w:left="142" w:hanging="142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7E247E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Honest and Trustworthy</w:t>
                            </w:r>
                          </w:p>
                          <w:p w:rsidR="000459CA" w:rsidRPr="007E247E" w:rsidRDefault="00943DB3" w:rsidP="007E247E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ind w:left="142" w:hanging="142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7E247E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Effective Communication</w:t>
                            </w:r>
                          </w:p>
                          <w:p w:rsidR="00943DB3" w:rsidRPr="007E247E" w:rsidRDefault="00943DB3" w:rsidP="007E247E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ind w:left="142" w:hanging="142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7E247E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Proficiency in English, </w:t>
                            </w:r>
                            <w:r w:rsidR="000459CA" w:rsidRPr="007E247E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Urdu </w:t>
                            </w:r>
                            <w:r w:rsidRPr="007E247E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and Punjabi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1pt;margin-top:.75pt;width:153.5pt;height:65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" fillcolor="#d8d8d8 [2732]" strokecolor="#a5a5a5 [2092]">
                <v:fill opacity="13107f"/>
                <v:textbox>
                  <w:txbxContent>
                    <w:p w:rsidR="00943DB3" w:rsidRPr="00943DB3" w:rsidRDefault="00943DB3" w:rsidP="00943DB3">
                      <w:pPr>
                        <w:pBdr>
                          <w:bottom w:val="single" w:sz="4" w:space="1" w:color="auto"/>
                        </w:pBdr>
                        <w:tabs>
                          <w:tab w:val="left" w:pos="1920"/>
                        </w:tabs>
                        <w:rPr>
                          <w:rFonts w:ascii="Arial Black" w:hAnsi="Arial Black"/>
                          <w:spacing w:val="20"/>
                          <w:sz w:val="16"/>
                        </w:rPr>
                      </w:pPr>
                    </w:p>
                    <w:p w:rsidR="00943DB3" w:rsidRPr="000459CA" w:rsidRDefault="00943DB3" w:rsidP="00943DB3">
                      <w:pPr>
                        <w:pBdr>
                          <w:bottom w:val="single" w:sz="4" w:space="1" w:color="auto"/>
                        </w:pBdr>
                        <w:tabs>
                          <w:tab w:val="left" w:pos="1920"/>
                        </w:tabs>
                        <w:rPr>
                          <w:rFonts w:ascii="Arial Black" w:hAnsi="Arial Black"/>
                          <w:spacing w:val="20"/>
                          <w:sz w:val="18"/>
                        </w:rPr>
                      </w:pPr>
                      <w:r w:rsidRPr="000459CA">
                        <w:rPr>
                          <w:rFonts w:ascii="Arial Black" w:hAnsi="Arial Black"/>
                          <w:spacing w:val="20"/>
                          <w:sz w:val="18"/>
                        </w:rPr>
                        <w:t>AREA</w:t>
                      </w:r>
                      <w:r w:rsidR="000459CA" w:rsidRPr="000459CA">
                        <w:rPr>
                          <w:rFonts w:ascii="Arial Black" w:hAnsi="Arial Black"/>
                          <w:spacing w:val="20"/>
                          <w:sz w:val="18"/>
                        </w:rPr>
                        <w:t>S</w:t>
                      </w:r>
                      <w:r w:rsidRPr="000459CA">
                        <w:rPr>
                          <w:rFonts w:ascii="Arial Black" w:hAnsi="Arial Black"/>
                          <w:spacing w:val="20"/>
                          <w:sz w:val="18"/>
                        </w:rPr>
                        <w:t xml:space="preserve"> OF INTEREST</w:t>
                      </w:r>
                    </w:p>
                    <w:p w:rsidR="00943DB3" w:rsidRDefault="00943DB3" w:rsidP="00943DB3">
                      <w:pPr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943DB3" w:rsidRPr="007E247E" w:rsidRDefault="00943DB3" w:rsidP="007E247E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pBdr>
                          <w:bottom w:val="single" w:sz="4" w:space="1" w:color="auto"/>
                        </w:pBdr>
                        <w:tabs>
                          <w:tab w:val="left" w:pos="1920"/>
                        </w:tabs>
                        <w:ind w:left="142" w:hanging="142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7E247E">
                        <w:rPr>
                          <w:rFonts w:ascii="Arial" w:hAnsi="Arial" w:cs="Arial"/>
                          <w:sz w:val="20"/>
                          <w:szCs w:val="22"/>
                        </w:rPr>
                        <w:t>Financial Analysis &amp; Planning</w:t>
                      </w:r>
                    </w:p>
                    <w:p w:rsidR="000459CA" w:rsidRPr="007E247E" w:rsidRDefault="000459CA" w:rsidP="007E247E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pBdr>
                          <w:bottom w:val="single" w:sz="4" w:space="1" w:color="auto"/>
                        </w:pBdr>
                        <w:tabs>
                          <w:tab w:val="left" w:pos="1920"/>
                        </w:tabs>
                        <w:ind w:left="142" w:hanging="142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7E247E">
                        <w:rPr>
                          <w:rFonts w:ascii="Arial" w:hAnsi="Arial" w:cs="Arial"/>
                          <w:sz w:val="20"/>
                          <w:szCs w:val="22"/>
                        </w:rPr>
                        <w:t>Financial Management</w:t>
                      </w:r>
                    </w:p>
                    <w:p w:rsidR="000459CA" w:rsidRPr="007E247E" w:rsidRDefault="000459CA" w:rsidP="007E247E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pBdr>
                          <w:bottom w:val="single" w:sz="4" w:space="1" w:color="auto"/>
                        </w:pBdr>
                        <w:tabs>
                          <w:tab w:val="left" w:pos="1920"/>
                        </w:tabs>
                        <w:ind w:left="142" w:hanging="142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7E247E">
                        <w:rPr>
                          <w:rFonts w:ascii="Arial" w:hAnsi="Arial" w:cs="Arial"/>
                          <w:sz w:val="20"/>
                          <w:szCs w:val="22"/>
                        </w:rPr>
                        <w:t>Risk &amp; Return Analysis</w:t>
                      </w:r>
                    </w:p>
                    <w:p w:rsidR="007E247E" w:rsidRPr="007E247E" w:rsidRDefault="000459CA" w:rsidP="007E247E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pBdr>
                          <w:bottom w:val="single" w:sz="4" w:space="1" w:color="auto"/>
                        </w:pBdr>
                        <w:tabs>
                          <w:tab w:val="left" w:pos="1920"/>
                        </w:tabs>
                        <w:ind w:left="142" w:hanging="142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7E247E">
                        <w:rPr>
                          <w:rFonts w:ascii="Arial" w:hAnsi="Arial" w:cs="Arial"/>
                          <w:sz w:val="20"/>
                          <w:szCs w:val="22"/>
                        </w:rPr>
                        <w:t>Financial Modeling</w:t>
                      </w:r>
                    </w:p>
                    <w:p w:rsidR="000459CA" w:rsidRPr="007E247E" w:rsidRDefault="000459CA" w:rsidP="007E247E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pBdr>
                          <w:bottom w:val="single" w:sz="4" w:space="1" w:color="auto"/>
                        </w:pBdr>
                        <w:tabs>
                          <w:tab w:val="left" w:pos="1920"/>
                        </w:tabs>
                        <w:ind w:left="142" w:hanging="142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7E247E">
                        <w:rPr>
                          <w:rFonts w:ascii="Arial" w:hAnsi="Arial" w:cs="Arial"/>
                          <w:sz w:val="20"/>
                          <w:szCs w:val="22"/>
                        </w:rPr>
                        <w:t>Quantitative Analysis</w:t>
                      </w:r>
                    </w:p>
                    <w:p w:rsidR="00943DB3" w:rsidRPr="00943DB3" w:rsidRDefault="00943DB3" w:rsidP="00943DB3">
                      <w:pPr>
                        <w:pBdr>
                          <w:bottom w:val="single" w:sz="4" w:space="1" w:color="auto"/>
                        </w:pBdr>
                        <w:tabs>
                          <w:tab w:val="left" w:pos="1920"/>
                        </w:tabs>
                        <w:rPr>
                          <w:rFonts w:ascii="Arial Black" w:hAnsi="Arial Black"/>
                          <w:spacing w:val="20"/>
                          <w:sz w:val="16"/>
                        </w:rPr>
                      </w:pPr>
                    </w:p>
                    <w:p w:rsidR="00943DB3" w:rsidRPr="007E247E" w:rsidRDefault="00943DB3" w:rsidP="00943DB3">
                      <w:pPr>
                        <w:pBdr>
                          <w:bottom w:val="single" w:sz="4" w:space="1" w:color="auto"/>
                        </w:pBdr>
                        <w:tabs>
                          <w:tab w:val="left" w:pos="1920"/>
                        </w:tabs>
                        <w:rPr>
                          <w:rFonts w:ascii="Arial Black" w:hAnsi="Arial Black"/>
                          <w:spacing w:val="20"/>
                          <w:sz w:val="18"/>
                        </w:rPr>
                      </w:pPr>
                      <w:r w:rsidRPr="007E247E">
                        <w:rPr>
                          <w:rFonts w:ascii="Arial Black" w:hAnsi="Arial Black"/>
                          <w:spacing w:val="20"/>
                          <w:sz w:val="18"/>
                        </w:rPr>
                        <w:t>PROFESSIONAL SKILLS</w:t>
                      </w:r>
                    </w:p>
                    <w:p w:rsidR="00943DB3" w:rsidRDefault="00943DB3" w:rsidP="00943DB3">
                      <w:pPr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943DB3" w:rsidRPr="002B2A71" w:rsidRDefault="00943DB3" w:rsidP="002B2A71">
                      <w:pPr>
                        <w:rPr>
                          <w:rFonts w:ascii="Arial" w:hAnsi="Arial" w:cs="Arial"/>
                          <w:b/>
                          <w:sz w:val="20"/>
                          <w:szCs w:val="22"/>
                        </w:rPr>
                      </w:pPr>
                      <w:r w:rsidRPr="007E247E">
                        <w:rPr>
                          <w:rFonts w:ascii="Arial" w:hAnsi="Arial" w:cs="Arial"/>
                          <w:b/>
                          <w:sz w:val="20"/>
                          <w:szCs w:val="22"/>
                        </w:rPr>
                        <w:t>FINANCIAL &amp; IT</w:t>
                      </w:r>
                    </w:p>
                    <w:p w:rsidR="00084B97" w:rsidRDefault="00084B97" w:rsidP="00084B9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142" w:hanging="142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7E247E">
                        <w:rPr>
                          <w:rFonts w:ascii="Arial" w:hAnsi="Arial" w:cs="Arial"/>
                          <w:sz w:val="20"/>
                          <w:szCs w:val="22"/>
                        </w:rPr>
                        <w:t>Accounting Framework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&amp; Procedures</w:t>
                      </w:r>
                    </w:p>
                    <w:p w:rsidR="00084B97" w:rsidRPr="00084B97" w:rsidRDefault="00084B97" w:rsidP="00084B9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142" w:hanging="142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Grasp over IAS &amp; IFRS</w:t>
                      </w:r>
                    </w:p>
                    <w:p w:rsidR="00084B97" w:rsidRDefault="00084B97" w:rsidP="00084B9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142" w:hanging="142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7E247E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Strong grasp over MS Excel, Word and </w:t>
                      </w:r>
                      <w:proofErr w:type="spellStart"/>
                      <w:r w:rsidRPr="007E247E">
                        <w:rPr>
                          <w:rFonts w:ascii="Arial" w:hAnsi="Arial" w:cs="Arial"/>
                          <w:sz w:val="20"/>
                          <w:szCs w:val="22"/>
                        </w:rPr>
                        <w:t>PPt</w:t>
                      </w:r>
                      <w:proofErr w:type="spellEnd"/>
                      <w:r w:rsidRPr="007E247E">
                        <w:rPr>
                          <w:rFonts w:ascii="Arial" w:hAnsi="Arial" w:cs="Arial"/>
                          <w:sz w:val="20"/>
                          <w:szCs w:val="22"/>
                        </w:rPr>
                        <w:t>, Outlook</w:t>
                      </w:r>
                    </w:p>
                    <w:p w:rsidR="00115D00" w:rsidRDefault="002B2A71" w:rsidP="007E247E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142" w:hanging="142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Proficiency</w:t>
                      </w:r>
                      <w:r w:rsidR="00115D00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in </w:t>
                      </w:r>
                      <w:r w:rsidR="00115D00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working on </w:t>
                      </w:r>
                      <w:r w:rsidR="00115D00" w:rsidRPr="002B2A71">
                        <w:rPr>
                          <w:rFonts w:ascii="Arial" w:hAnsi="Arial" w:cs="Arial"/>
                          <w:b/>
                          <w:sz w:val="20"/>
                          <w:szCs w:val="22"/>
                        </w:rPr>
                        <w:t>BRIXX</w:t>
                      </w:r>
                      <w:r w:rsidR="00115D00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Financial Planner and </w:t>
                      </w:r>
                      <w:r w:rsidR="00115D00" w:rsidRPr="002B2A71">
                        <w:rPr>
                          <w:rFonts w:ascii="Arial" w:hAnsi="Arial" w:cs="Arial"/>
                          <w:b/>
                          <w:sz w:val="20"/>
                          <w:szCs w:val="22"/>
                        </w:rPr>
                        <w:t>Sequel</w:t>
                      </w:r>
                      <w:r w:rsidR="00115D00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Cashflow Management System</w:t>
                      </w:r>
                    </w:p>
                    <w:p w:rsidR="00943DB3" w:rsidRPr="00115D00" w:rsidRDefault="00943DB3" w:rsidP="00115D00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142" w:hanging="142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7E247E">
                        <w:rPr>
                          <w:rFonts w:ascii="Arial" w:hAnsi="Arial" w:cs="Arial"/>
                          <w:sz w:val="20"/>
                          <w:szCs w:val="22"/>
                        </w:rPr>
                        <w:t>Experience of working on</w:t>
                      </w:r>
                      <w:r w:rsidR="002B2A71" w:rsidRPr="002B2A71">
                        <w:rPr>
                          <w:rFonts w:ascii="Arial" w:hAnsi="Arial" w:cs="Arial"/>
                          <w:b/>
                          <w:sz w:val="20"/>
                          <w:szCs w:val="22"/>
                        </w:rPr>
                        <w:t xml:space="preserve"> </w:t>
                      </w:r>
                      <w:r w:rsidR="002B2A71" w:rsidRPr="007E247E">
                        <w:rPr>
                          <w:rFonts w:ascii="Arial" w:hAnsi="Arial" w:cs="Arial"/>
                          <w:b/>
                          <w:sz w:val="20"/>
                          <w:szCs w:val="22"/>
                        </w:rPr>
                        <w:t>LX ERP</w:t>
                      </w:r>
                      <w:r w:rsidR="002B2A71">
                        <w:rPr>
                          <w:rFonts w:ascii="Arial" w:hAnsi="Arial" w:cs="Arial"/>
                          <w:b/>
                          <w:sz w:val="20"/>
                          <w:szCs w:val="22"/>
                        </w:rPr>
                        <w:t>,</w:t>
                      </w:r>
                      <w:r w:rsidRPr="007E247E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</w:t>
                      </w:r>
                      <w:r w:rsidRPr="007E247E">
                        <w:rPr>
                          <w:rFonts w:ascii="Arial" w:hAnsi="Arial" w:cs="Arial"/>
                          <w:b/>
                          <w:sz w:val="20"/>
                          <w:szCs w:val="22"/>
                        </w:rPr>
                        <w:t>SAP ERP</w:t>
                      </w:r>
                      <w:r w:rsidR="002B2A71">
                        <w:rPr>
                          <w:rFonts w:ascii="Arial" w:hAnsi="Arial" w:cs="Arial"/>
                          <w:b/>
                          <w:sz w:val="20"/>
                          <w:szCs w:val="22"/>
                        </w:rPr>
                        <w:t xml:space="preserve"> </w:t>
                      </w:r>
                      <w:r w:rsidR="002B2A71" w:rsidRPr="002B2A71">
                        <w:rPr>
                          <w:rFonts w:ascii="Arial" w:hAnsi="Arial" w:cs="Arial"/>
                          <w:sz w:val="20"/>
                          <w:szCs w:val="22"/>
                        </w:rPr>
                        <w:t>and</w:t>
                      </w:r>
                      <w:r w:rsidR="002B2A71">
                        <w:rPr>
                          <w:rFonts w:ascii="Arial" w:hAnsi="Arial" w:cs="Arial"/>
                          <w:b/>
                          <w:sz w:val="20"/>
                          <w:szCs w:val="22"/>
                        </w:rPr>
                        <w:t xml:space="preserve"> </w:t>
                      </w:r>
                      <w:r w:rsidRPr="00115D00">
                        <w:rPr>
                          <w:rFonts w:ascii="Arial" w:hAnsi="Arial" w:cs="Arial"/>
                          <w:b/>
                          <w:sz w:val="20"/>
                          <w:szCs w:val="22"/>
                        </w:rPr>
                        <w:t>SAG</w:t>
                      </w:r>
                      <w:r w:rsidR="002B2A71">
                        <w:rPr>
                          <w:rFonts w:ascii="Arial" w:hAnsi="Arial" w:cs="Arial"/>
                          <w:b/>
                          <w:sz w:val="20"/>
                          <w:szCs w:val="22"/>
                        </w:rPr>
                        <w:t>E.</w:t>
                      </w:r>
                    </w:p>
                    <w:p w:rsidR="00943DB3" w:rsidRPr="007E247E" w:rsidRDefault="00943DB3" w:rsidP="007E247E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142" w:hanging="142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7E247E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Grasp over </w:t>
                      </w:r>
                      <w:r w:rsidRPr="007E247E">
                        <w:rPr>
                          <w:rFonts w:ascii="Arial" w:hAnsi="Arial" w:cs="Arial"/>
                          <w:b/>
                          <w:sz w:val="20"/>
                          <w:szCs w:val="22"/>
                        </w:rPr>
                        <w:t>Spreadsheet Server</w:t>
                      </w:r>
                    </w:p>
                    <w:p w:rsidR="00943DB3" w:rsidRPr="007E247E" w:rsidRDefault="002B2A71" w:rsidP="007E247E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142" w:hanging="142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Have been</w:t>
                      </w:r>
                      <w:r w:rsidR="00943DB3" w:rsidRPr="007E247E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using </w:t>
                      </w:r>
                      <w:r w:rsidR="00943DB3" w:rsidRPr="007E247E">
                        <w:rPr>
                          <w:rFonts w:ascii="Arial" w:hAnsi="Arial" w:cs="Arial"/>
                          <w:b/>
                          <w:sz w:val="20"/>
                          <w:szCs w:val="22"/>
                        </w:rPr>
                        <w:t>Oracle Hyperion Financial Management (HFM</w:t>
                      </w:r>
                      <w:r w:rsidR="00943DB3" w:rsidRPr="007E247E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) </w:t>
                      </w:r>
                    </w:p>
                    <w:p w:rsidR="00943DB3" w:rsidRPr="007E247E" w:rsidRDefault="00943DB3" w:rsidP="007E247E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142" w:hanging="142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7E247E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Experience of working on </w:t>
                      </w:r>
                      <w:proofErr w:type="spellStart"/>
                      <w:r w:rsidRPr="007E247E">
                        <w:rPr>
                          <w:rFonts w:ascii="Arial" w:hAnsi="Arial" w:cs="Arial"/>
                          <w:b/>
                          <w:sz w:val="20"/>
                          <w:szCs w:val="22"/>
                        </w:rPr>
                        <w:t>Eviews</w:t>
                      </w:r>
                      <w:proofErr w:type="spellEnd"/>
                      <w:r w:rsidRPr="007E247E">
                        <w:rPr>
                          <w:rFonts w:ascii="Arial" w:hAnsi="Arial" w:cs="Arial"/>
                          <w:b/>
                          <w:sz w:val="20"/>
                          <w:szCs w:val="22"/>
                        </w:rPr>
                        <w:t>, STATA, SPSS</w:t>
                      </w:r>
                    </w:p>
                    <w:p w:rsidR="00943DB3" w:rsidRPr="007E247E" w:rsidRDefault="00943DB3" w:rsidP="007E247E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142" w:hanging="142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7E247E">
                        <w:rPr>
                          <w:rFonts w:ascii="Arial" w:hAnsi="Arial" w:cs="Arial"/>
                          <w:sz w:val="20"/>
                          <w:szCs w:val="22"/>
                        </w:rPr>
                        <w:t>Financial Analysis</w:t>
                      </w:r>
                    </w:p>
                    <w:p w:rsidR="00943DB3" w:rsidRPr="007E247E" w:rsidRDefault="00943DB3" w:rsidP="007E247E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142" w:hanging="142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7E247E">
                        <w:rPr>
                          <w:rFonts w:ascii="Arial" w:hAnsi="Arial" w:cs="Arial"/>
                          <w:sz w:val="20"/>
                          <w:szCs w:val="22"/>
                        </w:rPr>
                        <w:t>Investment Techniques</w:t>
                      </w:r>
                    </w:p>
                    <w:p w:rsidR="00943DB3" w:rsidRPr="007E247E" w:rsidRDefault="00943DB3" w:rsidP="007E247E">
                      <w:pPr>
                        <w:tabs>
                          <w:tab w:val="left" w:pos="1920"/>
                        </w:tabs>
                        <w:ind w:left="142" w:hanging="142"/>
                        <w:rPr>
                          <w:rFonts w:ascii="Arial" w:hAnsi="Arial" w:cs="Arial"/>
                          <w:spacing w:val="20"/>
                          <w:sz w:val="20"/>
                        </w:rPr>
                      </w:pPr>
                    </w:p>
                    <w:p w:rsidR="00943DB3" w:rsidRPr="007E247E" w:rsidRDefault="00943DB3" w:rsidP="007E247E">
                      <w:pPr>
                        <w:ind w:left="142" w:hanging="142"/>
                        <w:rPr>
                          <w:rFonts w:ascii="Arial" w:hAnsi="Arial" w:cs="Arial"/>
                          <w:b/>
                          <w:sz w:val="20"/>
                          <w:szCs w:val="22"/>
                        </w:rPr>
                      </w:pPr>
                      <w:r w:rsidRPr="007E247E">
                        <w:rPr>
                          <w:rFonts w:ascii="Arial" w:hAnsi="Arial" w:cs="Arial"/>
                          <w:b/>
                          <w:sz w:val="20"/>
                          <w:szCs w:val="22"/>
                        </w:rPr>
                        <w:t>CONVENTIONAL</w:t>
                      </w:r>
                    </w:p>
                    <w:p w:rsidR="002B2A71" w:rsidRPr="002B2A71" w:rsidRDefault="002B2A71" w:rsidP="002B2A71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tabs>
                          <w:tab w:val="left" w:pos="540"/>
                        </w:tabs>
                        <w:ind w:left="142" w:hanging="142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7E247E">
                        <w:rPr>
                          <w:rFonts w:ascii="Arial" w:hAnsi="Arial" w:cs="Arial"/>
                          <w:sz w:val="20"/>
                          <w:szCs w:val="22"/>
                        </w:rPr>
                        <w:t>Research &amp; Analysis</w:t>
                      </w:r>
                    </w:p>
                    <w:p w:rsidR="00943DB3" w:rsidRPr="007E247E" w:rsidRDefault="00943DB3" w:rsidP="007E247E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tabs>
                          <w:tab w:val="left" w:pos="540"/>
                        </w:tabs>
                        <w:ind w:left="142" w:hanging="142"/>
                        <w:rPr>
                          <w:rFonts w:ascii="Arial" w:hAnsi="Arial" w:cs="Arial"/>
                          <w:b/>
                          <w:sz w:val="20"/>
                          <w:szCs w:val="22"/>
                        </w:rPr>
                      </w:pPr>
                      <w:r w:rsidRPr="007E247E">
                        <w:rPr>
                          <w:rFonts w:ascii="Arial" w:hAnsi="Arial" w:cs="Arial"/>
                          <w:sz w:val="20"/>
                          <w:szCs w:val="22"/>
                        </w:rPr>
                        <w:t>Management &amp; Planning</w:t>
                      </w:r>
                    </w:p>
                    <w:p w:rsidR="00943DB3" w:rsidRPr="007E247E" w:rsidRDefault="00943DB3" w:rsidP="007E247E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tabs>
                          <w:tab w:val="left" w:pos="540"/>
                        </w:tabs>
                        <w:ind w:left="142" w:hanging="142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7E247E">
                        <w:rPr>
                          <w:rFonts w:ascii="Arial" w:hAnsi="Arial" w:cs="Arial"/>
                          <w:sz w:val="20"/>
                          <w:szCs w:val="22"/>
                        </w:rPr>
                        <w:t>Conceptualizing</w:t>
                      </w:r>
                    </w:p>
                    <w:p w:rsidR="00943DB3" w:rsidRPr="007E247E" w:rsidRDefault="00943DB3" w:rsidP="007E247E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tabs>
                          <w:tab w:val="left" w:pos="540"/>
                        </w:tabs>
                        <w:ind w:left="142" w:hanging="142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7E247E">
                        <w:rPr>
                          <w:rFonts w:ascii="Arial" w:hAnsi="Arial" w:cs="Arial"/>
                          <w:sz w:val="20"/>
                          <w:szCs w:val="22"/>
                        </w:rPr>
                        <w:t>Public Relations</w:t>
                      </w:r>
                    </w:p>
                    <w:p w:rsidR="00943DB3" w:rsidRPr="007E247E" w:rsidRDefault="00943DB3" w:rsidP="007E247E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tabs>
                          <w:tab w:val="left" w:pos="540"/>
                        </w:tabs>
                        <w:ind w:left="142" w:hanging="142"/>
                        <w:rPr>
                          <w:rFonts w:ascii="Arial" w:hAnsi="Arial" w:cs="Arial"/>
                          <w:sz w:val="20"/>
                        </w:rPr>
                      </w:pPr>
                      <w:r w:rsidRPr="007E247E">
                        <w:rPr>
                          <w:rFonts w:ascii="Arial" w:hAnsi="Arial" w:cs="Arial"/>
                          <w:sz w:val="20"/>
                          <w:szCs w:val="22"/>
                        </w:rPr>
                        <w:t>Stress and Time Management</w:t>
                      </w:r>
                    </w:p>
                    <w:p w:rsidR="00943DB3" w:rsidRPr="007E247E" w:rsidRDefault="00943DB3" w:rsidP="007E247E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tabs>
                          <w:tab w:val="left" w:pos="540"/>
                        </w:tabs>
                        <w:ind w:left="142" w:hanging="142"/>
                        <w:rPr>
                          <w:rFonts w:ascii="Arial" w:hAnsi="Arial" w:cs="Arial"/>
                          <w:sz w:val="20"/>
                        </w:rPr>
                      </w:pPr>
                      <w:r w:rsidRPr="007E247E">
                        <w:rPr>
                          <w:rFonts w:ascii="Arial" w:hAnsi="Arial" w:cs="Arial"/>
                          <w:sz w:val="20"/>
                          <w:szCs w:val="22"/>
                        </w:rPr>
                        <w:t>Presentation</w:t>
                      </w:r>
                    </w:p>
                    <w:p w:rsidR="00943DB3" w:rsidRPr="007E247E" w:rsidRDefault="00943DB3" w:rsidP="007E247E">
                      <w:pPr>
                        <w:tabs>
                          <w:tab w:val="left" w:pos="1920"/>
                        </w:tabs>
                        <w:ind w:left="142" w:hanging="142"/>
                        <w:rPr>
                          <w:rFonts w:ascii="Arial" w:hAnsi="Arial" w:cs="Arial"/>
                          <w:spacing w:val="20"/>
                          <w:sz w:val="20"/>
                        </w:rPr>
                      </w:pPr>
                    </w:p>
                    <w:p w:rsidR="00943DB3" w:rsidRPr="007E247E" w:rsidRDefault="00943DB3" w:rsidP="007E247E">
                      <w:pPr>
                        <w:ind w:left="142" w:hanging="142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7E247E">
                        <w:rPr>
                          <w:rFonts w:ascii="Arial" w:hAnsi="Arial" w:cs="Arial"/>
                          <w:b/>
                          <w:sz w:val="20"/>
                          <w:szCs w:val="22"/>
                        </w:rPr>
                        <w:t>INTERPERSONAL</w:t>
                      </w:r>
                    </w:p>
                    <w:p w:rsidR="00943DB3" w:rsidRPr="00084B97" w:rsidRDefault="00084B97" w:rsidP="00084B97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ind w:left="142" w:hanging="142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7E247E">
                        <w:rPr>
                          <w:rFonts w:ascii="Arial" w:hAnsi="Arial" w:cs="Arial"/>
                          <w:sz w:val="20"/>
                          <w:szCs w:val="22"/>
                        </w:rPr>
                        <w:t>Leadership &amp; Coordination</w:t>
                      </w:r>
                      <w:r w:rsidR="00943DB3" w:rsidRPr="00084B97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</w:t>
                      </w:r>
                    </w:p>
                    <w:p w:rsidR="00943DB3" w:rsidRPr="007E247E" w:rsidRDefault="00943DB3" w:rsidP="007E247E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ind w:left="142" w:hanging="142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7E247E">
                        <w:rPr>
                          <w:rFonts w:ascii="Arial" w:hAnsi="Arial" w:cs="Arial"/>
                          <w:color w:val="000000"/>
                          <w:sz w:val="20"/>
                        </w:rPr>
                        <w:t>Honest and Trustworthy</w:t>
                      </w:r>
                    </w:p>
                    <w:p w:rsidR="000459CA" w:rsidRPr="007E247E" w:rsidRDefault="00943DB3" w:rsidP="007E247E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ind w:left="142" w:hanging="142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7E247E">
                        <w:rPr>
                          <w:rFonts w:ascii="Arial" w:hAnsi="Arial" w:cs="Arial"/>
                          <w:sz w:val="20"/>
                          <w:szCs w:val="22"/>
                        </w:rPr>
                        <w:t>Effective Communication</w:t>
                      </w:r>
                    </w:p>
                    <w:p w:rsidR="00943DB3" w:rsidRPr="007E247E" w:rsidRDefault="00943DB3" w:rsidP="007E247E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ind w:left="142" w:hanging="142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7E247E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Proficiency in English, </w:t>
                      </w:r>
                      <w:r w:rsidR="000459CA" w:rsidRPr="007E247E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Urdu </w:t>
                      </w:r>
                      <w:r w:rsidRPr="007E247E">
                        <w:rPr>
                          <w:rFonts w:ascii="Arial" w:hAnsi="Arial" w:cs="Arial"/>
                          <w:sz w:val="20"/>
                          <w:szCs w:val="22"/>
                        </w:rPr>
                        <w:t>and Punjabi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Black" w:hAnsi="Arial Black"/>
          <w:spacing w:val="20"/>
        </w:rPr>
        <w:t>CAREER SU</w:t>
      </w:r>
      <w:r w:rsidRPr="004C3575">
        <w:rPr>
          <w:rFonts w:ascii="Arial Black" w:hAnsi="Arial Black"/>
          <w:spacing w:val="20"/>
        </w:rPr>
        <w:t>MMARY</w:t>
      </w:r>
    </w:p>
    <w:p w:rsidR="0017112C" w:rsidRPr="008D3405" w:rsidRDefault="0017112C" w:rsidP="0017112C">
      <w:pPr>
        <w:rPr>
          <w:sz w:val="8"/>
          <w:szCs w:val="22"/>
        </w:rPr>
      </w:pPr>
    </w:p>
    <w:p w:rsidR="00115D00" w:rsidRDefault="00F517DA" w:rsidP="00115D00">
      <w:pPr>
        <w:pBdr>
          <w:bottom w:val="single" w:sz="4" w:space="1" w:color="auto"/>
        </w:pBdr>
        <w:tabs>
          <w:tab w:val="left" w:pos="1920"/>
        </w:tabs>
        <w:jc w:val="both"/>
        <w:rPr>
          <w:spacing w:val="20"/>
        </w:rPr>
      </w:pPr>
      <w:r w:rsidRPr="00F517DA">
        <w:rPr>
          <w:spacing w:val="20"/>
        </w:rPr>
        <w:t xml:space="preserve">I am a </w:t>
      </w:r>
      <w:r>
        <w:rPr>
          <w:spacing w:val="20"/>
        </w:rPr>
        <w:t>highly motivated</w:t>
      </w:r>
      <w:r w:rsidRPr="00F517DA">
        <w:rPr>
          <w:spacing w:val="20"/>
        </w:rPr>
        <w:t xml:space="preserve"> and resourceful Finance Personnel with an outstanding academic record and </w:t>
      </w:r>
      <w:r w:rsidR="00487B27">
        <w:rPr>
          <w:spacing w:val="20"/>
        </w:rPr>
        <w:t xml:space="preserve">over </w:t>
      </w:r>
      <w:r w:rsidR="00DB4AF9">
        <w:rPr>
          <w:spacing w:val="20"/>
        </w:rPr>
        <w:t>5</w:t>
      </w:r>
      <w:r w:rsidR="00487B27">
        <w:rPr>
          <w:spacing w:val="20"/>
        </w:rPr>
        <w:t xml:space="preserve"> years of experience in</w:t>
      </w:r>
      <w:r w:rsidRPr="00F517DA">
        <w:rPr>
          <w:spacing w:val="20"/>
        </w:rPr>
        <w:t xml:space="preserve"> conducting financial projects to improve the operational and financial </w:t>
      </w:r>
      <w:r w:rsidR="007033D7">
        <w:rPr>
          <w:spacing w:val="20"/>
        </w:rPr>
        <w:t>effectiveness</w:t>
      </w:r>
      <w:r w:rsidRPr="00F517DA">
        <w:rPr>
          <w:spacing w:val="20"/>
        </w:rPr>
        <w:t>; extracting financial data from various accounting and information systems; performing moderately complex statistic</w:t>
      </w:r>
      <w:r>
        <w:rPr>
          <w:spacing w:val="20"/>
        </w:rPr>
        <w:t>al, cost and financial analyses.</w:t>
      </w:r>
    </w:p>
    <w:p w:rsidR="00115D00" w:rsidRPr="00115D00" w:rsidRDefault="00115D00" w:rsidP="00115D00">
      <w:pPr>
        <w:pBdr>
          <w:bottom w:val="single" w:sz="4" w:space="1" w:color="auto"/>
        </w:pBdr>
        <w:tabs>
          <w:tab w:val="left" w:pos="1920"/>
        </w:tabs>
        <w:jc w:val="both"/>
        <w:rPr>
          <w:spacing w:val="20"/>
          <w:sz w:val="16"/>
        </w:rPr>
      </w:pPr>
    </w:p>
    <w:p w:rsidR="00A81EE6" w:rsidRPr="00F31942" w:rsidRDefault="002C327C" w:rsidP="00A81EE6">
      <w:pPr>
        <w:pBdr>
          <w:bottom w:val="single" w:sz="4" w:space="1" w:color="auto"/>
        </w:pBdr>
        <w:tabs>
          <w:tab w:val="left" w:pos="1920"/>
        </w:tabs>
        <w:rPr>
          <w:rFonts w:ascii="Arial Black" w:hAnsi="Arial Black"/>
          <w:spacing w:val="20"/>
        </w:rPr>
      </w:pPr>
      <w:r>
        <w:rPr>
          <w:rFonts w:ascii="Arial Black" w:hAnsi="Arial Black"/>
          <w:spacing w:val="20"/>
        </w:rPr>
        <w:t>PROFESSIONAL</w:t>
      </w:r>
      <w:r w:rsidR="00553D64">
        <w:rPr>
          <w:rFonts w:ascii="Arial Black" w:hAnsi="Arial Black"/>
          <w:spacing w:val="20"/>
        </w:rPr>
        <w:t xml:space="preserve"> HISTORY</w:t>
      </w:r>
    </w:p>
    <w:p w:rsidR="00063BD1" w:rsidRPr="00063BD1" w:rsidRDefault="00063BD1" w:rsidP="00063BD1">
      <w:pPr>
        <w:rPr>
          <w:b/>
          <w:sz w:val="8"/>
        </w:rPr>
      </w:pPr>
    </w:p>
    <w:p w:rsidR="00115D00" w:rsidRDefault="00115D00" w:rsidP="00115D00">
      <w:pPr>
        <w:rPr>
          <w:b/>
        </w:rPr>
      </w:pPr>
      <w:r>
        <w:rPr>
          <w:b/>
          <w:i/>
          <w:sz w:val="28"/>
          <w:szCs w:val="28"/>
          <w:u w:val="single"/>
        </w:rPr>
        <w:t>Financ</w:t>
      </w:r>
      <w:r w:rsidR="00232718">
        <w:rPr>
          <w:b/>
          <w:i/>
          <w:sz w:val="28"/>
          <w:szCs w:val="28"/>
          <w:u w:val="single"/>
        </w:rPr>
        <w:t>ial</w:t>
      </w:r>
      <w:r>
        <w:rPr>
          <w:b/>
          <w:i/>
          <w:sz w:val="28"/>
          <w:szCs w:val="28"/>
          <w:u w:val="single"/>
        </w:rPr>
        <w:t xml:space="preserve"> Analyst</w:t>
      </w:r>
      <w:r w:rsidR="00756187">
        <w:rPr>
          <w:b/>
        </w:rPr>
        <w:t xml:space="preserve"> (</w:t>
      </w:r>
      <w:r w:rsidR="00382C0D">
        <w:rPr>
          <w:b/>
        </w:rPr>
        <w:t xml:space="preserve">Financial Planning &amp; Analysis)   </w:t>
      </w:r>
      <w:r>
        <w:rPr>
          <w:b/>
        </w:rPr>
        <w:t>July 2015 – To date</w:t>
      </w:r>
    </w:p>
    <w:p w:rsidR="00115D00" w:rsidRDefault="0058170A" w:rsidP="00115D00">
      <w:pPr>
        <w:rPr>
          <w:b/>
        </w:rPr>
      </w:pPr>
      <w:r>
        <w:rPr>
          <w:b/>
        </w:rPr>
        <w:t>Amicus</w:t>
      </w:r>
      <w:r w:rsidR="00115D00">
        <w:rPr>
          <w:b/>
        </w:rPr>
        <w:t xml:space="preserve">Horizon Ltd UK </w:t>
      </w:r>
      <w:r w:rsidR="00115D00">
        <w:rPr>
          <w:b/>
        </w:rPr>
        <w:tab/>
      </w:r>
    </w:p>
    <w:p w:rsidR="00115D00" w:rsidRDefault="00115D00" w:rsidP="00115D00">
      <w:pPr>
        <w:rPr>
          <w:b/>
        </w:rPr>
      </w:pPr>
      <w:r>
        <w:rPr>
          <w:b/>
        </w:rPr>
        <w:t>(A London G15 Housing Association)</w:t>
      </w:r>
    </w:p>
    <w:p w:rsidR="00756187" w:rsidRPr="00756187" w:rsidRDefault="00756187" w:rsidP="00115D00">
      <w:pPr>
        <w:rPr>
          <w:b/>
          <w:i/>
          <w:sz w:val="8"/>
          <w:szCs w:val="28"/>
          <w:u w:val="single"/>
        </w:rPr>
      </w:pPr>
    </w:p>
    <w:p w:rsidR="00756187" w:rsidRPr="00756187" w:rsidRDefault="002B2A71" w:rsidP="00756187">
      <w:r>
        <w:t>M</w:t>
      </w:r>
      <w:r w:rsidR="00115D00">
        <w:t xml:space="preserve">y </w:t>
      </w:r>
      <w:r w:rsidR="00115D00">
        <w:rPr>
          <w:rStyle w:val="field-text"/>
        </w:rPr>
        <w:t xml:space="preserve">role at </w:t>
      </w:r>
      <w:r>
        <w:rPr>
          <w:rStyle w:val="field-text"/>
        </w:rPr>
        <w:t>Amicus Horizon</w:t>
      </w:r>
      <w:r w:rsidR="00115D00">
        <w:rPr>
          <w:rStyle w:val="field-text"/>
        </w:rPr>
        <w:t xml:space="preserve"> include</w:t>
      </w:r>
      <w:r>
        <w:rPr>
          <w:rStyle w:val="field-text"/>
        </w:rPr>
        <w:t>s</w:t>
      </w:r>
      <w:r w:rsidR="00115D00" w:rsidRPr="00063BD1">
        <w:rPr>
          <w:rStyle w:val="field-text"/>
        </w:rPr>
        <w:t>:</w:t>
      </w:r>
    </w:p>
    <w:p w:rsidR="00756187" w:rsidRDefault="00756187" w:rsidP="00D50AA3">
      <w:pPr>
        <w:pStyle w:val="ListParagraph"/>
        <w:numPr>
          <w:ilvl w:val="0"/>
          <w:numId w:val="42"/>
        </w:numPr>
        <w:tabs>
          <w:tab w:val="left" w:pos="426"/>
        </w:tabs>
        <w:jc w:val="both"/>
      </w:pPr>
      <w:r>
        <w:t>Financial Analysis</w:t>
      </w:r>
    </w:p>
    <w:p w:rsidR="00756187" w:rsidRDefault="00756187" w:rsidP="00D50AA3">
      <w:pPr>
        <w:pStyle w:val="ListParagraph"/>
        <w:numPr>
          <w:ilvl w:val="0"/>
          <w:numId w:val="42"/>
        </w:numPr>
        <w:tabs>
          <w:tab w:val="left" w:pos="426"/>
        </w:tabs>
        <w:jc w:val="both"/>
      </w:pPr>
      <w:r>
        <w:t>Financial Modelling &amp; Planning</w:t>
      </w:r>
    </w:p>
    <w:p w:rsidR="00756187" w:rsidRDefault="00756187" w:rsidP="00D50AA3">
      <w:pPr>
        <w:pStyle w:val="ListParagraph"/>
        <w:numPr>
          <w:ilvl w:val="0"/>
          <w:numId w:val="42"/>
        </w:numPr>
        <w:tabs>
          <w:tab w:val="left" w:pos="426"/>
        </w:tabs>
        <w:jc w:val="both"/>
      </w:pPr>
      <w:r>
        <w:t>Budgeting Forecasting and Risk Analysis</w:t>
      </w:r>
    </w:p>
    <w:p w:rsidR="00115D00" w:rsidRDefault="00115D00" w:rsidP="00D50AA3">
      <w:pPr>
        <w:pStyle w:val="ListParagraph"/>
        <w:numPr>
          <w:ilvl w:val="0"/>
          <w:numId w:val="42"/>
        </w:numPr>
        <w:tabs>
          <w:tab w:val="left" w:pos="426"/>
        </w:tabs>
        <w:jc w:val="both"/>
      </w:pPr>
      <w:r>
        <w:t>Evaluation of the inputs to investment appraisals through drawing on expertise from colleagues across the business and through learning from live and concluded projects is also part of my job.</w:t>
      </w:r>
    </w:p>
    <w:p w:rsidR="00115D00" w:rsidRDefault="00115D00" w:rsidP="00D50AA3">
      <w:pPr>
        <w:pStyle w:val="ListParagraph"/>
        <w:numPr>
          <w:ilvl w:val="0"/>
          <w:numId w:val="42"/>
        </w:numPr>
        <w:tabs>
          <w:tab w:val="left" w:pos="426"/>
        </w:tabs>
        <w:jc w:val="both"/>
      </w:pPr>
      <w:r>
        <w:t xml:space="preserve">Aggregating monthly </w:t>
      </w:r>
      <w:proofErr w:type="spellStart"/>
      <w:r>
        <w:t>cashflow</w:t>
      </w:r>
      <w:proofErr w:type="spellEnd"/>
      <w:r>
        <w:t xml:space="preserve"> forecasts for capital investment </w:t>
      </w:r>
      <w:proofErr w:type="spellStart"/>
      <w:r>
        <w:t>programme</w:t>
      </w:r>
      <w:proofErr w:type="spellEnd"/>
      <w:r>
        <w:t>, and reporting to senior management.</w:t>
      </w:r>
    </w:p>
    <w:p w:rsidR="00115D00" w:rsidRDefault="00115D00" w:rsidP="00D50AA3">
      <w:pPr>
        <w:pStyle w:val="ListParagraph"/>
        <w:numPr>
          <w:ilvl w:val="0"/>
          <w:numId w:val="42"/>
        </w:numPr>
        <w:tabs>
          <w:tab w:val="left" w:pos="426"/>
        </w:tabs>
        <w:jc w:val="both"/>
      </w:pPr>
      <w:r>
        <w:t>Support preparing and managing the business’ 30-Year financial plan.</w:t>
      </w:r>
    </w:p>
    <w:p w:rsidR="00115D00" w:rsidRDefault="00115D00" w:rsidP="00D50AA3">
      <w:pPr>
        <w:pStyle w:val="ListParagraph"/>
        <w:numPr>
          <w:ilvl w:val="0"/>
          <w:numId w:val="42"/>
        </w:numPr>
        <w:tabs>
          <w:tab w:val="left" w:pos="426"/>
        </w:tabs>
        <w:jc w:val="both"/>
      </w:pPr>
      <w:r>
        <w:t xml:space="preserve">Support preparing Financial Forecast Return for </w:t>
      </w:r>
      <w:r w:rsidR="00756187">
        <w:t>the</w:t>
      </w:r>
      <w:r>
        <w:t xml:space="preserve"> regulator</w:t>
      </w:r>
      <w:r w:rsidR="00756187">
        <w:t>s.</w:t>
      </w:r>
    </w:p>
    <w:p w:rsidR="00115D00" w:rsidRDefault="00115D00" w:rsidP="00D50AA3">
      <w:pPr>
        <w:pStyle w:val="ListParagraph"/>
        <w:numPr>
          <w:ilvl w:val="0"/>
          <w:numId w:val="42"/>
        </w:numPr>
        <w:tabs>
          <w:tab w:val="left" w:pos="426"/>
        </w:tabs>
        <w:jc w:val="both"/>
      </w:pPr>
      <w:r>
        <w:t>Responsible for preparing financial benchmarking analysis of p</w:t>
      </w:r>
      <w:r w:rsidR="00756187">
        <w:t>eers, suppliers and competitors</w:t>
      </w:r>
      <w:r>
        <w:t xml:space="preserve"> in order to inform risk appraisals and strategic business decisions.</w:t>
      </w:r>
    </w:p>
    <w:p w:rsidR="00D50AA3" w:rsidRDefault="00115D00" w:rsidP="00D50AA3">
      <w:pPr>
        <w:pStyle w:val="ListParagraph"/>
        <w:numPr>
          <w:ilvl w:val="0"/>
          <w:numId w:val="42"/>
        </w:numPr>
        <w:tabs>
          <w:tab w:val="left" w:pos="426"/>
        </w:tabs>
        <w:jc w:val="both"/>
      </w:pPr>
      <w:r>
        <w:t>I am responsible for preparing Excel analyses, models, information and reports to support decisions on new initiatives and strategic matters.</w:t>
      </w:r>
    </w:p>
    <w:p w:rsidR="00D50AA3" w:rsidRDefault="00115D00" w:rsidP="00D50AA3">
      <w:pPr>
        <w:pStyle w:val="ListParagraph"/>
        <w:numPr>
          <w:ilvl w:val="0"/>
          <w:numId w:val="42"/>
        </w:numPr>
        <w:tabs>
          <w:tab w:val="left" w:pos="426"/>
        </w:tabs>
        <w:jc w:val="both"/>
      </w:pPr>
      <w:r>
        <w:t>Preparing reports with scenario analysis for senior m</w:t>
      </w:r>
      <w:r w:rsidR="00756187">
        <w:t xml:space="preserve">anagement and the </w:t>
      </w:r>
      <w:r w:rsidR="00D50AA3">
        <w:t>strategic executive team and the b</w:t>
      </w:r>
      <w:r w:rsidR="00756187">
        <w:t>oard.</w:t>
      </w:r>
    </w:p>
    <w:p w:rsidR="00D50AA3" w:rsidRDefault="00115D00" w:rsidP="00D50AA3">
      <w:pPr>
        <w:pStyle w:val="ListParagraph"/>
        <w:numPr>
          <w:ilvl w:val="0"/>
          <w:numId w:val="42"/>
        </w:numPr>
        <w:tabs>
          <w:tab w:val="left" w:pos="426"/>
        </w:tabs>
        <w:jc w:val="both"/>
      </w:pPr>
      <w:r>
        <w:t xml:space="preserve">Reviewing financial models produced by the Senior Financial </w:t>
      </w:r>
      <w:r w:rsidR="00D50AA3">
        <w:t>P</w:t>
      </w:r>
      <w:r w:rsidR="002B2A71">
        <w:t>lanner</w:t>
      </w:r>
      <w:r>
        <w:t xml:space="preserve"> and Director of Treasury &amp; Risk. Submitting financial models to these colleagues for review.</w:t>
      </w:r>
    </w:p>
    <w:p w:rsidR="00D50AA3" w:rsidRDefault="00115D00" w:rsidP="00D50AA3">
      <w:pPr>
        <w:pStyle w:val="ListParagraph"/>
        <w:numPr>
          <w:ilvl w:val="0"/>
          <w:numId w:val="42"/>
        </w:numPr>
        <w:tabs>
          <w:tab w:val="left" w:pos="426"/>
        </w:tabs>
        <w:jc w:val="both"/>
      </w:pPr>
      <w:r>
        <w:t>Proactively looking for opportunities to improve financi</w:t>
      </w:r>
      <w:r w:rsidR="002B2A71">
        <w:t>al analysis across the business</w:t>
      </w:r>
      <w:r>
        <w:t>.</w:t>
      </w:r>
    </w:p>
    <w:p w:rsidR="002B2A71" w:rsidRDefault="00D50AA3" w:rsidP="00D50AA3">
      <w:pPr>
        <w:pStyle w:val="ListParagraph"/>
        <w:numPr>
          <w:ilvl w:val="0"/>
          <w:numId w:val="42"/>
        </w:numPr>
        <w:tabs>
          <w:tab w:val="left" w:pos="426"/>
        </w:tabs>
        <w:jc w:val="both"/>
      </w:pPr>
      <w:r>
        <w:t>E</w:t>
      </w:r>
      <w:r w:rsidR="00115D00">
        <w:t>xtending my complete support to my team</w:t>
      </w:r>
      <w:r>
        <w:t>.</w:t>
      </w:r>
    </w:p>
    <w:p w:rsidR="00D50AA3" w:rsidRPr="00D50AA3" w:rsidRDefault="00D50AA3" w:rsidP="00D50AA3">
      <w:pPr>
        <w:pStyle w:val="ListParagraph"/>
        <w:tabs>
          <w:tab w:val="left" w:pos="426"/>
        </w:tabs>
        <w:ind w:left="360"/>
        <w:jc w:val="both"/>
        <w:rPr>
          <w:sz w:val="16"/>
        </w:rPr>
      </w:pPr>
    </w:p>
    <w:p w:rsidR="00063BD1" w:rsidRDefault="00063BD1" w:rsidP="00D50AA3">
      <w:pPr>
        <w:rPr>
          <w:b/>
        </w:rPr>
      </w:pPr>
      <w:r>
        <w:rPr>
          <w:b/>
          <w:i/>
          <w:sz w:val="28"/>
          <w:szCs w:val="28"/>
          <w:u w:val="single"/>
        </w:rPr>
        <w:t>Financ</w:t>
      </w:r>
      <w:r w:rsidR="00D41CBA">
        <w:rPr>
          <w:b/>
          <w:i/>
          <w:sz w:val="28"/>
          <w:szCs w:val="28"/>
          <w:u w:val="single"/>
        </w:rPr>
        <w:t>ial</w:t>
      </w:r>
      <w:r>
        <w:rPr>
          <w:b/>
          <w:i/>
          <w:sz w:val="28"/>
          <w:szCs w:val="28"/>
          <w:u w:val="single"/>
        </w:rPr>
        <w:t xml:space="preserve"> </w:t>
      </w:r>
      <w:r w:rsidR="002C327C">
        <w:rPr>
          <w:b/>
          <w:i/>
          <w:sz w:val="28"/>
          <w:szCs w:val="28"/>
          <w:u w:val="single"/>
        </w:rPr>
        <w:t xml:space="preserve">Analyst </w:t>
      </w:r>
      <w:r w:rsidR="002C327C">
        <w:rPr>
          <w:b/>
        </w:rPr>
        <w:t>(</w:t>
      </w:r>
      <w:r w:rsidR="002B2A71">
        <w:rPr>
          <w:b/>
        </w:rPr>
        <w:t>Fixed Term Project)</w:t>
      </w:r>
      <w:r w:rsidR="00D50AA3">
        <w:rPr>
          <w:b/>
        </w:rPr>
        <w:tab/>
      </w:r>
      <w:r w:rsidR="00D50AA3">
        <w:rPr>
          <w:b/>
        </w:rPr>
        <w:tab/>
      </w:r>
      <w:r>
        <w:rPr>
          <w:b/>
        </w:rPr>
        <w:t xml:space="preserve">Mar 2015 – </w:t>
      </w:r>
      <w:r w:rsidR="002B2A71">
        <w:rPr>
          <w:b/>
        </w:rPr>
        <w:t>July 2015</w:t>
      </w:r>
    </w:p>
    <w:p w:rsidR="00CD674A" w:rsidRDefault="00063BD1" w:rsidP="00D50AA3">
      <w:pPr>
        <w:rPr>
          <w:b/>
        </w:rPr>
      </w:pPr>
      <w:r w:rsidRPr="00063BD1">
        <w:rPr>
          <w:b/>
        </w:rPr>
        <w:t>Xylem Inc.</w:t>
      </w:r>
      <w:r>
        <w:rPr>
          <w:b/>
        </w:rPr>
        <w:t xml:space="preserve"> UK, Hoddesdon</w:t>
      </w:r>
      <w:r>
        <w:rPr>
          <w:b/>
        </w:rPr>
        <w:tab/>
      </w:r>
    </w:p>
    <w:p w:rsidR="00063BD1" w:rsidRDefault="00CD674A" w:rsidP="00D50AA3">
      <w:pPr>
        <w:rPr>
          <w:b/>
        </w:rPr>
      </w:pPr>
      <w:r>
        <w:rPr>
          <w:b/>
        </w:rPr>
        <w:t>(An American Multinational FMCG &amp; Manufacturers)</w:t>
      </w:r>
      <w:r>
        <w:rPr>
          <w:b/>
        </w:rPr>
        <w:tab/>
      </w:r>
      <w:r w:rsidR="00063BD1">
        <w:rPr>
          <w:b/>
        </w:rPr>
        <w:tab/>
      </w:r>
    </w:p>
    <w:p w:rsidR="00063BD1" w:rsidRPr="00DA7696" w:rsidRDefault="00943DB3" w:rsidP="00943DB3">
      <w:pPr>
        <w:tabs>
          <w:tab w:val="left" w:pos="1685"/>
        </w:tabs>
        <w:rPr>
          <w:b/>
          <w:sz w:val="8"/>
        </w:rPr>
      </w:pPr>
      <w:r>
        <w:rPr>
          <w:b/>
          <w:sz w:val="8"/>
        </w:rPr>
        <w:tab/>
      </w:r>
    </w:p>
    <w:p w:rsidR="006262C5" w:rsidRPr="006262C5" w:rsidRDefault="007253D8" w:rsidP="00D50AA3">
      <w:pPr>
        <w:rPr>
          <w:rStyle w:val="field-text"/>
        </w:rPr>
      </w:pPr>
      <w:r>
        <w:lastRenderedPageBreak/>
        <w:t>H</w:t>
      </w:r>
      <w:r w:rsidR="006262C5">
        <w:t xml:space="preserve">ighlights of my </w:t>
      </w:r>
      <w:r w:rsidR="006262C5">
        <w:rPr>
          <w:rStyle w:val="field-text"/>
        </w:rPr>
        <w:t>role at Xylem include</w:t>
      </w:r>
      <w:r w:rsidR="00063BD1" w:rsidRPr="00063BD1">
        <w:rPr>
          <w:rStyle w:val="field-text"/>
        </w:rPr>
        <w:t>:</w:t>
      </w:r>
    </w:p>
    <w:p w:rsidR="00D50AA3" w:rsidRDefault="00397C5A" w:rsidP="00D50AA3">
      <w:pPr>
        <w:pStyle w:val="ListParagraph"/>
        <w:numPr>
          <w:ilvl w:val="0"/>
          <w:numId w:val="43"/>
        </w:numPr>
        <w:tabs>
          <w:tab w:val="left" w:pos="426"/>
        </w:tabs>
        <w:jc w:val="both"/>
      </w:pPr>
      <w:r>
        <w:t>Financial analysis and planning.</w:t>
      </w:r>
    </w:p>
    <w:p w:rsidR="00D50AA3" w:rsidRDefault="00397C5A" w:rsidP="00D50AA3">
      <w:pPr>
        <w:pStyle w:val="ListParagraph"/>
        <w:numPr>
          <w:ilvl w:val="0"/>
          <w:numId w:val="43"/>
        </w:numPr>
        <w:tabs>
          <w:tab w:val="left" w:pos="426"/>
        </w:tabs>
        <w:jc w:val="both"/>
      </w:pPr>
      <w:r>
        <w:t>Clearing</w:t>
      </w:r>
      <w:r w:rsidR="00EF63F2">
        <w:t xml:space="preserve"> the backlog of outstanding costs analyses and implementations for the last one year.</w:t>
      </w:r>
    </w:p>
    <w:p w:rsidR="00D50AA3" w:rsidRDefault="00397C5A" w:rsidP="00D50AA3">
      <w:pPr>
        <w:pStyle w:val="ListParagraph"/>
        <w:numPr>
          <w:ilvl w:val="0"/>
          <w:numId w:val="43"/>
        </w:numPr>
        <w:tabs>
          <w:tab w:val="left" w:pos="426"/>
        </w:tabs>
        <w:jc w:val="both"/>
      </w:pPr>
      <w:r>
        <w:t>I</w:t>
      </w:r>
      <w:r w:rsidR="00EF63F2">
        <w:t>mprov</w:t>
      </w:r>
      <w:r>
        <w:t>ing</w:t>
      </w:r>
      <w:r w:rsidR="00EF63F2">
        <w:t xml:space="preserve"> standard costing and pricing procedure</w:t>
      </w:r>
      <w:r>
        <w:t>.</w:t>
      </w:r>
    </w:p>
    <w:p w:rsidR="004D53A5" w:rsidRDefault="00397C5A" w:rsidP="00D50AA3">
      <w:pPr>
        <w:pStyle w:val="ListParagraph"/>
        <w:numPr>
          <w:ilvl w:val="1"/>
          <w:numId w:val="43"/>
        </w:numPr>
        <w:tabs>
          <w:tab w:val="left" w:pos="426"/>
        </w:tabs>
        <w:jc w:val="both"/>
      </w:pPr>
      <w:r>
        <w:t>H</w:t>
      </w:r>
      <w:r w:rsidR="00EF63F2">
        <w:t>elp</w:t>
      </w:r>
      <w:r>
        <w:t>ed</w:t>
      </w:r>
      <w:r w:rsidR="00EF63F2">
        <w:t xml:space="preserve"> </w:t>
      </w:r>
      <w:r>
        <w:t>reducing</w:t>
      </w:r>
      <w:r w:rsidR="00EF63F2">
        <w:t xml:space="preserve"> freight costs up to 15%.</w:t>
      </w:r>
    </w:p>
    <w:p w:rsidR="001C1746" w:rsidRDefault="00EF63F2" w:rsidP="00756187">
      <w:pPr>
        <w:pStyle w:val="ListParagraph"/>
        <w:numPr>
          <w:ilvl w:val="1"/>
          <w:numId w:val="36"/>
        </w:numPr>
        <w:tabs>
          <w:tab w:val="left" w:pos="426"/>
        </w:tabs>
        <w:jc w:val="both"/>
      </w:pPr>
      <w:r>
        <w:t xml:space="preserve">Assisting in the production of </w:t>
      </w:r>
      <w:r w:rsidR="003F33E6">
        <w:t xml:space="preserve">month end closings, </w:t>
      </w:r>
      <w:r>
        <w:t>financial statements and applications</w:t>
      </w:r>
      <w:r w:rsidR="00397C5A">
        <w:t>.</w:t>
      </w:r>
    </w:p>
    <w:p w:rsidR="002C327C" w:rsidRDefault="002C327C" w:rsidP="00756187">
      <w:pPr>
        <w:pStyle w:val="ListParagraph"/>
        <w:numPr>
          <w:ilvl w:val="1"/>
          <w:numId w:val="36"/>
        </w:numPr>
        <w:tabs>
          <w:tab w:val="left" w:pos="426"/>
        </w:tabs>
        <w:jc w:val="both"/>
      </w:pPr>
      <w:r>
        <w:t>Maintaining a strict check and balance over conflict of interest in the internal control of cost implementation.</w:t>
      </w:r>
    </w:p>
    <w:p w:rsidR="002C327C" w:rsidRDefault="00076D41" w:rsidP="00756187">
      <w:pPr>
        <w:pStyle w:val="ListParagraph"/>
        <w:numPr>
          <w:ilvl w:val="1"/>
          <w:numId w:val="36"/>
        </w:numPr>
        <w:tabs>
          <w:tab w:val="left" w:pos="426"/>
        </w:tabs>
        <w:jc w:val="both"/>
      </w:pPr>
      <w:r>
        <w:t>Interacting</w:t>
      </w:r>
      <w:r w:rsidR="002C327C">
        <w:t xml:space="preserve"> with product managers, financial planners and strategic source managers to streamline and expedite the process of costing and pricing across the business.</w:t>
      </w:r>
    </w:p>
    <w:p w:rsidR="002C327C" w:rsidRDefault="002C327C" w:rsidP="00756187">
      <w:pPr>
        <w:pStyle w:val="ListParagraph"/>
        <w:numPr>
          <w:ilvl w:val="1"/>
          <w:numId w:val="36"/>
        </w:numPr>
        <w:tabs>
          <w:tab w:val="left" w:pos="426"/>
        </w:tabs>
        <w:jc w:val="both"/>
      </w:pPr>
      <w:r>
        <w:t xml:space="preserve">Helped reducing the product cycle time by 30% because of efficient process implementation through the finance department.   </w:t>
      </w:r>
    </w:p>
    <w:p w:rsidR="00756187" w:rsidRPr="00756187" w:rsidRDefault="00756187" w:rsidP="00756187">
      <w:pPr>
        <w:tabs>
          <w:tab w:val="left" w:pos="426"/>
        </w:tabs>
        <w:jc w:val="both"/>
        <w:rPr>
          <w:sz w:val="16"/>
        </w:rPr>
      </w:pPr>
    </w:p>
    <w:p w:rsidR="00481AB7" w:rsidRDefault="00481AB7" w:rsidP="00397C5A">
      <w:pPr>
        <w:ind w:firstLine="720"/>
        <w:rPr>
          <w:b/>
        </w:rPr>
      </w:pPr>
      <w:r>
        <w:rPr>
          <w:b/>
          <w:i/>
          <w:sz w:val="28"/>
          <w:szCs w:val="28"/>
          <w:u w:val="single"/>
        </w:rPr>
        <w:t>Financ</w:t>
      </w:r>
      <w:r w:rsidR="00D41CBA">
        <w:rPr>
          <w:b/>
          <w:i/>
          <w:sz w:val="28"/>
          <w:szCs w:val="28"/>
          <w:u w:val="single"/>
        </w:rPr>
        <w:t xml:space="preserve">ial </w:t>
      </w:r>
      <w:r>
        <w:rPr>
          <w:b/>
          <w:i/>
          <w:sz w:val="28"/>
          <w:szCs w:val="28"/>
          <w:u w:val="single"/>
        </w:rPr>
        <w:t>Administrator</w:t>
      </w:r>
      <w:r w:rsidR="006E34D2">
        <w:rPr>
          <w:b/>
          <w:i/>
          <w:sz w:val="28"/>
          <w:szCs w:val="28"/>
          <w:u w:val="single"/>
        </w:rPr>
        <w:t xml:space="preserve"> </w:t>
      </w:r>
      <w:r w:rsidR="006E34D2" w:rsidRPr="006E34D2">
        <w:rPr>
          <w:b/>
          <w:szCs w:val="28"/>
        </w:rPr>
        <w:t>(FTC- 5 Months)</w:t>
      </w:r>
      <w:r w:rsidR="00397C5A">
        <w:rPr>
          <w:b/>
        </w:rPr>
        <w:tab/>
      </w:r>
      <w:r w:rsidR="00397C5A">
        <w:rPr>
          <w:b/>
        </w:rPr>
        <w:tab/>
      </w:r>
      <w:r w:rsidR="00397C5A">
        <w:rPr>
          <w:b/>
        </w:rPr>
        <w:tab/>
      </w:r>
      <w:r w:rsidR="00397C5A">
        <w:rPr>
          <w:b/>
        </w:rPr>
        <w:tab/>
        <w:t xml:space="preserve">Oct 2014 – </w:t>
      </w:r>
      <w:r>
        <w:rPr>
          <w:b/>
        </w:rPr>
        <w:t>Feb 2015</w:t>
      </w:r>
    </w:p>
    <w:p w:rsidR="00481AB7" w:rsidRDefault="00481AB7" w:rsidP="00397C5A">
      <w:pPr>
        <w:ind w:left="720"/>
        <w:rPr>
          <w:b/>
        </w:rPr>
      </w:pPr>
      <w:r>
        <w:rPr>
          <w:b/>
        </w:rPr>
        <w:t>OCS Group UK, Harlow</w:t>
      </w:r>
      <w:r w:rsidR="00CD674A">
        <w:rPr>
          <w:b/>
        </w:rPr>
        <w:t xml:space="preserve"> (An American Multinational)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81AB7" w:rsidRPr="00DA7696" w:rsidRDefault="00481AB7" w:rsidP="006E34D2">
      <w:pPr>
        <w:ind w:left="720"/>
        <w:rPr>
          <w:b/>
          <w:sz w:val="8"/>
        </w:rPr>
      </w:pPr>
    </w:p>
    <w:p w:rsidR="00481AB7" w:rsidRPr="00481AB7" w:rsidRDefault="00481AB7" w:rsidP="00397C5A">
      <w:pPr>
        <w:ind w:firstLine="720"/>
      </w:pPr>
      <w:r w:rsidRPr="00481AB7">
        <w:t xml:space="preserve">My </w:t>
      </w:r>
      <w:r w:rsidR="00687577">
        <w:t>major actions</w:t>
      </w:r>
      <w:r w:rsidRPr="00481AB7">
        <w:t xml:space="preserve"> at OCS were:</w:t>
      </w:r>
    </w:p>
    <w:p w:rsidR="00481AB7" w:rsidRDefault="00397C5A" w:rsidP="006E34D2">
      <w:pPr>
        <w:pStyle w:val="ListParagraph"/>
        <w:numPr>
          <w:ilvl w:val="0"/>
          <w:numId w:val="35"/>
        </w:numPr>
        <w:ind w:left="1080"/>
        <w:jc w:val="both"/>
      </w:pPr>
      <w:r>
        <w:t>Financial control and monitoring</w:t>
      </w:r>
    </w:p>
    <w:p w:rsidR="00481AB7" w:rsidRDefault="00397C5A" w:rsidP="006E34D2">
      <w:pPr>
        <w:pStyle w:val="ListParagraph"/>
        <w:numPr>
          <w:ilvl w:val="0"/>
          <w:numId w:val="35"/>
        </w:numPr>
        <w:ind w:left="1080"/>
        <w:jc w:val="both"/>
      </w:pPr>
      <w:r>
        <w:t>Implementing</w:t>
      </w:r>
      <w:r w:rsidR="00060E9E">
        <w:t xml:space="preserve"> the new v</w:t>
      </w:r>
      <w:r w:rsidR="00481AB7" w:rsidRPr="00481AB7">
        <w:t>erif</w:t>
      </w:r>
      <w:r w:rsidR="00060E9E">
        <w:t>ication method</w:t>
      </w:r>
      <w:r w:rsidR="00481AB7" w:rsidRPr="00481AB7">
        <w:t xml:space="preserve"> </w:t>
      </w:r>
      <w:r w:rsidR="00263637">
        <w:t>for compliance</w:t>
      </w:r>
      <w:r>
        <w:t>.</w:t>
      </w:r>
    </w:p>
    <w:p w:rsidR="004568AE" w:rsidRDefault="004568AE" w:rsidP="004568AE">
      <w:pPr>
        <w:pStyle w:val="ListParagraph"/>
        <w:numPr>
          <w:ilvl w:val="0"/>
          <w:numId w:val="35"/>
        </w:numPr>
        <w:ind w:left="1080"/>
        <w:jc w:val="both"/>
      </w:pPr>
      <w:r w:rsidRPr="004568AE">
        <w:t>Deliver</w:t>
      </w:r>
      <w:r w:rsidR="00397C5A">
        <w:t>ing</w:t>
      </w:r>
      <w:r w:rsidRPr="004568AE">
        <w:t xml:space="preserve"> </w:t>
      </w:r>
      <w:r w:rsidR="00CA21E7" w:rsidRPr="004568AE">
        <w:t>precise</w:t>
      </w:r>
      <w:r w:rsidRPr="004568AE">
        <w:t xml:space="preserve"> periodic KPI reporting according to the Balanced Scorecard principle</w:t>
      </w:r>
      <w:r w:rsidR="00CA21E7">
        <w:t>.</w:t>
      </w:r>
    </w:p>
    <w:p w:rsidR="00481AB7" w:rsidRPr="00481AB7" w:rsidRDefault="00CA21E7" w:rsidP="006E34D2">
      <w:pPr>
        <w:pStyle w:val="ListParagraph"/>
        <w:numPr>
          <w:ilvl w:val="0"/>
          <w:numId w:val="35"/>
        </w:numPr>
        <w:ind w:left="1080"/>
        <w:jc w:val="both"/>
      </w:pPr>
      <w:r>
        <w:t>Working with</w:t>
      </w:r>
      <w:r w:rsidR="00481AB7" w:rsidRPr="00481AB7">
        <w:t xml:space="preserve"> the Financial Planner and Financial Analyst</w:t>
      </w:r>
      <w:r>
        <w:t xml:space="preserve"> to develop research reports.</w:t>
      </w:r>
    </w:p>
    <w:p w:rsidR="00481AB7" w:rsidRPr="00481AB7" w:rsidRDefault="00481AB7" w:rsidP="006E34D2">
      <w:pPr>
        <w:pStyle w:val="ListParagraph"/>
        <w:numPr>
          <w:ilvl w:val="0"/>
          <w:numId w:val="35"/>
        </w:numPr>
        <w:ind w:left="1080"/>
        <w:jc w:val="both"/>
      </w:pPr>
      <w:r w:rsidRPr="00481AB7">
        <w:t xml:space="preserve">Assisting in producing interim and </w:t>
      </w:r>
      <w:r w:rsidR="000D1D74">
        <w:t>final</w:t>
      </w:r>
      <w:r w:rsidRPr="00481AB7">
        <w:t xml:space="preserve"> accounts</w:t>
      </w:r>
      <w:r w:rsidR="000D1D74">
        <w:t>.</w:t>
      </w:r>
    </w:p>
    <w:p w:rsidR="00481AB7" w:rsidRPr="00182FA7" w:rsidRDefault="000D1D74" w:rsidP="006E34D2">
      <w:pPr>
        <w:pStyle w:val="ListParagraph"/>
        <w:numPr>
          <w:ilvl w:val="0"/>
          <w:numId w:val="35"/>
        </w:numPr>
        <w:ind w:left="1080"/>
        <w:jc w:val="both"/>
      </w:pPr>
      <w:r>
        <w:t>Working with internal and external auditors</w:t>
      </w:r>
      <w:r w:rsidR="00481AB7" w:rsidRPr="00182FA7">
        <w:t xml:space="preserve"> </w:t>
      </w:r>
      <w:r w:rsidR="00263637">
        <w:t xml:space="preserve">for the periodic </w:t>
      </w:r>
      <w:r>
        <w:t xml:space="preserve">and final </w:t>
      </w:r>
      <w:r w:rsidR="00263637">
        <w:t>audits.</w:t>
      </w:r>
    </w:p>
    <w:p w:rsidR="00481AB7" w:rsidRDefault="00A1298D" w:rsidP="006E34D2">
      <w:pPr>
        <w:pStyle w:val="ListParagraph"/>
        <w:numPr>
          <w:ilvl w:val="0"/>
          <w:numId w:val="35"/>
        </w:numPr>
        <w:ind w:left="1080"/>
        <w:jc w:val="both"/>
      </w:pPr>
      <w:r>
        <w:t>O</w:t>
      </w:r>
      <w:r w:rsidR="00481AB7" w:rsidRPr="00481AB7">
        <w:t>verseeing quality and control and meeting time deadlines.</w:t>
      </w:r>
    </w:p>
    <w:p w:rsidR="00481AB7" w:rsidRPr="009A5361" w:rsidRDefault="00481AB7" w:rsidP="006E34D2">
      <w:pPr>
        <w:ind w:left="720"/>
        <w:rPr>
          <w:b/>
          <w:sz w:val="16"/>
        </w:rPr>
      </w:pPr>
    </w:p>
    <w:p w:rsidR="00966A56" w:rsidRDefault="000B3F05" w:rsidP="006E34D2">
      <w:pPr>
        <w:ind w:left="720"/>
        <w:rPr>
          <w:b/>
        </w:rPr>
      </w:pPr>
      <w:r>
        <w:rPr>
          <w:b/>
          <w:i/>
          <w:sz w:val="28"/>
          <w:szCs w:val="28"/>
          <w:u w:val="single"/>
        </w:rPr>
        <w:t>Financial</w:t>
      </w:r>
      <w:r w:rsidR="00553D64">
        <w:rPr>
          <w:b/>
          <w:i/>
          <w:sz w:val="28"/>
          <w:szCs w:val="28"/>
          <w:u w:val="single"/>
        </w:rPr>
        <w:t xml:space="preserve"> </w:t>
      </w:r>
      <w:r w:rsidR="00B36F62">
        <w:rPr>
          <w:b/>
          <w:i/>
          <w:sz w:val="28"/>
          <w:szCs w:val="28"/>
          <w:u w:val="single"/>
        </w:rPr>
        <w:t>Controller</w:t>
      </w:r>
      <w:r w:rsidR="002B2A71">
        <w:rPr>
          <w:b/>
        </w:rPr>
        <w:t xml:space="preserve"> (Leave Cover)</w:t>
      </w:r>
      <w:r w:rsidR="002B2A71">
        <w:rPr>
          <w:b/>
        </w:rPr>
        <w:tab/>
      </w:r>
      <w:r>
        <w:rPr>
          <w:b/>
        </w:rPr>
        <w:tab/>
      </w:r>
      <w:r w:rsidR="00966A56">
        <w:rPr>
          <w:b/>
        </w:rPr>
        <w:tab/>
      </w:r>
      <w:r w:rsidR="000737E8">
        <w:rPr>
          <w:b/>
        </w:rPr>
        <w:tab/>
      </w:r>
      <w:r w:rsidR="00397C5A">
        <w:rPr>
          <w:b/>
        </w:rPr>
        <w:tab/>
      </w:r>
      <w:r w:rsidR="00966A56">
        <w:rPr>
          <w:b/>
        </w:rPr>
        <w:t>Oct 2013 –</w:t>
      </w:r>
      <w:r w:rsidR="00397C5A">
        <w:rPr>
          <w:b/>
        </w:rPr>
        <w:t xml:space="preserve"> </w:t>
      </w:r>
      <w:r w:rsidR="00013104">
        <w:rPr>
          <w:b/>
        </w:rPr>
        <w:t>Sep</w:t>
      </w:r>
      <w:r w:rsidR="005A39C1">
        <w:rPr>
          <w:b/>
        </w:rPr>
        <w:t xml:space="preserve"> 2014</w:t>
      </w:r>
    </w:p>
    <w:p w:rsidR="00966A56" w:rsidRDefault="005649C7" w:rsidP="006E34D2">
      <w:pPr>
        <w:ind w:left="720"/>
        <w:rPr>
          <w:b/>
        </w:rPr>
      </w:pPr>
      <w:r>
        <w:rPr>
          <w:b/>
        </w:rPr>
        <w:t>SUS</w:t>
      </w:r>
      <w:r w:rsidR="00966A56">
        <w:rPr>
          <w:b/>
        </w:rPr>
        <w:t xml:space="preserve"> </w:t>
      </w:r>
      <w:r w:rsidR="00966E1C">
        <w:rPr>
          <w:b/>
        </w:rPr>
        <w:t xml:space="preserve">Pvt. </w:t>
      </w:r>
      <w:r w:rsidR="00966A56">
        <w:rPr>
          <w:b/>
        </w:rPr>
        <w:t>Ltd</w:t>
      </w:r>
      <w:r>
        <w:rPr>
          <w:b/>
        </w:rPr>
        <w:t xml:space="preserve"> Glasgow</w:t>
      </w:r>
      <w:r w:rsidR="00CD674A">
        <w:rPr>
          <w:b/>
        </w:rPr>
        <w:t xml:space="preserve"> (A Scot</w:t>
      </w:r>
      <w:r w:rsidR="0058170A">
        <w:rPr>
          <w:b/>
        </w:rPr>
        <w:t>tish</w:t>
      </w:r>
      <w:r w:rsidR="00CD674A">
        <w:rPr>
          <w:b/>
        </w:rPr>
        <w:t xml:space="preserve"> FMCG)</w:t>
      </w:r>
      <w:r w:rsidR="00966A56">
        <w:rPr>
          <w:b/>
        </w:rPr>
        <w:tab/>
      </w:r>
      <w:r w:rsidR="00966A56">
        <w:rPr>
          <w:b/>
        </w:rPr>
        <w:tab/>
      </w:r>
      <w:r w:rsidR="00966A56">
        <w:rPr>
          <w:b/>
        </w:rPr>
        <w:tab/>
      </w:r>
      <w:r w:rsidR="00966A56">
        <w:rPr>
          <w:b/>
        </w:rPr>
        <w:tab/>
      </w:r>
    </w:p>
    <w:p w:rsidR="00966A56" w:rsidRPr="00DA7696" w:rsidRDefault="00966A56" w:rsidP="006E34D2">
      <w:pPr>
        <w:ind w:left="720"/>
        <w:rPr>
          <w:b/>
          <w:sz w:val="8"/>
        </w:rPr>
      </w:pPr>
    </w:p>
    <w:p w:rsidR="00966E1C" w:rsidRDefault="00C812B0" w:rsidP="006E34D2">
      <w:pPr>
        <w:ind w:left="720"/>
        <w:jc w:val="both"/>
      </w:pPr>
      <w:r>
        <w:t>Main Activities</w:t>
      </w:r>
      <w:r w:rsidR="00B36F62">
        <w:t xml:space="preserve"> and Achievements</w:t>
      </w:r>
      <w:r w:rsidR="000A63E5">
        <w:t>:</w:t>
      </w:r>
    </w:p>
    <w:p w:rsidR="00156C58" w:rsidRDefault="00397C5A" w:rsidP="002C327C">
      <w:pPr>
        <w:pStyle w:val="ListParagraph"/>
        <w:numPr>
          <w:ilvl w:val="0"/>
          <w:numId w:val="45"/>
        </w:numPr>
        <w:jc w:val="both"/>
      </w:pPr>
      <w:r>
        <w:t>Introduction of</w:t>
      </w:r>
      <w:r w:rsidR="00156C58">
        <w:t xml:space="preserve"> new efficient finance flow process.</w:t>
      </w:r>
    </w:p>
    <w:p w:rsidR="00234247" w:rsidRDefault="00234247" w:rsidP="002C327C">
      <w:pPr>
        <w:pStyle w:val="ListParagraph"/>
        <w:numPr>
          <w:ilvl w:val="0"/>
          <w:numId w:val="45"/>
        </w:numPr>
        <w:jc w:val="both"/>
      </w:pPr>
      <w:r>
        <w:t>Financial and management accounts</w:t>
      </w:r>
    </w:p>
    <w:p w:rsidR="00B36F62" w:rsidRDefault="00397C5A" w:rsidP="002C327C">
      <w:pPr>
        <w:pStyle w:val="ListParagraph"/>
        <w:numPr>
          <w:ilvl w:val="0"/>
          <w:numId w:val="45"/>
        </w:numPr>
        <w:jc w:val="both"/>
      </w:pPr>
      <w:r>
        <w:t>N</w:t>
      </w:r>
      <w:r w:rsidR="00B36F62">
        <w:t>egotiated with suppliers to reduce costs up to 30%.</w:t>
      </w:r>
    </w:p>
    <w:p w:rsidR="000D1D74" w:rsidRDefault="00397C5A" w:rsidP="002C327C">
      <w:pPr>
        <w:pStyle w:val="ListParagraph"/>
        <w:numPr>
          <w:ilvl w:val="0"/>
          <w:numId w:val="45"/>
        </w:numPr>
        <w:jc w:val="both"/>
        <w:rPr>
          <w:color w:val="000000"/>
          <w:szCs w:val="22"/>
        </w:rPr>
      </w:pPr>
      <w:r>
        <w:rPr>
          <w:color w:val="000000"/>
          <w:szCs w:val="22"/>
        </w:rPr>
        <w:t>N</w:t>
      </w:r>
      <w:r w:rsidR="000D1D74">
        <w:rPr>
          <w:color w:val="000000"/>
          <w:szCs w:val="22"/>
        </w:rPr>
        <w:t>egotiate</w:t>
      </w:r>
      <w:r>
        <w:rPr>
          <w:color w:val="000000"/>
          <w:szCs w:val="22"/>
        </w:rPr>
        <w:t>d</w:t>
      </w:r>
      <w:r w:rsidR="000D1D74">
        <w:rPr>
          <w:color w:val="000000"/>
          <w:szCs w:val="22"/>
        </w:rPr>
        <w:t xml:space="preserve"> cheap financing from Royal Bank of Scotland.</w:t>
      </w:r>
    </w:p>
    <w:p w:rsidR="00966E1C" w:rsidRPr="00397C5A" w:rsidRDefault="00397C5A" w:rsidP="002C327C">
      <w:pPr>
        <w:pStyle w:val="ListParagraph"/>
        <w:numPr>
          <w:ilvl w:val="0"/>
          <w:numId w:val="45"/>
        </w:numPr>
        <w:jc w:val="both"/>
        <w:rPr>
          <w:color w:val="000000"/>
          <w:szCs w:val="22"/>
        </w:rPr>
      </w:pPr>
      <w:r>
        <w:t>P</w:t>
      </w:r>
      <w:r w:rsidR="000D1D74">
        <w:t>roficient credit control which led to a significant decrease in finance costs.</w:t>
      </w:r>
    </w:p>
    <w:p w:rsidR="00C812B0" w:rsidRDefault="00891E1F" w:rsidP="002C327C">
      <w:pPr>
        <w:pStyle w:val="ListParagraph"/>
        <w:numPr>
          <w:ilvl w:val="0"/>
          <w:numId w:val="45"/>
        </w:numPr>
        <w:jc w:val="both"/>
      </w:pPr>
      <w:r w:rsidRPr="00891E1F">
        <w:rPr>
          <w:color w:val="000000"/>
          <w:szCs w:val="22"/>
        </w:rPr>
        <w:t>Preparing</w:t>
      </w:r>
      <w:r w:rsidR="00262F57" w:rsidRPr="00891E1F">
        <w:rPr>
          <w:color w:val="000000"/>
          <w:szCs w:val="22"/>
        </w:rPr>
        <w:t xml:space="preserve"> weekly and monthly reports</w:t>
      </w:r>
      <w:r w:rsidR="00DB7054">
        <w:rPr>
          <w:color w:val="000000"/>
          <w:szCs w:val="22"/>
        </w:rPr>
        <w:t xml:space="preserve"> and </w:t>
      </w:r>
      <w:r w:rsidR="00DB7054">
        <w:t>r</w:t>
      </w:r>
      <w:r w:rsidR="00C812B0">
        <w:t>econciling financial acc</w:t>
      </w:r>
      <w:r>
        <w:t>ounts</w:t>
      </w:r>
      <w:r w:rsidR="00085176">
        <w:t>.</w:t>
      </w:r>
    </w:p>
    <w:p w:rsidR="00397C5A" w:rsidRPr="00397C5A" w:rsidRDefault="00C812B0" w:rsidP="002C327C">
      <w:pPr>
        <w:pStyle w:val="ListParagraph"/>
        <w:numPr>
          <w:ilvl w:val="0"/>
          <w:numId w:val="45"/>
        </w:numPr>
        <w:jc w:val="both"/>
        <w:rPr>
          <w:color w:val="000000"/>
          <w:sz w:val="16"/>
          <w:szCs w:val="22"/>
        </w:rPr>
      </w:pPr>
      <w:r>
        <w:t>Preparing statutory accounts</w:t>
      </w:r>
      <w:r w:rsidR="00085176">
        <w:t>.</w:t>
      </w:r>
    </w:p>
    <w:p w:rsidR="0091470C" w:rsidRPr="00397C5A" w:rsidRDefault="00397C5A" w:rsidP="00397C5A">
      <w:pPr>
        <w:jc w:val="both"/>
        <w:rPr>
          <w:color w:val="000000"/>
          <w:sz w:val="16"/>
          <w:szCs w:val="22"/>
        </w:rPr>
      </w:pPr>
      <w:r w:rsidRPr="00397C5A">
        <w:rPr>
          <w:color w:val="000000"/>
          <w:sz w:val="16"/>
          <w:szCs w:val="22"/>
        </w:rPr>
        <w:t xml:space="preserve"> </w:t>
      </w:r>
    </w:p>
    <w:p w:rsidR="00C812B0" w:rsidRPr="00254CB5" w:rsidRDefault="00C812B0" w:rsidP="006E34D2">
      <w:pPr>
        <w:ind w:left="72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Provident Fund</w:t>
      </w:r>
      <w:r w:rsidR="00254CB5">
        <w:rPr>
          <w:b/>
          <w:i/>
          <w:sz w:val="28"/>
          <w:szCs w:val="28"/>
          <w:u w:val="single"/>
        </w:rPr>
        <w:t xml:space="preserve"> </w:t>
      </w:r>
      <w:r w:rsidR="009B5225">
        <w:rPr>
          <w:b/>
          <w:i/>
          <w:sz w:val="28"/>
          <w:szCs w:val="28"/>
          <w:u w:val="single"/>
        </w:rPr>
        <w:t>Analyst</w:t>
      </w:r>
      <w:r w:rsidR="004D53A5">
        <w:rPr>
          <w:b/>
        </w:rPr>
        <w:tab/>
      </w:r>
      <w:r w:rsidR="004D53A5">
        <w:rPr>
          <w:b/>
        </w:rPr>
        <w:tab/>
      </w:r>
      <w:r w:rsidR="004D53A5">
        <w:rPr>
          <w:b/>
        </w:rPr>
        <w:tab/>
      </w:r>
      <w:r w:rsidR="004D53A5">
        <w:rPr>
          <w:b/>
        </w:rPr>
        <w:tab/>
      </w:r>
      <w:r w:rsidR="004D53A5">
        <w:rPr>
          <w:b/>
        </w:rPr>
        <w:tab/>
      </w:r>
      <w:r w:rsidR="004D53A5">
        <w:rPr>
          <w:b/>
        </w:rPr>
        <w:tab/>
      </w:r>
      <w:r w:rsidR="004D53A5">
        <w:rPr>
          <w:b/>
        </w:rPr>
        <w:tab/>
      </w:r>
      <w:r w:rsidR="006E34D2">
        <w:rPr>
          <w:b/>
        </w:rPr>
        <w:t>Aug</w:t>
      </w:r>
      <w:r w:rsidR="00DA5F5B">
        <w:rPr>
          <w:b/>
        </w:rPr>
        <w:t xml:space="preserve"> 201</w:t>
      </w:r>
      <w:r w:rsidR="006E34D2">
        <w:rPr>
          <w:b/>
        </w:rPr>
        <w:t>1 –</w:t>
      </w:r>
      <w:r w:rsidR="004D53A5">
        <w:rPr>
          <w:b/>
        </w:rPr>
        <w:t xml:space="preserve"> </w:t>
      </w:r>
      <w:r w:rsidR="006E34D2">
        <w:rPr>
          <w:b/>
        </w:rPr>
        <w:t>Sep</w:t>
      </w:r>
      <w:r>
        <w:rPr>
          <w:b/>
        </w:rPr>
        <w:t xml:space="preserve"> 2013</w:t>
      </w:r>
    </w:p>
    <w:p w:rsidR="00C812B0" w:rsidRDefault="00C812B0" w:rsidP="006E34D2">
      <w:pPr>
        <w:ind w:left="720"/>
        <w:rPr>
          <w:b/>
        </w:rPr>
      </w:pPr>
      <w:r>
        <w:rPr>
          <w:b/>
        </w:rPr>
        <w:t>Punjab Group (Finance department)</w:t>
      </w:r>
    </w:p>
    <w:p w:rsidR="004D53A5" w:rsidRDefault="004D53A5" w:rsidP="006E34D2">
      <w:pPr>
        <w:ind w:left="720"/>
        <w:rPr>
          <w:b/>
        </w:rPr>
      </w:pPr>
      <w:r>
        <w:rPr>
          <w:b/>
        </w:rPr>
        <w:t>(Pakistan’s Largest educational and Media Network)</w:t>
      </w:r>
    </w:p>
    <w:p w:rsidR="00891E1F" w:rsidRPr="00891E1F" w:rsidRDefault="00891E1F" w:rsidP="006E34D2">
      <w:pPr>
        <w:ind w:left="720"/>
        <w:rPr>
          <w:b/>
          <w:sz w:val="8"/>
        </w:rPr>
      </w:pPr>
    </w:p>
    <w:p w:rsidR="00891E1F" w:rsidRDefault="00891E1F" w:rsidP="006E34D2">
      <w:pPr>
        <w:ind w:left="720"/>
        <w:jc w:val="both"/>
        <w:rPr>
          <w:szCs w:val="22"/>
        </w:rPr>
      </w:pPr>
      <w:r w:rsidRPr="00420E9A">
        <w:rPr>
          <w:szCs w:val="22"/>
        </w:rPr>
        <w:t>Main Activities:</w:t>
      </w:r>
    </w:p>
    <w:p w:rsidR="00085176" w:rsidRPr="002C327C" w:rsidRDefault="00085176" w:rsidP="002C327C">
      <w:pPr>
        <w:pStyle w:val="ListParagraph"/>
        <w:numPr>
          <w:ilvl w:val="0"/>
          <w:numId w:val="44"/>
        </w:numPr>
        <w:jc w:val="both"/>
        <w:rPr>
          <w:szCs w:val="22"/>
        </w:rPr>
      </w:pPr>
      <w:r w:rsidRPr="002C327C">
        <w:rPr>
          <w:szCs w:val="22"/>
        </w:rPr>
        <w:t>Investment Analyses</w:t>
      </w:r>
    </w:p>
    <w:p w:rsidR="00C36B09" w:rsidRPr="002C327C" w:rsidRDefault="00C36B09" w:rsidP="002C327C">
      <w:pPr>
        <w:pStyle w:val="ListParagraph"/>
        <w:numPr>
          <w:ilvl w:val="0"/>
          <w:numId w:val="44"/>
        </w:numPr>
        <w:jc w:val="both"/>
        <w:rPr>
          <w:szCs w:val="22"/>
        </w:rPr>
      </w:pPr>
      <w:r w:rsidRPr="002C327C">
        <w:rPr>
          <w:szCs w:val="22"/>
        </w:rPr>
        <w:t>Cash Management and Credit Control</w:t>
      </w:r>
    </w:p>
    <w:p w:rsidR="00891E1F" w:rsidRPr="002C327C" w:rsidRDefault="00891E1F" w:rsidP="002C327C">
      <w:pPr>
        <w:pStyle w:val="ListParagraph"/>
        <w:numPr>
          <w:ilvl w:val="0"/>
          <w:numId w:val="44"/>
        </w:numPr>
        <w:jc w:val="both"/>
        <w:rPr>
          <w:szCs w:val="22"/>
        </w:rPr>
      </w:pPr>
      <w:r w:rsidRPr="002C327C">
        <w:rPr>
          <w:szCs w:val="22"/>
        </w:rPr>
        <w:t>Management Accounts</w:t>
      </w:r>
    </w:p>
    <w:p w:rsidR="00891E1F" w:rsidRPr="002C327C" w:rsidRDefault="00891E1F" w:rsidP="002C327C">
      <w:pPr>
        <w:pStyle w:val="ListParagraph"/>
        <w:numPr>
          <w:ilvl w:val="0"/>
          <w:numId w:val="44"/>
        </w:numPr>
        <w:jc w:val="both"/>
        <w:rPr>
          <w:szCs w:val="22"/>
        </w:rPr>
      </w:pPr>
      <w:r w:rsidRPr="002C327C">
        <w:rPr>
          <w:szCs w:val="22"/>
        </w:rPr>
        <w:t>Management</w:t>
      </w:r>
    </w:p>
    <w:p w:rsidR="00085176" w:rsidRPr="002C327C" w:rsidRDefault="00085176" w:rsidP="002C327C">
      <w:pPr>
        <w:pStyle w:val="ListParagraph"/>
        <w:numPr>
          <w:ilvl w:val="0"/>
          <w:numId w:val="44"/>
        </w:numPr>
        <w:jc w:val="both"/>
        <w:rPr>
          <w:szCs w:val="22"/>
        </w:rPr>
      </w:pPr>
      <w:r w:rsidRPr="002C327C">
        <w:rPr>
          <w:szCs w:val="22"/>
        </w:rPr>
        <w:t>Bookkeeping</w:t>
      </w:r>
    </w:p>
    <w:p w:rsidR="00420E9A" w:rsidRPr="000B3F05" w:rsidRDefault="00420E9A" w:rsidP="006E34D2">
      <w:pPr>
        <w:jc w:val="both"/>
        <w:rPr>
          <w:sz w:val="16"/>
          <w:szCs w:val="22"/>
        </w:rPr>
      </w:pPr>
    </w:p>
    <w:p w:rsidR="00087041" w:rsidRDefault="00087041" w:rsidP="006E34D2">
      <w:pPr>
        <w:ind w:left="720"/>
        <w:rPr>
          <w:b/>
        </w:rPr>
      </w:pPr>
      <w:r>
        <w:rPr>
          <w:b/>
          <w:i/>
          <w:sz w:val="28"/>
          <w:szCs w:val="28"/>
          <w:u w:val="single"/>
        </w:rPr>
        <w:t>T</w:t>
      </w:r>
      <w:r w:rsidR="00060E9E">
        <w:rPr>
          <w:b/>
          <w:i/>
          <w:sz w:val="28"/>
          <w:szCs w:val="28"/>
          <w:u w:val="single"/>
        </w:rPr>
        <w:t xml:space="preserve">eam </w:t>
      </w:r>
      <w:proofErr w:type="gramStart"/>
      <w:r w:rsidR="00060E9E">
        <w:rPr>
          <w:b/>
          <w:i/>
          <w:sz w:val="28"/>
          <w:szCs w:val="28"/>
          <w:u w:val="single"/>
        </w:rPr>
        <w:t>Lead  (</w:t>
      </w:r>
      <w:proofErr w:type="gramEnd"/>
      <w:r w:rsidR="00060E9E">
        <w:rPr>
          <w:b/>
          <w:i/>
          <w:sz w:val="28"/>
          <w:szCs w:val="28"/>
          <w:u w:val="single"/>
        </w:rPr>
        <w:t>T</w:t>
      </w:r>
      <w:r>
        <w:rPr>
          <w:b/>
          <w:i/>
          <w:sz w:val="28"/>
          <w:szCs w:val="28"/>
          <w:u w:val="single"/>
        </w:rPr>
        <w:t>elesales Representative</w:t>
      </w:r>
      <w:r w:rsidR="004D53A5">
        <w:rPr>
          <w:b/>
          <w:i/>
          <w:sz w:val="28"/>
          <w:szCs w:val="28"/>
          <w:u w:val="single"/>
        </w:rPr>
        <w:t>)</w:t>
      </w:r>
      <w:r w:rsidR="004D53A5" w:rsidRPr="004D53A5">
        <w:rPr>
          <w:b/>
          <w:i/>
          <w:sz w:val="28"/>
          <w:szCs w:val="28"/>
        </w:rPr>
        <w:tab/>
      </w:r>
      <w:r w:rsidR="004D53A5">
        <w:rPr>
          <w:b/>
        </w:rPr>
        <w:tab/>
      </w:r>
      <w:r w:rsidR="00397C5A">
        <w:rPr>
          <w:b/>
        </w:rPr>
        <w:tab/>
      </w:r>
      <w:r w:rsidR="00397C5A">
        <w:rPr>
          <w:b/>
        </w:rPr>
        <w:tab/>
      </w:r>
      <w:r>
        <w:rPr>
          <w:b/>
        </w:rPr>
        <w:t>Jan</w:t>
      </w:r>
      <w:r w:rsidR="006E34D2">
        <w:rPr>
          <w:b/>
        </w:rPr>
        <w:t xml:space="preserve"> 2010 –</w:t>
      </w:r>
      <w:r w:rsidR="004D53A5">
        <w:rPr>
          <w:b/>
        </w:rPr>
        <w:t xml:space="preserve"> </w:t>
      </w:r>
      <w:r w:rsidR="006E34D2">
        <w:rPr>
          <w:b/>
        </w:rPr>
        <w:t>Jul</w:t>
      </w:r>
      <w:r>
        <w:rPr>
          <w:b/>
        </w:rPr>
        <w:t xml:space="preserve"> 2011</w:t>
      </w:r>
    </w:p>
    <w:p w:rsidR="00087041" w:rsidRDefault="00087041" w:rsidP="006E34D2">
      <w:pPr>
        <w:ind w:left="720"/>
        <w:rPr>
          <w:b/>
        </w:rPr>
      </w:pPr>
      <w:r>
        <w:rPr>
          <w:b/>
        </w:rPr>
        <w:t>Ovex Technologies</w:t>
      </w:r>
      <w:r w:rsidR="004D53A5">
        <w:rPr>
          <w:b/>
        </w:rPr>
        <w:t xml:space="preserve"> (An American BPO Subsidiary)</w:t>
      </w:r>
    </w:p>
    <w:p w:rsidR="004D53A5" w:rsidRPr="004D53A5" w:rsidRDefault="004D53A5" w:rsidP="004D53A5">
      <w:pPr>
        <w:ind w:firstLine="720"/>
        <w:rPr>
          <w:sz w:val="8"/>
        </w:rPr>
      </w:pPr>
    </w:p>
    <w:p w:rsidR="004D53A5" w:rsidRPr="004D53A5" w:rsidRDefault="004D53A5" w:rsidP="004D53A5">
      <w:pPr>
        <w:ind w:firstLine="720"/>
      </w:pPr>
      <w:r w:rsidRPr="004D53A5">
        <w:t>My work included</w:t>
      </w:r>
      <w:r>
        <w:t>:</w:t>
      </w:r>
    </w:p>
    <w:p w:rsidR="00D41CBA" w:rsidRDefault="00DC3D9C" w:rsidP="00DC3D9C">
      <w:pPr>
        <w:pStyle w:val="ListParagraph"/>
        <w:numPr>
          <w:ilvl w:val="0"/>
          <w:numId w:val="46"/>
        </w:numPr>
        <w:jc w:val="both"/>
      </w:pPr>
      <w:r>
        <w:t>Financial Reporting</w:t>
      </w:r>
    </w:p>
    <w:p w:rsidR="004D53A5" w:rsidRDefault="004D53A5" w:rsidP="00DC3D9C">
      <w:pPr>
        <w:pStyle w:val="ListParagraph"/>
        <w:numPr>
          <w:ilvl w:val="0"/>
          <w:numId w:val="46"/>
        </w:numPr>
        <w:jc w:val="both"/>
      </w:pPr>
      <w:r>
        <w:lastRenderedPageBreak/>
        <w:t>Telemarketing and Sales</w:t>
      </w:r>
    </w:p>
    <w:p w:rsidR="004D53A5" w:rsidRDefault="004D53A5" w:rsidP="00DC3D9C">
      <w:pPr>
        <w:pStyle w:val="ListParagraph"/>
        <w:numPr>
          <w:ilvl w:val="0"/>
          <w:numId w:val="46"/>
        </w:numPr>
        <w:jc w:val="both"/>
      </w:pPr>
      <w:r>
        <w:t>Team Management</w:t>
      </w:r>
    </w:p>
    <w:p w:rsidR="00DC3D9C" w:rsidRPr="00DC3D9C" w:rsidRDefault="004D53A5" w:rsidP="00DC3D9C">
      <w:pPr>
        <w:pStyle w:val="ListParagraph"/>
        <w:numPr>
          <w:ilvl w:val="0"/>
          <w:numId w:val="46"/>
        </w:numPr>
        <w:jc w:val="both"/>
      </w:pPr>
      <w:r>
        <w:t>Top sales award winner</w:t>
      </w:r>
    </w:p>
    <w:p w:rsidR="002C327C" w:rsidRPr="00A31E5A" w:rsidRDefault="002C327C" w:rsidP="002C327C">
      <w:pPr>
        <w:pBdr>
          <w:bottom w:val="single" w:sz="4" w:space="1" w:color="auto"/>
        </w:pBdr>
        <w:tabs>
          <w:tab w:val="left" w:pos="1920"/>
        </w:tabs>
        <w:ind w:left="720"/>
        <w:rPr>
          <w:sz w:val="8"/>
          <w:szCs w:val="8"/>
        </w:rPr>
      </w:pPr>
      <w:r>
        <w:rPr>
          <w:rFonts w:ascii="Arial Black" w:hAnsi="Arial Black"/>
          <w:spacing w:val="20"/>
        </w:rPr>
        <w:t xml:space="preserve">ACADEMICS </w:t>
      </w:r>
    </w:p>
    <w:p w:rsidR="002C327C" w:rsidRPr="002C327C" w:rsidRDefault="002C327C" w:rsidP="002C327C">
      <w:pPr>
        <w:rPr>
          <w:b/>
          <w:sz w:val="16"/>
          <w:szCs w:val="22"/>
        </w:rPr>
      </w:pPr>
    </w:p>
    <w:p w:rsidR="002C327C" w:rsidRPr="002C327C" w:rsidRDefault="002C327C" w:rsidP="002C327C">
      <w:pPr>
        <w:ind w:firstLine="720"/>
        <w:rPr>
          <w:szCs w:val="22"/>
        </w:rPr>
      </w:pPr>
      <w:r w:rsidRPr="002C327C">
        <w:rPr>
          <w:b/>
          <w:i/>
          <w:szCs w:val="22"/>
        </w:rPr>
        <w:t>M.SC. INVESTMENT AND FINANCE</w:t>
      </w:r>
      <w:r w:rsidRPr="002C327C">
        <w:rPr>
          <w:szCs w:val="22"/>
        </w:rPr>
        <w:tab/>
      </w:r>
      <w:r w:rsidRPr="002C327C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2C327C">
        <w:rPr>
          <w:szCs w:val="22"/>
        </w:rPr>
        <w:t>Session 2013-2014</w:t>
      </w:r>
      <w:r w:rsidRPr="002C327C">
        <w:rPr>
          <w:szCs w:val="22"/>
        </w:rPr>
        <w:tab/>
        <w:t xml:space="preserve">  </w:t>
      </w:r>
    </w:p>
    <w:p w:rsidR="002C327C" w:rsidRPr="009B5225" w:rsidRDefault="00DD6FE0" w:rsidP="002C327C">
      <w:pPr>
        <w:ind w:firstLine="720"/>
        <w:rPr>
          <w:szCs w:val="22"/>
        </w:rPr>
      </w:pPr>
      <w:r>
        <w:rPr>
          <w:szCs w:val="22"/>
        </w:rPr>
        <w:t xml:space="preserve">University of </w:t>
      </w:r>
      <w:proofErr w:type="spellStart"/>
      <w:r>
        <w:rPr>
          <w:szCs w:val="22"/>
        </w:rPr>
        <w:t>Strathclyde</w:t>
      </w:r>
      <w:proofErr w:type="spellEnd"/>
      <w:r>
        <w:rPr>
          <w:szCs w:val="22"/>
        </w:rPr>
        <w:t>,</w:t>
      </w:r>
      <w:r w:rsidR="002C327C" w:rsidRPr="009B5225">
        <w:rPr>
          <w:szCs w:val="22"/>
        </w:rPr>
        <w:t xml:space="preserve"> UK</w:t>
      </w:r>
      <w:r w:rsidR="002C327C" w:rsidRPr="009B5225">
        <w:rPr>
          <w:szCs w:val="22"/>
        </w:rPr>
        <w:tab/>
      </w:r>
      <w:r w:rsidR="002C327C">
        <w:rPr>
          <w:szCs w:val="22"/>
        </w:rPr>
        <w:tab/>
      </w:r>
      <w:r w:rsidR="002C327C">
        <w:rPr>
          <w:szCs w:val="22"/>
        </w:rPr>
        <w:tab/>
      </w:r>
      <w:r w:rsidR="002C327C">
        <w:rPr>
          <w:szCs w:val="22"/>
        </w:rPr>
        <w:tab/>
      </w:r>
      <w:r w:rsidR="002C327C">
        <w:rPr>
          <w:szCs w:val="22"/>
        </w:rPr>
        <w:tab/>
      </w:r>
      <w:r w:rsidR="002C327C" w:rsidRPr="009B5225">
        <w:rPr>
          <w:b/>
          <w:szCs w:val="22"/>
        </w:rPr>
        <w:t>Distinction</w:t>
      </w:r>
    </w:p>
    <w:p w:rsidR="002C327C" w:rsidRPr="007D203F" w:rsidRDefault="002C327C" w:rsidP="002C327C">
      <w:pPr>
        <w:rPr>
          <w:sz w:val="16"/>
          <w:szCs w:val="22"/>
        </w:rPr>
      </w:pPr>
    </w:p>
    <w:p w:rsidR="002C327C" w:rsidRPr="009B5225" w:rsidRDefault="002C327C" w:rsidP="002C327C">
      <w:pPr>
        <w:pStyle w:val="ListParagraph"/>
        <w:ind w:left="360" w:firstLine="360"/>
        <w:rPr>
          <w:szCs w:val="22"/>
        </w:rPr>
      </w:pPr>
      <w:r w:rsidRPr="009B5225">
        <w:rPr>
          <w:b/>
          <w:i/>
          <w:szCs w:val="22"/>
        </w:rPr>
        <w:t>B.COM (HONORS) FINANCE</w:t>
      </w:r>
      <w:r w:rsidRPr="009B5225">
        <w:rPr>
          <w:szCs w:val="22"/>
        </w:rPr>
        <w:tab/>
      </w:r>
      <w:r w:rsidRPr="009B5225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9B5225">
        <w:rPr>
          <w:szCs w:val="22"/>
        </w:rPr>
        <w:t>Session 2007-2011</w:t>
      </w:r>
    </w:p>
    <w:p w:rsidR="002C327C" w:rsidRPr="009B5225" w:rsidRDefault="002C327C" w:rsidP="002C327C">
      <w:pPr>
        <w:ind w:firstLine="720"/>
        <w:rPr>
          <w:szCs w:val="22"/>
        </w:rPr>
      </w:pPr>
      <w:r w:rsidRPr="009B5225">
        <w:rPr>
          <w:szCs w:val="22"/>
        </w:rPr>
        <w:t>University of Central Punjab,</w:t>
      </w:r>
      <w:r w:rsidRPr="009B5225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9B5225">
        <w:rPr>
          <w:szCs w:val="22"/>
        </w:rPr>
        <w:t xml:space="preserve">CGPA 3.95/4.00 </w:t>
      </w:r>
      <w:r w:rsidRPr="009B5225">
        <w:rPr>
          <w:b/>
          <w:sz w:val="18"/>
          <w:szCs w:val="22"/>
        </w:rPr>
        <w:t>(Topper)</w:t>
      </w:r>
    </w:p>
    <w:p w:rsidR="002C327C" w:rsidRPr="007D203F" w:rsidRDefault="002C327C" w:rsidP="002C327C">
      <w:pPr>
        <w:rPr>
          <w:sz w:val="16"/>
          <w:szCs w:val="22"/>
        </w:rPr>
      </w:pPr>
    </w:p>
    <w:p w:rsidR="002C327C" w:rsidRPr="009B5225" w:rsidRDefault="002C327C" w:rsidP="002C327C">
      <w:pPr>
        <w:ind w:firstLine="720"/>
        <w:rPr>
          <w:b/>
          <w:i/>
          <w:szCs w:val="22"/>
        </w:rPr>
      </w:pPr>
      <w:r w:rsidRPr="009B5225">
        <w:rPr>
          <w:b/>
          <w:i/>
          <w:szCs w:val="22"/>
        </w:rPr>
        <w:t>CFA LEVEL I EXAMS</w:t>
      </w:r>
      <w:r w:rsidRPr="009B5225">
        <w:rPr>
          <w:b/>
          <w:i/>
          <w:szCs w:val="22"/>
        </w:rPr>
        <w:tab/>
      </w:r>
      <w:r w:rsidRPr="009B5225">
        <w:rPr>
          <w:b/>
          <w:i/>
          <w:szCs w:val="22"/>
        </w:rPr>
        <w:tab/>
      </w:r>
      <w:r w:rsidRPr="009B5225">
        <w:rPr>
          <w:b/>
          <w:i/>
          <w:szCs w:val="22"/>
        </w:rPr>
        <w:tab/>
      </w:r>
      <w:r>
        <w:rPr>
          <w:b/>
          <w:i/>
          <w:szCs w:val="22"/>
        </w:rPr>
        <w:tab/>
      </w:r>
      <w:r>
        <w:rPr>
          <w:b/>
          <w:i/>
          <w:szCs w:val="22"/>
        </w:rPr>
        <w:tab/>
      </w:r>
      <w:r>
        <w:rPr>
          <w:b/>
          <w:i/>
          <w:szCs w:val="22"/>
        </w:rPr>
        <w:tab/>
      </w:r>
      <w:r>
        <w:rPr>
          <w:b/>
          <w:i/>
          <w:szCs w:val="22"/>
        </w:rPr>
        <w:tab/>
      </w:r>
      <w:r w:rsidRPr="009B5225">
        <w:rPr>
          <w:szCs w:val="22"/>
        </w:rPr>
        <w:t>Planning 201</w:t>
      </w:r>
      <w:r w:rsidR="00DD6FE0">
        <w:rPr>
          <w:szCs w:val="22"/>
        </w:rPr>
        <w:t>6</w:t>
      </w:r>
    </w:p>
    <w:p w:rsidR="002C327C" w:rsidRPr="007D203F" w:rsidRDefault="002C327C" w:rsidP="002C327C">
      <w:pPr>
        <w:rPr>
          <w:b/>
          <w:sz w:val="16"/>
          <w:szCs w:val="22"/>
        </w:rPr>
      </w:pPr>
    </w:p>
    <w:p w:rsidR="002C327C" w:rsidRPr="009B5225" w:rsidRDefault="002C327C" w:rsidP="002C327C">
      <w:pPr>
        <w:ind w:firstLine="720"/>
        <w:rPr>
          <w:szCs w:val="22"/>
        </w:rPr>
      </w:pPr>
      <w:r w:rsidRPr="009B5225">
        <w:rPr>
          <w:b/>
          <w:i/>
          <w:szCs w:val="22"/>
        </w:rPr>
        <w:t>ACCA GLOBAL EXEMPTIONS</w:t>
      </w:r>
      <w:r w:rsidRPr="009B5225">
        <w:rPr>
          <w:szCs w:val="22"/>
        </w:rPr>
        <w:tab/>
      </w:r>
      <w:r w:rsidRPr="009B5225">
        <w:rPr>
          <w:szCs w:val="22"/>
        </w:rPr>
        <w:tab/>
      </w:r>
      <w:r w:rsidR="007D203F">
        <w:rPr>
          <w:szCs w:val="22"/>
        </w:rPr>
        <w:tab/>
      </w:r>
      <w:r w:rsidR="007D203F">
        <w:rPr>
          <w:szCs w:val="22"/>
        </w:rPr>
        <w:tab/>
      </w:r>
      <w:r w:rsidR="007D203F">
        <w:rPr>
          <w:szCs w:val="22"/>
        </w:rPr>
        <w:tab/>
      </w:r>
      <w:r w:rsidR="007D203F">
        <w:rPr>
          <w:szCs w:val="22"/>
        </w:rPr>
        <w:tab/>
      </w:r>
      <w:r w:rsidRPr="009B5225">
        <w:rPr>
          <w:szCs w:val="22"/>
        </w:rPr>
        <w:t>F</w:t>
      </w:r>
      <w:r w:rsidR="007D203F">
        <w:rPr>
          <w:szCs w:val="22"/>
        </w:rPr>
        <w:t>ive</w:t>
      </w:r>
      <w:r w:rsidRPr="009B5225">
        <w:rPr>
          <w:szCs w:val="22"/>
        </w:rPr>
        <w:t xml:space="preserve"> Papers</w:t>
      </w:r>
    </w:p>
    <w:p w:rsidR="002C327C" w:rsidRPr="009B5225" w:rsidRDefault="002C327C" w:rsidP="002C327C">
      <w:pPr>
        <w:rPr>
          <w:szCs w:val="22"/>
        </w:rPr>
      </w:pPr>
      <w:r w:rsidRPr="009B5225">
        <w:rPr>
          <w:szCs w:val="22"/>
        </w:rPr>
        <w:t xml:space="preserve">                                                                             </w:t>
      </w:r>
      <w:r>
        <w:rPr>
          <w:szCs w:val="22"/>
        </w:rPr>
        <w:tab/>
      </w:r>
      <w:r w:rsidR="007D203F">
        <w:rPr>
          <w:szCs w:val="22"/>
        </w:rPr>
        <w:tab/>
      </w:r>
      <w:r w:rsidR="007D203F">
        <w:rPr>
          <w:szCs w:val="22"/>
        </w:rPr>
        <w:tab/>
      </w:r>
      <w:r w:rsidR="007D203F">
        <w:rPr>
          <w:szCs w:val="22"/>
        </w:rPr>
        <w:tab/>
      </w:r>
      <w:r w:rsidR="007D203F">
        <w:rPr>
          <w:szCs w:val="22"/>
        </w:rPr>
        <w:tab/>
      </w:r>
      <w:r w:rsidRPr="009B5225">
        <w:rPr>
          <w:szCs w:val="22"/>
        </w:rPr>
        <w:t>(F1</w:t>
      </w:r>
      <w:r w:rsidR="007D203F">
        <w:rPr>
          <w:szCs w:val="22"/>
        </w:rPr>
        <w:t xml:space="preserve"> to F5</w:t>
      </w:r>
      <w:r w:rsidRPr="009B5225">
        <w:rPr>
          <w:szCs w:val="22"/>
        </w:rPr>
        <w:t>)</w:t>
      </w:r>
    </w:p>
    <w:p w:rsidR="002C327C" w:rsidRPr="007D203F" w:rsidRDefault="002C327C" w:rsidP="002C327C">
      <w:pPr>
        <w:rPr>
          <w:sz w:val="16"/>
          <w:szCs w:val="22"/>
        </w:rPr>
      </w:pPr>
    </w:p>
    <w:p w:rsidR="002C327C" w:rsidRPr="009B5225" w:rsidRDefault="002C327C" w:rsidP="002C327C">
      <w:pPr>
        <w:pStyle w:val="ListParagraph"/>
        <w:ind w:left="360" w:firstLine="360"/>
        <w:rPr>
          <w:szCs w:val="22"/>
        </w:rPr>
      </w:pPr>
      <w:r w:rsidRPr="009B5225">
        <w:rPr>
          <w:b/>
          <w:i/>
          <w:szCs w:val="22"/>
        </w:rPr>
        <w:t>CIMA GLOBAL EXEMPTIONS</w:t>
      </w:r>
      <w:r w:rsidRPr="009B5225">
        <w:rPr>
          <w:szCs w:val="22"/>
        </w:rPr>
        <w:tab/>
      </w:r>
      <w:r w:rsidRPr="009B5225">
        <w:rPr>
          <w:szCs w:val="22"/>
        </w:rPr>
        <w:tab/>
      </w:r>
      <w:r w:rsidR="007D203F">
        <w:rPr>
          <w:szCs w:val="22"/>
        </w:rPr>
        <w:tab/>
      </w:r>
      <w:r w:rsidR="007D203F">
        <w:rPr>
          <w:szCs w:val="22"/>
        </w:rPr>
        <w:tab/>
      </w:r>
      <w:r w:rsidR="007D203F">
        <w:rPr>
          <w:szCs w:val="22"/>
        </w:rPr>
        <w:tab/>
      </w:r>
      <w:r w:rsidR="007D203F">
        <w:rPr>
          <w:szCs w:val="22"/>
        </w:rPr>
        <w:tab/>
      </w:r>
      <w:r w:rsidRPr="009B5225">
        <w:rPr>
          <w:szCs w:val="22"/>
        </w:rPr>
        <w:t xml:space="preserve">Certificate level </w:t>
      </w:r>
    </w:p>
    <w:p w:rsidR="002C327C" w:rsidRDefault="002C327C" w:rsidP="002C327C">
      <w:pPr>
        <w:ind w:left="1080" w:firstLine="4680"/>
        <w:rPr>
          <w:szCs w:val="22"/>
        </w:rPr>
      </w:pPr>
      <w:r w:rsidRPr="009B5225">
        <w:rPr>
          <w:szCs w:val="22"/>
        </w:rPr>
        <w:t xml:space="preserve">     </w:t>
      </w:r>
      <w:r>
        <w:rPr>
          <w:szCs w:val="22"/>
        </w:rPr>
        <w:tab/>
      </w:r>
      <w:r w:rsidR="007D203F">
        <w:rPr>
          <w:szCs w:val="22"/>
        </w:rPr>
        <w:tab/>
      </w:r>
      <w:r w:rsidR="007D203F">
        <w:rPr>
          <w:szCs w:val="22"/>
        </w:rPr>
        <w:tab/>
      </w:r>
      <w:r w:rsidRPr="009B5225">
        <w:rPr>
          <w:szCs w:val="22"/>
        </w:rPr>
        <w:t>Operational (F1&amp; P1)</w:t>
      </w:r>
    </w:p>
    <w:p w:rsidR="0008018B" w:rsidRPr="0008018B" w:rsidRDefault="0008018B" w:rsidP="0008018B">
      <w:pPr>
        <w:rPr>
          <w:sz w:val="16"/>
          <w:szCs w:val="22"/>
        </w:rPr>
      </w:pPr>
    </w:p>
    <w:p w:rsidR="0008018B" w:rsidRPr="00A31E5A" w:rsidRDefault="0008018B" w:rsidP="0008018B">
      <w:pPr>
        <w:pBdr>
          <w:bottom w:val="single" w:sz="4" w:space="1" w:color="auto"/>
        </w:pBdr>
        <w:tabs>
          <w:tab w:val="left" w:pos="1920"/>
        </w:tabs>
        <w:ind w:left="720"/>
        <w:rPr>
          <w:sz w:val="8"/>
          <w:szCs w:val="8"/>
        </w:rPr>
      </w:pPr>
      <w:r>
        <w:rPr>
          <w:rFonts w:ascii="Arial Black" w:hAnsi="Arial Black"/>
          <w:spacing w:val="20"/>
        </w:rPr>
        <w:t xml:space="preserve">CERTIFICATIONS </w:t>
      </w:r>
    </w:p>
    <w:p w:rsidR="0008018B" w:rsidRPr="002C327C" w:rsidRDefault="0008018B" w:rsidP="0008018B">
      <w:pPr>
        <w:rPr>
          <w:b/>
          <w:sz w:val="16"/>
          <w:szCs w:val="22"/>
        </w:rPr>
      </w:pPr>
    </w:p>
    <w:p w:rsidR="00FE5195" w:rsidRPr="002C327C" w:rsidRDefault="00FE5195" w:rsidP="00FE5195">
      <w:pPr>
        <w:ind w:firstLine="720"/>
        <w:rPr>
          <w:szCs w:val="22"/>
        </w:rPr>
      </w:pPr>
      <w:r>
        <w:rPr>
          <w:b/>
          <w:i/>
          <w:szCs w:val="22"/>
        </w:rPr>
        <w:t>MARY GOBER TRAINING FOR BUSINESS IMPROVEMENT</w:t>
      </w:r>
      <w:r>
        <w:rPr>
          <w:szCs w:val="22"/>
        </w:rPr>
        <w:tab/>
      </w:r>
      <w:r>
        <w:rPr>
          <w:szCs w:val="22"/>
        </w:rPr>
        <w:tab/>
      </w:r>
      <w:r w:rsidRPr="002C327C">
        <w:rPr>
          <w:szCs w:val="22"/>
        </w:rPr>
        <w:t>201</w:t>
      </w:r>
      <w:r>
        <w:rPr>
          <w:szCs w:val="22"/>
        </w:rPr>
        <w:t>5</w:t>
      </w:r>
      <w:r w:rsidRPr="002C327C">
        <w:rPr>
          <w:szCs w:val="22"/>
        </w:rPr>
        <w:tab/>
        <w:t xml:space="preserve">  </w:t>
      </w:r>
    </w:p>
    <w:p w:rsidR="00FE5195" w:rsidRPr="009B5225" w:rsidRDefault="00FE5195" w:rsidP="00FE5195">
      <w:pPr>
        <w:ind w:firstLine="720"/>
        <w:rPr>
          <w:szCs w:val="22"/>
        </w:rPr>
      </w:pPr>
      <w:r>
        <w:rPr>
          <w:szCs w:val="22"/>
        </w:rPr>
        <w:t xml:space="preserve">Mary </w:t>
      </w:r>
      <w:proofErr w:type="spellStart"/>
      <w:r>
        <w:rPr>
          <w:szCs w:val="22"/>
        </w:rPr>
        <w:t>Gober</w:t>
      </w:r>
      <w:proofErr w:type="spellEnd"/>
      <w:r>
        <w:rPr>
          <w:szCs w:val="22"/>
        </w:rPr>
        <w:t xml:space="preserve"> International UK</w:t>
      </w:r>
      <w:r>
        <w:rPr>
          <w:szCs w:val="22"/>
        </w:rPr>
        <w:tab/>
      </w:r>
      <w:r w:rsidRPr="009B5225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FE5195" w:rsidRPr="00FE5195" w:rsidRDefault="00FE5195" w:rsidP="00FE5195">
      <w:pPr>
        <w:rPr>
          <w:sz w:val="16"/>
          <w:szCs w:val="22"/>
        </w:rPr>
      </w:pPr>
    </w:p>
    <w:p w:rsidR="0008018B" w:rsidRPr="002C327C" w:rsidRDefault="0008018B" w:rsidP="0008018B">
      <w:pPr>
        <w:ind w:firstLine="720"/>
        <w:rPr>
          <w:szCs w:val="22"/>
        </w:rPr>
      </w:pPr>
      <w:r>
        <w:rPr>
          <w:b/>
          <w:i/>
          <w:szCs w:val="22"/>
        </w:rPr>
        <w:t>LEADERS OF LEARNING</w:t>
      </w:r>
      <w:r>
        <w:rPr>
          <w:b/>
          <w:i/>
          <w:szCs w:val="22"/>
        </w:rPr>
        <w:tab/>
      </w:r>
      <w:r>
        <w:rPr>
          <w:b/>
          <w:i/>
          <w:szCs w:val="22"/>
        </w:rPr>
        <w:tab/>
      </w:r>
      <w:r w:rsidRPr="002C327C">
        <w:rPr>
          <w:szCs w:val="22"/>
        </w:rPr>
        <w:tab/>
      </w:r>
      <w:r w:rsidRPr="002C327C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2C327C">
        <w:rPr>
          <w:szCs w:val="22"/>
        </w:rPr>
        <w:t>201</w:t>
      </w:r>
      <w:r>
        <w:rPr>
          <w:szCs w:val="22"/>
        </w:rPr>
        <w:t>5</w:t>
      </w:r>
      <w:r w:rsidRPr="002C327C">
        <w:rPr>
          <w:szCs w:val="22"/>
        </w:rPr>
        <w:tab/>
        <w:t xml:space="preserve">  </w:t>
      </w:r>
    </w:p>
    <w:p w:rsidR="0008018B" w:rsidRPr="009B5225" w:rsidRDefault="0008018B" w:rsidP="0008018B">
      <w:pPr>
        <w:ind w:firstLine="720"/>
        <w:rPr>
          <w:szCs w:val="22"/>
        </w:rPr>
      </w:pPr>
      <w:proofErr w:type="spellStart"/>
      <w:r>
        <w:rPr>
          <w:szCs w:val="22"/>
        </w:rPr>
        <w:t>HarvardX</w:t>
      </w:r>
      <w:proofErr w:type="spellEnd"/>
      <w:r>
        <w:rPr>
          <w:szCs w:val="22"/>
        </w:rPr>
        <w:t>, Harvard University USA</w:t>
      </w:r>
      <w:r>
        <w:rPr>
          <w:szCs w:val="22"/>
        </w:rPr>
        <w:tab/>
      </w:r>
      <w:r w:rsidRPr="009B5225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08018B" w:rsidRPr="007D203F" w:rsidRDefault="0008018B" w:rsidP="0008018B">
      <w:pPr>
        <w:rPr>
          <w:sz w:val="16"/>
          <w:szCs w:val="22"/>
        </w:rPr>
      </w:pPr>
    </w:p>
    <w:p w:rsidR="0008018B" w:rsidRPr="009B5225" w:rsidRDefault="006C7E5F" w:rsidP="0008018B">
      <w:pPr>
        <w:pStyle w:val="ListParagraph"/>
        <w:ind w:left="360" w:firstLine="360"/>
        <w:rPr>
          <w:szCs w:val="22"/>
        </w:rPr>
      </w:pPr>
      <w:r w:rsidRPr="0008018B">
        <w:rPr>
          <w:b/>
          <w:i/>
          <w:szCs w:val="22"/>
        </w:rPr>
        <w:t>EXCEL FOR DATA ANALYSIS AND VISUALIZATION</w:t>
      </w:r>
      <w:r w:rsidR="0008018B" w:rsidRPr="009B5225">
        <w:rPr>
          <w:szCs w:val="22"/>
        </w:rPr>
        <w:tab/>
      </w:r>
      <w:r w:rsidR="0008018B" w:rsidRPr="009B5225">
        <w:rPr>
          <w:szCs w:val="22"/>
        </w:rPr>
        <w:tab/>
      </w:r>
      <w:r>
        <w:rPr>
          <w:szCs w:val="22"/>
        </w:rPr>
        <w:tab/>
      </w:r>
      <w:r w:rsidR="0008018B" w:rsidRPr="009B5225">
        <w:rPr>
          <w:szCs w:val="22"/>
        </w:rPr>
        <w:t>201</w:t>
      </w:r>
      <w:r>
        <w:rPr>
          <w:szCs w:val="22"/>
        </w:rPr>
        <w:t>5</w:t>
      </w:r>
    </w:p>
    <w:p w:rsidR="0008018B" w:rsidRPr="009B5225" w:rsidRDefault="006C7E5F" w:rsidP="0008018B">
      <w:pPr>
        <w:ind w:firstLine="720"/>
        <w:rPr>
          <w:b/>
          <w:i/>
          <w:szCs w:val="22"/>
        </w:rPr>
      </w:pPr>
      <w:r>
        <w:rPr>
          <w:szCs w:val="22"/>
        </w:rPr>
        <w:t>Microsoft Corporation</w:t>
      </w:r>
      <w:r w:rsidR="0008018B" w:rsidRPr="009B5225">
        <w:rPr>
          <w:szCs w:val="22"/>
        </w:rPr>
        <w:tab/>
      </w:r>
      <w:r w:rsidR="0008018B">
        <w:rPr>
          <w:szCs w:val="22"/>
        </w:rPr>
        <w:tab/>
      </w:r>
      <w:r w:rsidR="0008018B">
        <w:rPr>
          <w:szCs w:val="22"/>
        </w:rPr>
        <w:tab/>
      </w:r>
      <w:r w:rsidR="0008018B">
        <w:rPr>
          <w:szCs w:val="22"/>
        </w:rPr>
        <w:tab/>
      </w:r>
      <w:r w:rsidR="0008018B">
        <w:rPr>
          <w:szCs w:val="22"/>
        </w:rPr>
        <w:tab/>
      </w:r>
    </w:p>
    <w:p w:rsidR="0008018B" w:rsidRPr="007D203F" w:rsidRDefault="0008018B" w:rsidP="0008018B">
      <w:pPr>
        <w:rPr>
          <w:b/>
          <w:sz w:val="16"/>
          <w:szCs w:val="22"/>
        </w:rPr>
      </w:pPr>
    </w:p>
    <w:p w:rsidR="0008018B" w:rsidRDefault="006C7E5F" w:rsidP="006C7E5F">
      <w:pPr>
        <w:ind w:firstLine="720"/>
        <w:rPr>
          <w:szCs w:val="22"/>
        </w:rPr>
      </w:pPr>
      <w:r>
        <w:rPr>
          <w:b/>
          <w:i/>
          <w:szCs w:val="22"/>
        </w:rPr>
        <w:t>PERSONAL AND PROFESSIONAL DEVELOPMENT</w:t>
      </w:r>
      <w:r w:rsidR="0008018B" w:rsidRPr="009B5225">
        <w:rPr>
          <w:szCs w:val="22"/>
        </w:rPr>
        <w:tab/>
      </w:r>
      <w:r w:rsidR="0008018B" w:rsidRPr="009B5225">
        <w:rPr>
          <w:szCs w:val="22"/>
        </w:rPr>
        <w:tab/>
      </w:r>
      <w:r w:rsidR="0008018B">
        <w:rPr>
          <w:szCs w:val="22"/>
        </w:rPr>
        <w:tab/>
      </w:r>
      <w:r>
        <w:rPr>
          <w:szCs w:val="22"/>
        </w:rPr>
        <w:t>2011</w:t>
      </w:r>
    </w:p>
    <w:p w:rsidR="0008018B" w:rsidRPr="009B5225" w:rsidRDefault="006C7E5F" w:rsidP="006C7E5F">
      <w:pPr>
        <w:ind w:firstLine="720"/>
        <w:rPr>
          <w:szCs w:val="22"/>
        </w:rPr>
      </w:pPr>
      <w:r>
        <w:rPr>
          <w:szCs w:val="22"/>
        </w:rPr>
        <w:t xml:space="preserve">University of Central Punjab, </w:t>
      </w:r>
      <w:bookmarkStart w:id="0" w:name="_GoBack"/>
      <w:bookmarkEnd w:id="0"/>
    </w:p>
    <w:p w:rsidR="002C327C" w:rsidRPr="006C7E5F" w:rsidRDefault="002C327C" w:rsidP="006E34D2">
      <w:pPr>
        <w:pBdr>
          <w:bottom w:val="single" w:sz="4" w:space="1" w:color="auto"/>
        </w:pBdr>
        <w:tabs>
          <w:tab w:val="left" w:pos="1920"/>
        </w:tabs>
        <w:ind w:left="720"/>
        <w:rPr>
          <w:rFonts w:ascii="Arial Black" w:hAnsi="Arial Black"/>
          <w:spacing w:val="20"/>
          <w:sz w:val="16"/>
        </w:rPr>
      </w:pPr>
    </w:p>
    <w:p w:rsidR="007E247E" w:rsidRPr="00943DB3" w:rsidRDefault="007E247E" w:rsidP="006E34D2">
      <w:pPr>
        <w:pBdr>
          <w:bottom w:val="single" w:sz="4" w:space="1" w:color="auto"/>
        </w:pBdr>
        <w:tabs>
          <w:tab w:val="left" w:pos="1920"/>
        </w:tabs>
        <w:ind w:left="720"/>
        <w:rPr>
          <w:rFonts w:ascii="Arial Black" w:hAnsi="Arial Black"/>
          <w:spacing w:val="20"/>
        </w:rPr>
      </w:pPr>
      <w:r>
        <w:rPr>
          <w:rFonts w:ascii="Arial Black" w:hAnsi="Arial Black"/>
          <w:spacing w:val="20"/>
        </w:rPr>
        <w:t>ACHIEVEMENTS</w:t>
      </w:r>
    </w:p>
    <w:p w:rsidR="007E247E" w:rsidRPr="00A31E5A" w:rsidRDefault="007E247E" w:rsidP="006E34D2">
      <w:pPr>
        <w:ind w:left="720"/>
        <w:rPr>
          <w:sz w:val="8"/>
          <w:szCs w:val="8"/>
        </w:rPr>
      </w:pPr>
    </w:p>
    <w:p w:rsidR="007E247E" w:rsidRPr="006E34D2" w:rsidRDefault="007E247E" w:rsidP="006E34D2">
      <w:pPr>
        <w:numPr>
          <w:ilvl w:val="0"/>
          <w:numId w:val="16"/>
        </w:numPr>
        <w:ind w:left="1080"/>
        <w:jc w:val="both"/>
        <w:rPr>
          <w:szCs w:val="22"/>
        </w:rPr>
      </w:pPr>
      <w:r w:rsidRPr="006E34D2">
        <w:rPr>
          <w:szCs w:val="22"/>
        </w:rPr>
        <w:t xml:space="preserve">Postgraduate </w:t>
      </w:r>
      <w:r w:rsidRPr="006E34D2">
        <w:rPr>
          <w:b/>
          <w:szCs w:val="22"/>
        </w:rPr>
        <w:t>Commonwealth Scholar</w:t>
      </w:r>
    </w:p>
    <w:p w:rsidR="007E247E" w:rsidRPr="006E34D2" w:rsidRDefault="007E247E" w:rsidP="006E34D2">
      <w:pPr>
        <w:numPr>
          <w:ilvl w:val="0"/>
          <w:numId w:val="16"/>
        </w:numPr>
        <w:ind w:left="1080"/>
        <w:jc w:val="both"/>
        <w:rPr>
          <w:szCs w:val="22"/>
        </w:rPr>
      </w:pPr>
      <w:r w:rsidRPr="006E34D2">
        <w:rPr>
          <w:szCs w:val="22"/>
        </w:rPr>
        <w:t xml:space="preserve">Undergraduate </w:t>
      </w:r>
      <w:r w:rsidRPr="006E34D2">
        <w:rPr>
          <w:b/>
          <w:szCs w:val="22"/>
        </w:rPr>
        <w:t>Full Study Scholar</w:t>
      </w:r>
    </w:p>
    <w:p w:rsidR="007E247E" w:rsidRPr="006E34D2" w:rsidRDefault="007E247E" w:rsidP="006E34D2">
      <w:pPr>
        <w:numPr>
          <w:ilvl w:val="0"/>
          <w:numId w:val="16"/>
        </w:numPr>
        <w:ind w:left="1080"/>
        <w:jc w:val="both"/>
        <w:rPr>
          <w:szCs w:val="22"/>
        </w:rPr>
      </w:pPr>
      <w:r w:rsidRPr="006E34D2">
        <w:rPr>
          <w:szCs w:val="22"/>
        </w:rPr>
        <w:t xml:space="preserve">Member of editorial board of a </w:t>
      </w:r>
      <w:r w:rsidRPr="006E34D2">
        <w:rPr>
          <w:b/>
          <w:szCs w:val="22"/>
        </w:rPr>
        <w:t>poetry book</w:t>
      </w:r>
    </w:p>
    <w:p w:rsidR="007E247E" w:rsidRPr="006E34D2" w:rsidRDefault="007E247E" w:rsidP="006E34D2">
      <w:pPr>
        <w:numPr>
          <w:ilvl w:val="0"/>
          <w:numId w:val="16"/>
        </w:numPr>
        <w:ind w:left="1080"/>
        <w:jc w:val="both"/>
        <w:rPr>
          <w:szCs w:val="22"/>
        </w:rPr>
      </w:pPr>
      <w:r w:rsidRPr="006E34D2">
        <w:rPr>
          <w:szCs w:val="22"/>
        </w:rPr>
        <w:t xml:space="preserve">Volunteer fundraiser of </w:t>
      </w:r>
      <w:proofErr w:type="spellStart"/>
      <w:r w:rsidRPr="006E34D2">
        <w:rPr>
          <w:b/>
          <w:szCs w:val="22"/>
        </w:rPr>
        <w:t>Akhuwat</w:t>
      </w:r>
      <w:proofErr w:type="spellEnd"/>
    </w:p>
    <w:p w:rsidR="007E247E" w:rsidRPr="006E34D2" w:rsidRDefault="007E247E" w:rsidP="006E34D2">
      <w:pPr>
        <w:numPr>
          <w:ilvl w:val="0"/>
          <w:numId w:val="16"/>
        </w:numPr>
        <w:ind w:left="1080"/>
        <w:jc w:val="both"/>
        <w:rPr>
          <w:szCs w:val="22"/>
        </w:rPr>
      </w:pPr>
      <w:r w:rsidRPr="006E34D2">
        <w:rPr>
          <w:szCs w:val="22"/>
        </w:rPr>
        <w:t xml:space="preserve">Volunteer member of </w:t>
      </w:r>
      <w:r w:rsidRPr="006E34D2">
        <w:rPr>
          <w:b/>
          <w:szCs w:val="22"/>
        </w:rPr>
        <w:t>P.W. Trust for Disables</w:t>
      </w:r>
    </w:p>
    <w:p w:rsidR="007E247E" w:rsidRPr="006E34D2" w:rsidRDefault="007E247E" w:rsidP="006E34D2">
      <w:pPr>
        <w:numPr>
          <w:ilvl w:val="0"/>
          <w:numId w:val="16"/>
        </w:numPr>
        <w:ind w:left="1080"/>
        <w:jc w:val="both"/>
        <w:rPr>
          <w:szCs w:val="22"/>
        </w:rPr>
      </w:pPr>
      <w:r w:rsidRPr="006E34D2">
        <w:rPr>
          <w:szCs w:val="22"/>
        </w:rPr>
        <w:t xml:space="preserve">Volunteer member of </w:t>
      </w:r>
      <w:r w:rsidRPr="006E34D2">
        <w:rPr>
          <w:b/>
          <w:szCs w:val="22"/>
        </w:rPr>
        <w:t>MILESTONE</w:t>
      </w:r>
    </w:p>
    <w:p w:rsidR="007E247E" w:rsidRPr="006E34D2" w:rsidRDefault="007E247E" w:rsidP="006E34D2">
      <w:pPr>
        <w:numPr>
          <w:ilvl w:val="0"/>
          <w:numId w:val="16"/>
        </w:numPr>
        <w:ind w:left="1080"/>
        <w:jc w:val="both"/>
        <w:rPr>
          <w:szCs w:val="22"/>
        </w:rPr>
      </w:pPr>
      <w:r w:rsidRPr="006E34D2">
        <w:rPr>
          <w:szCs w:val="22"/>
        </w:rPr>
        <w:t xml:space="preserve">Best debater of </w:t>
      </w:r>
      <w:r w:rsidRPr="006E34D2">
        <w:rPr>
          <w:b/>
          <w:szCs w:val="22"/>
        </w:rPr>
        <w:t>Trilingual Debate Competition</w:t>
      </w:r>
    </w:p>
    <w:p w:rsidR="00FA2380" w:rsidRDefault="00FA2380" w:rsidP="004C7572">
      <w:pPr>
        <w:tabs>
          <w:tab w:val="left" w:pos="1920"/>
        </w:tabs>
        <w:rPr>
          <w:rFonts w:ascii="Arial Black" w:hAnsi="Arial Black"/>
          <w:spacing w:val="20"/>
        </w:rPr>
      </w:pPr>
    </w:p>
    <w:sectPr w:rsidR="00FA2380" w:rsidSect="00553D64">
      <w:pgSz w:w="12240" w:h="15840"/>
      <w:pgMar w:top="964" w:right="737" w:bottom="1021" w:left="7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DCE" w:rsidRDefault="00E07DCE" w:rsidP="000B3F05">
      <w:r>
        <w:separator/>
      </w:r>
    </w:p>
  </w:endnote>
  <w:endnote w:type="continuationSeparator" w:id="0">
    <w:p w:rsidR="00E07DCE" w:rsidRDefault="00E07DCE" w:rsidP="000B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DCE" w:rsidRDefault="00E07DCE" w:rsidP="000B3F05">
      <w:r>
        <w:separator/>
      </w:r>
    </w:p>
  </w:footnote>
  <w:footnote w:type="continuationSeparator" w:id="0">
    <w:p w:rsidR="00E07DCE" w:rsidRDefault="00E07DCE" w:rsidP="000B3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3CE"/>
    <w:multiLevelType w:val="hybridMultilevel"/>
    <w:tmpl w:val="2B4C729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7A6F06"/>
    <w:multiLevelType w:val="hybridMultilevel"/>
    <w:tmpl w:val="27820A9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6129AF"/>
    <w:multiLevelType w:val="hybridMultilevel"/>
    <w:tmpl w:val="BF0CC13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AF71AB"/>
    <w:multiLevelType w:val="hybridMultilevel"/>
    <w:tmpl w:val="54862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B0745B"/>
    <w:multiLevelType w:val="hybridMultilevel"/>
    <w:tmpl w:val="530A2B92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8069DE"/>
    <w:multiLevelType w:val="hybridMultilevel"/>
    <w:tmpl w:val="22764F4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F45E51"/>
    <w:multiLevelType w:val="hybridMultilevel"/>
    <w:tmpl w:val="3A00627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F2CF7"/>
    <w:multiLevelType w:val="hybridMultilevel"/>
    <w:tmpl w:val="7E38CCBC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A258D4"/>
    <w:multiLevelType w:val="hybridMultilevel"/>
    <w:tmpl w:val="14F2103E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7B39BA"/>
    <w:multiLevelType w:val="hybridMultilevel"/>
    <w:tmpl w:val="3176C9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4F7C8A"/>
    <w:multiLevelType w:val="hybridMultilevel"/>
    <w:tmpl w:val="8410D4D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FE4F6C"/>
    <w:multiLevelType w:val="hybridMultilevel"/>
    <w:tmpl w:val="5C220B76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2">
    <w:nsid w:val="294B6130"/>
    <w:multiLevelType w:val="hybridMultilevel"/>
    <w:tmpl w:val="2DB8750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">
    <w:nsid w:val="2D0A02F7"/>
    <w:multiLevelType w:val="hybridMultilevel"/>
    <w:tmpl w:val="E6247432"/>
    <w:lvl w:ilvl="0" w:tplc="2E52562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DC75640"/>
    <w:multiLevelType w:val="hybridMultilevel"/>
    <w:tmpl w:val="35C0987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7E7D0E"/>
    <w:multiLevelType w:val="hybridMultilevel"/>
    <w:tmpl w:val="CAB40B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1A5D75"/>
    <w:multiLevelType w:val="hybridMultilevel"/>
    <w:tmpl w:val="2092ED48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4AE0205"/>
    <w:multiLevelType w:val="hybridMultilevel"/>
    <w:tmpl w:val="4FC48E8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4D00FC2"/>
    <w:multiLevelType w:val="hybridMultilevel"/>
    <w:tmpl w:val="83524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D419B1"/>
    <w:multiLevelType w:val="hybridMultilevel"/>
    <w:tmpl w:val="7DCC952E"/>
    <w:lvl w:ilvl="0" w:tplc="7DE8CFE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783435D"/>
    <w:multiLevelType w:val="hybridMultilevel"/>
    <w:tmpl w:val="C4B02498"/>
    <w:lvl w:ilvl="0" w:tplc="262256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7B4C41"/>
    <w:multiLevelType w:val="hybridMultilevel"/>
    <w:tmpl w:val="85487C0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E374D1"/>
    <w:multiLevelType w:val="multilevel"/>
    <w:tmpl w:val="A88A4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A0D2502"/>
    <w:multiLevelType w:val="hybridMultilevel"/>
    <w:tmpl w:val="126E848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A1C5D82"/>
    <w:multiLevelType w:val="hybridMultilevel"/>
    <w:tmpl w:val="37D2DE6C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4AF84D23"/>
    <w:multiLevelType w:val="hybridMultilevel"/>
    <w:tmpl w:val="BB1462F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1E6DAA"/>
    <w:multiLevelType w:val="hybridMultilevel"/>
    <w:tmpl w:val="E92CC6E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15566CF"/>
    <w:multiLevelType w:val="hybridMultilevel"/>
    <w:tmpl w:val="DC006A0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2E1470A"/>
    <w:multiLevelType w:val="hybridMultilevel"/>
    <w:tmpl w:val="2EE6944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49C2A68"/>
    <w:multiLevelType w:val="hybridMultilevel"/>
    <w:tmpl w:val="06541B6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56A11E4"/>
    <w:multiLevelType w:val="hybridMultilevel"/>
    <w:tmpl w:val="02D893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810A78"/>
    <w:multiLevelType w:val="hybridMultilevel"/>
    <w:tmpl w:val="8A5213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5B66274"/>
    <w:multiLevelType w:val="hybridMultilevel"/>
    <w:tmpl w:val="A0683E1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3ED512A"/>
    <w:multiLevelType w:val="hybridMultilevel"/>
    <w:tmpl w:val="12C2F6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D34AF8"/>
    <w:multiLevelType w:val="multilevel"/>
    <w:tmpl w:val="8352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7C10B8"/>
    <w:multiLevelType w:val="multilevel"/>
    <w:tmpl w:val="EC8665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68C4E50"/>
    <w:multiLevelType w:val="hybridMultilevel"/>
    <w:tmpl w:val="2E0E1F7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A823CAC"/>
    <w:multiLevelType w:val="hybridMultilevel"/>
    <w:tmpl w:val="C93ECB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CD907E3"/>
    <w:multiLevelType w:val="hybridMultilevel"/>
    <w:tmpl w:val="8EE4381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D470AC7"/>
    <w:multiLevelType w:val="hybridMultilevel"/>
    <w:tmpl w:val="3AAE935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3D04D40"/>
    <w:multiLevelType w:val="hybridMultilevel"/>
    <w:tmpl w:val="884EB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41215A1"/>
    <w:multiLevelType w:val="hybridMultilevel"/>
    <w:tmpl w:val="D460E71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78B55FE"/>
    <w:multiLevelType w:val="hybridMultilevel"/>
    <w:tmpl w:val="67080A10"/>
    <w:lvl w:ilvl="0" w:tplc="262256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1C76D1"/>
    <w:multiLevelType w:val="hybridMultilevel"/>
    <w:tmpl w:val="264690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ACB114F"/>
    <w:multiLevelType w:val="hybridMultilevel"/>
    <w:tmpl w:val="4838E0F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B86077D"/>
    <w:multiLevelType w:val="hybridMultilevel"/>
    <w:tmpl w:val="CD026D16"/>
    <w:lvl w:ilvl="0" w:tplc="26225698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34"/>
  </w:num>
  <w:num w:numId="4">
    <w:abstractNumId w:val="25"/>
  </w:num>
  <w:num w:numId="5">
    <w:abstractNumId w:val="43"/>
  </w:num>
  <w:num w:numId="6">
    <w:abstractNumId w:val="20"/>
  </w:num>
  <w:num w:numId="7">
    <w:abstractNumId w:val="30"/>
  </w:num>
  <w:num w:numId="8">
    <w:abstractNumId w:val="33"/>
  </w:num>
  <w:num w:numId="9">
    <w:abstractNumId w:val="44"/>
  </w:num>
  <w:num w:numId="10">
    <w:abstractNumId w:val="4"/>
  </w:num>
  <w:num w:numId="11">
    <w:abstractNumId w:val="35"/>
  </w:num>
  <w:num w:numId="12">
    <w:abstractNumId w:val="8"/>
  </w:num>
  <w:num w:numId="13">
    <w:abstractNumId w:val="19"/>
  </w:num>
  <w:num w:numId="14">
    <w:abstractNumId w:val="31"/>
  </w:num>
  <w:num w:numId="15">
    <w:abstractNumId w:val="27"/>
  </w:num>
  <w:num w:numId="16">
    <w:abstractNumId w:val="26"/>
  </w:num>
  <w:num w:numId="17">
    <w:abstractNumId w:val="39"/>
  </w:num>
  <w:num w:numId="18">
    <w:abstractNumId w:val="22"/>
  </w:num>
  <w:num w:numId="19">
    <w:abstractNumId w:val="12"/>
  </w:num>
  <w:num w:numId="20">
    <w:abstractNumId w:val="11"/>
  </w:num>
  <w:num w:numId="21">
    <w:abstractNumId w:val="5"/>
  </w:num>
  <w:num w:numId="22">
    <w:abstractNumId w:val="45"/>
  </w:num>
  <w:num w:numId="23">
    <w:abstractNumId w:val="42"/>
  </w:num>
  <w:num w:numId="24">
    <w:abstractNumId w:val="14"/>
  </w:num>
  <w:num w:numId="25">
    <w:abstractNumId w:val="0"/>
  </w:num>
  <w:num w:numId="26">
    <w:abstractNumId w:val="15"/>
  </w:num>
  <w:num w:numId="27">
    <w:abstractNumId w:val="29"/>
  </w:num>
  <w:num w:numId="28">
    <w:abstractNumId w:val="28"/>
  </w:num>
  <w:num w:numId="29">
    <w:abstractNumId w:val="17"/>
  </w:num>
  <w:num w:numId="30">
    <w:abstractNumId w:val="38"/>
  </w:num>
  <w:num w:numId="31">
    <w:abstractNumId w:val="1"/>
  </w:num>
  <w:num w:numId="32">
    <w:abstractNumId w:val="41"/>
  </w:num>
  <w:num w:numId="33">
    <w:abstractNumId w:val="36"/>
  </w:num>
  <w:num w:numId="34">
    <w:abstractNumId w:val="23"/>
  </w:num>
  <w:num w:numId="35">
    <w:abstractNumId w:val="2"/>
  </w:num>
  <w:num w:numId="36">
    <w:abstractNumId w:val="10"/>
  </w:num>
  <w:num w:numId="37">
    <w:abstractNumId w:val="9"/>
  </w:num>
  <w:num w:numId="38">
    <w:abstractNumId w:val="3"/>
  </w:num>
  <w:num w:numId="39">
    <w:abstractNumId w:val="40"/>
  </w:num>
  <w:num w:numId="40">
    <w:abstractNumId w:val="37"/>
  </w:num>
  <w:num w:numId="41">
    <w:abstractNumId w:val="6"/>
  </w:num>
  <w:num w:numId="42">
    <w:abstractNumId w:val="32"/>
  </w:num>
  <w:num w:numId="43">
    <w:abstractNumId w:val="21"/>
  </w:num>
  <w:num w:numId="44">
    <w:abstractNumId w:val="7"/>
  </w:num>
  <w:num w:numId="45">
    <w:abstractNumId w:val="13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DE3"/>
    <w:rsid w:val="000040F9"/>
    <w:rsid w:val="00005390"/>
    <w:rsid w:val="00013104"/>
    <w:rsid w:val="00014CF0"/>
    <w:rsid w:val="00033148"/>
    <w:rsid w:val="000455DF"/>
    <w:rsid w:val="000459CA"/>
    <w:rsid w:val="00050C30"/>
    <w:rsid w:val="00056CC8"/>
    <w:rsid w:val="00060E9E"/>
    <w:rsid w:val="00063BD1"/>
    <w:rsid w:val="0007091D"/>
    <w:rsid w:val="000737E8"/>
    <w:rsid w:val="00076D41"/>
    <w:rsid w:val="0008018B"/>
    <w:rsid w:val="00084B97"/>
    <w:rsid w:val="00085176"/>
    <w:rsid w:val="00087041"/>
    <w:rsid w:val="0009762D"/>
    <w:rsid w:val="000A0AFC"/>
    <w:rsid w:val="000A3ECB"/>
    <w:rsid w:val="000A63E5"/>
    <w:rsid w:val="000B3F05"/>
    <w:rsid w:val="000C1FF1"/>
    <w:rsid w:val="000C39FD"/>
    <w:rsid w:val="000D1D74"/>
    <w:rsid w:val="00100368"/>
    <w:rsid w:val="0010521C"/>
    <w:rsid w:val="00113120"/>
    <w:rsid w:val="0011559C"/>
    <w:rsid w:val="00115D00"/>
    <w:rsid w:val="00121CA4"/>
    <w:rsid w:val="0013022B"/>
    <w:rsid w:val="00146E2C"/>
    <w:rsid w:val="00150523"/>
    <w:rsid w:val="0015355A"/>
    <w:rsid w:val="00156C58"/>
    <w:rsid w:val="0017112C"/>
    <w:rsid w:val="0017319E"/>
    <w:rsid w:val="00181F41"/>
    <w:rsid w:val="00182FA7"/>
    <w:rsid w:val="0019294E"/>
    <w:rsid w:val="00193555"/>
    <w:rsid w:val="00196CF1"/>
    <w:rsid w:val="001A1E9A"/>
    <w:rsid w:val="001C1746"/>
    <w:rsid w:val="001D76ED"/>
    <w:rsid w:val="001E5B3F"/>
    <w:rsid w:val="001E7AD0"/>
    <w:rsid w:val="001F51A6"/>
    <w:rsid w:val="002034FA"/>
    <w:rsid w:val="00222CE2"/>
    <w:rsid w:val="00231E26"/>
    <w:rsid w:val="002326C7"/>
    <w:rsid w:val="00232718"/>
    <w:rsid w:val="00234247"/>
    <w:rsid w:val="00243D45"/>
    <w:rsid w:val="00251BC1"/>
    <w:rsid w:val="00254CB5"/>
    <w:rsid w:val="002622F4"/>
    <w:rsid w:val="00262F57"/>
    <w:rsid w:val="00263637"/>
    <w:rsid w:val="002703CB"/>
    <w:rsid w:val="00273067"/>
    <w:rsid w:val="0027337D"/>
    <w:rsid w:val="00285459"/>
    <w:rsid w:val="00294C70"/>
    <w:rsid w:val="002B2A71"/>
    <w:rsid w:val="002C30BC"/>
    <w:rsid w:val="002C327C"/>
    <w:rsid w:val="002C5855"/>
    <w:rsid w:val="002D1521"/>
    <w:rsid w:val="002F3A61"/>
    <w:rsid w:val="00304AC5"/>
    <w:rsid w:val="00330DF2"/>
    <w:rsid w:val="00333473"/>
    <w:rsid w:val="0033654F"/>
    <w:rsid w:val="003419EE"/>
    <w:rsid w:val="00344EFC"/>
    <w:rsid w:val="0037044E"/>
    <w:rsid w:val="003711E9"/>
    <w:rsid w:val="00375D07"/>
    <w:rsid w:val="00382C0D"/>
    <w:rsid w:val="003831DB"/>
    <w:rsid w:val="00385928"/>
    <w:rsid w:val="00397C5A"/>
    <w:rsid w:val="003B4394"/>
    <w:rsid w:val="003B4780"/>
    <w:rsid w:val="003E2080"/>
    <w:rsid w:val="003E43E3"/>
    <w:rsid w:val="003F33E6"/>
    <w:rsid w:val="0040771C"/>
    <w:rsid w:val="00415A39"/>
    <w:rsid w:val="00420E9A"/>
    <w:rsid w:val="004212E8"/>
    <w:rsid w:val="00425FF1"/>
    <w:rsid w:val="00436965"/>
    <w:rsid w:val="00437523"/>
    <w:rsid w:val="00444433"/>
    <w:rsid w:val="004455E2"/>
    <w:rsid w:val="004568AE"/>
    <w:rsid w:val="004606B1"/>
    <w:rsid w:val="00464374"/>
    <w:rsid w:val="00474F5C"/>
    <w:rsid w:val="0047772B"/>
    <w:rsid w:val="00481AB7"/>
    <w:rsid w:val="004843E7"/>
    <w:rsid w:val="00487B27"/>
    <w:rsid w:val="0049610C"/>
    <w:rsid w:val="00496903"/>
    <w:rsid w:val="004A0460"/>
    <w:rsid w:val="004A5129"/>
    <w:rsid w:val="004C3575"/>
    <w:rsid w:val="004C7572"/>
    <w:rsid w:val="004C7585"/>
    <w:rsid w:val="004C7970"/>
    <w:rsid w:val="004D0896"/>
    <w:rsid w:val="004D097F"/>
    <w:rsid w:val="004D15D7"/>
    <w:rsid w:val="004D2906"/>
    <w:rsid w:val="004D53A5"/>
    <w:rsid w:val="004E044B"/>
    <w:rsid w:val="004E0863"/>
    <w:rsid w:val="004E6A74"/>
    <w:rsid w:val="00510EB9"/>
    <w:rsid w:val="005166F3"/>
    <w:rsid w:val="00527CEF"/>
    <w:rsid w:val="00531C8E"/>
    <w:rsid w:val="00553D64"/>
    <w:rsid w:val="00562679"/>
    <w:rsid w:val="005649C7"/>
    <w:rsid w:val="0058170A"/>
    <w:rsid w:val="0058546C"/>
    <w:rsid w:val="00585BFE"/>
    <w:rsid w:val="00590FEA"/>
    <w:rsid w:val="00595ACA"/>
    <w:rsid w:val="005A307A"/>
    <w:rsid w:val="005A39C1"/>
    <w:rsid w:val="005A750E"/>
    <w:rsid w:val="005B58CD"/>
    <w:rsid w:val="005B6262"/>
    <w:rsid w:val="005C0E25"/>
    <w:rsid w:val="005C5259"/>
    <w:rsid w:val="005D17A2"/>
    <w:rsid w:val="005D799E"/>
    <w:rsid w:val="005E55E5"/>
    <w:rsid w:val="005E7C99"/>
    <w:rsid w:val="0062225A"/>
    <w:rsid w:val="00622F38"/>
    <w:rsid w:val="006262C5"/>
    <w:rsid w:val="00627E6E"/>
    <w:rsid w:val="006307BC"/>
    <w:rsid w:val="00637EC6"/>
    <w:rsid w:val="006405E2"/>
    <w:rsid w:val="006410A2"/>
    <w:rsid w:val="006504CD"/>
    <w:rsid w:val="00653D78"/>
    <w:rsid w:val="00663FC7"/>
    <w:rsid w:val="00670BA0"/>
    <w:rsid w:val="00671795"/>
    <w:rsid w:val="00687577"/>
    <w:rsid w:val="00692389"/>
    <w:rsid w:val="006A5349"/>
    <w:rsid w:val="006B271A"/>
    <w:rsid w:val="006B440C"/>
    <w:rsid w:val="006B5238"/>
    <w:rsid w:val="006B6265"/>
    <w:rsid w:val="006B69E6"/>
    <w:rsid w:val="006B7A15"/>
    <w:rsid w:val="006C393D"/>
    <w:rsid w:val="006C699F"/>
    <w:rsid w:val="006C7E5F"/>
    <w:rsid w:val="006D6BA0"/>
    <w:rsid w:val="006E34D2"/>
    <w:rsid w:val="007005E8"/>
    <w:rsid w:val="0070247B"/>
    <w:rsid w:val="007033D7"/>
    <w:rsid w:val="00710134"/>
    <w:rsid w:val="00716816"/>
    <w:rsid w:val="007253D8"/>
    <w:rsid w:val="00726CAB"/>
    <w:rsid w:val="00731517"/>
    <w:rsid w:val="0073332F"/>
    <w:rsid w:val="00756187"/>
    <w:rsid w:val="0075702D"/>
    <w:rsid w:val="0077727D"/>
    <w:rsid w:val="00792AE2"/>
    <w:rsid w:val="007A20CF"/>
    <w:rsid w:val="007A535C"/>
    <w:rsid w:val="007B5A93"/>
    <w:rsid w:val="007C3D2B"/>
    <w:rsid w:val="007D203F"/>
    <w:rsid w:val="007D445E"/>
    <w:rsid w:val="007E247E"/>
    <w:rsid w:val="007E56E6"/>
    <w:rsid w:val="008235AE"/>
    <w:rsid w:val="008242BE"/>
    <w:rsid w:val="00831063"/>
    <w:rsid w:val="008331DB"/>
    <w:rsid w:val="00844684"/>
    <w:rsid w:val="00855718"/>
    <w:rsid w:val="00870B28"/>
    <w:rsid w:val="00875890"/>
    <w:rsid w:val="00881D92"/>
    <w:rsid w:val="00885461"/>
    <w:rsid w:val="008919DD"/>
    <w:rsid w:val="00891E1F"/>
    <w:rsid w:val="008A122C"/>
    <w:rsid w:val="008A21C1"/>
    <w:rsid w:val="008A6FCC"/>
    <w:rsid w:val="008B012D"/>
    <w:rsid w:val="008B4D24"/>
    <w:rsid w:val="008B771C"/>
    <w:rsid w:val="008C5D6C"/>
    <w:rsid w:val="008D3405"/>
    <w:rsid w:val="008D4F79"/>
    <w:rsid w:val="008F0B1F"/>
    <w:rsid w:val="008F2A37"/>
    <w:rsid w:val="00901802"/>
    <w:rsid w:val="00901D90"/>
    <w:rsid w:val="00902D45"/>
    <w:rsid w:val="0090484F"/>
    <w:rsid w:val="0091470C"/>
    <w:rsid w:val="0093087D"/>
    <w:rsid w:val="00932AE4"/>
    <w:rsid w:val="00943DB3"/>
    <w:rsid w:val="00950FFF"/>
    <w:rsid w:val="00953628"/>
    <w:rsid w:val="009553DF"/>
    <w:rsid w:val="00957393"/>
    <w:rsid w:val="00966A56"/>
    <w:rsid w:val="00966E1C"/>
    <w:rsid w:val="00992323"/>
    <w:rsid w:val="00992FCA"/>
    <w:rsid w:val="00994D9B"/>
    <w:rsid w:val="009951D3"/>
    <w:rsid w:val="009A5361"/>
    <w:rsid w:val="009B4CCB"/>
    <w:rsid w:val="009B5225"/>
    <w:rsid w:val="009C78DF"/>
    <w:rsid w:val="009D7C17"/>
    <w:rsid w:val="009F4BB0"/>
    <w:rsid w:val="00A02E0B"/>
    <w:rsid w:val="00A112A7"/>
    <w:rsid w:val="00A1298D"/>
    <w:rsid w:val="00A15AD3"/>
    <w:rsid w:val="00A25CD3"/>
    <w:rsid w:val="00A2719D"/>
    <w:rsid w:val="00A27E8C"/>
    <w:rsid w:val="00A31D0E"/>
    <w:rsid w:val="00A31E5A"/>
    <w:rsid w:val="00A4758C"/>
    <w:rsid w:val="00A60624"/>
    <w:rsid w:val="00A62E9B"/>
    <w:rsid w:val="00A719F2"/>
    <w:rsid w:val="00A81706"/>
    <w:rsid w:val="00A81EE6"/>
    <w:rsid w:val="00A929AD"/>
    <w:rsid w:val="00A9650D"/>
    <w:rsid w:val="00AA247D"/>
    <w:rsid w:val="00AB5FD4"/>
    <w:rsid w:val="00AC796D"/>
    <w:rsid w:val="00AD40D3"/>
    <w:rsid w:val="00AD4F78"/>
    <w:rsid w:val="00AE58C2"/>
    <w:rsid w:val="00AF24C0"/>
    <w:rsid w:val="00AF4180"/>
    <w:rsid w:val="00AF70A2"/>
    <w:rsid w:val="00B07ADF"/>
    <w:rsid w:val="00B1285D"/>
    <w:rsid w:val="00B17F6E"/>
    <w:rsid w:val="00B22945"/>
    <w:rsid w:val="00B36F62"/>
    <w:rsid w:val="00B36FEC"/>
    <w:rsid w:val="00B43819"/>
    <w:rsid w:val="00B44E4C"/>
    <w:rsid w:val="00B51D4E"/>
    <w:rsid w:val="00B67AD2"/>
    <w:rsid w:val="00B75D94"/>
    <w:rsid w:val="00B83DE3"/>
    <w:rsid w:val="00B975E4"/>
    <w:rsid w:val="00BA3745"/>
    <w:rsid w:val="00BC07B2"/>
    <w:rsid w:val="00BF44AF"/>
    <w:rsid w:val="00BF78CD"/>
    <w:rsid w:val="00C009C9"/>
    <w:rsid w:val="00C0608A"/>
    <w:rsid w:val="00C36B09"/>
    <w:rsid w:val="00C43BE7"/>
    <w:rsid w:val="00C448C9"/>
    <w:rsid w:val="00C546EB"/>
    <w:rsid w:val="00C736C6"/>
    <w:rsid w:val="00C812B0"/>
    <w:rsid w:val="00C84EC3"/>
    <w:rsid w:val="00C867C5"/>
    <w:rsid w:val="00CA21E7"/>
    <w:rsid w:val="00CD1BE6"/>
    <w:rsid w:val="00CD2275"/>
    <w:rsid w:val="00CD674A"/>
    <w:rsid w:val="00CE3B46"/>
    <w:rsid w:val="00CF1885"/>
    <w:rsid w:val="00CF62CE"/>
    <w:rsid w:val="00D15EC9"/>
    <w:rsid w:val="00D16E0F"/>
    <w:rsid w:val="00D205E0"/>
    <w:rsid w:val="00D243A4"/>
    <w:rsid w:val="00D30962"/>
    <w:rsid w:val="00D35F6D"/>
    <w:rsid w:val="00D40872"/>
    <w:rsid w:val="00D41CBA"/>
    <w:rsid w:val="00D47036"/>
    <w:rsid w:val="00D50AA3"/>
    <w:rsid w:val="00D5206B"/>
    <w:rsid w:val="00D56213"/>
    <w:rsid w:val="00D56797"/>
    <w:rsid w:val="00D66544"/>
    <w:rsid w:val="00D90974"/>
    <w:rsid w:val="00D90FCB"/>
    <w:rsid w:val="00D917D3"/>
    <w:rsid w:val="00D933CA"/>
    <w:rsid w:val="00DA4B52"/>
    <w:rsid w:val="00DA5F5B"/>
    <w:rsid w:val="00DA7696"/>
    <w:rsid w:val="00DB4AF9"/>
    <w:rsid w:val="00DB7054"/>
    <w:rsid w:val="00DC1E5B"/>
    <w:rsid w:val="00DC2036"/>
    <w:rsid w:val="00DC3D9C"/>
    <w:rsid w:val="00DD4B9D"/>
    <w:rsid w:val="00DD6FE0"/>
    <w:rsid w:val="00DF57CA"/>
    <w:rsid w:val="00DF6100"/>
    <w:rsid w:val="00E07DCE"/>
    <w:rsid w:val="00E169BA"/>
    <w:rsid w:val="00E2603F"/>
    <w:rsid w:val="00E46510"/>
    <w:rsid w:val="00E576AC"/>
    <w:rsid w:val="00E638C2"/>
    <w:rsid w:val="00E67C6F"/>
    <w:rsid w:val="00E85724"/>
    <w:rsid w:val="00E86C58"/>
    <w:rsid w:val="00EA7DF7"/>
    <w:rsid w:val="00EB425E"/>
    <w:rsid w:val="00ED0778"/>
    <w:rsid w:val="00EE7586"/>
    <w:rsid w:val="00EF2EFC"/>
    <w:rsid w:val="00EF4810"/>
    <w:rsid w:val="00EF63F2"/>
    <w:rsid w:val="00F00FB7"/>
    <w:rsid w:val="00F0503D"/>
    <w:rsid w:val="00F17924"/>
    <w:rsid w:val="00F255EF"/>
    <w:rsid w:val="00F517DA"/>
    <w:rsid w:val="00F6302F"/>
    <w:rsid w:val="00F64F57"/>
    <w:rsid w:val="00F66C57"/>
    <w:rsid w:val="00F70484"/>
    <w:rsid w:val="00F7125F"/>
    <w:rsid w:val="00F8017E"/>
    <w:rsid w:val="00F86784"/>
    <w:rsid w:val="00F95BBE"/>
    <w:rsid w:val="00F95E4D"/>
    <w:rsid w:val="00FA2380"/>
    <w:rsid w:val="00FA4DCF"/>
    <w:rsid w:val="00FB23F0"/>
    <w:rsid w:val="00FC2356"/>
    <w:rsid w:val="00FC3264"/>
    <w:rsid w:val="00FC34BA"/>
    <w:rsid w:val="00FD219B"/>
    <w:rsid w:val="00FE5195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3DE3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481AB7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9"/>
    <w:qFormat/>
    <w:rsid w:val="00481AB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83DE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7570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355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07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771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F64F57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481AB7"/>
    <w:rPr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81AB7"/>
    <w:rPr>
      <w:b/>
      <w:bCs/>
    </w:rPr>
  </w:style>
  <w:style w:type="character" w:customStyle="1" w:styleId="field-text">
    <w:name w:val="field-text"/>
    <w:basedOn w:val="DefaultParagraphFont"/>
    <w:rsid w:val="00481AB7"/>
  </w:style>
  <w:style w:type="character" w:customStyle="1" w:styleId="ally-text">
    <w:name w:val="ally-text"/>
    <w:basedOn w:val="DefaultParagraphFont"/>
    <w:rsid w:val="00481AB7"/>
  </w:style>
  <w:style w:type="character" w:customStyle="1" w:styleId="experience-date-locale">
    <w:name w:val="experience-date-locale"/>
    <w:basedOn w:val="DefaultParagraphFont"/>
    <w:rsid w:val="00481AB7"/>
  </w:style>
  <w:style w:type="character" w:customStyle="1" w:styleId="locality">
    <w:name w:val="locality"/>
    <w:basedOn w:val="DefaultParagraphFont"/>
    <w:rsid w:val="00481AB7"/>
  </w:style>
  <w:style w:type="paragraph" w:customStyle="1" w:styleId="body-field">
    <w:name w:val="body-field"/>
    <w:basedOn w:val="Normal"/>
    <w:rsid w:val="00481AB7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0B3F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F0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3DE3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481AB7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9"/>
    <w:qFormat/>
    <w:rsid w:val="00481AB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83DE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7570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355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07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771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F64F57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481AB7"/>
    <w:rPr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81AB7"/>
    <w:rPr>
      <w:b/>
      <w:bCs/>
    </w:rPr>
  </w:style>
  <w:style w:type="character" w:customStyle="1" w:styleId="field-text">
    <w:name w:val="field-text"/>
    <w:basedOn w:val="DefaultParagraphFont"/>
    <w:rsid w:val="00481AB7"/>
  </w:style>
  <w:style w:type="character" w:customStyle="1" w:styleId="ally-text">
    <w:name w:val="ally-text"/>
    <w:basedOn w:val="DefaultParagraphFont"/>
    <w:rsid w:val="00481AB7"/>
  </w:style>
  <w:style w:type="character" w:customStyle="1" w:styleId="experience-date-locale">
    <w:name w:val="experience-date-locale"/>
    <w:basedOn w:val="DefaultParagraphFont"/>
    <w:rsid w:val="00481AB7"/>
  </w:style>
  <w:style w:type="character" w:customStyle="1" w:styleId="locality">
    <w:name w:val="locality"/>
    <w:basedOn w:val="DefaultParagraphFont"/>
    <w:rsid w:val="00481AB7"/>
  </w:style>
  <w:style w:type="paragraph" w:customStyle="1" w:styleId="body-field">
    <w:name w:val="body-field"/>
    <w:basedOn w:val="Normal"/>
    <w:rsid w:val="00481AB7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0B3F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F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81162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43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52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77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9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16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87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088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67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405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1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89468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7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8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5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9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90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2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40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91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256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344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ulfjobseeke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86D1A-3A31-4C20-B688-8C13E9B30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technical repairs</Company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adeel</dc:creator>
  <cp:lastModifiedBy>Pc3</cp:lastModifiedBy>
  <cp:revision>9</cp:revision>
  <cp:lastPrinted>2015-06-19T09:32:00Z</cp:lastPrinted>
  <dcterms:created xsi:type="dcterms:W3CDTF">2016-01-10T13:20:00Z</dcterms:created>
  <dcterms:modified xsi:type="dcterms:W3CDTF">2016-02-24T07:58:00Z</dcterms:modified>
</cp:coreProperties>
</file>