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D97" w:rsidRPr="00447462" w:rsidRDefault="00447462">
      <w:pPr>
        <w:rPr>
          <w:rFonts w:ascii="Bernard MT Condensed" w:hAnsi="Bernard MT Condensed"/>
          <w:noProof/>
          <w:sz w:val="40"/>
          <w:szCs w:val="40"/>
          <w:u w:val="single"/>
        </w:rPr>
      </w:pPr>
      <w:r>
        <w:rPr>
          <w:rFonts w:ascii="Bernard MT Condensed" w:hAnsi="Bernard MT Condensed"/>
          <w:noProof/>
          <w:sz w:val="40"/>
          <w:szCs w:val="40"/>
        </w:rPr>
        <w:drawing>
          <wp:anchor distT="0" distB="0" distL="114300" distR="114300" simplePos="0" relativeHeight="251658240" behindDoc="0" locked="0" layoutInCell="1" allowOverlap="1">
            <wp:simplePos x="0" y="0"/>
            <wp:positionH relativeFrom="column">
              <wp:posOffset>4977130</wp:posOffset>
            </wp:positionH>
            <wp:positionV relativeFrom="paragraph">
              <wp:posOffset>-39370</wp:posOffset>
            </wp:positionV>
            <wp:extent cx="1215390" cy="1431925"/>
            <wp:effectExtent l="0" t="0" r="0" b="0"/>
            <wp:wrapSquare wrapText="bothSides"/>
            <wp:docPr id="5" name="Picture 5" descr="C:\Users\denny\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y\Desktop\photo.jp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5390" cy="1431925"/>
                    </a:xfrm>
                    <a:prstGeom prst="rect">
                      <a:avLst/>
                    </a:prstGeom>
                    <a:noFill/>
                    <a:ln w="9525">
                      <a:noFill/>
                      <a:miter lim="800000"/>
                      <a:headEnd/>
                      <a:tailEnd/>
                    </a:ln>
                  </pic:spPr>
                </pic:pic>
              </a:graphicData>
            </a:graphic>
          </wp:anchor>
        </w:drawing>
      </w:r>
      <w:r w:rsidR="009B2046" w:rsidRPr="00447462">
        <w:rPr>
          <w:rFonts w:ascii="Bernard MT Condensed" w:hAnsi="Bernard MT Condensed"/>
          <w:sz w:val="40"/>
          <w:szCs w:val="40"/>
          <w:u w:val="single"/>
        </w:rPr>
        <w:t>R E S U M E</w:t>
      </w:r>
    </w:p>
    <w:p w:rsidR="009B2046" w:rsidRPr="00760E44" w:rsidRDefault="009B2046" w:rsidP="00760E44">
      <w:pPr>
        <w:tabs>
          <w:tab w:val="left" w:pos="2839"/>
        </w:tabs>
        <w:rPr>
          <w:rFonts w:ascii="Bernard MT Condensed" w:hAnsi="Bernard MT Condensed"/>
          <w:sz w:val="40"/>
          <w:szCs w:val="40"/>
        </w:rPr>
      </w:pPr>
      <w:r w:rsidRPr="00494823">
        <w:rPr>
          <w:rFonts w:ascii="Baskerville Old Face" w:hAnsi="Baskerville Old Face"/>
          <w:b/>
          <w:sz w:val="24"/>
          <w:szCs w:val="24"/>
        </w:rPr>
        <w:t xml:space="preserve">DENNY </w:t>
      </w:r>
    </w:p>
    <w:p w:rsidR="005032BB" w:rsidRPr="00760E44" w:rsidRDefault="009B2046" w:rsidP="005032BB">
      <w:pPr>
        <w:spacing w:after="0"/>
        <w:rPr>
          <w:rFonts w:ascii="Baskerville Old Face" w:hAnsi="Baskerville Old Face"/>
          <w:sz w:val="24"/>
          <w:szCs w:val="24"/>
        </w:rPr>
      </w:pPr>
      <w:r w:rsidRPr="00760E44">
        <w:rPr>
          <w:rFonts w:ascii="Baskerville Old Face" w:hAnsi="Baskerville Old Face"/>
          <w:sz w:val="24"/>
          <w:szCs w:val="24"/>
        </w:rPr>
        <w:t xml:space="preserve">Email: </w:t>
      </w:r>
      <w:hyperlink r:id="rId8" w:history="1">
        <w:r w:rsidR="00CF20A0" w:rsidRPr="00BD5943">
          <w:rPr>
            <w:rStyle w:val="Hyperlink"/>
            <w:rFonts w:ascii="Baskerville Old Face" w:hAnsi="Baskerville Old Face"/>
            <w:sz w:val="24"/>
            <w:szCs w:val="24"/>
          </w:rPr>
          <w:t>denny.277454@2freemail.com</w:t>
        </w:r>
      </w:hyperlink>
      <w:r w:rsidR="00CF20A0">
        <w:rPr>
          <w:rFonts w:ascii="Baskerville Old Face" w:hAnsi="Baskerville Old Face"/>
          <w:sz w:val="24"/>
          <w:szCs w:val="24"/>
        </w:rPr>
        <w:t xml:space="preserve"> </w:t>
      </w:r>
    </w:p>
    <w:p w:rsidR="009B2046" w:rsidRDefault="00F06279" w:rsidP="005032BB">
      <w:pPr>
        <w:spacing w:after="0"/>
        <w:rPr>
          <w:rFonts w:ascii="Baskerville Old Face" w:hAnsi="Baskerville Old Face"/>
        </w:rPr>
      </w:pPr>
      <w:r w:rsidRPr="00F06279">
        <w:rPr>
          <w:rFonts w:ascii="Baskerville Old Face" w:hAnsi="Baskerville Old Face"/>
        </w:rPr>
        <w:pict>
          <v:rect id="_x0000_i1025" style="width:0;height:1.5pt" o:hralign="center" o:hrstd="t" o:hr="t" fillcolor="#aca899" stroked="f"/>
        </w:pict>
      </w:r>
    </w:p>
    <w:p w:rsidR="005032BB" w:rsidRDefault="005032BB" w:rsidP="005032BB">
      <w:pPr>
        <w:spacing w:after="0"/>
        <w:rPr>
          <w:rFonts w:ascii="Baskerville Old Face" w:hAnsi="Baskerville Old Face"/>
        </w:rPr>
      </w:pPr>
    </w:p>
    <w:p w:rsidR="005032BB" w:rsidRPr="00447462" w:rsidRDefault="00447462" w:rsidP="005032BB">
      <w:pPr>
        <w:spacing w:after="0"/>
        <w:rPr>
          <w:rFonts w:ascii="Times New Roman" w:hAnsi="Times New Roman" w:cs="Times New Roman"/>
          <w:b/>
          <w:u w:val="single"/>
        </w:rPr>
      </w:pPr>
      <w:r w:rsidRPr="00447462">
        <w:rPr>
          <w:rFonts w:ascii="Times New Roman" w:hAnsi="Times New Roman" w:cs="Times New Roman"/>
          <w:b/>
          <w:u w:val="single"/>
        </w:rPr>
        <w:t>OBJECTIVE</w:t>
      </w:r>
    </w:p>
    <w:p w:rsidR="005032BB" w:rsidRDefault="005032BB" w:rsidP="005032BB">
      <w:pPr>
        <w:spacing w:after="0"/>
        <w:rPr>
          <w:rFonts w:ascii="Baskerville Old Face" w:hAnsi="Baskerville Old Face"/>
          <w:b/>
          <w:sz w:val="24"/>
          <w:szCs w:val="24"/>
          <w:u w:val="single"/>
        </w:rPr>
      </w:pPr>
    </w:p>
    <w:p w:rsidR="00955506" w:rsidRPr="00760E44" w:rsidRDefault="005032BB" w:rsidP="00C344B4">
      <w:pPr>
        <w:spacing w:after="0"/>
        <w:jc w:val="both"/>
        <w:rPr>
          <w:rFonts w:ascii="Baskerville Old Face" w:hAnsi="Baskerville Old Face"/>
          <w:sz w:val="24"/>
          <w:szCs w:val="24"/>
        </w:rPr>
      </w:pPr>
      <w:r w:rsidRPr="00760E44">
        <w:rPr>
          <w:rFonts w:ascii="Baskerville Old Face" w:hAnsi="Baskerville Old Face"/>
          <w:sz w:val="24"/>
          <w:szCs w:val="24"/>
        </w:rPr>
        <w:t xml:space="preserve">Seeking a challenging position in the field of </w:t>
      </w:r>
      <w:r w:rsidRPr="00760E44">
        <w:rPr>
          <w:rFonts w:ascii="Baskerville Old Face" w:hAnsi="Baskerville Old Face"/>
          <w:b/>
          <w:sz w:val="24"/>
          <w:szCs w:val="24"/>
        </w:rPr>
        <w:t>Aluminum Fabrication</w:t>
      </w:r>
      <w:r w:rsidRPr="00760E44">
        <w:rPr>
          <w:rFonts w:ascii="Baskerville Old Face" w:hAnsi="Baskerville Old Face"/>
          <w:sz w:val="24"/>
          <w:szCs w:val="24"/>
        </w:rPr>
        <w:t xml:space="preserve"> that would enable me </w:t>
      </w:r>
      <w:r w:rsidR="00955506" w:rsidRPr="00760E44">
        <w:rPr>
          <w:rFonts w:ascii="Baskerville Old Face" w:hAnsi="Baskerville Old Face"/>
          <w:sz w:val="24"/>
          <w:szCs w:val="24"/>
        </w:rPr>
        <w:t>to apply my knowledge, skills and become an asset to the chosen industry and simultaneously me expertise and my experience gained can be put in successfully execution of the project for mutual benefits.</w:t>
      </w:r>
    </w:p>
    <w:p w:rsidR="00955506" w:rsidRDefault="00955506" w:rsidP="005032BB">
      <w:pPr>
        <w:spacing w:after="0"/>
        <w:rPr>
          <w:rFonts w:ascii="Baskerville Old Face" w:hAnsi="Baskerville Old Face"/>
          <w:sz w:val="24"/>
          <w:szCs w:val="24"/>
        </w:rPr>
      </w:pPr>
    </w:p>
    <w:p w:rsidR="005032BB" w:rsidRPr="00467255" w:rsidRDefault="00803CF0" w:rsidP="005032BB">
      <w:pPr>
        <w:spacing w:after="0"/>
        <w:rPr>
          <w:rFonts w:ascii="Times New Roman" w:hAnsi="Times New Roman" w:cs="Times New Roman"/>
          <w:b/>
          <w:u w:val="single"/>
        </w:rPr>
      </w:pPr>
      <w:r>
        <w:rPr>
          <w:rFonts w:ascii="Times New Roman" w:hAnsi="Times New Roman" w:cs="Times New Roman"/>
          <w:b/>
          <w:u w:val="single"/>
        </w:rPr>
        <w:t>PROFESSIONAL EXPERIENCE (22</w:t>
      </w:r>
      <w:r w:rsidR="00955506" w:rsidRPr="00467255">
        <w:rPr>
          <w:rFonts w:ascii="Times New Roman" w:hAnsi="Times New Roman" w:cs="Times New Roman"/>
          <w:b/>
          <w:u w:val="single"/>
        </w:rPr>
        <w:t xml:space="preserve"> Years)</w:t>
      </w:r>
    </w:p>
    <w:p w:rsidR="00955506" w:rsidRDefault="00955506" w:rsidP="005032BB">
      <w:pPr>
        <w:spacing w:after="0"/>
        <w:rPr>
          <w:rFonts w:ascii="Baskerville Old Face" w:hAnsi="Baskerville Old Face"/>
          <w:u w:val="single"/>
        </w:rPr>
      </w:pPr>
    </w:p>
    <w:p w:rsidR="00955506" w:rsidRPr="00760E44" w:rsidRDefault="00803CF0" w:rsidP="00C344B4">
      <w:pPr>
        <w:spacing w:after="0"/>
        <w:jc w:val="both"/>
        <w:rPr>
          <w:rFonts w:ascii="Baskerville Old Face" w:hAnsi="Baskerville Old Face"/>
          <w:sz w:val="24"/>
          <w:szCs w:val="24"/>
        </w:rPr>
      </w:pPr>
      <w:r w:rsidRPr="00C344B4">
        <w:rPr>
          <w:rFonts w:ascii="Baskerville Old Face" w:hAnsi="Baskerville Old Face"/>
          <w:b/>
          <w:sz w:val="24"/>
          <w:szCs w:val="24"/>
        </w:rPr>
        <w:t>22</w:t>
      </w:r>
      <w:r w:rsidR="00955506" w:rsidRPr="00760E44">
        <w:rPr>
          <w:rFonts w:ascii="Baskerville Old Face" w:hAnsi="Baskerville Old Face"/>
          <w:sz w:val="24"/>
          <w:szCs w:val="24"/>
        </w:rPr>
        <w:t xml:space="preserve"> years </w:t>
      </w:r>
      <w:r w:rsidR="007447F6" w:rsidRPr="00760E44">
        <w:rPr>
          <w:rFonts w:ascii="Baskerville Old Face" w:hAnsi="Baskerville Old Face"/>
          <w:sz w:val="24"/>
          <w:szCs w:val="24"/>
        </w:rPr>
        <w:t xml:space="preserve">of </w:t>
      </w:r>
      <w:r w:rsidR="00955506" w:rsidRPr="00760E44">
        <w:rPr>
          <w:rFonts w:ascii="Baskerville Old Face" w:hAnsi="Baskerville Old Face"/>
          <w:sz w:val="24"/>
          <w:szCs w:val="24"/>
        </w:rPr>
        <w:t>experience in the field of Aluminum &amp; Glazing works in Commercial, Residential Engineering and Shopping malls projects.</w:t>
      </w:r>
    </w:p>
    <w:p w:rsidR="00955506" w:rsidRDefault="00955506" w:rsidP="005032BB">
      <w:pPr>
        <w:spacing w:after="0"/>
        <w:rPr>
          <w:rFonts w:ascii="Baskerville Old Face" w:hAnsi="Baskerville Old Face"/>
        </w:rPr>
      </w:pPr>
    </w:p>
    <w:p w:rsidR="00955506" w:rsidRPr="00447462" w:rsidRDefault="00447462" w:rsidP="005032BB">
      <w:pPr>
        <w:spacing w:after="0"/>
        <w:rPr>
          <w:rFonts w:ascii="Times New Roman" w:hAnsi="Times New Roman" w:cs="Times New Roman"/>
          <w:b/>
          <w:u w:val="single"/>
        </w:rPr>
      </w:pPr>
      <w:r w:rsidRPr="00447462">
        <w:rPr>
          <w:rFonts w:ascii="Times New Roman" w:hAnsi="Times New Roman" w:cs="Times New Roman"/>
          <w:b/>
          <w:u w:val="single"/>
        </w:rPr>
        <w:t>CURRENT JOB</w:t>
      </w:r>
    </w:p>
    <w:p w:rsidR="00467255" w:rsidRDefault="00467255" w:rsidP="005032BB">
      <w:pPr>
        <w:spacing w:after="0"/>
        <w:rPr>
          <w:rFonts w:ascii="Times New Roman" w:hAnsi="Times New Roman" w:cs="Times New Roman"/>
          <w:sz w:val="24"/>
          <w:szCs w:val="24"/>
          <w:u w:val="single"/>
        </w:rPr>
      </w:pPr>
    </w:p>
    <w:p w:rsidR="00955506" w:rsidRDefault="00467255" w:rsidP="005032BB">
      <w:pPr>
        <w:spacing w:after="0"/>
        <w:rPr>
          <w:rFonts w:ascii="Times New Roman" w:hAnsi="Times New Roman" w:cs="Times New Roman"/>
          <w:b/>
          <w:sz w:val="24"/>
          <w:szCs w:val="24"/>
        </w:rPr>
      </w:pPr>
      <w:r w:rsidRPr="00467255">
        <w:rPr>
          <w:rFonts w:ascii="Times New Roman" w:hAnsi="Times New Roman" w:cs="Times New Roman"/>
          <w:sz w:val="24"/>
          <w:szCs w:val="24"/>
        </w:rPr>
        <w:t>E</w:t>
      </w:r>
      <w:r>
        <w:rPr>
          <w:rFonts w:ascii="Times New Roman" w:hAnsi="Times New Roman" w:cs="Times New Roman"/>
          <w:sz w:val="24"/>
          <w:szCs w:val="24"/>
        </w:rPr>
        <w:t>mploy</w:t>
      </w:r>
      <w:r w:rsidR="00CE5550">
        <w:rPr>
          <w:rFonts w:ascii="Times New Roman" w:hAnsi="Times New Roman" w:cs="Times New Roman"/>
          <w:sz w:val="24"/>
          <w:szCs w:val="24"/>
        </w:rPr>
        <w:t>ee</w:t>
      </w:r>
      <w:r>
        <w:rPr>
          <w:rFonts w:ascii="Times New Roman" w:hAnsi="Times New Roman" w:cs="Times New Roman"/>
          <w:sz w:val="24"/>
          <w:szCs w:val="24"/>
        </w:rPr>
        <w:t xml:space="preserve"> in </w:t>
      </w:r>
      <w:r w:rsidR="00CE5550">
        <w:rPr>
          <w:rFonts w:ascii="Times New Roman" w:hAnsi="Times New Roman" w:cs="Times New Roman"/>
          <w:b/>
          <w:sz w:val="24"/>
          <w:szCs w:val="24"/>
        </w:rPr>
        <w:t>Jangho</w:t>
      </w:r>
      <w:r w:rsidRPr="00467255">
        <w:rPr>
          <w:rFonts w:ascii="Times New Roman" w:hAnsi="Times New Roman" w:cs="Times New Roman"/>
          <w:b/>
          <w:sz w:val="24"/>
          <w:szCs w:val="24"/>
        </w:rPr>
        <w:t xml:space="preserve"> Qatar Aluminum (Qatar)</w:t>
      </w:r>
      <w:r>
        <w:rPr>
          <w:rFonts w:ascii="Times New Roman" w:hAnsi="Times New Roman" w:cs="Times New Roman"/>
          <w:sz w:val="24"/>
          <w:szCs w:val="24"/>
        </w:rPr>
        <w:t xml:space="preserve"> and presently working at </w:t>
      </w:r>
      <w:r w:rsidR="00CE28AB">
        <w:rPr>
          <w:rFonts w:ascii="Times New Roman" w:hAnsi="Times New Roman" w:cs="Times New Roman"/>
          <w:b/>
          <w:sz w:val="24"/>
          <w:szCs w:val="24"/>
        </w:rPr>
        <w:t>Qatar Petroleum</w:t>
      </w:r>
      <w:r w:rsidR="00CE5550">
        <w:rPr>
          <w:rFonts w:ascii="Times New Roman" w:hAnsi="Times New Roman" w:cs="Times New Roman"/>
          <w:b/>
          <w:sz w:val="24"/>
          <w:szCs w:val="24"/>
        </w:rPr>
        <w:t xml:space="preserve"> District</w:t>
      </w:r>
      <w:r w:rsidR="00F05EED">
        <w:rPr>
          <w:rFonts w:ascii="Times New Roman" w:hAnsi="Times New Roman" w:cs="Times New Roman"/>
          <w:b/>
          <w:sz w:val="24"/>
          <w:szCs w:val="24"/>
        </w:rPr>
        <w:t xml:space="preserve"> Project</w:t>
      </w:r>
      <w:r>
        <w:rPr>
          <w:rFonts w:ascii="Times New Roman" w:hAnsi="Times New Roman" w:cs="Times New Roman"/>
          <w:b/>
          <w:sz w:val="24"/>
          <w:szCs w:val="24"/>
        </w:rPr>
        <w:t>.</w:t>
      </w:r>
    </w:p>
    <w:p w:rsidR="00467255" w:rsidRDefault="00467255" w:rsidP="005032BB">
      <w:pPr>
        <w:spacing w:after="0"/>
        <w:rPr>
          <w:rFonts w:ascii="Times New Roman" w:hAnsi="Times New Roman" w:cs="Times New Roman"/>
          <w:b/>
          <w:sz w:val="24"/>
          <w:szCs w:val="24"/>
        </w:rPr>
      </w:pPr>
    </w:p>
    <w:p w:rsidR="00467255" w:rsidRDefault="007A143F" w:rsidP="005032BB">
      <w:pPr>
        <w:spacing w:after="0"/>
        <w:rPr>
          <w:rFonts w:ascii="Times New Roman" w:hAnsi="Times New Roman" w:cs="Times New Roman"/>
          <w:b/>
          <w:sz w:val="24"/>
          <w:szCs w:val="24"/>
        </w:rPr>
      </w:pPr>
      <w:r w:rsidRPr="00467255">
        <w:rPr>
          <w:rFonts w:ascii="Times New Roman" w:hAnsi="Times New Roman" w:cs="Times New Roman"/>
          <w:sz w:val="24"/>
          <w:szCs w:val="24"/>
        </w:rPr>
        <w:t>Designation</w:t>
      </w:r>
      <w:r w:rsidRPr="00096D29">
        <w:rPr>
          <w:rFonts w:ascii="Times New Roman" w:hAnsi="Times New Roman" w:cs="Times New Roman"/>
          <w:b/>
          <w:sz w:val="24"/>
          <w:szCs w:val="24"/>
        </w:rPr>
        <w:t>:</w:t>
      </w:r>
      <w:r w:rsidR="0096526B">
        <w:rPr>
          <w:rFonts w:ascii="Times New Roman" w:hAnsi="Times New Roman" w:cs="Times New Roman"/>
          <w:b/>
          <w:sz w:val="24"/>
          <w:szCs w:val="24"/>
        </w:rPr>
        <w:t xml:space="preserve"> Facade Site Manager</w:t>
      </w:r>
    </w:p>
    <w:p w:rsidR="00467255" w:rsidRDefault="00467255" w:rsidP="005032BB">
      <w:pPr>
        <w:spacing w:after="0"/>
        <w:rPr>
          <w:rFonts w:ascii="Times New Roman" w:hAnsi="Times New Roman" w:cs="Times New Roman"/>
          <w:b/>
          <w:sz w:val="24"/>
          <w:szCs w:val="24"/>
        </w:rPr>
      </w:pPr>
    </w:p>
    <w:p w:rsidR="00467255" w:rsidRDefault="00467255" w:rsidP="005032BB">
      <w:pPr>
        <w:spacing w:after="0"/>
        <w:rPr>
          <w:rFonts w:ascii="Times New Roman" w:hAnsi="Times New Roman" w:cs="Times New Roman"/>
          <w:b/>
          <w:sz w:val="24"/>
          <w:szCs w:val="24"/>
          <w:u w:val="single"/>
        </w:rPr>
      </w:pPr>
      <w:r w:rsidRPr="00467255">
        <w:rPr>
          <w:rFonts w:ascii="Times New Roman" w:hAnsi="Times New Roman" w:cs="Times New Roman"/>
          <w:b/>
          <w:sz w:val="24"/>
          <w:szCs w:val="24"/>
          <w:u w:val="single"/>
        </w:rPr>
        <w:t>Synopsis</w:t>
      </w:r>
    </w:p>
    <w:p w:rsidR="00467255" w:rsidRDefault="00467255" w:rsidP="00467255">
      <w:pPr>
        <w:pStyle w:val="ListParagraph"/>
        <w:numPr>
          <w:ilvl w:val="0"/>
          <w:numId w:val="1"/>
        </w:numPr>
        <w:spacing w:after="0"/>
        <w:rPr>
          <w:rFonts w:ascii="Times New Roman" w:hAnsi="Times New Roman" w:cs="Times New Roman"/>
          <w:sz w:val="24"/>
          <w:szCs w:val="24"/>
        </w:rPr>
      </w:pPr>
      <w:r w:rsidRPr="00467255">
        <w:rPr>
          <w:rFonts w:ascii="Times New Roman" w:hAnsi="Times New Roman" w:cs="Times New Roman"/>
          <w:sz w:val="24"/>
          <w:szCs w:val="24"/>
        </w:rPr>
        <w:t>Material Specifications</w:t>
      </w:r>
    </w:p>
    <w:p w:rsidR="00467255" w:rsidRDefault="00467255" w:rsidP="0046725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Leadership Skills</w:t>
      </w:r>
    </w:p>
    <w:p w:rsidR="00467255" w:rsidRDefault="00467255" w:rsidP="0046725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Interpersonal Skills</w:t>
      </w:r>
    </w:p>
    <w:p w:rsidR="00467255" w:rsidRDefault="00467255" w:rsidP="0046725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Planning &amp; Organizing</w:t>
      </w:r>
    </w:p>
    <w:p w:rsidR="00467255" w:rsidRDefault="00467255" w:rsidP="0046725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Coordination Skills</w:t>
      </w:r>
    </w:p>
    <w:p w:rsidR="00467255" w:rsidRDefault="00CE5550" w:rsidP="00467255">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Computer Skills</w:t>
      </w:r>
    </w:p>
    <w:p w:rsidR="00CE5550" w:rsidRDefault="00CE5550" w:rsidP="00CE5550">
      <w:pPr>
        <w:pStyle w:val="ListParagraph"/>
        <w:spacing w:after="0"/>
        <w:ind w:left="4198"/>
        <w:rPr>
          <w:rFonts w:ascii="Times New Roman" w:hAnsi="Times New Roman" w:cs="Times New Roman"/>
          <w:sz w:val="24"/>
          <w:szCs w:val="24"/>
        </w:rPr>
      </w:pPr>
    </w:p>
    <w:p w:rsidR="00CE5550" w:rsidRDefault="00CE5550" w:rsidP="00CE5550">
      <w:pPr>
        <w:pStyle w:val="ListParagraph"/>
        <w:spacing w:after="0"/>
        <w:ind w:left="4198"/>
        <w:rPr>
          <w:rFonts w:ascii="Times New Roman" w:hAnsi="Times New Roman" w:cs="Times New Roman"/>
          <w:sz w:val="24"/>
          <w:szCs w:val="24"/>
        </w:rPr>
      </w:pPr>
    </w:p>
    <w:p w:rsidR="00CE5550" w:rsidRPr="00CE5550" w:rsidRDefault="00CE5550" w:rsidP="00CE5550">
      <w:pPr>
        <w:pStyle w:val="ListParagraph"/>
        <w:numPr>
          <w:ilvl w:val="0"/>
          <w:numId w:val="4"/>
        </w:numPr>
        <w:spacing w:after="0"/>
        <w:rPr>
          <w:rFonts w:ascii="Times New Roman" w:hAnsi="Times New Roman" w:cs="Times New Roman"/>
          <w:b/>
          <w:sz w:val="24"/>
          <w:szCs w:val="24"/>
          <w:u w:val="single"/>
        </w:rPr>
      </w:pPr>
      <w:r w:rsidRPr="00CE5550">
        <w:rPr>
          <w:rFonts w:ascii="Times New Roman" w:hAnsi="Times New Roman" w:cs="Times New Roman"/>
          <w:b/>
          <w:sz w:val="24"/>
          <w:szCs w:val="24"/>
          <w:u w:val="single"/>
        </w:rPr>
        <w:t>M/S JANGHO QATAR ALUMINUM Group (Qatar)</w:t>
      </w:r>
    </w:p>
    <w:p w:rsidR="00CE5550" w:rsidRPr="00CE5550" w:rsidRDefault="00CE5550" w:rsidP="00CE5550">
      <w:pPr>
        <w:pStyle w:val="ListParagraph"/>
        <w:spacing w:after="0"/>
        <w:rPr>
          <w:rFonts w:ascii="Times New Roman" w:hAnsi="Times New Roman" w:cs="Times New Roman"/>
          <w:b/>
          <w:sz w:val="24"/>
          <w:szCs w:val="24"/>
          <w:u w:val="single"/>
        </w:rPr>
      </w:pPr>
    </w:p>
    <w:p w:rsidR="00CE5550" w:rsidRDefault="00CE5550" w:rsidP="00C344B4">
      <w:pPr>
        <w:spacing w:after="0"/>
        <w:jc w:val="both"/>
        <w:rPr>
          <w:rFonts w:ascii="Times New Roman" w:hAnsi="Times New Roman" w:cs="Times New Roman"/>
          <w:sz w:val="24"/>
          <w:szCs w:val="24"/>
        </w:rPr>
      </w:pPr>
      <w:r>
        <w:rPr>
          <w:rFonts w:ascii="Times New Roman" w:hAnsi="Times New Roman" w:cs="Times New Roman"/>
          <w:b/>
          <w:sz w:val="24"/>
          <w:szCs w:val="24"/>
        </w:rPr>
        <w:t>JANGHO</w:t>
      </w:r>
      <w:r w:rsidR="005E5AA5">
        <w:rPr>
          <w:rFonts w:ascii="Times New Roman" w:hAnsi="Times New Roman" w:cs="Times New Roman"/>
          <w:sz w:val="24"/>
          <w:szCs w:val="24"/>
        </w:rPr>
        <w:t xml:space="preserve"> is a world famous</w:t>
      </w:r>
      <w:r w:rsidRPr="00467255">
        <w:rPr>
          <w:rFonts w:ascii="Times New Roman" w:hAnsi="Times New Roman" w:cs="Times New Roman"/>
          <w:sz w:val="24"/>
          <w:szCs w:val="24"/>
        </w:rPr>
        <w:t xml:space="preserve"> manufac</w:t>
      </w:r>
      <w:r>
        <w:rPr>
          <w:rFonts w:ascii="Times New Roman" w:hAnsi="Times New Roman" w:cs="Times New Roman"/>
          <w:sz w:val="24"/>
          <w:szCs w:val="24"/>
        </w:rPr>
        <w:t>turer of architectural Aluminum building products and systems</w:t>
      </w:r>
      <w:r w:rsidR="005E5AA5">
        <w:rPr>
          <w:rFonts w:ascii="Times New Roman" w:hAnsi="Times New Roman" w:cs="Times New Roman"/>
          <w:sz w:val="24"/>
          <w:szCs w:val="24"/>
        </w:rPr>
        <w:t xml:space="preserve"> for the Construction industry. Especially stick curtain wall, unitized curtain wall, spider system, composite cladding </w:t>
      </w:r>
      <w:r w:rsidR="00447462">
        <w:rPr>
          <w:rFonts w:ascii="Times New Roman" w:hAnsi="Times New Roman" w:cs="Times New Roman"/>
          <w:sz w:val="24"/>
          <w:szCs w:val="24"/>
        </w:rPr>
        <w:t>etc. Jangho</w:t>
      </w:r>
      <w:r>
        <w:rPr>
          <w:rFonts w:ascii="Times New Roman" w:hAnsi="Times New Roman" w:cs="Times New Roman"/>
          <w:sz w:val="24"/>
          <w:szCs w:val="24"/>
        </w:rPr>
        <w:t xml:space="preserve"> has done prestigious Projects in all over the world.</w:t>
      </w:r>
    </w:p>
    <w:p w:rsidR="005E5AA5" w:rsidRDefault="005E5AA5" w:rsidP="00CE5550">
      <w:pPr>
        <w:spacing w:after="0"/>
        <w:rPr>
          <w:rFonts w:ascii="Times New Roman" w:hAnsi="Times New Roman" w:cs="Times New Roman"/>
          <w:sz w:val="24"/>
          <w:szCs w:val="24"/>
        </w:rPr>
      </w:pPr>
    </w:p>
    <w:p w:rsidR="005E5AA5" w:rsidRDefault="00CF6F14" w:rsidP="00CE5550">
      <w:pPr>
        <w:spacing w:after="0"/>
        <w:rPr>
          <w:rFonts w:ascii="Times New Roman" w:hAnsi="Times New Roman" w:cs="Times New Roman"/>
          <w:b/>
          <w:sz w:val="24"/>
          <w:szCs w:val="24"/>
          <w:u w:val="single"/>
        </w:rPr>
      </w:pPr>
      <w:r>
        <w:rPr>
          <w:rFonts w:ascii="Times New Roman" w:hAnsi="Times New Roman" w:cs="Times New Roman"/>
          <w:b/>
          <w:sz w:val="24"/>
          <w:szCs w:val="24"/>
          <w:u w:val="single"/>
        </w:rPr>
        <w:t>Project details:</w:t>
      </w:r>
    </w:p>
    <w:p w:rsidR="005E5AA5" w:rsidRDefault="00CE28AB" w:rsidP="00447462">
      <w:pPr>
        <w:spacing w:before="120" w:after="0"/>
        <w:rPr>
          <w:rFonts w:ascii="Times New Roman" w:hAnsi="Times New Roman" w:cs="Times New Roman"/>
          <w:b/>
          <w:sz w:val="24"/>
          <w:szCs w:val="24"/>
        </w:rPr>
      </w:pPr>
      <w:r>
        <w:rPr>
          <w:rFonts w:ascii="Times New Roman" w:hAnsi="Times New Roman" w:cs="Times New Roman"/>
          <w:b/>
          <w:sz w:val="24"/>
          <w:szCs w:val="24"/>
        </w:rPr>
        <w:lastRenderedPageBreak/>
        <w:t>Qatar Petroleum</w:t>
      </w:r>
      <w:r w:rsidR="007447F6">
        <w:rPr>
          <w:rFonts w:ascii="Times New Roman" w:hAnsi="Times New Roman" w:cs="Times New Roman"/>
          <w:b/>
          <w:sz w:val="24"/>
          <w:szCs w:val="24"/>
        </w:rPr>
        <w:t xml:space="preserve"> District – 10</w:t>
      </w:r>
      <w:r w:rsidR="005E5AA5" w:rsidRPr="005E5AA5">
        <w:rPr>
          <w:rFonts w:ascii="Times New Roman" w:hAnsi="Times New Roman" w:cs="Times New Roman"/>
          <w:b/>
          <w:sz w:val="24"/>
          <w:szCs w:val="24"/>
        </w:rPr>
        <w:t xml:space="preserve"> Buildings</w:t>
      </w:r>
    </w:p>
    <w:p w:rsidR="005E5AA5" w:rsidRDefault="00096D29" w:rsidP="00CE5550">
      <w:pPr>
        <w:spacing w:after="0"/>
        <w:rPr>
          <w:rFonts w:ascii="Times New Roman" w:hAnsi="Times New Roman" w:cs="Times New Roman"/>
        </w:rPr>
      </w:pPr>
      <w:r>
        <w:rPr>
          <w:rFonts w:ascii="Times New Roman" w:hAnsi="Times New Roman" w:cs="Times New Roman"/>
          <w:sz w:val="24"/>
          <w:szCs w:val="24"/>
        </w:rPr>
        <w:t xml:space="preserve">Designation: </w:t>
      </w:r>
      <w:r w:rsidR="00F96426" w:rsidRPr="00F96426">
        <w:rPr>
          <w:rFonts w:ascii="Times New Roman" w:hAnsi="Times New Roman" w:cs="Times New Roman"/>
          <w:b/>
          <w:sz w:val="24"/>
          <w:szCs w:val="24"/>
        </w:rPr>
        <w:t>Facade</w:t>
      </w:r>
      <w:r w:rsidR="00F96426">
        <w:rPr>
          <w:rFonts w:ascii="Times New Roman" w:hAnsi="Times New Roman" w:cs="Times New Roman"/>
          <w:sz w:val="24"/>
          <w:szCs w:val="24"/>
        </w:rPr>
        <w:t xml:space="preserve"> </w:t>
      </w:r>
      <w:r w:rsidR="00F504AC" w:rsidRPr="00803CF0">
        <w:rPr>
          <w:rFonts w:ascii="Times New Roman" w:hAnsi="Times New Roman" w:cs="Times New Roman"/>
          <w:b/>
          <w:sz w:val="24"/>
          <w:szCs w:val="24"/>
        </w:rPr>
        <w:t xml:space="preserve">Site </w:t>
      </w:r>
      <w:r w:rsidR="0096526B">
        <w:rPr>
          <w:rFonts w:ascii="Times New Roman" w:hAnsi="Times New Roman" w:cs="Times New Roman"/>
          <w:b/>
          <w:sz w:val="24"/>
          <w:szCs w:val="24"/>
        </w:rPr>
        <w:t>Manager</w:t>
      </w:r>
    </w:p>
    <w:p w:rsidR="00CE28AB" w:rsidRPr="00760E44" w:rsidRDefault="00CE28AB" w:rsidP="00CE5550">
      <w:pPr>
        <w:spacing w:after="0"/>
        <w:rPr>
          <w:rFonts w:ascii="Times New Roman" w:hAnsi="Times New Roman" w:cs="Times New Roman"/>
          <w:sz w:val="24"/>
          <w:szCs w:val="24"/>
        </w:rPr>
      </w:pPr>
      <w:r w:rsidRPr="00760E44">
        <w:rPr>
          <w:rFonts w:ascii="Times New Roman" w:hAnsi="Times New Roman" w:cs="Times New Roman"/>
          <w:sz w:val="24"/>
          <w:szCs w:val="24"/>
        </w:rPr>
        <w:t xml:space="preserve">Client: </w:t>
      </w:r>
      <w:r w:rsidRPr="00803CF0">
        <w:rPr>
          <w:rFonts w:ascii="Times New Roman" w:hAnsi="Times New Roman" w:cs="Times New Roman"/>
          <w:b/>
          <w:sz w:val="24"/>
          <w:szCs w:val="24"/>
        </w:rPr>
        <w:t>Qatar Petroleum</w:t>
      </w:r>
    </w:p>
    <w:p w:rsidR="00CE28AB" w:rsidRPr="00803CF0" w:rsidRDefault="00CE28AB" w:rsidP="00CE5550">
      <w:pPr>
        <w:spacing w:after="0"/>
        <w:rPr>
          <w:rFonts w:ascii="Times New Roman" w:hAnsi="Times New Roman" w:cs="Times New Roman"/>
          <w:b/>
          <w:sz w:val="24"/>
          <w:szCs w:val="24"/>
        </w:rPr>
      </w:pPr>
      <w:r w:rsidRPr="00760E44">
        <w:rPr>
          <w:rFonts w:ascii="Times New Roman" w:hAnsi="Times New Roman" w:cs="Times New Roman"/>
          <w:sz w:val="24"/>
          <w:szCs w:val="24"/>
        </w:rPr>
        <w:t xml:space="preserve">Consultant: </w:t>
      </w:r>
      <w:r w:rsidRPr="00803CF0">
        <w:rPr>
          <w:rFonts w:ascii="Times New Roman" w:hAnsi="Times New Roman" w:cs="Times New Roman"/>
          <w:b/>
          <w:sz w:val="24"/>
          <w:szCs w:val="24"/>
        </w:rPr>
        <w:t>KEO Consultant, A</w:t>
      </w:r>
      <w:r w:rsidR="00447462">
        <w:rPr>
          <w:rFonts w:ascii="Times New Roman" w:hAnsi="Times New Roman" w:cs="Times New Roman"/>
          <w:b/>
          <w:sz w:val="24"/>
          <w:szCs w:val="24"/>
        </w:rPr>
        <w:t>STAD</w:t>
      </w:r>
    </w:p>
    <w:p w:rsidR="00CE28AB" w:rsidRPr="00760E44" w:rsidRDefault="00CE28AB" w:rsidP="00CE5550">
      <w:pPr>
        <w:spacing w:after="0"/>
        <w:rPr>
          <w:rFonts w:ascii="Times New Roman" w:hAnsi="Times New Roman" w:cs="Times New Roman"/>
          <w:sz w:val="24"/>
          <w:szCs w:val="24"/>
        </w:rPr>
      </w:pPr>
      <w:r w:rsidRPr="00760E44">
        <w:rPr>
          <w:rFonts w:ascii="Times New Roman" w:hAnsi="Times New Roman" w:cs="Times New Roman"/>
          <w:sz w:val="24"/>
          <w:szCs w:val="24"/>
        </w:rPr>
        <w:t xml:space="preserve">Main Contractor: </w:t>
      </w:r>
      <w:r w:rsidRPr="004A6A06">
        <w:rPr>
          <w:rFonts w:ascii="Times New Roman" w:hAnsi="Times New Roman" w:cs="Times New Roman"/>
          <w:b/>
          <w:sz w:val="24"/>
          <w:szCs w:val="24"/>
        </w:rPr>
        <w:t>Midmac, Al Jabber, BBI</w:t>
      </w:r>
    </w:p>
    <w:p w:rsidR="00760E44" w:rsidRDefault="00760E44" w:rsidP="00CE5550">
      <w:pPr>
        <w:spacing w:after="0"/>
        <w:rPr>
          <w:rFonts w:ascii="Times New Roman" w:hAnsi="Times New Roman" w:cs="Times New Roman"/>
          <w:sz w:val="24"/>
          <w:szCs w:val="24"/>
        </w:rPr>
      </w:pPr>
    </w:p>
    <w:p w:rsidR="00CE28AB" w:rsidRPr="00760E44" w:rsidRDefault="00CE28AB"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 xml:space="preserve">Installation of Unitized Curtain wall, </w:t>
      </w:r>
      <w:r w:rsidR="00F504AC">
        <w:rPr>
          <w:rFonts w:ascii="Times New Roman" w:hAnsi="Times New Roman" w:cs="Times New Roman"/>
          <w:sz w:val="24"/>
          <w:szCs w:val="24"/>
        </w:rPr>
        <w:t>Stick Curtain wall,</w:t>
      </w:r>
      <w:r w:rsidR="00F504AC" w:rsidRPr="00760E44">
        <w:rPr>
          <w:rFonts w:ascii="Times New Roman" w:hAnsi="Times New Roman" w:cs="Times New Roman"/>
          <w:sz w:val="24"/>
          <w:szCs w:val="24"/>
        </w:rPr>
        <w:t xml:space="preserve"> Roof</w:t>
      </w:r>
      <w:r w:rsidRPr="00760E44">
        <w:rPr>
          <w:rFonts w:ascii="Times New Roman" w:hAnsi="Times New Roman" w:cs="Times New Roman"/>
          <w:sz w:val="24"/>
          <w:szCs w:val="24"/>
        </w:rPr>
        <w:t xml:space="preserve"> steel structure installation, Terracotta tiles installation, Skylight</w:t>
      </w:r>
      <w:r w:rsidR="00760E44">
        <w:rPr>
          <w:rFonts w:ascii="Times New Roman" w:hAnsi="Times New Roman" w:cs="Times New Roman"/>
          <w:sz w:val="24"/>
          <w:szCs w:val="24"/>
        </w:rPr>
        <w:t xml:space="preserve"> Works</w:t>
      </w:r>
      <w:r w:rsidRPr="00760E44">
        <w:rPr>
          <w:rFonts w:ascii="Times New Roman" w:hAnsi="Times New Roman" w:cs="Times New Roman"/>
          <w:sz w:val="24"/>
          <w:szCs w:val="24"/>
        </w:rPr>
        <w:t xml:space="preserve">, </w:t>
      </w:r>
      <w:r w:rsidR="00F504AC">
        <w:rPr>
          <w:rFonts w:ascii="Times New Roman" w:hAnsi="Times New Roman" w:cs="Times New Roman"/>
          <w:sz w:val="24"/>
          <w:szCs w:val="24"/>
        </w:rPr>
        <w:t>Installation of Schuco Doors</w:t>
      </w:r>
      <w:r w:rsidR="008264E0">
        <w:rPr>
          <w:rFonts w:ascii="Times New Roman" w:hAnsi="Times New Roman" w:cs="Times New Roman"/>
          <w:sz w:val="24"/>
          <w:szCs w:val="24"/>
        </w:rPr>
        <w:t xml:space="preserve"> and Windows</w:t>
      </w:r>
      <w:r w:rsidR="00F504AC">
        <w:rPr>
          <w:rFonts w:ascii="Times New Roman" w:hAnsi="Times New Roman" w:cs="Times New Roman"/>
          <w:sz w:val="24"/>
          <w:szCs w:val="24"/>
        </w:rPr>
        <w:t xml:space="preserve">, installation of SS </w:t>
      </w:r>
      <w:r w:rsidR="007A143F">
        <w:rPr>
          <w:rFonts w:ascii="Times New Roman" w:hAnsi="Times New Roman" w:cs="Times New Roman"/>
          <w:sz w:val="24"/>
          <w:szCs w:val="24"/>
        </w:rPr>
        <w:t>Cladding</w:t>
      </w:r>
      <w:r w:rsidR="007A143F" w:rsidRPr="00760E44">
        <w:rPr>
          <w:rFonts w:ascii="Times New Roman" w:hAnsi="Times New Roman" w:cs="Times New Roman"/>
          <w:sz w:val="24"/>
          <w:szCs w:val="24"/>
        </w:rPr>
        <w:t xml:space="preserve"> and</w:t>
      </w:r>
      <w:r w:rsidR="008264E0">
        <w:rPr>
          <w:rFonts w:ascii="Times New Roman" w:hAnsi="Times New Roman" w:cs="Times New Roman"/>
          <w:sz w:val="24"/>
          <w:szCs w:val="24"/>
        </w:rPr>
        <w:t xml:space="preserve"> Composite panel Cladding, Canopy Works, Podium Works etc…</w:t>
      </w:r>
    </w:p>
    <w:p w:rsidR="00CE28AB" w:rsidRDefault="00CE28AB" w:rsidP="00CE5550">
      <w:pPr>
        <w:spacing w:after="0"/>
        <w:rPr>
          <w:rFonts w:ascii="Times New Roman" w:hAnsi="Times New Roman" w:cs="Times New Roman"/>
          <w:b/>
          <w:sz w:val="24"/>
          <w:szCs w:val="24"/>
        </w:rPr>
      </w:pPr>
    </w:p>
    <w:p w:rsidR="00467255" w:rsidRPr="00447462" w:rsidRDefault="00467255" w:rsidP="00447462">
      <w:pPr>
        <w:pStyle w:val="ListParagraph"/>
        <w:numPr>
          <w:ilvl w:val="0"/>
          <w:numId w:val="4"/>
        </w:numPr>
        <w:spacing w:after="0"/>
        <w:rPr>
          <w:rFonts w:ascii="Times New Roman" w:hAnsi="Times New Roman" w:cs="Times New Roman"/>
          <w:b/>
          <w:sz w:val="24"/>
          <w:szCs w:val="24"/>
          <w:u w:val="single"/>
        </w:rPr>
      </w:pPr>
      <w:r w:rsidRPr="00447462">
        <w:rPr>
          <w:rFonts w:ascii="Times New Roman" w:hAnsi="Times New Roman" w:cs="Times New Roman"/>
          <w:b/>
          <w:sz w:val="24"/>
          <w:szCs w:val="24"/>
          <w:u w:val="single"/>
        </w:rPr>
        <w:t>M/S REEM Emirates Group (Qatar)</w:t>
      </w:r>
    </w:p>
    <w:p w:rsidR="00467255" w:rsidRDefault="00467255" w:rsidP="00467255">
      <w:pPr>
        <w:spacing w:after="0"/>
        <w:rPr>
          <w:rFonts w:ascii="Times New Roman" w:hAnsi="Times New Roman" w:cs="Times New Roman"/>
          <w:b/>
          <w:sz w:val="24"/>
          <w:szCs w:val="24"/>
          <w:u w:val="single"/>
        </w:rPr>
      </w:pPr>
    </w:p>
    <w:p w:rsidR="00467255" w:rsidRDefault="00467255" w:rsidP="00447462">
      <w:pPr>
        <w:spacing w:after="0"/>
        <w:jc w:val="both"/>
        <w:rPr>
          <w:rFonts w:ascii="Times New Roman" w:hAnsi="Times New Roman" w:cs="Times New Roman"/>
          <w:sz w:val="24"/>
          <w:szCs w:val="24"/>
        </w:rPr>
      </w:pPr>
      <w:r w:rsidRPr="00494823">
        <w:rPr>
          <w:rFonts w:ascii="Times New Roman" w:hAnsi="Times New Roman" w:cs="Times New Roman"/>
          <w:b/>
          <w:sz w:val="24"/>
          <w:szCs w:val="24"/>
        </w:rPr>
        <w:t>REEM</w:t>
      </w:r>
      <w:r w:rsidRPr="00467255">
        <w:rPr>
          <w:rFonts w:ascii="Times New Roman" w:hAnsi="Times New Roman" w:cs="Times New Roman"/>
          <w:sz w:val="24"/>
          <w:szCs w:val="24"/>
        </w:rPr>
        <w:t xml:space="preserve"> is a leading manufac</w:t>
      </w:r>
      <w:r w:rsidR="00494823">
        <w:rPr>
          <w:rFonts w:ascii="Times New Roman" w:hAnsi="Times New Roman" w:cs="Times New Roman"/>
          <w:sz w:val="24"/>
          <w:szCs w:val="24"/>
        </w:rPr>
        <w:t xml:space="preserve">turer of architectural </w:t>
      </w:r>
      <w:r w:rsidR="00B35E95">
        <w:rPr>
          <w:rFonts w:ascii="Times New Roman" w:hAnsi="Times New Roman" w:cs="Times New Roman"/>
          <w:sz w:val="24"/>
          <w:szCs w:val="24"/>
        </w:rPr>
        <w:t>Aluminum building</w:t>
      </w:r>
      <w:r w:rsidR="00494823">
        <w:rPr>
          <w:rFonts w:ascii="Times New Roman" w:hAnsi="Times New Roman" w:cs="Times New Roman"/>
          <w:sz w:val="24"/>
          <w:szCs w:val="24"/>
        </w:rPr>
        <w:t xml:space="preserve"> products and systems fo</w:t>
      </w:r>
      <w:r w:rsidR="00412860">
        <w:rPr>
          <w:rFonts w:ascii="Times New Roman" w:hAnsi="Times New Roman" w:cs="Times New Roman"/>
          <w:sz w:val="24"/>
          <w:szCs w:val="24"/>
        </w:rPr>
        <w:t>r the Construction industry &amp; Ree</w:t>
      </w:r>
      <w:r w:rsidR="00412860" w:rsidRPr="00467255">
        <w:rPr>
          <w:rFonts w:ascii="Times New Roman" w:hAnsi="Times New Roman" w:cs="Times New Roman"/>
          <w:sz w:val="24"/>
          <w:szCs w:val="24"/>
        </w:rPr>
        <w:t>m</w:t>
      </w:r>
      <w:r w:rsidR="00494823">
        <w:rPr>
          <w:rFonts w:ascii="Times New Roman" w:hAnsi="Times New Roman" w:cs="Times New Roman"/>
          <w:sz w:val="24"/>
          <w:szCs w:val="24"/>
        </w:rPr>
        <w:t xml:space="preserve"> has done prestigious Projects in all over Middle East.</w:t>
      </w:r>
    </w:p>
    <w:p w:rsidR="00733D23" w:rsidRDefault="00733D23" w:rsidP="00467255">
      <w:pPr>
        <w:spacing w:after="0"/>
        <w:rPr>
          <w:rFonts w:ascii="Times New Roman" w:hAnsi="Times New Roman" w:cs="Times New Roman"/>
          <w:sz w:val="24"/>
          <w:szCs w:val="24"/>
        </w:rPr>
      </w:pPr>
    </w:p>
    <w:p w:rsidR="00733D23" w:rsidRPr="00447462" w:rsidRDefault="00733D23" w:rsidP="00467255">
      <w:pPr>
        <w:spacing w:after="0"/>
        <w:rPr>
          <w:rFonts w:ascii="Times New Roman" w:hAnsi="Times New Roman" w:cs="Times New Roman"/>
          <w:b/>
          <w:sz w:val="24"/>
          <w:szCs w:val="24"/>
          <w:u w:val="single"/>
        </w:rPr>
      </w:pPr>
      <w:r w:rsidRPr="00447462">
        <w:rPr>
          <w:rFonts w:ascii="Times New Roman" w:hAnsi="Times New Roman" w:cs="Times New Roman"/>
          <w:b/>
          <w:sz w:val="24"/>
          <w:szCs w:val="24"/>
          <w:u w:val="single"/>
        </w:rPr>
        <w:t>Projects details</w:t>
      </w:r>
      <w:r w:rsidR="00CF6F14">
        <w:rPr>
          <w:rFonts w:ascii="Times New Roman" w:hAnsi="Times New Roman" w:cs="Times New Roman"/>
          <w:b/>
          <w:sz w:val="24"/>
          <w:szCs w:val="24"/>
          <w:u w:val="single"/>
        </w:rPr>
        <w:t>:</w:t>
      </w:r>
    </w:p>
    <w:p w:rsidR="00733D23" w:rsidRDefault="00733D23" w:rsidP="00467255">
      <w:pPr>
        <w:spacing w:after="0"/>
        <w:rPr>
          <w:rFonts w:ascii="Times New Roman" w:hAnsi="Times New Roman" w:cs="Times New Roman"/>
          <w:sz w:val="24"/>
          <w:szCs w:val="24"/>
          <w:u w:val="single"/>
        </w:rPr>
      </w:pPr>
    </w:p>
    <w:p w:rsidR="00733D23" w:rsidRPr="00760E44" w:rsidRDefault="002B0799" w:rsidP="00467255">
      <w:pPr>
        <w:spacing w:after="0"/>
        <w:rPr>
          <w:rFonts w:ascii="Times New Roman" w:hAnsi="Times New Roman" w:cs="Times New Roman"/>
          <w:b/>
          <w:sz w:val="24"/>
          <w:szCs w:val="24"/>
        </w:rPr>
      </w:pPr>
      <w:r w:rsidRPr="00760E44">
        <w:rPr>
          <w:rFonts w:ascii="Times New Roman" w:hAnsi="Times New Roman" w:cs="Times New Roman"/>
          <w:b/>
          <w:sz w:val="24"/>
          <w:szCs w:val="24"/>
        </w:rPr>
        <w:t>Barwa</w:t>
      </w:r>
      <w:r w:rsidR="00733D23" w:rsidRPr="00760E44">
        <w:rPr>
          <w:rFonts w:ascii="Times New Roman" w:hAnsi="Times New Roman" w:cs="Times New Roman"/>
          <w:b/>
          <w:sz w:val="24"/>
          <w:szCs w:val="24"/>
        </w:rPr>
        <w:t xml:space="preserve"> Commercial Avenue Project – 2 Buildings</w:t>
      </w:r>
      <w:r w:rsidRPr="00760E44">
        <w:rPr>
          <w:rFonts w:ascii="Times New Roman" w:hAnsi="Times New Roman" w:cs="Times New Roman"/>
          <w:b/>
          <w:sz w:val="24"/>
          <w:szCs w:val="24"/>
        </w:rPr>
        <w:t xml:space="preserve"> (BCA)</w:t>
      </w:r>
    </w:p>
    <w:p w:rsidR="00494823" w:rsidRPr="004A6A06" w:rsidRDefault="00733D23" w:rsidP="00467255">
      <w:pPr>
        <w:spacing w:after="0"/>
        <w:rPr>
          <w:rFonts w:ascii="Times New Roman" w:hAnsi="Times New Roman" w:cs="Times New Roman"/>
          <w:b/>
          <w:sz w:val="24"/>
          <w:szCs w:val="24"/>
        </w:rPr>
      </w:pPr>
      <w:r w:rsidRPr="00760E44">
        <w:rPr>
          <w:rFonts w:ascii="Times New Roman" w:hAnsi="Times New Roman" w:cs="Times New Roman"/>
          <w:sz w:val="24"/>
          <w:szCs w:val="24"/>
        </w:rPr>
        <w:t xml:space="preserve">Designation: </w:t>
      </w:r>
      <w:r w:rsidR="007A143F" w:rsidRPr="007A143F">
        <w:rPr>
          <w:rFonts w:ascii="Times New Roman" w:hAnsi="Times New Roman" w:cs="Times New Roman"/>
          <w:b/>
          <w:sz w:val="24"/>
          <w:szCs w:val="24"/>
        </w:rPr>
        <w:t>Facade</w:t>
      </w:r>
      <w:r w:rsidR="007A143F">
        <w:rPr>
          <w:rFonts w:ascii="Times New Roman" w:hAnsi="Times New Roman" w:cs="Times New Roman"/>
          <w:sz w:val="24"/>
          <w:szCs w:val="24"/>
        </w:rPr>
        <w:t xml:space="preserve"> </w:t>
      </w:r>
      <w:r w:rsidRPr="004A6A06">
        <w:rPr>
          <w:rFonts w:ascii="Times New Roman" w:hAnsi="Times New Roman" w:cs="Times New Roman"/>
          <w:b/>
          <w:sz w:val="24"/>
          <w:szCs w:val="24"/>
        </w:rPr>
        <w:t>Site Manager (Aluminum, Glass, Steel and Claddings</w:t>
      </w:r>
      <w:r w:rsidR="00412860" w:rsidRPr="004A6A06">
        <w:rPr>
          <w:rFonts w:ascii="Times New Roman" w:hAnsi="Times New Roman" w:cs="Times New Roman"/>
          <w:b/>
          <w:sz w:val="24"/>
          <w:szCs w:val="24"/>
        </w:rPr>
        <w:t xml:space="preserve"> works</w:t>
      </w:r>
      <w:r w:rsidRPr="004A6A06">
        <w:rPr>
          <w:rFonts w:ascii="Times New Roman" w:hAnsi="Times New Roman" w:cs="Times New Roman"/>
          <w:b/>
          <w:sz w:val="24"/>
          <w:szCs w:val="24"/>
        </w:rPr>
        <w:t>)</w:t>
      </w:r>
    </w:p>
    <w:p w:rsidR="00733D23" w:rsidRPr="004A6A06" w:rsidRDefault="00733D23" w:rsidP="00467255">
      <w:pPr>
        <w:spacing w:after="0"/>
        <w:rPr>
          <w:rFonts w:ascii="Times New Roman" w:hAnsi="Times New Roman" w:cs="Times New Roman"/>
          <w:b/>
          <w:sz w:val="24"/>
          <w:szCs w:val="24"/>
        </w:rPr>
      </w:pPr>
      <w:r w:rsidRPr="00760E44">
        <w:rPr>
          <w:rFonts w:ascii="Times New Roman" w:hAnsi="Times New Roman" w:cs="Times New Roman"/>
          <w:sz w:val="24"/>
          <w:szCs w:val="24"/>
        </w:rPr>
        <w:t xml:space="preserve">Client: </w:t>
      </w:r>
      <w:r w:rsidRPr="004A6A06">
        <w:rPr>
          <w:rFonts w:ascii="Times New Roman" w:hAnsi="Times New Roman" w:cs="Times New Roman"/>
          <w:b/>
          <w:sz w:val="24"/>
          <w:szCs w:val="24"/>
        </w:rPr>
        <w:t>Barwa</w:t>
      </w:r>
      <w:r w:rsidR="004A6A06">
        <w:rPr>
          <w:rFonts w:ascii="Times New Roman" w:hAnsi="Times New Roman" w:cs="Times New Roman"/>
          <w:b/>
          <w:sz w:val="24"/>
          <w:szCs w:val="24"/>
        </w:rPr>
        <w:t xml:space="preserve"> Properties</w:t>
      </w:r>
    </w:p>
    <w:p w:rsidR="00733D23" w:rsidRPr="00760E44" w:rsidRDefault="00733D23" w:rsidP="00467255">
      <w:pPr>
        <w:spacing w:after="0"/>
        <w:rPr>
          <w:rFonts w:ascii="Times New Roman" w:hAnsi="Times New Roman" w:cs="Times New Roman"/>
          <w:sz w:val="24"/>
          <w:szCs w:val="24"/>
        </w:rPr>
      </w:pPr>
      <w:r w:rsidRPr="00760E44">
        <w:rPr>
          <w:rFonts w:ascii="Times New Roman" w:hAnsi="Times New Roman" w:cs="Times New Roman"/>
          <w:sz w:val="24"/>
          <w:szCs w:val="24"/>
        </w:rPr>
        <w:t xml:space="preserve">Consultant: </w:t>
      </w:r>
      <w:r w:rsidR="00C344B4">
        <w:rPr>
          <w:rFonts w:ascii="Times New Roman" w:hAnsi="Times New Roman" w:cs="Times New Roman"/>
          <w:b/>
          <w:sz w:val="24"/>
          <w:szCs w:val="24"/>
        </w:rPr>
        <w:t>Maunsell/Aecom</w:t>
      </w:r>
    </w:p>
    <w:p w:rsidR="00733D23" w:rsidRPr="004A6A06" w:rsidRDefault="00733D23" w:rsidP="00467255">
      <w:pPr>
        <w:spacing w:after="0"/>
        <w:rPr>
          <w:rFonts w:ascii="Times New Roman" w:hAnsi="Times New Roman" w:cs="Times New Roman"/>
          <w:b/>
          <w:sz w:val="24"/>
          <w:szCs w:val="24"/>
        </w:rPr>
      </w:pPr>
      <w:r w:rsidRPr="00760E44">
        <w:rPr>
          <w:rFonts w:ascii="Times New Roman" w:hAnsi="Times New Roman" w:cs="Times New Roman"/>
          <w:sz w:val="24"/>
          <w:szCs w:val="24"/>
        </w:rPr>
        <w:t xml:space="preserve">Main Contractor: </w:t>
      </w:r>
      <w:r w:rsidR="004A6A06" w:rsidRPr="004A6A06">
        <w:rPr>
          <w:rFonts w:ascii="Times New Roman" w:hAnsi="Times New Roman" w:cs="Times New Roman"/>
          <w:b/>
          <w:sz w:val="24"/>
          <w:szCs w:val="24"/>
        </w:rPr>
        <w:t>Hochtief Internationals</w:t>
      </w:r>
    </w:p>
    <w:p w:rsidR="00733D23" w:rsidRDefault="00733D23" w:rsidP="00C344B4">
      <w:pPr>
        <w:spacing w:after="0"/>
        <w:jc w:val="both"/>
        <w:rPr>
          <w:rFonts w:ascii="Times New Roman" w:hAnsi="Times New Roman" w:cs="Times New Roman"/>
        </w:rPr>
      </w:pPr>
    </w:p>
    <w:p w:rsidR="00733D23" w:rsidRPr="00760E44" w:rsidRDefault="00891F42" w:rsidP="00C344B4">
      <w:pPr>
        <w:spacing w:after="0"/>
        <w:jc w:val="both"/>
        <w:rPr>
          <w:rFonts w:ascii="Times New Roman" w:hAnsi="Times New Roman" w:cs="Times New Roman"/>
          <w:sz w:val="24"/>
          <w:szCs w:val="24"/>
        </w:rPr>
      </w:pPr>
      <w:r w:rsidRPr="00760E44">
        <w:rPr>
          <w:rFonts w:ascii="Times New Roman" w:hAnsi="Times New Roman" w:cs="Times New Roman"/>
          <w:sz w:val="24"/>
          <w:szCs w:val="24"/>
        </w:rPr>
        <w:t>Installation of Stick</w:t>
      </w:r>
      <w:r w:rsidR="00733D23" w:rsidRPr="00760E44">
        <w:rPr>
          <w:rFonts w:ascii="Times New Roman" w:hAnsi="Times New Roman" w:cs="Times New Roman"/>
          <w:sz w:val="24"/>
          <w:szCs w:val="24"/>
        </w:rPr>
        <w:t xml:space="preserve"> curtain wall, </w:t>
      </w:r>
      <w:r w:rsidRPr="00760E44">
        <w:rPr>
          <w:rFonts w:ascii="Times New Roman" w:hAnsi="Times New Roman" w:cs="Times New Roman"/>
          <w:sz w:val="24"/>
          <w:szCs w:val="24"/>
        </w:rPr>
        <w:t>Semi Unitized curtain wall</w:t>
      </w:r>
      <w:r w:rsidR="00733D23" w:rsidRPr="00760E44">
        <w:rPr>
          <w:rFonts w:ascii="Times New Roman" w:hAnsi="Times New Roman" w:cs="Times New Roman"/>
          <w:sz w:val="24"/>
          <w:szCs w:val="24"/>
        </w:rPr>
        <w:t>, Spider systems, Aluminum Doors, Windows, Sta</w:t>
      </w:r>
      <w:r w:rsidR="00D5294D" w:rsidRPr="00760E44">
        <w:rPr>
          <w:rFonts w:ascii="Times New Roman" w:hAnsi="Times New Roman" w:cs="Times New Roman"/>
          <w:sz w:val="24"/>
          <w:szCs w:val="24"/>
        </w:rPr>
        <w:t xml:space="preserve">inless Steel, Cladding </w:t>
      </w:r>
      <w:r w:rsidR="007A143F" w:rsidRPr="00760E44">
        <w:rPr>
          <w:rFonts w:ascii="Times New Roman" w:hAnsi="Times New Roman" w:cs="Times New Roman"/>
          <w:sz w:val="24"/>
          <w:szCs w:val="24"/>
        </w:rPr>
        <w:t>works, Steel</w:t>
      </w:r>
      <w:r w:rsidR="00D5294D" w:rsidRPr="00760E44">
        <w:rPr>
          <w:rFonts w:ascii="Times New Roman" w:hAnsi="Times New Roman" w:cs="Times New Roman"/>
          <w:sz w:val="24"/>
          <w:szCs w:val="24"/>
        </w:rPr>
        <w:t xml:space="preserve"> Fabrication and Canopy works.</w:t>
      </w:r>
    </w:p>
    <w:p w:rsidR="00D5294D" w:rsidRDefault="00D5294D" w:rsidP="00467255">
      <w:pPr>
        <w:spacing w:after="0"/>
        <w:rPr>
          <w:rFonts w:ascii="Times New Roman" w:hAnsi="Times New Roman" w:cs="Times New Roman"/>
        </w:rPr>
      </w:pPr>
    </w:p>
    <w:p w:rsidR="00D5294D" w:rsidRPr="00447462" w:rsidRDefault="00D5294D" w:rsidP="00447462">
      <w:pPr>
        <w:pStyle w:val="ListParagraph"/>
        <w:numPr>
          <w:ilvl w:val="0"/>
          <w:numId w:val="4"/>
        </w:numPr>
        <w:spacing w:after="0"/>
        <w:rPr>
          <w:rFonts w:ascii="Times New Roman" w:hAnsi="Times New Roman" w:cs="Times New Roman"/>
          <w:b/>
          <w:u w:val="single"/>
        </w:rPr>
      </w:pPr>
      <w:r w:rsidRPr="00447462">
        <w:rPr>
          <w:rFonts w:ascii="Times New Roman" w:hAnsi="Times New Roman" w:cs="Times New Roman"/>
          <w:b/>
          <w:u w:val="single"/>
        </w:rPr>
        <w:t>M/s Multiform .LLC – Dubai (UAE)</w:t>
      </w:r>
    </w:p>
    <w:p w:rsidR="00D5294D" w:rsidRDefault="00D5294D" w:rsidP="00467255">
      <w:pPr>
        <w:spacing w:after="0"/>
        <w:rPr>
          <w:rFonts w:ascii="Times New Roman" w:hAnsi="Times New Roman" w:cs="Times New Roman"/>
          <w:b/>
          <w:u w:val="single"/>
        </w:rPr>
      </w:pPr>
    </w:p>
    <w:p w:rsidR="00D5294D" w:rsidRPr="00760E44" w:rsidRDefault="00D5294D" w:rsidP="00C344B4">
      <w:pPr>
        <w:spacing w:after="0"/>
        <w:jc w:val="both"/>
        <w:rPr>
          <w:rFonts w:ascii="Times New Roman" w:hAnsi="Times New Roman" w:cs="Times New Roman"/>
          <w:sz w:val="24"/>
          <w:szCs w:val="24"/>
        </w:rPr>
      </w:pPr>
      <w:r w:rsidRPr="00760E44">
        <w:rPr>
          <w:rFonts w:ascii="Times New Roman" w:hAnsi="Times New Roman" w:cs="Times New Roman"/>
          <w:b/>
          <w:sz w:val="24"/>
          <w:szCs w:val="24"/>
        </w:rPr>
        <w:t>Aluminum &amp; Glass Industries Co</w:t>
      </w:r>
      <w:r w:rsidR="004A6A06" w:rsidRPr="00760E44">
        <w:rPr>
          <w:rFonts w:ascii="Times New Roman" w:hAnsi="Times New Roman" w:cs="Times New Roman"/>
          <w:sz w:val="24"/>
          <w:szCs w:val="24"/>
        </w:rPr>
        <w:t>… (</w:t>
      </w:r>
      <w:r w:rsidRPr="00760E44">
        <w:rPr>
          <w:rFonts w:ascii="Times New Roman" w:hAnsi="Times New Roman" w:cs="Times New Roman"/>
          <w:sz w:val="24"/>
          <w:szCs w:val="24"/>
        </w:rPr>
        <w:t xml:space="preserve">Multiform – Member of Emmar Group)-A leader in the field of Aluminum, Glass &amp; Metal Claddings works since lots of Years. Over the years </w:t>
      </w:r>
      <w:r w:rsidR="00F504AC" w:rsidRPr="00760E44">
        <w:rPr>
          <w:rFonts w:ascii="Times New Roman" w:hAnsi="Times New Roman" w:cs="Times New Roman"/>
          <w:sz w:val="24"/>
          <w:szCs w:val="24"/>
        </w:rPr>
        <w:t>Multiform</w:t>
      </w:r>
      <w:r w:rsidRPr="00760E44">
        <w:rPr>
          <w:rFonts w:ascii="Times New Roman" w:hAnsi="Times New Roman" w:cs="Times New Roman"/>
          <w:sz w:val="24"/>
          <w:szCs w:val="24"/>
        </w:rPr>
        <w:t xml:space="preserve"> have completed many and various Projects in Emirates.</w:t>
      </w:r>
    </w:p>
    <w:p w:rsidR="00D5294D" w:rsidRDefault="00D5294D" w:rsidP="00467255">
      <w:pPr>
        <w:spacing w:after="0"/>
        <w:rPr>
          <w:rFonts w:ascii="Times New Roman" w:hAnsi="Times New Roman" w:cs="Times New Roman"/>
        </w:rPr>
      </w:pPr>
    </w:p>
    <w:p w:rsidR="00D5294D" w:rsidRPr="00760E44" w:rsidRDefault="00D5294D" w:rsidP="00467255">
      <w:pPr>
        <w:spacing w:after="0"/>
        <w:rPr>
          <w:rFonts w:ascii="Times New Roman" w:hAnsi="Times New Roman" w:cs="Times New Roman"/>
          <w:b/>
          <w:sz w:val="24"/>
          <w:szCs w:val="24"/>
        </w:rPr>
      </w:pPr>
      <w:r w:rsidRPr="00760E44">
        <w:rPr>
          <w:rFonts w:ascii="Times New Roman" w:hAnsi="Times New Roman" w:cs="Times New Roman"/>
          <w:sz w:val="24"/>
          <w:szCs w:val="24"/>
        </w:rPr>
        <w:t xml:space="preserve">Position held: </w:t>
      </w:r>
      <w:r w:rsidRPr="00760E44">
        <w:rPr>
          <w:rFonts w:ascii="Times New Roman" w:hAnsi="Times New Roman" w:cs="Times New Roman"/>
          <w:b/>
          <w:sz w:val="24"/>
          <w:szCs w:val="24"/>
        </w:rPr>
        <w:t>Site Engineer</w:t>
      </w:r>
    </w:p>
    <w:p w:rsidR="00D5294D" w:rsidRPr="00760E44" w:rsidRDefault="00D5294D" w:rsidP="00467255">
      <w:pPr>
        <w:spacing w:after="0"/>
        <w:rPr>
          <w:rFonts w:ascii="Times New Roman" w:hAnsi="Times New Roman" w:cs="Times New Roman"/>
          <w:b/>
          <w:sz w:val="24"/>
          <w:szCs w:val="24"/>
        </w:rPr>
      </w:pPr>
    </w:p>
    <w:p w:rsidR="00D5294D" w:rsidRPr="00760E44" w:rsidRDefault="00D5294D" w:rsidP="00C344B4">
      <w:pPr>
        <w:spacing w:after="0"/>
        <w:jc w:val="both"/>
        <w:rPr>
          <w:rFonts w:ascii="Times New Roman" w:hAnsi="Times New Roman" w:cs="Times New Roman"/>
          <w:sz w:val="24"/>
          <w:szCs w:val="24"/>
        </w:rPr>
      </w:pPr>
      <w:r w:rsidRPr="00760E44">
        <w:rPr>
          <w:rFonts w:ascii="Times New Roman" w:hAnsi="Times New Roman" w:cs="Times New Roman"/>
          <w:sz w:val="24"/>
          <w:szCs w:val="24"/>
        </w:rPr>
        <w:t>Responsible for controlling and co</w:t>
      </w:r>
      <w:r w:rsidR="001E1245" w:rsidRPr="00760E44">
        <w:rPr>
          <w:rFonts w:ascii="Times New Roman" w:hAnsi="Times New Roman" w:cs="Times New Roman"/>
          <w:sz w:val="24"/>
          <w:szCs w:val="24"/>
        </w:rPr>
        <w:t xml:space="preserve">ordinating the works and reporting day-to-day operations of the site to the Project Manager, Verify and approve the site measurements before the execution of the work and job allocation in according to the shop drawings etc. Participating in all the site coordination meetings and main and </w:t>
      </w:r>
      <w:r w:rsidR="00C344B4" w:rsidRPr="00760E44">
        <w:rPr>
          <w:rFonts w:ascii="Times New Roman" w:hAnsi="Times New Roman" w:cs="Times New Roman"/>
          <w:sz w:val="24"/>
          <w:szCs w:val="24"/>
        </w:rPr>
        <w:t>sub-contractor</w:t>
      </w:r>
      <w:r w:rsidR="001E1245" w:rsidRPr="00760E44">
        <w:rPr>
          <w:rFonts w:ascii="Times New Roman" w:hAnsi="Times New Roman" w:cs="Times New Roman"/>
          <w:sz w:val="24"/>
          <w:szCs w:val="24"/>
        </w:rPr>
        <w:t xml:space="preserve"> meetings.</w:t>
      </w:r>
    </w:p>
    <w:p w:rsidR="008855FC" w:rsidRPr="00760E44" w:rsidRDefault="008855FC" w:rsidP="00467255">
      <w:pPr>
        <w:spacing w:after="0"/>
        <w:rPr>
          <w:rFonts w:ascii="Times New Roman" w:hAnsi="Times New Roman" w:cs="Times New Roman"/>
          <w:sz w:val="24"/>
          <w:szCs w:val="24"/>
        </w:rPr>
      </w:pPr>
    </w:p>
    <w:p w:rsidR="00447462" w:rsidRDefault="00447462" w:rsidP="00467255">
      <w:pPr>
        <w:spacing w:after="0"/>
        <w:rPr>
          <w:rFonts w:ascii="Times New Roman" w:hAnsi="Times New Roman" w:cs="Times New Roman"/>
          <w:b/>
          <w:sz w:val="24"/>
          <w:szCs w:val="24"/>
          <w:u w:val="single"/>
        </w:rPr>
      </w:pPr>
    </w:p>
    <w:p w:rsidR="00314298" w:rsidRPr="00760E44" w:rsidRDefault="00314298" w:rsidP="00467255">
      <w:pPr>
        <w:spacing w:after="0"/>
        <w:rPr>
          <w:rFonts w:ascii="Times New Roman" w:hAnsi="Times New Roman" w:cs="Times New Roman"/>
          <w:b/>
          <w:sz w:val="24"/>
          <w:szCs w:val="24"/>
          <w:u w:val="single"/>
        </w:rPr>
      </w:pPr>
      <w:r w:rsidRPr="00760E44">
        <w:rPr>
          <w:rFonts w:ascii="Times New Roman" w:hAnsi="Times New Roman" w:cs="Times New Roman"/>
          <w:b/>
          <w:sz w:val="24"/>
          <w:szCs w:val="24"/>
          <w:u w:val="single"/>
        </w:rPr>
        <w:t>Involved projects with Multiform</w:t>
      </w:r>
    </w:p>
    <w:p w:rsidR="00314298" w:rsidRDefault="00314298" w:rsidP="00467255">
      <w:pPr>
        <w:spacing w:after="0"/>
        <w:rPr>
          <w:rFonts w:ascii="Times New Roman" w:hAnsi="Times New Roman" w:cs="Times New Roman"/>
          <w:b/>
          <w:u w:val="single"/>
        </w:rPr>
      </w:pPr>
    </w:p>
    <w:p w:rsidR="00314298" w:rsidRPr="00760E44" w:rsidRDefault="00314298" w:rsidP="00467255">
      <w:pPr>
        <w:spacing w:after="0"/>
        <w:rPr>
          <w:rFonts w:ascii="Times New Roman" w:hAnsi="Times New Roman" w:cs="Times New Roman"/>
          <w:sz w:val="24"/>
          <w:szCs w:val="24"/>
        </w:rPr>
      </w:pPr>
      <w:r w:rsidRPr="00760E44">
        <w:rPr>
          <w:rFonts w:ascii="Times New Roman" w:hAnsi="Times New Roman" w:cs="Times New Roman"/>
          <w:sz w:val="24"/>
          <w:szCs w:val="24"/>
        </w:rPr>
        <w:t>2006, March to 2010 date with Multiform</w:t>
      </w:r>
    </w:p>
    <w:p w:rsidR="00314298" w:rsidRPr="00760E44" w:rsidRDefault="00314298" w:rsidP="00467255">
      <w:pPr>
        <w:spacing w:after="0"/>
        <w:rPr>
          <w:rFonts w:ascii="Times New Roman" w:hAnsi="Times New Roman" w:cs="Times New Roman"/>
          <w:sz w:val="24"/>
          <w:szCs w:val="24"/>
        </w:rPr>
      </w:pPr>
      <w:r w:rsidRPr="00760E44">
        <w:rPr>
          <w:rFonts w:ascii="Times New Roman" w:hAnsi="Times New Roman" w:cs="Times New Roman"/>
          <w:sz w:val="24"/>
          <w:szCs w:val="24"/>
        </w:rPr>
        <w:t xml:space="preserve">Project: </w:t>
      </w:r>
      <w:r w:rsidRPr="004A6A06">
        <w:rPr>
          <w:rFonts w:ascii="Times New Roman" w:hAnsi="Times New Roman" w:cs="Times New Roman"/>
          <w:b/>
          <w:sz w:val="24"/>
          <w:szCs w:val="24"/>
        </w:rPr>
        <w:t>DIFC Index Tower – Commercial Building</w:t>
      </w:r>
    </w:p>
    <w:p w:rsidR="00314298" w:rsidRPr="004A6A06" w:rsidRDefault="00314298" w:rsidP="00467255">
      <w:pPr>
        <w:spacing w:after="0"/>
        <w:rPr>
          <w:rFonts w:ascii="Times New Roman" w:hAnsi="Times New Roman" w:cs="Times New Roman"/>
          <w:b/>
          <w:sz w:val="24"/>
          <w:szCs w:val="24"/>
        </w:rPr>
      </w:pPr>
      <w:r w:rsidRPr="00760E44">
        <w:rPr>
          <w:rFonts w:ascii="Times New Roman" w:hAnsi="Times New Roman" w:cs="Times New Roman"/>
          <w:sz w:val="24"/>
          <w:szCs w:val="24"/>
        </w:rPr>
        <w:t xml:space="preserve">Job No: </w:t>
      </w:r>
      <w:r w:rsidRPr="004A6A06">
        <w:rPr>
          <w:rFonts w:ascii="Times New Roman" w:hAnsi="Times New Roman" w:cs="Times New Roman"/>
          <w:b/>
          <w:sz w:val="24"/>
          <w:szCs w:val="24"/>
        </w:rPr>
        <w:t>J-2020</w:t>
      </w:r>
    </w:p>
    <w:p w:rsidR="00314298" w:rsidRPr="00760E44" w:rsidRDefault="00314298" w:rsidP="00467255">
      <w:pPr>
        <w:spacing w:after="0"/>
        <w:rPr>
          <w:rFonts w:ascii="Times New Roman" w:hAnsi="Times New Roman" w:cs="Times New Roman"/>
          <w:sz w:val="24"/>
          <w:szCs w:val="24"/>
        </w:rPr>
      </w:pPr>
    </w:p>
    <w:p w:rsidR="00CC21EB" w:rsidRPr="00760E44" w:rsidRDefault="00314298"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Work involves installation of Unitized Curtain wall and Stick Curtain wall, Sliding Doors, Aluminum Composite Cladding works, Stainless Steel Cladding, Steel Structure works</w:t>
      </w:r>
      <w:r w:rsidR="00CC21EB" w:rsidRPr="00760E44">
        <w:rPr>
          <w:rFonts w:ascii="Times New Roman" w:hAnsi="Times New Roman" w:cs="Times New Roman"/>
          <w:sz w:val="24"/>
          <w:szCs w:val="24"/>
        </w:rPr>
        <w:t xml:space="preserve"> and internal Aluminum and G I flashing works.</w:t>
      </w:r>
    </w:p>
    <w:p w:rsidR="00CC21EB" w:rsidRDefault="00CC21EB" w:rsidP="00467255">
      <w:pPr>
        <w:spacing w:after="0"/>
        <w:rPr>
          <w:rFonts w:ascii="Times New Roman" w:hAnsi="Times New Roman" w:cs="Times New Roman"/>
        </w:rPr>
      </w:pPr>
    </w:p>
    <w:p w:rsidR="00CC21EB" w:rsidRPr="00760E44" w:rsidRDefault="00CC21EB" w:rsidP="00467255">
      <w:pPr>
        <w:spacing w:after="0"/>
        <w:rPr>
          <w:rFonts w:ascii="Times New Roman" w:hAnsi="Times New Roman" w:cs="Times New Roman"/>
          <w:sz w:val="24"/>
          <w:szCs w:val="24"/>
        </w:rPr>
      </w:pPr>
      <w:r w:rsidRPr="00760E44">
        <w:rPr>
          <w:rFonts w:ascii="Times New Roman" w:hAnsi="Times New Roman" w:cs="Times New Roman"/>
          <w:sz w:val="24"/>
          <w:szCs w:val="24"/>
        </w:rPr>
        <w:t xml:space="preserve">Project: </w:t>
      </w:r>
      <w:r w:rsidRPr="00760E44">
        <w:rPr>
          <w:rFonts w:ascii="Times New Roman" w:hAnsi="Times New Roman" w:cs="Times New Roman"/>
          <w:b/>
          <w:sz w:val="24"/>
          <w:szCs w:val="24"/>
        </w:rPr>
        <w:t>DIFC Index Tower (80 floors Largest Project)</w:t>
      </w:r>
    </w:p>
    <w:p w:rsidR="00CC21EB" w:rsidRPr="00760E44" w:rsidRDefault="00CC21EB" w:rsidP="00467255">
      <w:pPr>
        <w:spacing w:after="0"/>
        <w:rPr>
          <w:rFonts w:ascii="Times New Roman" w:hAnsi="Times New Roman" w:cs="Times New Roman"/>
          <w:sz w:val="24"/>
          <w:szCs w:val="24"/>
        </w:rPr>
      </w:pPr>
      <w:r w:rsidRPr="00760E44">
        <w:rPr>
          <w:rFonts w:ascii="Times New Roman" w:hAnsi="Times New Roman" w:cs="Times New Roman"/>
          <w:sz w:val="24"/>
          <w:szCs w:val="24"/>
        </w:rPr>
        <w:t xml:space="preserve">Client: </w:t>
      </w:r>
      <w:r w:rsidRPr="004A6A06">
        <w:rPr>
          <w:rFonts w:ascii="Times New Roman" w:hAnsi="Times New Roman" w:cs="Times New Roman"/>
          <w:b/>
          <w:sz w:val="24"/>
          <w:szCs w:val="24"/>
        </w:rPr>
        <w:t>Union Properties (U P)</w:t>
      </w:r>
    </w:p>
    <w:p w:rsidR="00CC21EB" w:rsidRPr="00760E44" w:rsidRDefault="00CC21EB" w:rsidP="00467255">
      <w:pPr>
        <w:spacing w:after="0"/>
        <w:rPr>
          <w:rFonts w:ascii="Times New Roman" w:hAnsi="Times New Roman" w:cs="Times New Roman"/>
          <w:sz w:val="24"/>
          <w:szCs w:val="24"/>
        </w:rPr>
      </w:pPr>
      <w:r w:rsidRPr="00760E44">
        <w:rPr>
          <w:rFonts w:ascii="Times New Roman" w:hAnsi="Times New Roman" w:cs="Times New Roman"/>
          <w:sz w:val="24"/>
          <w:szCs w:val="24"/>
        </w:rPr>
        <w:t xml:space="preserve">Consultant: </w:t>
      </w:r>
      <w:r w:rsidRPr="004A6A06">
        <w:rPr>
          <w:rFonts w:ascii="Times New Roman" w:hAnsi="Times New Roman" w:cs="Times New Roman"/>
          <w:b/>
          <w:sz w:val="24"/>
          <w:szCs w:val="24"/>
        </w:rPr>
        <w:t>Turner</w:t>
      </w:r>
    </w:p>
    <w:p w:rsidR="00CC21EB" w:rsidRPr="00760E44" w:rsidRDefault="00CC21EB" w:rsidP="00467255">
      <w:pPr>
        <w:spacing w:after="0"/>
        <w:rPr>
          <w:rFonts w:ascii="Times New Roman" w:hAnsi="Times New Roman" w:cs="Times New Roman"/>
          <w:sz w:val="24"/>
          <w:szCs w:val="24"/>
        </w:rPr>
      </w:pPr>
    </w:p>
    <w:p w:rsidR="00CC21EB" w:rsidRPr="00760E44" w:rsidRDefault="00CC21EB"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 xml:space="preserve">Work involves installation of </w:t>
      </w:r>
      <w:r w:rsidR="00BB5B23" w:rsidRPr="00760E44">
        <w:rPr>
          <w:rFonts w:ascii="Times New Roman" w:hAnsi="Times New Roman" w:cs="Times New Roman"/>
          <w:sz w:val="24"/>
          <w:szCs w:val="24"/>
        </w:rPr>
        <w:t xml:space="preserve">Alu.brackets, </w:t>
      </w:r>
      <w:r w:rsidRPr="00760E44">
        <w:rPr>
          <w:rFonts w:ascii="Times New Roman" w:hAnsi="Times New Roman" w:cs="Times New Roman"/>
          <w:sz w:val="24"/>
          <w:szCs w:val="24"/>
        </w:rPr>
        <w:t xml:space="preserve">Unitized Curtain wall, Stick Curtain wall, Steel Structure work, Skylights, Spider system, Aluminum Doors, Windows, Handrails, Aluminum Composite Cladding, and Internal Flashing work </w:t>
      </w:r>
      <w:r w:rsidR="00447462" w:rsidRPr="00760E44">
        <w:rPr>
          <w:rFonts w:ascii="Times New Roman" w:hAnsi="Times New Roman" w:cs="Times New Roman"/>
          <w:sz w:val="24"/>
          <w:szCs w:val="24"/>
        </w:rPr>
        <w:t>etc.</w:t>
      </w:r>
      <w:r w:rsidR="00BB5B23" w:rsidRPr="00760E44">
        <w:rPr>
          <w:rFonts w:ascii="Times New Roman" w:hAnsi="Times New Roman" w:cs="Times New Roman"/>
          <w:sz w:val="24"/>
          <w:szCs w:val="24"/>
        </w:rPr>
        <w:t>…</w:t>
      </w:r>
    </w:p>
    <w:p w:rsidR="00BB5B23" w:rsidRDefault="00BB5B23" w:rsidP="00467255">
      <w:pPr>
        <w:spacing w:after="0"/>
        <w:rPr>
          <w:rFonts w:ascii="Times New Roman" w:hAnsi="Times New Roman" w:cs="Times New Roman"/>
        </w:rPr>
      </w:pPr>
    </w:p>
    <w:p w:rsidR="00BB5B23" w:rsidRPr="00760E44" w:rsidRDefault="00BB5B23" w:rsidP="00467255">
      <w:pPr>
        <w:spacing w:after="0"/>
        <w:rPr>
          <w:rFonts w:ascii="Times New Roman" w:hAnsi="Times New Roman" w:cs="Times New Roman"/>
          <w:sz w:val="24"/>
          <w:szCs w:val="24"/>
        </w:rPr>
      </w:pPr>
      <w:r w:rsidRPr="00760E44">
        <w:rPr>
          <w:rFonts w:ascii="Times New Roman" w:hAnsi="Times New Roman" w:cs="Times New Roman"/>
          <w:sz w:val="24"/>
          <w:szCs w:val="24"/>
        </w:rPr>
        <w:t xml:space="preserve">Project: </w:t>
      </w:r>
      <w:r w:rsidRPr="00760E44">
        <w:rPr>
          <w:rFonts w:ascii="Times New Roman" w:hAnsi="Times New Roman" w:cs="Times New Roman"/>
          <w:b/>
          <w:sz w:val="24"/>
          <w:szCs w:val="24"/>
        </w:rPr>
        <w:t>Meydan City (Dubai Horse Race Club)</w:t>
      </w:r>
    </w:p>
    <w:p w:rsidR="00BB5B23" w:rsidRPr="00760E44" w:rsidRDefault="00BB5B23" w:rsidP="00467255">
      <w:pPr>
        <w:spacing w:after="0"/>
        <w:rPr>
          <w:rFonts w:ascii="Times New Roman" w:hAnsi="Times New Roman" w:cs="Times New Roman"/>
          <w:sz w:val="24"/>
          <w:szCs w:val="24"/>
        </w:rPr>
      </w:pPr>
      <w:r w:rsidRPr="00760E44">
        <w:rPr>
          <w:rFonts w:ascii="Times New Roman" w:hAnsi="Times New Roman" w:cs="Times New Roman"/>
          <w:sz w:val="24"/>
          <w:szCs w:val="24"/>
        </w:rPr>
        <w:t xml:space="preserve">Client: </w:t>
      </w:r>
      <w:r w:rsidRPr="004A6A06">
        <w:rPr>
          <w:rFonts w:ascii="Times New Roman" w:hAnsi="Times New Roman" w:cs="Times New Roman"/>
          <w:b/>
          <w:sz w:val="24"/>
          <w:szCs w:val="24"/>
        </w:rPr>
        <w:t>Sheik Rashid Al Maktoum</w:t>
      </w:r>
    </w:p>
    <w:p w:rsidR="00BB5B23" w:rsidRPr="00760E44" w:rsidRDefault="00BB5B23"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 xml:space="preserve">Work involves installation of Curtain wall, Skylights, Aluminum Doors and Windows, Aluminum Composite Cladding </w:t>
      </w:r>
      <w:r w:rsidR="004A6A06" w:rsidRPr="00760E44">
        <w:rPr>
          <w:rFonts w:ascii="Times New Roman" w:hAnsi="Times New Roman" w:cs="Times New Roman"/>
          <w:sz w:val="24"/>
          <w:szCs w:val="24"/>
        </w:rPr>
        <w:t>works, Copping</w:t>
      </w:r>
      <w:r w:rsidRPr="00760E44">
        <w:rPr>
          <w:rFonts w:ascii="Times New Roman" w:hAnsi="Times New Roman" w:cs="Times New Roman"/>
          <w:sz w:val="24"/>
          <w:szCs w:val="24"/>
        </w:rPr>
        <w:t xml:space="preserve"> and Ceiling</w:t>
      </w:r>
      <w:r w:rsidR="00412860" w:rsidRPr="00760E44">
        <w:rPr>
          <w:rFonts w:ascii="Times New Roman" w:hAnsi="Times New Roman" w:cs="Times New Roman"/>
          <w:sz w:val="24"/>
          <w:szCs w:val="24"/>
        </w:rPr>
        <w:t xml:space="preserve"> panels</w:t>
      </w:r>
      <w:r w:rsidRPr="00760E44">
        <w:rPr>
          <w:rFonts w:ascii="Times New Roman" w:hAnsi="Times New Roman" w:cs="Times New Roman"/>
          <w:sz w:val="24"/>
          <w:szCs w:val="24"/>
        </w:rPr>
        <w:t xml:space="preserve">, Canopies </w:t>
      </w:r>
      <w:r w:rsidR="00447462" w:rsidRPr="00760E44">
        <w:rPr>
          <w:rFonts w:ascii="Times New Roman" w:hAnsi="Times New Roman" w:cs="Times New Roman"/>
          <w:sz w:val="24"/>
          <w:szCs w:val="24"/>
        </w:rPr>
        <w:t>etc.</w:t>
      </w:r>
      <w:r w:rsidRPr="00760E44">
        <w:rPr>
          <w:rFonts w:ascii="Times New Roman" w:hAnsi="Times New Roman" w:cs="Times New Roman"/>
          <w:sz w:val="24"/>
          <w:szCs w:val="24"/>
        </w:rPr>
        <w:t>…</w:t>
      </w:r>
    </w:p>
    <w:p w:rsidR="00FF026D" w:rsidRDefault="00FF026D" w:rsidP="00467255">
      <w:pPr>
        <w:spacing w:after="0"/>
        <w:rPr>
          <w:rFonts w:ascii="Times New Roman" w:hAnsi="Times New Roman" w:cs="Times New Roman"/>
        </w:rPr>
      </w:pPr>
    </w:p>
    <w:p w:rsidR="00FF026D" w:rsidRPr="00760E44" w:rsidRDefault="005E5AA5" w:rsidP="00467255">
      <w:pPr>
        <w:spacing w:after="0"/>
        <w:rPr>
          <w:rFonts w:ascii="Times New Roman" w:hAnsi="Times New Roman" w:cs="Times New Roman"/>
          <w:b/>
          <w:sz w:val="24"/>
          <w:szCs w:val="24"/>
          <w:u w:val="single"/>
        </w:rPr>
      </w:pPr>
      <w:r w:rsidRPr="00760E44">
        <w:rPr>
          <w:rFonts w:ascii="Times New Roman" w:hAnsi="Times New Roman" w:cs="Times New Roman"/>
          <w:b/>
          <w:sz w:val="24"/>
          <w:szCs w:val="24"/>
          <w:u w:val="single"/>
        </w:rPr>
        <w:t>4</w:t>
      </w:r>
      <w:r w:rsidR="00FF026D" w:rsidRPr="00760E44">
        <w:rPr>
          <w:rFonts w:ascii="Times New Roman" w:hAnsi="Times New Roman" w:cs="Times New Roman"/>
          <w:b/>
          <w:sz w:val="24"/>
          <w:szCs w:val="24"/>
          <w:u w:val="single"/>
        </w:rPr>
        <w:t>. M/s Al Abbar Aluminum. LLC – DUBAI (U A E)</w:t>
      </w:r>
    </w:p>
    <w:p w:rsidR="00FF026D" w:rsidRPr="00760E44" w:rsidRDefault="00FF026D" w:rsidP="00467255">
      <w:pPr>
        <w:spacing w:after="0"/>
        <w:rPr>
          <w:rFonts w:ascii="Times New Roman" w:hAnsi="Times New Roman" w:cs="Times New Roman"/>
          <w:b/>
          <w:sz w:val="24"/>
          <w:szCs w:val="24"/>
          <w:u w:val="single"/>
        </w:rPr>
      </w:pPr>
    </w:p>
    <w:p w:rsidR="00FF026D" w:rsidRPr="00760E44" w:rsidRDefault="00FF026D" w:rsidP="00447462">
      <w:pPr>
        <w:spacing w:after="0"/>
        <w:jc w:val="both"/>
        <w:rPr>
          <w:rFonts w:ascii="Times New Roman" w:hAnsi="Times New Roman" w:cs="Times New Roman"/>
          <w:sz w:val="24"/>
          <w:szCs w:val="24"/>
        </w:rPr>
      </w:pPr>
      <w:r w:rsidRPr="00760E44">
        <w:rPr>
          <w:rFonts w:ascii="Times New Roman" w:hAnsi="Times New Roman" w:cs="Times New Roman"/>
          <w:b/>
          <w:sz w:val="24"/>
          <w:szCs w:val="24"/>
        </w:rPr>
        <w:t>Al Abbar</w:t>
      </w:r>
      <w:r w:rsidR="0085754E">
        <w:rPr>
          <w:rFonts w:ascii="Times New Roman" w:hAnsi="Times New Roman" w:cs="Times New Roman"/>
          <w:b/>
          <w:sz w:val="24"/>
          <w:szCs w:val="24"/>
        </w:rPr>
        <w:t xml:space="preserve"> </w:t>
      </w:r>
      <w:r w:rsidRPr="00760E44">
        <w:rPr>
          <w:rFonts w:ascii="Times New Roman" w:hAnsi="Times New Roman" w:cs="Times New Roman"/>
          <w:sz w:val="24"/>
          <w:szCs w:val="24"/>
        </w:rPr>
        <w:t>is a leading manufacturer of Architectural Aluminum Buildings products and systems for the construction industry &amp; it has done prestigious projects</w:t>
      </w:r>
      <w:r w:rsidR="00760E44" w:rsidRPr="00760E44">
        <w:rPr>
          <w:rFonts w:ascii="Times New Roman" w:hAnsi="Times New Roman" w:cs="Times New Roman"/>
          <w:sz w:val="24"/>
          <w:szCs w:val="24"/>
        </w:rPr>
        <w:t xml:space="preserve"> in all over Middle East, India </w:t>
      </w:r>
      <w:r w:rsidR="008264E0" w:rsidRPr="00760E44">
        <w:rPr>
          <w:rFonts w:ascii="Times New Roman" w:hAnsi="Times New Roman" w:cs="Times New Roman"/>
          <w:sz w:val="24"/>
          <w:szCs w:val="24"/>
        </w:rPr>
        <w:t>and UK</w:t>
      </w:r>
      <w:r w:rsidRPr="00760E44">
        <w:rPr>
          <w:rFonts w:ascii="Times New Roman" w:hAnsi="Times New Roman" w:cs="Times New Roman"/>
          <w:sz w:val="24"/>
          <w:szCs w:val="24"/>
        </w:rPr>
        <w:t>.</w:t>
      </w:r>
    </w:p>
    <w:p w:rsidR="00FF026D" w:rsidRPr="00760E44" w:rsidRDefault="00FF026D" w:rsidP="00467255">
      <w:pPr>
        <w:spacing w:after="0"/>
        <w:rPr>
          <w:rFonts w:ascii="Times New Roman" w:hAnsi="Times New Roman" w:cs="Times New Roman"/>
          <w:sz w:val="24"/>
          <w:szCs w:val="24"/>
        </w:rPr>
      </w:pPr>
    </w:p>
    <w:p w:rsidR="00FF026D" w:rsidRPr="00760E44" w:rsidRDefault="00760E44"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Al Abbar</w:t>
      </w:r>
      <w:r w:rsidR="0085754E">
        <w:rPr>
          <w:rFonts w:ascii="Times New Roman" w:hAnsi="Times New Roman" w:cs="Times New Roman"/>
          <w:sz w:val="24"/>
          <w:szCs w:val="24"/>
        </w:rPr>
        <w:t xml:space="preserve"> </w:t>
      </w:r>
      <w:r w:rsidR="004A6A06" w:rsidRPr="00760E44">
        <w:rPr>
          <w:rFonts w:ascii="Times New Roman" w:hAnsi="Times New Roman" w:cs="Times New Roman"/>
          <w:sz w:val="24"/>
          <w:szCs w:val="24"/>
        </w:rPr>
        <w:t>Aluminum is</w:t>
      </w:r>
      <w:r w:rsidRPr="00760E44">
        <w:rPr>
          <w:rFonts w:ascii="Times New Roman" w:hAnsi="Times New Roman" w:cs="Times New Roman"/>
          <w:sz w:val="24"/>
          <w:szCs w:val="24"/>
        </w:rPr>
        <w:t xml:space="preserve"> famous for U</w:t>
      </w:r>
      <w:r w:rsidR="00FF026D" w:rsidRPr="00760E44">
        <w:rPr>
          <w:rFonts w:ascii="Times New Roman" w:hAnsi="Times New Roman" w:cs="Times New Roman"/>
          <w:sz w:val="24"/>
          <w:szCs w:val="24"/>
        </w:rPr>
        <w:t>nitized Curtain Wall</w:t>
      </w:r>
      <w:r w:rsidRPr="00760E44">
        <w:rPr>
          <w:rFonts w:ascii="Times New Roman" w:hAnsi="Times New Roman" w:cs="Times New Roman"/>
          <w:sz w:val="24"/>
          <w:szCs w:val="24"/>
        </w:rPr>
        <w:t xml:space="preserve">, Semi Unitized Curtain Wall, Stick Curtain wall, Stainless Steel works, Canopies, </w:t>
      </w:r>
      <w:r w:rsidR="004A6A06" w:rsidRPr="00760E44">
        <w:rPr>
          <w:rFonts w:ascii="Times New Roman" w:hAnsi="Times New Roman" w:cs="Times New Roman"/>
          <w:sz w:val="24"/>
          <w:szCs w:val="24"/>
        </w:rPr>
        <w:t>Composite</w:t>
      </w:r>
      <w:r w:rsidRPr="00760E44">
        <w:rPr>
          <w:rFonts w:ascii="Times New Roman" w:hAnsi="Times New Roman" w:cs="Times New Roman"/>
          <w:sz w:val="24"/>
          <w:szCs w:val="24"/>
        </w:rPr>
        <w:t xml:space="preserve"> Cladding works, Steel fabrication and installation works, Doors and Windows, Spider System etc..</w:t>
      </w:r>
      <w:r w:rsidR="00FF026D" w:rsidRPr="00760E44">
        <w:rPr>
          <w:rFonts w:ascii="Times New Roman" w:hAnsi="Times New Roman" w:cs="Times New Roman"/>
          <w:sz w:val="24"/>
          <w:szCs w:val="24"/>
        </w:rPr>
        <w:t>.</w:t>
      </w:r>
    </w:p>
    <w:p w:rsidR="00060CE5" w:rsidRDefault="00060CE5" w:rsidP="00467255">
      <w:pPr>
        <w:spacing w:after="0"/>
        <w:rPr>
          <w:rFonts w:ascii="Times New Roman" w:hAnsi="Times New Roman" w:cs="Times New Roman"/>
        </w:rPr>
      </w:pPr>
    </w:p>
    <w:p w:rsidR="00FF026D" w:rsidRDefault="00FF026D" w:rsidP="00467255">
      <w:pPr>
        <w:spacing w:after="0"/>
        <w:rPr>
          <w:rFonts w:ascii="Times New Roman" w:hAnsi="Times New Roman" w:cs="Times New Roman"/>
          <w:b/>
          <w:sz w:val="24"/>
          <w:szCs w:val="24"/>
          <w:u w:val="single"/>
        </w:rPr>
      </w:pPr>
      <w:r w:rsidRPr="00760E44">
        <w:rPr>
          <w:rFonts w:ascii="Times New Roman" w:hAnsi="Times New Roman" w:cs="Times New Roman"/>
          <w:b/>
          <w:sz w:val="24"/>
          <w:szCs w:val="24"/>
          <w:u w:val="single"/>
        </w:rPr>
        <w:t xml:space="preserve">Project Handled in Al Abbar Aluminum as a </w:t>
      </w:r>
      <w:r w:rsidR="007A143F">
        <w:rPr>
          <w:rFonts w:ascii="Times New Roman" w:hAnsi="Times New Roman" w:cs="Times New Roman"/>
          <w:b/>
          <w:sz w:val="24"/>
          <w:szCs w:val="24"/>
          <w:u w:val="single"/>
        </w:rPr>
        <w:t>Senior S</w:t>
      </w:r>
      <w:r w:rsidR="007A143F" w:rsidRPr="00760E44">
        <w:rPr>
          <w:rFonts w:ascii="Times New Roman" w:hAnsi="Times New Roman" w:cs="Times New Roman"/>
          <w:b/>
          <w:sz w:val="24"/>
          <w:szCs w:val="24"/>
          <w:u w:val="single"/>
        </w:rPr>
        <w:t>ite</w:t>
      </w:r>
      <w:r w:rsidR="007A143F">
        <w:rPr>
          <w:rFonts w:ascii="Times New Roman" w:hAnsi="Times New Roman" w:cs="Times New Roman"/>
          <w:b/>
          <w:sz w:val="24"/>
          <w:szCs w:val="24"/>
          <w:u w:val="single"/>
        </w:rPr>
        <w:t xml:space="preserve"> S</w:t>
      </w:r>
      <w:r w:rsidRPr="00760E44">
        <w:rPr>
          <w:rFonts w:ascii="Times New Roman" w:hAnsi="Times New Roman" w:cs="Times New Roman"/>
          <w:b/>
          <w:sz w:val="24"/>
          <w:szCs w:val="24"/>
          <w:u w:val="single"/>
        </w:rPr>
        <w:t>upervisor (1995 to 2006)</w:t>
      </w:r>
    </w:p>
    <w:p w:rsidR="00760E44" w:rsidRPr="00760E44" w:rsidRDefault="00760E44" w:rsidP="00467255">
      <w:pPr>
        <w:spacing w:after="0"/>
        <w:rPr>
          <w:rFonts w:ascii="Times New Roman" w:hAnsi="Times New Roman" w:cs="Times New Roman"/>
          <w:b/>
          <w:sz w:val="24"/>
          <w:szCs w:val="24"/>
          <w:u w:val="single"/>
        </w:rPr>
      </w:pPr>
    </w:p>
    <w:p w:rsidR="00FF026D" w:rsidRPr="00760E44" w:rsidRDefault="00FF026D" w:rsidP="00467255">
      <w:pPr>
        <w:spacing w:after="0"/>
        <w:rPr>
          <w:rFonts w:ascii="Times New Roman" w:hAnsi="Times New Roman" w:cs="Times New Roman"/>
          <w:sz w:val="24"/>
          <w:szCs w:val="24"/>
        </w:rPr>
      </w:pPr>
      <w:r w:rsidRPr="00760E44">
        <w:rPr>
          <w:rFonts w:ascii="Times New Roman" w:hAnsi="Times New Roman" w:cs="Times New Roman"/>
          <w:sz w:val="24"/>
          <w:szCs w:val="24"/>
        </w:rPr>
        <w:t>1.Al Attar Tower</w:t>
      </w:r>
      <w:r w:rsidR="00940230" w:rsidRPr="00760E44">
        <w:rPr>
          <w:rFonts w:ascii="Times New Roman" w:hAnsi="Times New Roman" w:cs="Times New Roman"/>
          <w:sz w:val="24"/>
          <w:szCs w:val="24"/>
        </w:rPr>
        <w:t xml:space="preserve">   - Located in Sheik Zayed road.</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2.  Emirates Tower - Located in Sheik Zayed road</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3.  Al Mujrim Apartment - Located in Satwa</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4.  Al Naboodah Twin Tower - Located in near Clock Tower</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5.  Crystal Plaza - Located in Sharjah</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6.  Gate Project - Located near Emirates Tower (Sheik Zayed Road)</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7.  Burj Al Alam - Located near Dubai Marina</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8.  Sharjah Tower - Located in Sharjah</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9.  Dubai International Air Port</w:t>
      </w:r>
    </w:p>
    <w:p w:rsidR="00940230" w:rsidRPr="00760E44" w:rsidRDefault="00940230" w:rsidP="00467255">
      <w:pPr>
        <w:spacing w:after="0"/>
        <w:rPr>
          <w:rFonts w:ascii="Times New Roman" w:hAnsi="Times New Roman" w:cs="Times New Roman"/>
          <w:sz w:val="24"/>
          <w:szCs w:val="24"/>
        </w:rPr>
      </w:pPr>
      <w:r w:rsidRPr="00760E44">
        <w:rPr>
          <w:rFonts w:ascii="Times New Roman" w:hAnsi="Times New Roman" w:cs="Times New Roman"/>
          <w:sz w:val="24"/>
          <w:szCs w:val="24"/>
        </w:rPr>
        <w:t>10. Deira City Centre - Located in Dubai</w:t>
      </w:r>
    </w:p>
    <w:p w:rsidR="00060CE5" w:rsidRDefault="00060CE5" w:rsidP="00467255">
      <w:pPr>
        <w:spacing w:after="0"/>
        <w:rPr>
          <w:rFonts w:ascii="Times New Roman" w:hAnsi="Times New Roman" w:cs="Times New Roman"/>
        </w:rPr>
      </w:pPr>
    </w:p>
    <w:p w:rsidR="00060CE5" w:rsidRPr="00760E44" w:rsidRDefault="00060CE5" w:rsidP="00467255">
      <w:pPr>
        <w:spacing w:after="0"/>
        <w:rPr>
          <w:rFonts w:ascii="Times New Roman" w:hAnsi="Times New Roman" w:cs="Times New Roman"/>
          <w:b/>
          <w:sz w:val="24"/>
          <w:szCs w:val="24"/>
          <w:u w:val="single"/>
        </w:rPr>
      </w:pPr>
      <w:r w:rsidRPr="00760E44">
        <w:rPr>
          <w:rFonts w:ascii="Times New Roman" w:hAnsi="Times New Roman" w:cs="Times New Roman"/>
          <w:b/>
          <w:sz w:val="24"/>
          <w:szCs w:val="24"/>
          <w:u w:val="single"/>
        </w:rPr>
        <w:t>As a Site Supervisor</w:t>
      </w:r>
    </w:p>
    <w:p w:rsidR="00060CE5" w:rsidRPr="00760E44" w:rsidRDefault="00060CE5" w:rsidP="00467255">
      <w:pPr>
        <w:spacing w:after="0"/>
        <w:rPr>
          <w:rFonts w:ascii="Times New Roman" w:hAnsi="Times New Roman" w:cs="Times New Roman"/>
          <w:b/>
          <w:sz w:val="24"/>
          <w:szCs w:val="24"/>
          <w:u w:val="single"/>
        </w:rPr>
      </w:pPr>
    </w:p>
    <w:p w:rsidR="00060CE5" w:rsidRPr="00760E44" w:rsidRDefault="00060CE5"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1.  Responsible for installation in accordance with the approved shop drawings</w:t>
      </w:r>
    </w:p>
    <w:p w:rsidR="00060CE5" w:rsidRPr="00760E44" w:rsidRDefault="00060CE5"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2.  Follow up of all site related material on a daily basis.</w:t>
      </w:r>
    </w:p>
    <w:p w:rsidR="00060CE5" w:rsidRPr="00760E44" w:rsidRDefault="00060CE5" w:rsidP="00447462">
      <w:pPr>
        <w:spacing w:after="0"/>
        <w:ind w:left="284" w:hanging="284"/>
        <w:jc w:val="both"/>
        <w:rPr>
          <w:rFonts w:ascii="Times New Roman" w:hAnsi="Times New Roman" w:cs="Times New Roman"/>
          <w:sz w:val="24"/>
          <w:szCs w:val="24"/>
        </w:rPr>
      </w:pPr>
      <w:r w:rsidRPr="00760E44">
        <w:rPr>
          <w:rFonts w:ascii="Times New Roman" w:hAnsi="Times New Roman" w:cs="Times New Roman"/>
          <w:sz w:val="24"/>
          <w:szCs w:val="24"/>
        </w:rPr>
        <w:t>3.  Supervision of installation of Glazed &amp; Unitized Curtain Walls, Semi Unitized Curtain Walls,    Skylights, Aluminum Composite Cladding, Door &amp; Windows, Handrails, Steel works, Internal Flashing work, etc.</w:t>
      </w:r>
    </w:p>
    <w:p w:rsidR="00060CE5" w:rsidRPr="00760E44" w:rsidRDefault="00060CE5"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4.  Identifying and dividing the priorities of site jobs.</w:t>
      </w:r>
    </w:p>
    <w:p w:rsidR="00060CE5" w:rsidRPr="00760E44" w:rsidRDefault="00060CE5"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5.  Day to day week by week reports submission to concerned Project Manager.</w:t>
      </w:r>
    </w:p>
    <w:p w:rsidR="00060CE5" w:rsidRPr="00760E44" w:rsidRDefault="00060CE5" w:rsidP="00447462">
      <w:pPr>
        <w:spacing w:after="0"/>
        <w:ind w:left="284" w:hanging="284"/>
        <w:jc w:val="both"/>
        <w:rPr>
          <w:rFonts w:ascii="Times New Roman" w:hAnsi="Times New Roman" w:cs="Times New Roman"/>
          <w:sz w:val="24"/>
          <w:szCs w:val="24"/>
        </w:rPr>
      </w:pPr>
      <w:r w:rsidRPr="00760E44">
        <w:rPr>
          <w:rFonts w:ascii="Times New Roman" w:hAnsi="Times New Roman" w:cs="Times New Roman"/>
          <w:sz w:val="24"/>
          <w:szCs w:val="24"/>
        </w:rPr>
        <w:t>6. Specialist in installation of spider and Glass sixing as well as Unitized and conventional Curtain Wall systems.</w:t>
      </w:r>
    </w:p>
    <w:p w:rsidR="00060CE5" w:rsidRPr="00760E44" w:rsidRDefault="00060CE5"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 xml:space="preserve">7.  </w:t>
      </w:r>
      <w:r w:rsidR="0041282C" w:rsidRPr="00760E44">
        <w:rPr>
          <w:rFonts w:ascii="Times New Roman" w:hAnsi="Times New Roman" w:cs="Times New Roman"/>
          <w:sz w:val="24"/>
          <w:szCs w:val="24"/>
        </w:rPr>
        <w:t>To control and maintain site materials, their distribution and safe keeping.</w:t>
      </w:r>
    </w:p>
    <w:p w:rsidR="0041282C" w:rsidRPr="00760E44" w:rsidRDefault="0041282C"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8.  Specialist in Schuco (Germany) System tilts slide doors and maintenance.</w:t>
      </w:r>
    </w:p>
    <w:p w:rsidR="0041282C" w:rsidRPr="00760E44" w:rsidRDefault="0041282C"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9.  Allocation and handling on man power.</w:t>
      </w:r>
    </w:p>
    <w:p w:rsidR="0041282C" w:rsidRPr="00760E44" w:rsidRDefault="00447462" w:rsidP="00447462">
      <w:pPr>
        <w:spacing w:after="0"/>
        <w:jc w:val="both"/>
        <w:rPr>
          <w:rFonts w:ascii="Times New Roman" w:hAnsi="Times New Roman" w:cs="Times New Roman"/>
          <w:sz w:val="24"/>
          <w:szCs w:val="24"/>
        </w:rPr>
      </w:pPr>
      <w:r>
        <w:rPr>
          <w:rFonts w:ascii="Times New Roman" w:hAnsi="Times New Roman" w:cs="Times New Roman"/>
          <w:sz w:val="24"/>
          <w:szCs w:val="24"/>
        </w:rPr>
        <w:t>1</w:t>
      </w:r>
      <w:r w:rsidR="0041282C" w:rsidRPr="00760E44">
        <w:rPr>
          <w:rFonts w:ascii="Times New Roman" w:hAnsi="Times New Roman" w:cs="Times New Roman"/>
          <w:sz w:val="24"/>
          <w:szCs w:val="24"/>
        </w:rPr>
        <w:t>0. Preparation of final measurement for the as built…</w:t>
      </w:r>
    </w:p>
    <w:p w:rsidR="0041282C" w:rsidRPr="00760E44" w:rsidRDefault="0041282C" w:rsidP="00447462">
      <w:pPr>
        <w:spacing w:after="0"/>
        <w:jc w:val="both"/>
        <w:rPr>
          <w:rFonts w:ascii="Times New Roman" w:hAnsi="Times New Roman" w:cs="Times New Roman"/>
          <w:sz w:val="24"/>
          <w:szCs w:val="24"/>
        </w:rPr>
      </w:pPr>
      <w:r w:rsidRPr="00760E44">
        <w:rPr>
          <w:rFonts w:ascii="Times New Roman" w:hAnsi="Times New Roman" w:cs="Times New Roman"/>
          <w:sz w:val="24"/>
          <w:szCs w:val="24"/>
        </w:rPr>
        <w:t>11. To assign work to Foremen and supervise the site work according to the job requirements.</w:t>
      </w:r>
    </w:p>
    <w:p w:rsidR="0041282C" w:rsidRDefault="0041282C" w:rsidP="00467255">
      <w:pPr>
        <w:spacing w:after="0"/>
        <w:rPr>
          <w:rFonts w:ascii="Times New Roman" w:hAnsi="Times New Roman" w:cs="Times New Roman"/>
        </w:rPr>
      </w:pPr>
    </w:p>
    <w:p w:rsidR="0041282C" w:rsidRPr="00760E44" w:rsidRDefault="0041282C" w:rsidP="00467255">
      <w:pPr>
        <w:spacing w:after="0"/>
        <w:rPr>
          <w:rFonts w:ascii="Times New Roman" w:hAnsi="Times New Roman" w:cs="Times New Roman"/>
          <w:b/>
          <w:sz w:val="24"/>
          <w:szCs w:val="24"/>
          <w:u w:val="single"/>
        </w:rPr>
      </w:pPr>
      <w:r w:rsidRPr="00760E44">
        <w:rPr>
          <w:rFonts w:ascii="Times New Roman" w:hAnsi="Times New Roman" w:cs="Times New Roman"/>
          <w:b/>
          <w:sz w:val="24"/>
          <w:szCs w:val="24"/>
          <w:u w:val="single"/>
        </w:rPr>
        <w:t>Safety and Quality responsibilities</w:t>
      </w:r>
    </w:p>
    <w:p w:rsidR="00060CE5" w:rsidRPr="00760E44" w:rsidRDefault="00060CE5" w:rsidP="00C344B4">
      <w:pPr>
        <w:spacing w:after="0"/>
        <w:rPr>
          <w:rFonts w:ascii="Times New Roman" w:hAnsi="Times New Roman" w:cs="Times New Roman"/>
          <w:sz w:val="24"/>
          <w:szCs w:val="24"/>
        </w:rPr>
      </w:pPr>
    </w:p>
    <w:p w:rsidR="0041282C" w:rsidRPr="00760E44" w:rsidRDefault="0041282C" w:rsidP="00CF6F14">
      <w:pPr>
        <w:spacing w:after="0"/>
        <w:ind w:left="426" w:hanging="426"/>
        <w:jc w:val="both"/>
        <w:rPr>
          <w:rFonts w:ascii="Times New Roman" w:hAnsi="Times New Roman" w:cs="Times New Roman"/>
          <w:sz w:val="24"/>
          <w:szCs w:val="24"/>
        </w:rPr>
      </w:pPr>
      <w:r w:rsidRPr="00760E44">
        <w:rPr>
          <w:rFonts w:ascii="Times New Roman" w:hAnsi="Times New Roman" w:cs="Times New Roman"/>
          <w:sz w:val="24"/>
          <w:szCs w:val="24"/>
        </w:rPr>
        <w:t>1.  Maintain standards of safety and comply with Company’s Health, Safety Environment Management System requirements.</w:t>
      </w:r>
    </w:p>
    <w:p w:rsidR="0041282C" w:rsidRPr="00760E44" w:rsidRDefault="0041282C" w:rsidP="00CF6F14">
      <w:pPr>
        <w:spacing w:after="0"/>
        <w:jc w:val="both"/>
        <w:rPr>
          <w:rFonts w:ascii="Times New Roman" w:hAnsi="Times New Roman" w:cs="Times New Roman"/>
          <w:sz w:val="24"/>
          <w:szCs w:val="24"/>
        </w:rPr>
      </w:pPr>
      <w:r w:rsidRPr="00760E44">
        <w:rPr>
          <w:rFonts w:ascii="Times New Roman" w:hAnsi="Times New Roman" w:cs="Times New Roman"/>
          <w:sz w:val="24"/>
          <w:szCs w:val="24"/>
        </w:rPr>
        <w:t>2.  Take reasonable care of own health and safety and that of others in the work place.</w:t>
      </w:r>
    </w:p>
    <w:p w:rsidR="0041282C" w:rsidRPr="00760E44" w:rsidRDefault="0041282C" w:rsidP="00CF6F14">
      <w:pPr>
        <w:spacing w:after="0"/>
        <w:ind w:left="426" w:hanging="426"/>
        <w:jc w:val="both"/>
        <w:rPr>
          <w:rFonts w:ascii="Times New Roman" w:hAnsi="Times New Roman" w:cs="Times New Roman"/>
          <w:sz w:val="24"/>
          <w:szCs w:val="24"/>
        </w:rPr>
      </w:pPr>
      <w:r w:rsidRPr="00760E44">
        <w:rPr>
          <w:rFonts w:ascii="Times New Roman" w:hAnsi="Times New Roman" w:cs="Times New Roman"/>
          <w:sz w:val="24"/>
          <w:szCs w:val="24"/>
        </w:rPr>
        <w:t>3.  Follow and maintain Company Standards of Quality in accordance with Company Quality System requirements.</w:t>
      </w:r>
    </w:p>
    <w:p w:rsidR="00170417" w:rsidRPr="00760E44" w:rsidRDefault="00170417" w:rsidP="00467255">
      <w:pPr>
        <w:spacing w:after="0"/>
        <w:rPr>
          <w:rFonts w:ascii="Times New Roman" w:hAnsi="Times New Roman" w:cs="Times New Roman"/>
          <w:sz w:val="24"/>
          <w:szCs w:val="24"/>
        </w:rPr>
      </w:pPr>
    </w:p>
    <w:p w:rsidR="00170417" w:rsidRPr="00447462" w:rsidRDefault="00170417" w:rsidP="00467255">
      <w:pPr>
        <w:spacing w:after="0"/>
        <w:rPr>
          <w:rFonts w:ascii="Times New Roman" w:hAnsi="Times New Roman" w:cs="Times New Roman"/>
          <w:b/>
          <w:u w:val="single"/>
        </w:rPr>
      </w:pPr>
      <w:r w:rsidRPr="00447462">
        <w:rPr>
          <w:rFonts w:ascii="Times New Roman" w:hAnsi="Times New Roman" w:cs="Times New Roman"/>
          <w:b/>
          <w:u w:val="single"/>
        </w:rPr>
        <w:t xml:space="preserve">Work Experience in India </w:t>
      </w:r>
      <w:r w:rsidR="00447462" w:rsidRPr="00447462">
        <w:rPr>
          <w:rFonts w:ascii="Times New Roman" w:hAnsi="Times New Roman" w:cs="Times New Roman"/>
          <w:b/>
          <w:u w:val="single"/>
        </w:rPr>
        <w:t>(2</w:t>
      </w:r>
      <w:r w:rsidRPr="00447462">
        <w:rPr>
          <w:rFonts w:ascii="Times New Roman" w:hAnsi="Times New Roman" w:cs="Times New Roman"/>
          <w:b/>
          <w:u w:val="single"/>
        </w:rPr>
        <w:t xml:space="preserve"> years)</w:t>
      </w:r>
    </w:p>
    <w:p w:rsidR="00170417" w:rsidRPr="00447462" w:rsidRDefault="00170417" w:rsidP="00447462">
      <w:pPr>
        <w:spacing w:before="120" w:after="0"/>
        <w:rPr>
          <w:rFonts w:ascii="Times New Roman" w:hAnsi="Times New Roman" w:cs="Times New Roman"/>
          <w:sz w:val="24"/>
          <w:szCs w:val="24"/>
        </w:rPr>
      </w:pPr>
      <w:r w:rsidRPr="00447462">
        <w:rPr>
          <w:rFonts w:ascii="Times New Roman" w:hAnsi="Times New Roman" w:cs="Times New Roman"/>
          <w:sz w:val="24"/>
          <w:szCs w:val="24"/>
        </w:rPr>
        <w:t>Company Name   : Loona Industries</w:t>
      </w:r>
    </w:p>
    <w:p w:rsidR="00170417" w:rsidRPr="00760E44" w:rsidRDefault="00170417" w:rsidP="00467255">
      <w:pPr>
        <w:spacing w:after="0"/>
        <w:rPr>
          <w:rFonts w:ascii="Times New Roman" w:hAnsi="Times New Roman" w:cs="Times New Roman"/>
          <w:sz w:val="24"/>
          <w:szCs w:val="24"/>
        </w:rPr>
      </w:pPr>
      <w:r w:rsidRPr="00760E44">
        <w:rPr>
          <w:rFonts w:ascii="Times New Roman" w:hAnsi="Times New Roman" w:cs="Times New Roman"/>
          <w:sz w:val="24"/>
          <w:szCs w:val="24"/>
        </w:rPr>
        <w:t>Project           : Cochin International Airport</w:t>
      </w:r>
    </w:p>
    <w:p w:rsidR="00170417" w:rsidRPr="00760E44" w:rsidRDefault="00170417" w:rsidP="00467255">
      <w:pPr>
        <w:spacing w:after="0"/>
        <w:rPr>
          <w:rFonts w:ascii="Times New Roman" w:hAnsi="Times New Roman" w:cs="Times New Roman"/>
          <w:b/>
          <w:sz w:val="24"/>
          <w:szCs w:val="24"/>
        </w:rPr>
      </w:pPr>
      <w:r w:rsidRPr="00760E44">
        <w:rPr>
          <w:rFonts w:ascii="Times New Roman" w:hAnsi="Times New Roman" w:cs="Times New Roman"/>
          <w:sz w:val="24"/>
          <w:szCs w:val="24"/>
        </w:rPr>
        <w:t xml:space="preserve">Position held: </w:t>
      </w:r>
      <w:r w:rsidRPr="00760E44">
        <w:rPr>
          <w:rFonts w:ascii="Times New Roman" w:hAnsi="Times New Roman" w:cs="Times New Roman"/>
          <w:b/>
          <w:sz w:val="24"/>
          <w:szCs w:val="24"/>
        </w:rPr>
        <w:t>Senior Foremen</w:t>
      </w:r>
    </w:p>
    <w:p w:rsidR="00170417" w:rsidRPr="00447462" w:rsidRDefault="00170417" w:rsidP="00467255">
      <w:pPr>
        <w:spacing w:after="0"/>
        <w:rPr>
          <w:rFonts w:ascii="Times New Roman" w:hAnsi="Times New Roman" w:cs="Times New Roman"/>
          <w:b/>
        </w:rPr>
      </w:pPr>
    </w:p>
    <w:p w:rsidR="00170417" w:rsidRPr="00447462" w:rsidRDefault="00170417" w:rsidP="00467255">
      <w:pPr>
        <w:spacing w:after="0"/>
        <w:rPr>
          <w:rFonts w:ascii="Times New Roman" w:hAnsi="Times New Roman" w:cs="Times New Roman"/>
          <w:b/>
          <w:u w:val="single"/>
        </w:rPr>
      </w:pPr>
      <w:r w:rsidRPr="00447462">
        <w:rPr>
          <w:rFonts w:ascii="Times New Roman" w:hAnsi="Times New Roman" w:cs="Times New Roman"/>
          <w:b/>
          <w:u w:val="single"/>
        </w:rPr>
        <w:t>Educational Qualifications:</w:t>
      </w:r>
    </w:p>
    <w:p w:rsidR="00170417" w:rsidRPr="00760E44" w:rsidRDefault="00170417" w:rsidP="00467255">
      <w:pPr>
        <w:spacing w:after="0"/>
        <w:rPr>
          <w:rFonts w:ascii="Times New Roman" w:hAnsi="Times New Roman" w:cs="Times New Roman"/>
          <w:b/>
          <w:sz w:val="24"/>
          <w:szCs w:val="24"/>
          <w:u w:val="single"/>
        </w:rPr>
      </w:pPr>
    </w:p>
    <w:p w:rsidR="00060CE5" w:rsidRPr="00760E44" w:rsidRDefault="00170417" w:rsidP="00467255">
      <w:pPr>
        <w:pStyle w:val="ListParagraph"/>
        <w:numPr>
          <w:ilvl w:val="0"/>
          <w:numId w:val="2"/>
        </w:numPr>
        <w:spacing w:after="0"/>
        <w:rPr>
          <w:rFonts w:ascii="Times New Roman" w:hAnsi="Times New Roman" w:cs="Times New Roman"/>
          <w:sz w:val="24"/>
          <w:szCs w:val="24"/>
          <w:u w:val="single"/>
        </w:rPr>
      </w:pPr>
      <w:r w:rsidRPr="00760E44">
        <w:rPr>
          <w:rFonts w:ascii="Times New Roman" w:hAnsi="Times New Roman" w:cs="Times New Roman"/>
          <w:sz w:val="24"/>
          <w:szCs w:val="24"/>
        </w:rPr>
        <w:t>S.S.L.C – Board of Public Examination Kerala</w:t>
      </w:r>
    </w:p>
    <w:p w:rsidR="00170417" w:rsidRPr="00760E44" w:rsidRDefault="00170417" w:rsidP="00467255">
      <w:pPr>
        <w:pStyle w:val="ListParagraph"/>
        <w:numPr>
          <w:ilvl w:val="0"/>
          <w:numId w:val="2"/>
        </w:numPr>
        <w:spacing w:after="0"/>
        <w:rPr>
          <w:rFonts w:ascii="Times New Roman" w:hAnsi="Times New Roman" w:cs="Times New Roman"/>
          <w:sz w:val="24"/>
          <w:szCs w:val="24"/>
          <w:u w:val="single"/>
        </w:rPr>
      </w:pPr>
      <w:r w:rsidRPr="00760E44">
        <w:rPr>
          <w:rFonts w:ascii="Times New Roman" w:hAnsi="Times New Roman" w:cs="Times New Roman"/>
          <w:sz w:val="24"/>
          <w:szCs w:val="24"/>
        </w:rPr>
        <w:t>Pre University Certificate – University of Hyderabad, India.</w:t>
      </w:r>
    </w:p>
    <w:p w:rsidR="00170417" w:rsidRPr="00760E44" w:rsidRDefault="003C48A0" w:rsidP="00467255">
      <w:pPr>
        <w:pStyle w:val="ListParagraph"/>
        <w:numPr>
          <w:ilvl w:val="0"/>
          <w:numId w:val="2"/>
        </w:numPr>
        <w:spacing w:after="0"/>
        <w:rPr>
          <w:rFonts w:ascii="Times New Roman" w:hAnsi="Times New Roman" w:cs="Times New Roman"/>
          <w:sz w:val="24"/>
          <w:szCs w:val="24"/>
          <w:u w:val="single"/>
        </w:rPr>
      </w:pPr>
      <w:r>
        <w:rPr>
          <w:rFonts w:ascii="Times New Roman" w:hAnsi="Times New Roman" w:cs="Times New Roman"/>
          <w:sz w:val="24"/>
          <w:szCs w:val="24"/>
        </w:rPr>
        <w:t xml:space="preserve">Civil </w:t>
      </w:r>
      <w:r w:rsidR="00447462">
        <w:rPr>
          <w:rFonts w:ascii="Times New Roman" w:hAnsi="Times New Roman" w:cs="Times New Roman"/>
          <w:sz w:val="24"/>
          <w:szCs w:val="24"/>
        </w:rPr>
        <w:t>Engineering -</w:t>
      </w:r>
      <w:r w:rsidR="00170417" w:rsidRPr="00760E44">
        <w:rPr>
          <w:rFonts w:ascii="Times New Roman" w:hAnsi="Times New Roman" w:cs="Times New Roman"/>
          <w:sz w:val="24"/>
          <w:szCs w:val="24"/>
        </w:rPr>
        <w:t xml:space="preserve"> Kerala Technical Institute.</w:t>
      </w:r>
    </w:p>
    <w:p w:rsidR="00436CA1" w:rsidRDefault="00436CA1" w:rsidP="00436CA1">
      <w:pPr>
        <w:spacing w:after="0"/>
        <w:rPr>
          <w:rFonts w:ascii="Times New Roman" w:hAnsi="Times New Roman" w:cs="Times New Roman"/>
          <w:sz w:val="24"/>
          <w:szCs w:val="24"/>
          <w:u w:val="single"/>
        </w:rPr>
      </w:pPr>
    </w:p>
    <w:p w:rsidR="00447462" w:rsidRDefault="00447462" w:rsidP="00436CA1">
      <w:pPr>
        <w:spacing w:after="0"/>
        <w:rPr>
          <w:rFonts w:ascii="Times New Roman" w:hAnsi="Times New Roman" w:cs="Times New Roman"/>
          <w:sz w:val="24"/>
          <w:szCs w:val="24"/>
          <w:u w:val="single"/>
        </w:rPr>
      </w:pPr>
    </w:p>
    <w:p w:rsidR="00C344B4" w:rsidRDefault="00C344B4" w:rsidP="00436CA1">
      <w:pPr>
        <w:spacing w:after="0"/>
        <w:rPr>
          <w:rFonts w:ascii="Times New Roman" w:hAnsi="Times New Roman" w:cs="Times New Roman"/>
          <w:b/>
          <w:u w:val="single"/>
        </w:rPr>
      </w:pPr>
    </w:p>
    <w:p w:rsidR="00436CA1" w:rsidRPr="00447462" w:rsidRDefault="00436CA1" w:rsidP="00436CA1">
      <w:pPr>
        <w:spacing w:after="0"/>
        <w:rPr>
          <w:rFonts w:ascii="Times New Roman" w:hAnsi="Times New Roman" w:cs="Times New Roman"/>
          <w:b/>
          <w:u w:val="single"/>
        </w:rPr>
      </w:pPr>
      <w:r w:rsidRPr="00447462">
        <w:rPr>
          <w:rFonts w:ascii="Times New Roman" w:hAnsi="Times New Roman" w:cs="Times New Roman"/>
          <w:b/>
          <w:u w:val="single"/>
        </w:rPr>
        <w:t>Additional Qualification (Safety)</w:t>
      </w:r>
    </w:p>
    <w:p w:rsidR="00436CA1" w:rsidRPr="00760E44" w:rsidRDefault="00436CA1" w:rsidP="00436CA1">
      <w:pPr>
        <w:spacing w:after="0"/>
        <w:rPr>
          <w:rFonts w:ascii="Times New Roman" w:hAnsi="Times New Roman" w:cs="Times New Roman"/>
          <w:b/>
          <w:sz w:val="24"/>
          <w:szCs w:val="24"/>
          <w:u w:val="single"/>
        </w:rPr>
      </w:pPr>
    </w:p>
    <w:p w:rsidR="00436CA1" w:rsidRPr="00760E44" w:rsidRDefault="00436CA1" w:rsidP="00436CA1">
      <w:pPr>
        <w:pStyle w:val="ListParagraph"/>
        <w:numPr>
          <w:ilvl w:val="0"/>
          <w:numId w:val="3"/>
        </w:numPr>
        <w:spacing w:after="0"/>
        <w:rPr>
          <w:rFonts w:ascii="Times New Roman" w:hAnsi="Times New Roman" w:cs="Times New Roman"/>
          <w:sz w:val="24"/>
          <w:szCs w:val="24"/>
        </w:rPr>
      </w:pPr>
      <w:r w:rsidRPr="00760E44">
        <w:rPr>
          <w:rFonts w:ascii="Times New Roman" w:hAnsi="Times New Roman" w:cs="Times New Roman"/>
          <w:sz w:val="24"/>
          <w:szCs w:val="24"/>
        </w:rPr>
        <w:t>Construction Site Safety Awareness Course.</w:t>
      </w:r>
    </w:p>
    <w:p w:rsidR="00436CA1" w:rsidRPr="00760E44" w:rsidRDefault="00436CA1" w:rsidP="00436CA1">
      <w:pPr>
        <w:spacing w:after="0"/>
        <w:rPr>
          <w:rFonts w:ascii="Times New Roman" w:hAnsi="Times New Roman" w:cs="Times New Roman"/>
          <w:sz w:val="24"/>
          <w:szCs w:val="24"/>
        </w:rPr>
      </w:pPr>
    </w:p>
    <w:p w:rsidR="00436CA1" w:rsidRPr="00447462" w:rsidRDefault="00436CA1" w:rsidP="00436CA1">
      <w:pPr>
        <w:spacing w:after="0"/>
        <w:rPr>
          <w:rFonts w:ascii="Times New Roman" w:hAnsi="Times New Roman" w:cs="Times New Roman"/>
          <w:b/>
          <w:u w:val="single"/>
        </w:rPr>
      </w:pPr>
      <w:r w:rsidRPr="00447462">
        <w:rPr>
          <w:rFonts w:ascii="Times New Roman" w:hAnsi="Times New Roman" w:cs="Times New Roman"/>
          <w:b/>
          <w:u w:val="single"/>
        </w:rPr>
        <w:t>Technical Qualification:</w:t>
      </w:r>
    </w:p>
    <w:p w:rsidR="00436CA1" w:rsidRPr="00760E44" w:rsidRDefault="00436CA1" w:rsidP="00436CA1">
      <w:pPr>
        <w:spacing w:after="0"/>
        <w:rPr>
          <w:rFonts w:ascii="Times New Roman" w:hAnsi="Times New Roman" w:cs="Times New Roman"/>
          <w:b/>
          <w:sz w:val="24"/>
          <w:szCs w:val="24"/>
          <w:u w:val="single"/>
        </w:rPr>
      </w:pPr>
    </w:p>
    <w:p w:rsidR="00436CA1" w:rsidRPr="00760E44" w:rsidRDefault="00436CA1" w:rsidP="00436CA1">
      <w:pPr>
        <w:pStyle w:val="ListParagraph"/>
        <w:numPr>
          <w:ilvl w:val="0"/>
          <w:numId w:val="3"/>
        </w:numPr>
        <w:spacing w:after="0"/>
        <w:rPr>
          <w:rFonts w:ascii="Times New Roman" w:hAnsi="Times New Roman" w:cs="Times New Roman"/>
          <w:sz w:val="24"/>
          <w:szCs w:val="24"/>
        </w:rPr>
      </w:pPr>
      <w:r w:rsidRPr="00760E44">
        <w:rPr>
          <w:rFonts w:ascii="Times New Roman" w:hAnsi="Times New Roman" w:cs="Times New Roman"/>
          <w:sz w:val="24"/>
          <w:szCs w:val="24"/>
        </w:rPr>
        <w:t>Aluminum Fabrication – from reputed Loona Educational Institute</w:t>
      </w:r>
    </w:p>
    <w:p w:rsidR="00436CA1" w:rsidRPr="00760E44" w:rsidRDefault="00436CA1" w:rsidP="00436CA1">
      <w:pPr>
        <w:pStyle w:val="ListParagraph"/>
        <w:numPr>
          <w:ilvl w:val="0"/>
          <w:numId w:val="3"/>
        </w:numPr>
        <w:spacing w:after="0"/>
        <w:rPr>
          <w:rFonts w:ascii="Times New Roman" w:hAnsi="Times New Roman" w:cs="Times New Roman"/>
          <w:sz w:val="24"/>
          <w:szCs w:val="24"/>
        </w:rPr>
      </w:pPr>
      <w:r w:rsidRPr="00760E44">
        <w:rPr>
          <w:rFonts w:ascii="Times New Roman" w:hAnsi="Times New Roman" w:cs="Times New Roman"/>
          <w:sz w:val="24"/>
          <w:szCs w:val="24"/>
        </w:rPr>
        <w:t>Well versed in MS Office &amp; internet.</w:t>
      </w:r>
    </w:p>
    <w:p w:rsidR="00436CA1" w:rsidRPr="00760E44" w:rsidRDefault="00436CA1" w:rsidP="00436CA1">
      <w:pPr>
        <w:spacing w:after="0"/>
        <w:rPr>
          <w:rFonts w:ascii="Times New Roman" w:hAnsi="Times New Roman" w:cs="Times New Roman"/>
          <w:sz w:val="24"/>
          <w:szCs w:val="24"/>
        </w:rPr>
      </w:pPr>
    </w:p>
    <w:p w:rsidR="00436CA1" w:rsidRPr="00447462" w:rsidRDefault="00436CA1" w:rsidP="00436CA1">
      <w:pPr>
        <w:spacing w:after="0"/>
        <w:rPr>
          <w:rFonts w:ascii="Times New Roman" w:hAnsi="Times New Roman" w:cs="Times New Roman"/>
          <w:b/>
          <w:u w:val="single"/>
        </w:rPr>
      </w:pPr>
      <w:r w:rsidRPr="00447462">
        <w:rPr>
          <w:rFonts w:ascii="Times New Roman" w:hAnsi="Times New Roman" w:cs="Times New Roman"/>
          <w:b/>
          <w:u w:val="single"/>
        </w:rPr>
        <w:t>Language Known:</w:t>
      </w:r>
    </w:p>
    <w:p w:rsidR="00436CA1" w:rsidRPr="00760E44" w:rsidRDefault="00436CA1" w:rsidP="00436CA1">
      <w:pPr>
        <w:spacing w:after="0"/>
        <w:rPr>
          <w:rFonts w:ascii="Times New Roman" w:hAnsi="Times New Roman" w:cs="Times New Roman"/>
          <w:b/>
          <w:sz w:val="24"/>
          <w:szCs w:val="24"/>
          <w:u w:val="single"/>
        </w:rPr>
      </w:pPr>
    </w:p>
    <w:p w:rsidR="00436CA1" w:rsidRPr="00760E44" w:rsidRDefault="00436CA1" w:rsidP="00436CA1">
      <w:pPr>
        <w:spacing w:after="0"/>
        <w:rPr>
          <w:rFonts w:ascii="Times New Roman" w:hAnsi="Times New Roman" w:cs="Times New Roman"/>
          <w:sz w:val="24"/>
          <w:szCs w:val="24"/>
        </w:rPr>
      </w:pPr>
      <w:r w:rsidRPr="00760E44">
        <w:rPr>
          <w:rFonts w:ascii="Times New Roman" w:hAnsi="Times New Roman" w:cs="Times New Roman"/>
          <w:sz w:val="24"/>
          <w:szCs w:val="24"/>
        </w:rPr>
        <w:t xml:space="preserve">       English, Hindi, Malayalam</w:t>
      </w:r>
      <w:r w:rsidR="00447462">
        <w:rPr>
          <w:rFonts w:ascii="Times New Roman" w:hAnsi="Times New Roman" w:cs="Times New Roman"/>
          <w:sz w:val="24"/>
          <w:szCs w:val="24"/>
        </w:rPr>
        <w:t>&amp;</w:t>
      </w:r>
      <w:r w:rsidRPr="00760E44">
        <w:rPr>
          <w:rFonts w:ascii="Times New Roman" w:hAnsi="Times New Roman" w:cs="Times New Roman"/>
          <w:sz w:val="24"/>
          <w:szCs w:val="24"/>
        </w:rPr>
        <w:t xml:space="preserve"> Tamil</w:t>
      </w:r>
    </w:p>
    <w:p w:rsidR="00436CA1" w:rsidRDefault="00436CA1" w:rsidP="00436CA1">
      <w:pPr>
        <w:spacing w:after="0"/>
        <w:rPr>
          <w:rFonts w:ascii="Times New Roman" w:hAnsi="Times New Roman" w:cs="Times New Roman"/>
          <w:b/>
          <w:u w:val="single"/>
        </w:rPr>
      </w:pPr>
    </w:p>
    <w:p w:rsidR="00CF20A0" w:rsidRDefault="00CF20A0" w:rsidP="00436CA1">
      <w:pPr>
        <w:spacing w:after="0"/>
        <w:rPr>
          <w:rFonts w:ascii="Times New Roman" w:hAnsi="Times New Roman" w:cs="Times New Roman"/>
        </w:rPr>
      </w:pPr>
    </w:p>
    <w:p w:rsidR="00436CA1" w:rsidRPr="00447462" w:rsidRDefault="00436CA1" w:rsidP="00436CA1">
      <w:pPr>
        <w:spacing w:after="0"/>
        <w:rPr>
          <w:rFonts w:ascii="Times New Roman" w:hAnsi="Times New Roman" w:cs="Times New Roman"/>
          <w:b/>
          <w:u w:val="single"/>
        </w:rPr>
      </w:pPr>
      <w:r w:rsidRPr="00447462">
        <w:rPr>
          <w:rFonts w:ascii="Times New Roman" w:hAnsi="Times New Roman" w:cs="Times New Roman"/>
          <w:b/>
          <w:u w:val="single"/>
        </w:rPr>
        <w:t>Personal Query:</w:t>
      </w:r>
    </w:p>
    <w:p w:rsidR="00436CA1" w:rsidRPr="00760E44" w:rsidRDefault="00436CA1" w:rsidP="00436CA1">
      <w:pPr>
        <w:spacing w:after="0"/>
        <w:rPr>
          <w:rFonts w:ascii="Times New Roman" w:hAnsi="Times New Roman" w:cs="Times New Roman"/>
          <w:sz w:val="24"/>
          <w:szCs w:val="24"/>
        </w:rPr>
      </w:pPr>
    </w:p>
    <w:p w:rsidR="00436CA1" w:rsidRPr="00760E44" w:rsidRDefault="00436CA1" w:rsidP="00436CA1">
      <w:pPr>
        <w:spacing w:after="0"/>
        <w:rPr>
          <w:rFonts w:ascii="Times New Roman" w:hAnsi="Times New Roman" w:cs="Times New Roman"/>
          <w:sz w:val="24"/>
          <w:szCs w:val="24"/>
        </w:rPr>
      </w:pPr>
      <w:r w:rsidRPr="00760E44">
        <w:rPr>
          <w:rFonts w:ascii="Times New Roman" w:hAnsi="Times New Roman" w:cs="Times New Roman"/>
          <w:sz w:val="24"/>
          <w:szCs w:val="24"/>
        </w:rPr>
        <w:t xml:space="preserve">       Nationality               :  Indian</w:t>
      </w:r>
    </w:p>
    <w:p w:rsidR="00436CA1" w:rsidRPr="00760E44" w:rsidRDefault="00436CA1" w:rsidP="00436CA1">
      <w:pPr>
        <w:spacing w:after="0"/>
        <w:rPr>
          <w:rFonts w:ascii="Times New Roman" w:hAnsi="Times New Roman" w:cs="Times New Roman"/>
          <w:sz w:val="24"/>
          <w:szCs w:val="24"/>
        </w:rPr>
      </w:pPr>
      <w:r w:rsidRPr="00760E44">
        <w:rPr>
          <w:rFonts w:ascii="Times New Roman" w:hAnsi="Times New Roman" w:cs="Times New Roman"/>
          <w:sz w:val="24"/>
          <w:szCs w:val="24"/>
        </w:rPr>
        <w:t xml:space="preserve">       Date of Birth            :  14</w:t>
      </w:r>
      <w:r w:rsidR="00C82DA3" w:rsidRPr="00760E44">
        <w:rPr>
          <w:rFonts w:ascii="Times New Roman" w:hAnsi="Times New Roman" w:cs="Times New Roman"/>
          <w:sz w:val="24"/>
          <w:szCs w:val="24"/>
          <w:vertAlign w:val="superscript"/>
        </w:rPr>
        <w:t>th</w:t>
      </w:r>
      <w:r w:rsidR="00C82DA3" w:rsidRPr="00760E44">
        <w:rPr>
          <w:rFonts w:ascii="Times New Roman" w:hAnsi="Times New Roman" w:cs="Times New Roman"/>
          <w:sz w:val="24"/>
          <w:szCs w:val="24"/>
        </w:rPr>
        <w:t xml:space="preserve"> May 1973</w:t>
      </w:r>
    </w:p>
    <w:p w:rsidR="009F4E1F" w:rsidRDefault="00C82DA3" w:rsidP="00436CA1">
      <w:pPr>
        <w:spacing w:after="0"/>
        <w:rPr>
          <w:rFonts w:ascii="Times New Roman" w:hAnsi="Times New Roman" w:cs="Times New Roman"/>
          <w:sz w:val="24"/>
          <w:szCs w:val="24"/>
        </w:rPr>
      </w:pPr>
      <w:r w:rsidRPr="00760E44">
        <w:rPr>
          <w:rFonts w:ascii="Times New Roman" w:hAnsi="Times New Roman" w:cs="Times New Roman"/>
          <w:sz w:val="24"/>
          <w:szCs w:val="24"/>
        </w:rPr>
        <w:t xml:space="preserve">       Marital Status           :  Married</w:t>
      </w:r>
    </w:p>
    <w:p w:rsidR="00E47B17" w:rsidRPr="00760E44" w:rsidRDefault="00E47B17" w:rsidP="00436CA1">
      <w:pPr>
        <w:spacing w:after="0"/>
        <w:rPr>
          <w:rFonts w:ascii="Times New Roman" w:hAnsi="Times New Roman" w:cs="Times New Roman"/>
          <w:sz w:val="24"/>
          <w:szCs w:val="24"/>
        </w:rPr>
      </w:pPr>
    </w:p>
    <w:p w:rsidR="00447462" w:rsidRPr="00447462" w:rsidRDefault="00E47B17" w:rsidP="00436CA1">
      <w:pPr>
        <w:spacing w:after="0"/>
        <w:rPr>
          <w:rFonts w:ascii="Times New Roman" w:hAnsi="Times New Roman" w:cs="Times New Roman"/>
          <w:b/>
          <w:sz w:val="24"/>
          <w:szCs w:val="24"/>
          <w:u w:val="single"/>
        </w:rPr>
      </w:pPr>
      <w:r w:rsidRPr="00447462">
        <w:rPr>
          <w:rFonts w:ascii="Times New Roman" w:hAnsi="Times New Roman" w:cs="Times New Roman"/>
          <w:b/>
          <w:sz w:val="24"/>
          <w:szCs w:val="24"/>
          <w:u w:val="single"/>
        </w:rPr>
        <w:t xml:space="preserve">Declaration:     </w:t>
      </w:r>
    </w:p>
    <w:p w:rsidR="00E47B17" w:rsidRDefault="00E47B17" w:rsidP="00C344B4">
      <w:pPr>
        <w:spacing w:before="120" w:after="0"/>
        <w:rPr>
          <w:rFonts w:ascii="Times New Roman" w:hAnsi="Times New Roman" w:cs="Times New Roman"/>
          <w:sz w:val="24"/>
          <w:szCs w:val="24"/>
        </w:rPr>
      </w:pPr>
      <w:r w:rsidRPr="00760E44">
        <w:rPr>
          <w:rFonts w:ascii="Times New Roman" w:hAnsi="Times New Roman" w:cs="Times New Roman"/>
          <w:sz w:val="24"/>
          <w:szCs w:val="24"/>
        </w:rPr>
        <w:t>I hereby declare that the information given above is true to the best of my knowledge and belief.</w:t>
      </w:r>
    </w:p>
    <w:p w:rsidR="00447462" w:rsidRPr="00760E44" w:rsidRDefault="00447462" w:rsidP="00436CA1">
      <w:pPr>
        <w:spacing w:after="0"/>
        <w:rPr>
          <w:rFonts w:ascii="Times New Roman" w:hAnsi="Times New Roman" w:cs="Times New Roman"/>
          <w:sz w:val="24"/>
          <w:szCs w:val="24"/>
        </w:rPr>
      </w:pPr>
    </w:p>
    <w:p w:rsidR="00E47B17" w:rsidRPr="00760E44" w:rsidRDefault="00E47B17" w:rsidP="00436CA1">
      <w:pPr>
        <w:spacing w:after="0"/>
        <w:rPr>
          <w:rFonts w:ascii="Times New Roman" w:hAnsi="Times New Roman" w:cs="Times New Roman"/>
          <w:sz w:val="24"/>
          <w:szCs w:val="24"/>
        </w:rPr>
      </w:pPr>
    </w:p>
    <w:p w:rsidR="00E47B17" w:rsidRPr="00760E44" w:rsidRDefault="00E47B17" w:rsidP="00436CA1">
      <w:pPr>
        <w:spacing w:after="0"/>
        <w:rPr>
          <w:rFonts w:ascii="Times New Roman" w:hAnsi="Times New Roman" w:cs="Times New Roman"/>
          <w:sz w:val="24"/>
          <w:szCs w:val="24"/>
        </w:rPr>
      </w:pPr>
      <w:r w:rsidRPr="00760E44">
        <w:rPr>
          <w:rFonts w:ascii="Times New Roman" w:hAnsi="Times New Roman" w:cs="Times New Roman"/>
          <w:b/>
          <w:sz w:val="24"/>
          <w:szCs w:val="24"/>
        </w:rPr>
        <w:t xml:space="preserve">Date:   </w:t>
      </w:r>
      <w:r w:rsidR="00557529">
        <w:rPr>
          <w:rFonts w:ascii="Times New Roman" w:hAnsi="Times New Roman" w:cs="Times New Roman"/>
          <w:b/>
          <w:sz w:val="24"/>
          <w:szCs w:val="24"/>
        </w:rPr>
        <w:t>10.04</w:t>
      </w:r>
      <w:r w:rsidR="009F4E1F">
        <w:rPr>
          <w:rFonts w:ascii="Times New Roman" w:hAnsi="Times New Roman" w:cs="Times New Roman"/>
          <w:b/>
          <w:sz w:val="24"/>
          <w:szCs w:val="24"/>
        </w:rPr>
        <w:t>.2016</w:t>
      </w:r>
      <w:r w:rsidRPr="00760E44">
        <w:rPr>
          <w:rFonts w:ascii="Times New Roman" w:hAnsi="Times New Roman" w:cs="Times New Roman"/>
          <w:b/>
          <w:sz w:val="24"/>
          <w:szCs w:val="24"/>
        </w:rPr>
        <w:t xml:space="preserve">                                                                                                   Denny </w:t>
      </w:r>
    </w:p>
    <w:p w:rsidR="00C82DA3" w:rsidRPr="00436CA1" w:rsidRDefault="00F06279" w:rsidP="00436CA1">
      <w:pPr>
        <w:spacing w:after="0"/>
        <w:rPr>
          <w:rFonts w:ascii="Times New Roman" w:hAnsi="Times New Roman" w:cs="Times New Roman"/>
        </w:rPr>
      </w:pPr>
      <w:r w:rsidRPr="00F06279">
        <w:rPr>
          <w:rFonts w:ascii="Baskerville Old Face" w:hAnsi="Baskerville Old Face"/>
        </w:rPr>
        <w:pict>
          <v:rect id="_x0000_i1026" style="width:0;height:1.5pt" o:hralign="center" o:hrstd="t" o:hr="t" fillcolor="#aca899" stroked="f"/>
        </w:pict>
      </w:r>
      <w:bookmarkStart w:id="0" w:name="_GoBack"/>
      <w:bookmarkEnd w:id="0"/>
    </w:p>
    <w:sectPr w:rsidR="00C82DA3" w:rsidRPr="00436CA1" w:rsidSect="00447462">
      <w:pgSz w:w="12240" w:h="15840"/>
      <w:pgMar w:top="1135"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18B" w:rsidRDefault="0028618B" w:rsidP="00F021ED">
      <w:pPr>
        <w:spacing w:after="0" w:line="240" w:lineRule="auto"/>
      </w:pPr>
      <w:r>
        <w:separator/>
      </w:r>
    </w:p>
  </w:endnote>
  <w:endnote w:type="continuationSeparator" w:id="1">
    <w:p w:rsidR="0028618B" w:rsidRDefault="0028618B" w:rsidP="00F02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18B" w:rsidRDefault="0028618B" w:rsidP="00F021ED">
      <w:pPr>
        <w:spacing w:after="0" w:line="240" w:lineRule="auto"/>
      </w:pPr>
      <w:r>
        <w:separator/>
      </w:r>
    </w:p>
  </w:footnote>
  <w:footnote w:type="continuationSeparator" w:id="1">
    <w:p w:rsidR="0028618B" w:rsidRDefault="0028618B" w:rsidP="00F021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58BE"/>
    <w:multiLevelType w:val="hybridMultilevel"/>
    <w:tmpl w:val="4D4A90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0432A"/>
    <w:multiLevelType w:val="hybridMultilevel"/>
    <w:tmpl w:val="EF622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5F38D0"/>
    <w:multiLevelType w:val="hybridMultilevel"/>
    <w:tmpl w:val="1D8ABA6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803386"/>
    <w:multiLevelType w:val="hybridMultilevel"/>
    <w:tmpl w:val="954C1932"/>
    <w:lvl w:ilvl="0" w:tplc="04090001">
      <w:start w:val="1"/>
      <w:numFmt w:val="bullet"/>
      <w:lvlText w:val=""/>
      <w:lvlJc w:val="left"/>
      <w:pPr>
        <w:ind w:left="4198" w:hanging="360"/>
      </w:pPr>
      <w:rPr>
        <w:rFonts w:ascii="Symbol" w:hAnsi="Symbol" w:hint="default"/>
      </w:rPr>
    </w:lvl>
    <w:lvl w:ilvl="1" w:tplc="04090003" w:tentative="1">
      <w:start w:val="1"/>
      <w:numFmt w:val="bullet"/>
      <w:lvlText w:val="o"/>
      <w:lvlJc w:val="left"/>
      <w:pPr>
        <w:ind w:left="4918" w:hanging="360"/>
      </w:pPr>
      <w:rPr>
        <w:rFonts w:ascii="Courier New" w:hAnsi="Courier New" w:cs="Courier New" w:hint="default"/>
      </w:rPr>
    </w:lvl>
    <w:lvl w:ilvl="2" w:tplc="04090005" w:tentative="1">
      <w:start w:val="1"/>
      <w:numFmt w:val="bullet"/>
      <w:lvlText w:val=""/>
      <w:lvlJc w:val="left"/>
      <w:pPr>
        <w:ind w:left="5638" w:hanging="360"/>
      </w:pPr>
      <w:rPr>
        <w:rFonts w:ascii="Wingdings" w:hAnsi="Wingdings" w:hint="default"/>
      </w:rPr>
    </w:lvl>
    <w:lvl w:ilvl="3" w:tplc="04090001" w:tentative="1">
      <w:start w:val="1"/>
      <w:numFmt w:val="bullet"/>
      <w:lvlText w:val=""/>
      <w:lvlJc w:val="left"/>
      <w:pPr>
        <w:ind w:left="6358" w:hanging="360"/>
      </w:pPr>
      <w:rPr>
        <w:rFonts w:ascii="Symbol" w:hAnsi="Symbol" w:hint="default"/>
      </w:rPr>
    </w:lvl>
    <w:lvl w:ilvl="4" w:tplc="04090003" w:tentative="1">
      <w:start w:val="1"/>
      <w:numFmt w:val="bullet"/>
      <w:lvlText w:val="o"/>
      <w:lvlJc w:val="left"/>
      <w:pPr>
        <w:ind w:left="7078" w:hanging="360"/>
      </w:pPr>
      <w:rPr>
        <w:rFonts w:ascii="Courier New" w:hAnsi="Courier New" w:cs="Courier New" w:hint="default"/>
      </w:rPr>
    </w:lvl>
    <w:lvl w:ilvl="5" w:tplc="04090005" w:tentative="1">
      <w:start w:val="1"/>
      <w:numFmt w:val="bullet"/>
      <w:lvlText w:val=""/>
      <w:lvlJc w:val="left"/>
      <w:pPr>
        <w:ind w:left="7798" w:hanging="360"/>
      </w:pPr>
      <w:rPr>
        <w:rFonts w:ascii="Wingdings" w:hAnsi="Wingdings" w:hint="default"/>
      </w:rPr>
    </w:lvl>
    <w:lvl w:ilvl="6" w:tplc="04090001" w:tentative="1">
      <w:start w:val="1"/>
      <w:numFmt w:val="bullet"/>
      <w:lvlText w:val=""/>
      <w:lvlJc w:val="left"/>
      <w:pPr>
        <w:ind w:left="8518" w:hanging="360"/>
      </w:pPr>
      <w:rPr>
        <w:rFonts w:ascii="Symbol" w:hAnsi="Symbol" w:hint="default"/>
      </w:rPr>
    </w:lvl>
    <w:lvl w:ilvl="7" w:tplc="04090003" w:tentative="1">
      <w:start w:val="1"/>
      <w:numFmt w:val="bullet"/>
      <w:lvlText w:val="o"/>
      <w:lvlJc w:val="left"/>
      <w:pPr>
        <w:ind w:left="9238" w:hanging="360"/>
      </w:pPr>
      <w:rPr>
        <w:rFonts w:ascii="Courier New" w:hAnsi="Courier New" w:cs="Courier New" w:hint="default"/>
      </w:rPr>
    </w:lvl>
    <w:lvl w:ilvl="8" w:tplc="04090005" w:tentative="1">
      <w:start w:val="1"/>
      <w:numFmt w:val="bullet"/>
      <w:lvlText w:val=""/>
      <w:lvlJc w:val="left"/>
      <w:pPr>
        <w:ind w:left="995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82946"/>
  </w:hdrShapeDefaults>
  <w:footnotePr>
    <w:footnote w:id="0"/>
    <w:footnote w:id="1"/>
  </w:footnotePr>
  <w:endnotePr>
    <w:endnote w:id="0"/>
    <w:endnote w:id="1"/>
  </w:endnotePr>
  <w:compat/>
  <w:rsids>
    <w:rsidRoot w:val="009B2046"/>
    <w:rsid w:val="0000019C"/>
    <w:rsid w:val="00060CE5"/>
    <w:rsid w:val="00074288"/>
    <w:rsid w:val="00096D29"/>
    <w:rsid w:val="00097845"/>
    <w:rsid w:val="000A489D"/>
    <w:rsid w:val="000D3CA2"/>
    <w:rsid w:val="000F6AA4"/>
    <w:rsid w:val="00112ECA"/>
    <w:rsid w:val="00120BAF"/>
    <w:rsid w:val="00122D0A"/>
    <w:rsid w:val="00170417"/>
    <w:rsid w:val="001C4E59"/>
    <w:rsid w:val="001C6CA3"/>
    <w:rsid w:val="001E1245"/>
    <w:rsid w:val="00214ACC"/>
    <w:rsid w:val="00265759"/>
    <w:rsid w:val="0028618B"/>
    <w:rsid w:val="002B0799"/>
    <w:rsid w:val="002B16D9"/>
    <w:rsid w:val="002C2C80"/>
    <w:rsid w:val="002E3F3A"/>
    <w:rsid w:val="0030246B"/>
    <w:rsid w:val="00314298"/>
    <w:rsid w:val="00336270"/>
    <w:rsid w:val="0037677F"/>
    <w:rsid w:val="003A3446"/>
    <w:rsid w:val="003A5C0D"/>
    <w:rsid w:val="003B064B"/>
    <w:rsid w:val="003B74F4"/>
    <w:rsid w:val="003C48A0"/>
    <w:rsid w:val="003E69D5"/>
    <w:rsid w:val="0041282C"/>
    <w:rsid w:val="00412860"/>
    <w:rsid w:val="004315D0"/>
    <w:rsid w:val="00436CA1"/>
    <w:rsid w:val="00447462"/>
    <w:rsid w:val="00467255"/>
    <w:rsid w:val="00494823"/>
    <w:rsid w:val="004A6A06"/>
    <w:rsid w:val="004B470C"/>
    <w:rsid w:val="004D1C96"/>
    <w:rsid w:val="004D6542"/>
    <w:rsid w:val="004D6730"/>
    <w:rsid w:val="005032BB"/>
    <w:rsid w:val="00517CFE"/>
    <w:rsid w:val="00557529"/>
    <w:rsid w:val="00563A24"/>
    <w:rsid w:val="005D3922"/>
    <w:rsid w:val="005E5AA5"/>
    <w:rsid w:val="005E685F"/>
    <w:rsid w:val="006103CE"/>
    <w:rsid w:val="00620C40"/>
    <w:rsid w:val="00672CA6"/>
    <w:rsid w:val="00695FDB"/>
    <w:rsid w:val="00733D23"/>
    <w:rsid w:val="007447F6"/>
    <w:rsid w:val="00760E44"/>
    <w:rsid w:val="00761D85"/>
    <w:rsid w:val="007651FA"/>
    <w:rsid w:val="00766BBF"/>
    <w:rsid w:val="007A143F"/>
    <w:rsid w:val="007C60CF"/>
    <w:rsid w:val="007D1D59"/>
    <w:rsid w:val="007F50F5"/>
    <w:rsid w:val="00803CF0"/>
    <w:rsid w:val="0081076B"/>
    <w:rsid w:val="008264E0"/>
    <w:rsid w:val="0085754E"/>
    <w:rsid w:val="008819B3"/>
    <w:rsid w:val="008855FC"/>
    <w:rsid w:val="00891F42"/>
    <w:rsid w:val="008C3F72"/>
    <w:rsid w:val="008D151D"/>
    <w:rsid w:val="00940230"/>
    <w:rsid w:val="00955506"/>
    <w:rsid w:val="0096526B"/>
    <w:rsid w:val="009B2046"/>
    <w:rsid w:val="009C4F6F"/>
    <w:rsid w:val="009F4E1F"/>
    <w:rsid w:val="00A24FA6"/>
    <w:rsid w:val="00A304C5"/>
    <w:rsid w:val="00A321AA"/>
    <w:rsid w:val="00A543D3"/>
    <w:rsid w:val="00A878F5"/>
    <w:rsid w:val="00AC5342"/>
    <w:rsid w:val="00AC575E"/>
    <w:rsid w:val="00AD07E1"/>
    <w:rsid w:val="00AD6883"/>
    <w:rsid w:val="00B35E95"/>
    <w:rsid w:val="00B86B64"/>
    <w:rsid w:val="00BB2845"/>
    <w:rsid w:val="00BB40D7"/>
    <w:rsid w:val="00BB5B23"/>
    <w:rsid w:val="00C1081A"/>
    <w:rsid w:val="00C11C5D"/>
    <w:rsid w:val="00C344B4"/>
    <w:rsid w:val="00C41BDA"/>
    <w:rsid w:val="00C629D0"/>
    <w:rsid w:val="00C82DA3"/>
    <w:rsid w:val="00CA4BF2"/>
    <w:rsid w:val="00CC21EB"/>
    <w:rsid w:val="00CE28AB"/>
    <w:rsid w:val="00CE5550"/>
    <w:rsid w:val="00CF20A0"/>
    <w:rsid w:val="00CF6F14"/>
    <w:rsid w:val="00D06AFA"/>
    <w:rsid w:val="00D17899"/>
    <w:rsid w:val="00D46238"/>
    <w:rsid w:val="00D5294D"/>
    <w:rsid w:val="00D53C83"/>
    <w:rsid w:val="00D57542"/>
    <w:rsid w:val="00D67170"/>
    <w:rsid w:val="00D83789"/>
    <w:rsid w:val="00D96A42"/>
    <w:rsid w:val="00DA74F3"/>
    <w:rsid w:val="00DE4A5A"/>
    <w:rsid w:val="00E31726"/>
    <w:rsid w:val="00E41BB7"/>
    <w:rsid w:val="00E47B17"/>
    <w:rsid w:val="00E6419C"/>
    <w:rsid w:val="00E76170"/>
    <w:rsid w:val="00E85237"/>
    <w:rsid w:val="00EB235C"/>
    <w:rsid w:val="00ED3D97"/>
    <w:rsid w:val="00EE216F"/>
    <w:rsid w:val="00EF555A"/>
    <w:rsid w:val="00F021ED"/>
    <w:rsid w:val="00F05EED"/>
    <w:rsid w:val="00F06279"/>
    <w:rsid w:val="00F15465"/>
    <w:rsid w:val="00F502C5"/>
    <w:rsid w:val="00F504AC"/>
    <w:rsid w:val="00F63CB5"/>
    <w:rsid w:val="00F64FB8"/>
    <w:rsid w:val="00F96426"/>
    <w:rsid w:val="00FB032F"/>
    <w:rsid w:val="00FB5AA7"/>
    <w:rsid w:val="00FD74F6"/>
    <w:rsid w:val="00FE33E3"/>
    <w:rsid w:val="00FF02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C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2BB"/>
    <w:rPr>
      <w:color w:val="0000FF" w:themeColor="hyperlink"/>
      <w:u w:val="single"/>
    </w:rPr>
  </w:style>
  <w:style w:type="paragraph" w:styleId="ListParagraph">
    <w:name w:val="List Paragraph"/>
    <w:basedOn w:val="Normal"/>
    <w:uiPriority w:val="34"/>
    <w:qFormat/>
    <w:rsid w:val="00467255"/>
    <w:pPr>
      <w:ind w:left="720"/>
      <w:contextualSpacing/>
    </w:pPr>
  </w:style>
  <w:style w:type="paragraph" w:styleId="BalloonText">
    <w:name w:val="Balloon Text"/>
    <w:basedOn w:val="Normal"/>
    <w:link w:val="BalloonTextChar"/>
    <w:uiPriority w:val="99"/>
    <w:semiHidden/>
    <w:unhideWhenUsed/>
    <w:rsid w:val="00ED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97"/>
    <w:rPr>
      <w:rFonts w:ascii="Tahoma" w:hAnsi="Tahoma" w:cs="Tahoma"/>
      <w:sz w:val="16"/>
      <w:szCs w:val="16"/>
    </w:rPr>
  </w:style>
  <w:style w:type="paragraph" w:styleId="Header">
    <w:name w:val="header"/>
    <w:basedOn w:val="Normal"/>
    <w:link w:val="HeaderChar"/>
    <w:uiPriority w:val="99"/>
    <w:semiHidden/>
    <w:unhideWhenUsed/>
    <w:rsid w:val="00F021E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F021ED"/>
  </w:style>
  <w:style w:type="paragraph" w:styleId="Footer">
    <w:name w:val="footer"/>
    <w:basedOn w:val="Normal"/>
    <w:link w:val="FooterChar"/>
    <w:uiPriority w:val="99"/>
    <w:semiHidden/>
    <w:unhideWhenUsed/>
    <w:rsid w:val="00F021E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F021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nny.277454@2free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5</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reem emirates aluminum</Company>
  <LinksUpToDate>false</LinksUpToDate>
  <CharactersWithSpaces>7203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Joseph</dc:creator>
  <cp:lastModifiedBy>HRDESK4</cp:lastModifiedBy>
  <cp:revision>71</cp:revision>
  <cp:lastPrinted>2015-11-22T12:53:00Z</cp:lastPrinted>
  <dcterms:created xsi:type="dcterms:W3CDTF">2011-11-12T16:30:00Z</dcterms:created>
  <dcterms:modified xsi:type="dcterms:W3CDTF">2018-05-02T12:37:00Z</dcterms:modified>
</cp:coreProperties>
</file>