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0" w:rsidRDefault="009944B0" w:rsidP="009944B0">
      <w:pPr>
        <w:pStyle w:val="Heading1"/>
      </w:pPr>
      <w:r>
        <w:tab/>
      </w:r>
      <w:r>
        <w:tab/>
      </w:r>
      <w:r>
        <w:tab/>
      </w:r>
      <w:r>
        <w:tab/>
        <w:t xml:space="preserve">DHLAKAMA </w:t>
      </w:r>
    </w:p>
    <w:p w:rsidR="00C219F4" w:rsidRPr="00C219F4" w:rsidRDefault="00C219F4" w:rsidP="00C219F4">
      <w:hyperlink r:id="rId6" w:history="1">
        <w:r w:rsidRPr="00E87FAF">
          <w:rPr>
            <w:rStyle w:val="Hyperlink"/>
          </w:rPr>
          <w:t>DHLAKAMA.294294@2freemail.com</w:t>
        </w:r>
      </w:hyperlink>
      <w:r>
        <w:t xml:space="preserve"> </w:t>
      </w:r>
      <w:r w:rsidRPr="00C219F4">
        <w:tab/>
      </w:r>
    </w:p>
    <w:p w:rsidR="009944B0" w:rsidRDefault="009944B0" w:rsidP="009944B0">
      <w:pPr>
        <w:rPr>
          <w:u w:val="single"/>
        </w:rPr>
      </w:pPr>
      <w:r>
        <w:rPr>
          <w:u w:val="single"/>
        </w:rPr>
        <w:t xml:space="preserve">      </w:t>
      </w:r>
    </w:p>
    <w:p w:rsidR="009944B0" w:rsidRDefault="009944B0" w:rsidP="009944B0">
      <w:pPr>
        <w:rPr>
          <w:b/>
        </w:rPr>
      </w:pPr>
      <w:r>
        <w:tab/>
      </w:r>
      <w:r>
        <w:tab/>
      </w:r>
      <w:r>
        <w:tab/>
        <w:t xml:space="preserve">     </w:t>
      </w:r>
      <w:r>
        <w:rPr>
          <w:b/>
        </w:rPr>
        <w:t>REGISTERED   GENERAL   NURSE – MIDWIFE</w:t>
      </w:r>
    </w:p>
    <w:p w:rsidR="009944B0" w:rsidRDefault="009944B0" w:rsidP="009944B0">
      <w:r>
        <w:t>A highly skilled and trained health care professional with exceptional clinical, emergency room and labor room experience, providing evidence based patient care in a high pressure environment while managing time, prioritizing tasks and exercising sound judgment to improve patient care.</w:t>
      </w:r>
    </w:p>
    <w:p w:rsidR="009944B0" w:rsidRDefault="009944B0" w:rsidP="009944B0">
      <w:pPr>
        <w:ind w:left="2160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>AREA OF EXPERTISE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Bedside care</w:t>
      </w:r>
      <w:r>
        <w:tab/>
      </w:r>
      <w:r>
        <w:tab/>
      </w:r>
      <w:r>
        <w:tab/>
        <w:t>Patient assessment</w:t>
      </w:r>
      <w:r>
        <w:tab/>
      </w:r>
      <w:r>
        <w:tab/>
      </w:r>
      <w:r>
        <w:tab/>
        <w:t>Blood draws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Basic life support</w:t>
      </w:r>
      <w:r>
        <w:tab/>
      </w:r>
      <w:r>
        <w:tab/>
        <w:t>Emergency and urgent care</w:t>
      </w:r>
      <w:r>
        <w:tab/>
      </w:r>
      <w:r>
        <w:tab/>
        <w:t>Record keeping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Patient education and support</w:t>
      </w:r>
      <w:r>
        <w:tab/>
        <w:t>Leadership skills</w:t>
      </w:r>
      <w:r>
        <w:tab/>
      </w:r>
      <w:r>
        <w:tab/>
        <w:t xml:space="preserve">             Ambulatory patient care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Medication administration</w:t>
      </w:r>
      <w:r>
        <w:tab/>
        <w:t>Antenatal care booking</w:t>
      </w:r>
      <w:r>
        <w:tab/>
      </w:r>
      <w:r>
        <w:tab/>
      </w:r>
      <w:r>
        <w:tab/>
        <w:t>Delivery of babies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Admission of patient in labor room</w:t>
      </w:r>
      <w:r>
        <w:tab/>
      </w:r>
      <w:r>
        <w:tab/>
      </w:r>
      <w:r>
        <w:tab/>
      </w:r>
      <w:r>
        <w:tab/>
      </w:r>
      <w:r>
        <w:tab/>
        <w:t>Postnatal care</w:t>
      </w:r>
    </w:p>
    <w:p w:rsidR="009944B0" w:rsidRDefault="009944B0" w:rsidP="009944B0">
      <w:pPr>
        <w:pStyle w:val="ListParagraph"/>
        <w:numPr>
          <w:ilvl w:val="0"/>
          <w:numId w:val="1"/>
        </w:numPr>
      </w:pPr>
      <w:r>
        <w:t>Surgical and medical care</w:t>
      </w:r>
    </w:p>
    <w:p w:rsidR="009944B0" w:rsidRDefault="009944B0" w:rsidP="009944B0">
      <w:pPr>
        <w:ind w:left="2160"/>
        <w:rPr>
          <w:b/>
        </w:rPr>
      </w:pPr>
      <w:r>
        <w:rPr>
          <w:b/>
        </w:rPr>
        <w:t>PROFESSIONAL   EXPERIENCE</w:t>
      </w:r>
    </w:p>
    <w:p w:rsidR="009944B0" w:rsidRDefault="009944B0" w:rsidP="009944B0">
      <w:pPr>
        <w:rPr>
          <w:b/>
        </w:rPr>
      </w:pPr>
      <w:r>
        <w:rPr>
          <w:b/>
        </w:rPr>
        <w:t xml:space="preserve"> Hospital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2007   to present</w:t>
      </w:r>
    </w:p>
    <w:p w:rsidR="009944B0" w:rsidRDefault="009944B0" w:rsidP="009944B0">
      <w:r>
        <w:rPr>
          <w:b/>
        </w:rPr>
        <w:t xml:space="preserve">Registered   General   Nurse   </w:t>
      </w:r>
      <w:r>
        <w:t>(2007 – 2014)</w:t>
      </w:r>
    </w:p>
    <w:p w:rsidR="009944B0" w:rsidRDefault="009944B0" w:rsidP="009944B0">
      <w:r>
        <w:t>Served as a registered general nurse in several departments which include female surgical and medical wards, male surgical ward, private wards, casualty and outpatients department where i cared for patients with life threatening conditions such as, road traffic accidents, head injuries, heart and respiratory failure, over dose, trauma and infectious diseases.</w:t>
      </w:r>
    </w:p>
    <w:p w:rsidR="009944B0" w:rsidRDefault="009944B0" w:rsidP="009944B0">
      <w:pPr>
        <w:pStyle w:val="ListParagraph"/>
        <w:numPr>
          <w:ilvl w:val="0"/>
          <w:numId w:val="2"/>
        </w:numPr>
      </w:pPr>
      <w:r>
        <w:t>Met with patient’s relatives offering compassion and medical advice.</w:t>
      </w:r>
    </w:p>
    <w:p w:rsidR="009944B0" w:rsidRDefault="009944B0" w:rsidP="009944B0">
      <w:pPr>
        <w:pStyle w:val="ListParagraph"/>
        <w:numPr>
          <w:ilvl w:val="0"/>
          <w:numId w:val="2"/>
        </w:numPr>
      </w:pPr>
      <w:r>
        <w:t>Contribute to nursing care plan writing, assessment and evaluation.</w:t>
      </w:r>
    </w:p>
    <w:p w:rsidR="009944B0" w:rsidRDefault="009944B0" w:rsidP="009944B0">
      <w:pPr>
        <w:pStyle w:val="ListParagraph"/>
        <w:numPr>
          <w:ilvl w:val="0"/>
          <w:numId w:val="2"/>
        </w:numPr>
      </w:pPr>
      <w:r>
        <w:t xml:space="preserve">Established excellent nursing reputation, </w:t>
      </w:r>
      <w:proofErr w:type="spellStart"/>
      <w:r>
        <w:t>hard working</w:t>
      </w:r>
      <w:proofErr w:type="spellEnd"/>
      <w:r>
        <w:t>, honesty and integrity.</w:t>
      </w:r>
    </w:p>
    <w:p w:rsidR="009944B0" w:rsidRDefault="009944B0" w:rsidP="009944B0">
      <w:pPr>
        <w:pStyle w:val="ListParagraph"/>
        <w:numPr>
          <w:ilvl w:val="0"/>
          <w:numId w:val="2"/>
        </w:numPr>
      </w:pPr>
      <w:r>
        <w:t xml:space="preserve"> Worked hard under challenging conditions, during long shifts when short staffed, </w:t>
      </w:r>
      <w:proofErr w:type="gramStart"/>
      <w:r>
        <w:t>providing</w:t>
      </w:r>
      <w:proofErr w:type="gramEnd"/>
      <w:r>
        <w:t xml:space="preserve"> quality care despite lack of human resources.</w:t>
      </w:r>
    </w:p>
    <w:p w:rsidR="009944B0" w:rsidRDefault="009944B0" w:rsidP="009944B0">
      <w:pPr>
        <w:pStyle w:val="ListParagraph"/>
        <w:numPr>
          <w:ilvl w:val="0"/>
          <w:numId w:val="2"/>
        </w:numPr>
      </w:pPr>
      <w:r>
        <w:t>A team player in maintaining high standards of nursing care.</w:t>
      </w:r>
    </w:p>
    <w:p w:rsidR="009944B0" w:rsidRDefault="009944B0" w:rsidP="009944B0">
      <w:pPr>
        <w:pStyle w:val="ListParagraph"/>
      </w:pPr>
    </w:p>
    <w:p w:rsidR="009944B0" w:rsidRDefault="009944B0" w:rsidP="009944B0">
      <w:r>
        <w:rPr>
          <w:b/>
        </w:rPr>
        <w:t xml:space="preserve">Midwife  </w:t>
      </w:r>
      <w:r>
        <w:t xml:space="preserve"> (2015 - 2016)</w:t>
      </w:r>
    </w:p>
    <w:p w:rsidR="009944B0" w:rsidRDefault="009944B0" w:rsidP="009944B0">
      <w:proofErr w:type="gramStart"/>
      <w:r>
        <w:t>Providing quality and skilled obstetric care before, during and after delivery thereby reducing maternal and infant mortality and morbidity rate.</w:t>
      </w:r>
      <w:proofErr w:type="gramEnd"/>
    </w:p>
    <w:p w:rsidR="009944B0" w:rsidRDefault="009944B0" w:rsidP="009944B0">
      <w:pPr>
        <w:pStyle w:val="ListParagraph"/>
        <w:numPr>
          <w:ilvl w:val="0"/>
          <w:numId w:val="3"/>
        </w:numPr>
      </w:pPr>
      <w:r>
        <w:lastRenderedPageBreak/>
        <w:t>Booking of patients during antenatal care and screening for at risk factors.</w:t>
      </w:r>
    </w:p>
    <w:p w:rsidR="009944B0" w:rsidRDefault="009944B0" w:rsidP="009944B0">
      <w:pPr>
        <w:pStyle w:val="ListParagraph"/>
        <w:numPr>
          <w:ilvl w:val="0"/>
          <w:numId w:val="3"/>
        </w:numPr>
      </w:pPr>
      <w:r>
        <w:t>Attending to women during antenatal subsequent visits.</w:t>
      </w:r>
    </w:p>
    <w:p w:rsidR="009944B0" w:rsidRDefault="009944B0" w:rsidP="009944B0">
      <w:pPr>
        <w:pStyle w:val="ListParagraph"/>
        <w:numPr>
          <w:ilvl w:val="0"/>
          <w:numId w:val="3"/>
        </w:numPr>
      </w:pPr>
      <w:r>
        <w:t>Admitting mothers in antenatal, first stage ward and monitoring till delivery.</w:t>
      </w:r>
    </w:p>
    <w:p w:rsidR="009944B0" w:rsidRDefault="009944B0" w:rsidP="009944B0">
      <w:pPr>
        <w:pStyle w:val="ListParagraph"/>
        <w:numPr>
          <w:ilvl w:val="0"/>
          <w:numId w:val="3"/>
        </w:numPr>
      </w:pPr>
      <w:r>
        <w:t xml:space="preserve">Attending to obstetric emergencies such as shoulder girdle dystocia, pregnancy induced hypertension, pre </w:t>
      </w:r>
      <w:proofErr w:type="spellStart"/>
      <w:r>
        <w:t>eclampsia</w:t>
      </w:r>
      <w:proofErr w:type="spellEnd"/>
      <w:r>
        <w:t xml:space="preserve"> and </w:t>
      </w:r>
      <w:proofErr w:type="spellStart"/>
      <w:r>
        <w:t>eclampsia</w:t>
      </w:r>
      <w:proofErr w:type="spellEnd"/>
      <w:r>
        <w:t>, breech delivery.</w:t>
      </w:r>
    </w:p>
    <w:p w:rsidR="009944B0" w:rsidRDefault="009944B0" w:rsidP="009944B0">
      <w:pPr>
        <w:pStyle w:val="ListParagraph"/>
        <w:numPr>
          <w:ilvl w:val="0"/>
          <w:numId w:val="3"/>
        </w:numPr>
      </w:pPr>
      <w:r>
        <w:t xml:space="preserve">Providing comprehensive postnatal care till six weeks </w:t>
      </w:r>
      <w:proofErr w:type="spellStart"/>
      <w:r>
        <w:t>post delivery</w:t>
      </w:r>
      <w:proofErr w:type="spellEnd"/>
      <w:r>
        <w:t>.</w:t>
      </w:r>
    </w:p>
    <w:p w:rsidR="009944B0" w:rsidRDefault="009944B0" w:rsidP="009944B0">
      <w:pPr>
        <w:pStyle w:val="ListParagraph"/>
        <w:numPr>
          <w:ilvl w:val="0"/>
          <w:numId w:val="3"/>
        </w:numPr>
      </w:pPr>
      <w:r>
        <w:t xml:space="preserve">Referring neonates to Neonatal intensive care unit for </w:t>
      </w:r>
      <w:proofErr w:type="gramStart"/>
      <w:r>
        <w:t>admission  in</w:t>
      </w:r>
      <w:proofErr w:type="gramEnd"/>
      <w:r>
        <w:t xml:space="preserve"> cases of deteriorating condition.</w:t>
      </w:r>
    </w:p>
    <w:p w:rsidR="009944B0" w:rsidRDefault="009944B0" w:rsidP="009944B0">
      <w:pPr>
        <w:pStyle w:val="ListParagraph"/>
      </w:pPr>
    </w:p>
    <w:p w:rsidR="009944B0" w:rsidRDefault="009944B0" w:rsidP="009944B0">
      <w:pPr>
        <w:rPr>
          <w:b/>
        </w:rPr>
      </w:pPr>
      <w:r>
        <w:rPr>
          <w:b/>
        </w:rPr>
        <w:t xml:space="preserve">Education </w:t>
      </w:r>
    </w:p>
    <w:p w:rsidR="009944B0" w:rsidRDefault="009944B0" w:rsidP="009944B0">
      <w:pPr>
        <w:rPr>
          <w:b/>
        </w:rPr>
      </w:pPr>
      <w:r>
        <w:rPr>
          <w:b/>
        </w:rPr>
        <w:t>Registered General Nurse |</w:t>
      </w:r>
      <w:r>
        <w:t xml:space="preserve"> Gweru</w:t>
      </w:r>
      <w:r>
        <w:rPr>
          <w:b/>
        </w:rPr>
        <w:t xml:space="preserve"> </w:t>
      </w:r>
      <w:r>
        <w:t>Provincial Hospital School of Nursing and Midwifery   (2007)</w:t>
      </w:r>
    </w:p>
    <w:p w:rsidR="009944B0" w:rsidRDefault="009944B0" w:rsidP="009944B0">
      <w:r>
        <w:rPr>
          <w:b/>
        </w:rPr>
        <w:t>Midwife |</w:t>
      </w:r>
      <w:r>
        <w:t xml:space="preserve"> Gweru</w:t>
      </w:r>
      <w:r>
        <w:rPr>
          <w:b/>
        </w:rPr>
        <w:t xml:space="preserve"> </w:t>
      </w:r>
      <w:r>
        <w:t>Provincial Hospital School of Nursing and Midwifery   (2015)</w:t>
      </w:r>
    </w:p>
    <w:p w:rsidR="009944B0" w:rsidRDefault="009944B0" w:rsidP="009944B0">
      <w:pPr>
        <w:rPr>
          <w:b/>
        </w:rPr>
      </w:pPr>
      <w:r>
        <w:rPr>
          <w:b/>
        </w:rPr>
        <w:t xml:space="preserve">Basic Life Support   | </w:t>
      </w:r>
      <w:r>
        <w:t>Medical Air Rescue Services   (MARS 2016)</w:t>
      </w:r>
    </w:p>
    <w:p w:rsidR="009944B0" w:rsidRDefault="009944B0" w:rsidP="009944B0">
      <w:pPr>
        <w:rPr>
          <w:b/>
        </w:rPr>
      </w:pPr>
      <w:r>
        <w:rPr>
          <w:b/>
        </w:rPr>
        <w:t xml:space="preserve">Rapid HIV testing certificate </w:t>
      </w:r>
    </w:p>
    <w:p w:rsidR="009944B0" w:rsidRDefault="009944B0" w:rsidP="009944B0">
      <w:r>
        <w:rPr>
          <w:b/>
        </w:rPr>
        <w:t xml:space="preserve">Community based work with children and youth   </w:t>
      </w:r>
      <w:r>
        <w:t>(University of Kwazulu-Natal South Africa 2012)</w:t>
      </w:r>
    </w:p>
    <w:p w:rsidR="009944B0" w:rsidRDefault="009944B0" w:rsidP="009944B0">
      <w:pPr>
        <w:rPr>
          <w:b/>
        </w:rPr>
      </w:pPr>
      <w:r>
        <w:rPr>
          <w:b/>
        </w:rPr>
        <w:t>Certification</w:t>
      </w:r>
    </w:p>
    <w:p w:rsidR="009944B0" w:rsidRDefault="009944B0" w:rsidP="009944B0">
      <w:r>
        <w:t xml:space="preserve">Registered general nurse and Midwife </w:t>
      </w:r>
      <w:r>
        <w:rPr>
          <w:b/>
        </w:rPr>
        <w:t>| Nurses Council of Zimbabwe</w:t>
      </w:r>
      <w:r>
        <w:t xml:space="preserve"> </w:t>
      </w:r>
    </w:p>
    <w:p w:rsidR="009944B0" w:rsidRDefault="009944B0" w:rsidP="009944B0"/>
    <w:p w:rsidR="009944B0" w:rsidRDefault="009944B0" w:rsidP="009944B0">
      <w:pPr>
        <w:rPr>
          <w:b/>
        </w:rPr>
      </w:pPr>
      <w:r>
        <w:rPr>
          <w:b/>
        </w:rPr>
        <w:t>Community Service</w:t>
      </w:r>
    </w:p>
    <w:p w:rsidR="009944B0" w:rsidRDefault="009944B0" w:rsidP="009944B0">
      <w:r>
        <w:rPr>
          <w:b/>
        </w:rPr>
        <w:t xml:space="preserve">Zimbabwe Young People’s Development Coalition </w:t>
      </w:r>
    </w:p>
    <w:p w:rsidR="009944B0" w:rsidRDefault="009944B0" w:rsidP="009944B0">
      <w:pPr>
        <w:rPr>
          <w:b/>
        </w:rPr>
      </w:pPr>
      <w:r>
        <w:rPr>
          <w:b/>
        </w:rPr>
        <w:t xml:space="preserve">Community Working Group on Health   </w:t>
      </w:r>
    </w:p>
    <w:p w:rsidR="009944B0" w:rsidRDefault="009944B0" w:rsidP="009944B0">
      <w:r>
        <w:rPr>
          <w:b/>
        </w:rPr>
        <w:tab/>
      </w:r>
      <w:r>
        <w:t>DHLAKAMA</w:t>
      </w:r>
    </w:p>
    <w:p w:rsidR="009944B0" w:rsidRDefault="009944B0" w:rsidP="009944B0">
      <w:bookmarkStart w:id="0" w:name="_GoBack"/>
      <w:bookmarkEnd w:id="0"/>
    </w:p>
    <w:p w:rsidR="009944B0" w:rsidRDefault="009944B0" w:rsidP="009944B0"/>
    <w:p w:rsidR="009944B0" w:rsidRDefault="009944B0" w:rsidP="009944B0"/>
    <w:p w:rsidR="009944B0" w:rsidRDefault="009944B0" w:rsidP="00994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</w:t>
      </w:r>
    </w:p>
    <w:p w:rsidR="009944B0" w:rsidRDefault="009944B0" w:rsidP="009944B0">
      <w:pPr>
        <w:rPr>
          <w:b/>
        </w:rPr>
      </w:pPr>
      <w:r>
        <w:rPr>
          <w:b/>
        </w:rPr>
        <w:t xml:space="preserve">   </w:t>
      </w:r>
    </w:p>
    <w:p w:rsidR="009944B0" w:rsidRDefault="009944B0" w:rsidP="009944B0">
      <w:pPr>
        <w:rPr>
          <w:b/>
        </w:rPr>
      </w:pPr>
    </w:p>
    <w:p w:rsidR="009944B0" w:rsidRDefault="009944B0" w:rsidP="009944B0"/>
    <w:p w:rsidR="009944B0" w:rsidRDefault="009944B0" w:rsidP="009944B0">
      <w:r>
        <w:tab/>
      </w:r>
      <w:r>
        <w:tab/>
      </w:r>
      <w:r>
        <w:tab/>
      </w:r>
      <w:r>
        <w:tab/>
      </w:r>
      <w:r>
        <w:tab/>
      </w:r>
    </w:p>
    <w:p w:rsidR="009944B0" w:rsidRDefault="009944B0" w:rsidP="009944B0"/>
    <w:p w:rsidR="009944B0" w:rsidRDefault="009944B0" w:rsidP="009944B0">
      <w:pPr>
        <w:pStyle w:val="Heading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24D" w:rsidRDefault="00AD624D"/>
    <w:sectPr w:rsidR="00AD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B74"/>
    <w:multiLevelType w:val="hybridMultilevel"/>
    <w:tmpl w:val="B4B8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25B3"/>
    <w:multiLevelType w:val="hybridMultilevel"/>
    <w:tmpl w:val="AB7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44402"/>
    <w:multiLevelType w:val="hybridMultilevel"/>
    <w:tmpl w:val="71A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B0"/>
    <w:rsid w:val="009944B0"/>
    <w:rsid w:val="00AD624D"/>
    <w:rsid w:val="00C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B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4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B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4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LAKAMA.2942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2017-08-21T07:45:00Z</dcterms:created>
  <dcterms:modified xsi:type="dcterms:W3CDTF">2017-08-21T07:46:00Z</dcterms:modified>
</cp:coreProperties>
</file>