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5062855</wp:posOffset>
            </wp:positionH>
            <wp:positionV relativeFrom="page">
              <wp:posOffset>379095</wp:posOffset>
            </wp:positionV>
            <wp:extent cx="2053590" cy="188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CARISSA </w:t>
      </w:r>
    </w:p>
    <w:p w:rsidR="000959C9" w:rsidRDefault="000959C9">
      <w:pPr>
        <w:spacing w:line="220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hyperlink r:id="rId6" w:history="1">
        <w:r w:rsidRPr="000651F7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Carissa.332576@2freemail.com</w:t>
        </w:r>
      </w:hyperlink>
      <w:r>
        <w:rPr>
          <w:rFonts w:ascii="Century Gothic" w:eastAsia="Century Gothic" w:hAnsi="Century Gothic" w:cs="Century Gothic"/>
          <w:color w:val="0000FF"/>
          <w:sz w:val="28"/>
          <w:szCs w:val="28"/>
          <w:u w:val="single"/>
        </w:rPr>
        <w:t xml:space="preserve"> </w:t>
      </w:r>
    </w:p>
    <w:p w:rsidR="000959C9" w:rsidRDefault="000959C9">
      <w:pPr>
        <w:spacing w:line="200" w:lineRule="exact"/>
        <w:rPr>
          <w:sz w:val="24"/>
          <w:szCs w:val="24"/>
        </w:rPr>
      </w:pPr>
    </w:p>
    <w:p w:rsidR="000959C9" w:rsidRDefault="000959C9">
      <w:pPr>
        <w:spacing w:line="200" w:lineRule="exact"/>
        <w:rPr>
          <w:sz w:val="24"/>
          <w:szCs w:val="24"/>
        </w:rPr>
      </w:pPr>
    </w:p>
    <w:p w:rsidR="000959C9" w:rsidRDefault="000959C9">
      <w:pPr>
        <w:spacing w:line="200" w:lineRule="exact"/>
        <w:rPr>
          <w:sz w:val="24"/>
          <w:szCs w:val="24"/>
        </w:rPr>
      </w:pPr>
    </w:p>
    <w:p w:rsidR="000959C9" w:rsidRDefault="000959C9">
      <w:pPr>
        <w:spacing w:line="200" w:lineRule="exact"/>
        <w:rPr>
          <w:sz w:val="24"/>
          <w:szCs w:val="24"/>
        </w:rPr>
      </w:pPr>
    </w:p>
    <w:p w:rsidR="000959C9" w:rsidRDefault="000959C9">
      <w:pPr>
        <w:spacing w:line="311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Personal Summary</w:t>
      </w:r>
    </w:p>
    <w:p w:rsidR="000959C9" w:rsidRDefault="000959C9">
      <w:pPr>
        <w:spacing w:line="220" w:lineRule="exact"/>
        <w:rPr>
          <w:sz w:val="24"/>
          <w:szCs w:val="24"/>
        </w:rPr>
      </w:pPr>
    </w:p>
    <w:p w:rsidR="000959C9" w:rsidRDefault="00740B5C">
      <w:pPr>
        <w:spacing w:line="257" w:lineRule="auto"/>
        <w:ind w:right="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self-motivated, results-driven salesperson having excellent communication skills, deep understanding of customer needs, and </w:t>
      </w:r>
      <w:r>
        <w:rPr>
          <w:rFonts w:ascii="Century Gothic" w:eastAsia="Century Gothic" w:hAnsi="Century Gothic" w:cs="Century Gothic"/>
          <w:sz w:val="24"/>
          <w:szCs w:val="24"/>
        </w:rPr>
        <w:t>utilizes effective sales methodologies acquired through extensive experience in the retail sector.</w:t>
      </w:r>
    </w:p>
    <w:p w:rsidR="000959C9" w:rsidRDefault="000959C9">
      <w:pPr>
        <w:spacing w:line="255" w:lineRule="exact"/>
        <w:rPr>
          <w:sz w:val="24"/>
          <w:szCs w:val="24"/>
        </w:rPr>
      </w:pPr>
    </w:p>
    <w:p w:rsidR="000959C9" w:rsidRDefault="00740B5C">
      <w:pPr>
        <w:spacing w:line="257" w:lineRule="auto"/>
        <w:ind w:right="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Currently looking for an opportunity to work with a stable, culturally diverse, and constantly growing institution to employ skills as a well-rounded salesp</w:t>
      </w:r>
      <w:r>
        <w:rPr>
          <w:rFonts w:ascii="Century Gothic" w:eastAsia="Century Gothic" w:hAnsi="Century Gothic" w:cs="Century Gothic"/>
          <w:sz w:val="24"/>
          <w:szCs w:val="24"/>
        </w:rPr>
        <w:t>erson for the benefit of the company.</w:t>
      </w:r>
    </w:p>
    <w:p w:rsidR="000959C9" w:rsidRDefault="000959C9">
      <w:pPr>
        <w:spacing w:line="200" w:lineRule="exact"/>
        <w:rPr>
          <w:sz w:val="24"/>
          <w:szCs w:val="24"/>
        </w:rPr>
      </w:pPr>
    </w:p>
    <w:p w:rsidR="000959C9" w:rsidRDefault="000959C9">
      <w:pPr>
        <w:spacing w:line="341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Employment History</w:t>
      </w:r>
    </w:p>
    <w:p w:rsidR="000959C9" w:rsidRDefault="000959C9">
      <w:pPr>
        <w:spacing w:line="306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Executive Optical (EO)</w:t>
      </w:r>
    </w:p>
    <w:p w:rsidR="000959C9" w:rsidRDefault="000959C9">
      <w:pPr>
        <w:spacing w:line="32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SM City Fairview, Quezon City, Philippines</w:t>
      </w:r>
    </w:p>
    <w:p w:rsidR="000959C9" w:rsidRDefault="000959C9">
      <w:pPr>
        <w:spacing w:line="6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SM City Valenzuela, Philippines</w:t>
      </w:r>
    </w:p>
    <w:p w:rsidR="000959C9" w:rsidRDefault="000959C9">
      <w:pPr>
        <w:spacing w:line="6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Sales Staff - August 2011 to February 2014</w:t>
      </w:r>
    </w:p>
    <w:p w:rsidR="000959C9" w:rsidRDefault="000959C9">
      <w:pPr>
        <w:spacing w:line="314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Duties and Responsibilities</w:t>
      </w:r>
    </w:p>
    <w:p w:rsidR="000959C9" w:rsidRDefault="000959C9">
      <w:pPr>
        <w:spacing w:line="18" w:lineRule="exact"/>
        <w:rPr>
          <w:sz w:val="24"/>
          <w:szCs w:val="24"/>
        </w:rPr>
      </w:pPr>
    </w:p>
    <w:p w:rsidR="000959C9" w:rsidRDefault="00740B5C">
      <w:pPr>
        <w:numPr>
          <w:ilvl w:val="0"/>
          <w:numId w:val="1"/>
        </w:numPr>
        <w:tabs>
          <w:tab w:val="left" w:pos="220"/>
        </w:tabs>
        <w:spacing w:line="244" w:lineRule="auto"/>
        <w:ind w:left="220" w:right="846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Assisting customers </w:t>
      </w:r>
      <w:r>
        <w:rPr>
          <w:rFonts w:ascii="Century Gothic" w:eastAsia="Century Gothic" w:hAnsi="Century Gothic" w:cs="Century Gothic"/>
          <w:sz w:val="24"/>
          <w:szCs w:val="24"/>
        </w:rPr>
        <w:t>and patients in identifying and choosing the right products and services specific to their needs</w:t>
      </w:r>
    </w:p>
    <w:p w:rsidR="000959C9" w:rsidRDefault="000959C9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0959C9" w:rsidRDefault="00740B5C">
      <w:pPr>
        <w:numPr>
          <w:ilvl w:val="0"/>
          <w:numId w:val="1"/>
        </w:numPr>
        <w:tabs>
          <w:tab w:val="left" w:pos="220"/>
        </w:tabs>
        <w:spacing w:line="244" w:lineRule="auto"/>
        <w:ind w:left="220" w:right="526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Served as cashier - receiving incoming sales transactions (cash or card) and handling of in-store petty cash</w:t>
      </w:r>
    </w:p>
    <w:p w:rsidR="000959C9" w:rsidRDefault="000959C9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0959C9" w:rsidRDefault="00740B5C">
      <w:pPr>
        <w:numPr>
          <w:ilvl w:val="0"/>
          <w:numId w:val="1"/>
        </w:numPr>
        <w:tabs>
          <w:tab w:val="left" w:pos="220"/>
        </w:tabs>
        <w:spacing w:line="244" w:lineRule="auto"/>
        <w:ind w:left="220" w:right="346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Encoding and updating of previous and recent pat</w:t>
      </w:r>
      <w:r>
        <w:rPr>
          <w:rFonts w:ascii="Century Gothic" w:eastAsia="Century Gothic" w:hAnsi="Century Gothic" w:cs="Century Gothic"/>
          <w:sz w:val="24"/>
          <w:szCs w:val="24"/>
        </w:rPr>
        <w:t>ient information using proprietary company software</w:t>
      </w:r>
    </w:p>
    <w:p w:rsidR="000959C9" w:rsidRDefault="000959C9">
      <w:pPr>
        <w:spacing w:line="1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0959C9" w:rsidRDefault="00740B5C">
      <w:pPr>
        <w:numPr>
          <w:ilvl w:val="0"/>
          <w:numId w:val="1"/>
        </w:numPr>
        <w:tabs>
          <w:tab w:val="left" w:pos="220"/>
        </w:tabs>
        <w:spacing w:line="260" w:lineRule="auto"/>
        <w:ind w:left="220" w:right="1006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Served as stock clerk - monitors in-store product inventory, oversees product deliveries, handles mall delivery permits.</w:t>
      </w:r>
    </w:p>
    <w:p w:rsidR="000959C9" w:rsidRDefault="000959C9">
      <w:pPr>
        <w:spacing w:line="236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George Optical</w:t>
      </w:r>
    </w:p>
    <w:p w:rsidR="000959C9" w:rsidRDefault="000959C9">
      <w:pPr>
        <w:spacing w:line="32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SM City North EDSA, Quezon City, Philippines</w:t>
      </w:r>
    </w:p>
    <w:p w:rsidR="000959C9" w:rsidRDefault="000959C9">
      <w:pPr>
        <w:spacing w:line="6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Optical Consultant </w:t>
      </w:r>
      <w:r>
        <w:rPr>
          <w:rFonts w:ascii="Century Gothic" w:eastAsia="Century Gothic" w:hAnsi="Century Gothic" w:cs="Century Gothic"/>
          <w:sz w:val="24"/>
          <w:szCs w:val="24"/>
        </w:rPr>
        <w:t>- January to April 2015</w:t>
      </w:r>
    </w:p>
    <w:p w:rsidR="000959C9" w:rsidRDefault="000959C9">
      <w:pPr>
        <w:spacing w:line="314" w:lineRule="exact"/>
        <w:rPr>
          <w:sz w:val="24"/>
          <w:szCs w:val="24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Duties and Responsibilities</w:t>
      </w:r>
    </w:p>
    <w:p w:rsidR="000959C9" w:rsidRDefault="000959C9">
      <w:pPr>
        <w:spacing w:line="18" w:lineRule="exact"/>
        <w:rPr>
          <w:sz w:val="24"/>
          <w:szCs w:val="24"/>
        </w:rPr>
      </w:pPr>
    </w:p>
    <w:p w:rsidR="000959C9" w:rsidRDefault="00740B5C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Provides sales consultancy services to walk-in customers and patients</w:t>
      </w:r>
    </w:p>
    <w:p w:rsidR="000959C9" w:rsidRDefault="000959C9">
      <w:pPr>
        <w:spacing w:line="5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0959C9" w:rsidRDefault="00740B5C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Oversees sales transactions (cash or card) as cashier</w:t>
      </w:r>
    </w:p>
    <w:p w:rsidR="000959C9" w:rsidRDefault="000959C9">
      <w:pPr>
        <w:spacing w:line="5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0959C9" w:rsidRDefault="00740B5C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Handles updating and encoding of patient records</w:t>
      </w:r>
    </w:p>
    <w:p w:rsidR="000959C9" w:rsidRDefault="000959C9">
      <w:pPr>
        <w:sectPr w:rsidR="000959C9">
          <w:pgSz w:w="11900" w:h="16838"/>
          <w:pgMar w:top="1391" w:right="1440" w:bottom="1440" w:left="1440" w:header="0" w:footer="0" w:gutter="0"/>
          <w:cols w:space="720" w:equalWidth="0">
            <w:col w:w="9026"/>
          </w:cols>
        </w:sect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lastRenderedPageBreak/>
        <w:t>Shapes (App</w:t>
      </w: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arel)</w:t>
      </w:r>
    </w:p>
    <w:p w:rsidR="000959C9" w:rsidRDefault="000959C9">
      <w:pPr>
        <w:spacing w:line="32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SM City Fairview, Quezon City, Philippines</w:t>
      </w:r>
    </w:p>
    <w:p w:rsidR="000959C9" w:rsidRDefault="000959C9">
      <w:pPr>
        <w:spacing w:line="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Sales Staff - January to June 2011</w:t>
      </w: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28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Asia Weinet (Online Gaming)</w:t>
      </w:r>
    </w:p>
    <w:p w:rsidR="000959C9" w:rsidRDefault="000959C9">
      <w:pPr>
        <w:spacing w:line="32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Makati City, Philippines</w:t>
      </w:r>
    </w:p>
    <w:p w:rsidR="000959C9" w:rsidRDefault="000959C9">
      <w:pPr>
        <w:spacing w:line="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Pitboss/Casino Supervisor (May 2015 to December 2016)</w:t>
      </w: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32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Education</w:t>
      </w:r>
    </w:p>
    <w:p w:rsidR="000959C9" w:rsidRDefault="000959C9">
      <w:pPr>
        <w:spacing w:line="20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STI College Fairview</w:t>
      </w:r>
    </w:p>
    <w:p w:rsidR="000959C9" w:rsidRDefault="000959C9">
      <w:pPr>
        <w:spacing w:line="32" w:lineRule="exact"/>
        <w:rPr>
          <w:sz w:val="20"/>
          <w:szCs w:val="20"/>
        </w:rPr>
      </w:pPr>
    </w:p>
    <w:p w:rsidR="000959C9" w:rsidRDefault="00740B5C">
      <w:pPr>
        <w:spacing w:line="255" w:lineRule="auto"/>
        <w:ind w:right="376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Bachelor of Science in </w:t>
      </w:r>
      <w:r>
        <w:rPr>
          <w:rFonts w:ascii="Century Gothic" w:eastAsia="Century Gothic" w:hAnsi="Century Gothic" w:cs="Century Gothic"/>
          <w:sz w:val="23"/>
          <w:szCs w:val="23"/>
        </w:rPr>
        <w:t>Business Management Major in Operations - 2011 to 2013*</w:t>
      </w:r>
    </w:p>
    <w:p w:rsidR="000959C9" w:rsidRDefault="000959C9">
      <w:pPr>
        <w:spacing w:line="1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*Undergraduate 2</w:t>
      </w:r>
      <w:r>
        <w:rPr>
          <w:rFonts w:ascii="Century Gothic" w:eastAsia="Century Gothic" w:hAnsi="Century Gothic" w:cs="Century Gothic"/>
          <w:sz w:val="26"/>
          <w:szCs w:val="26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Year, 2</w:t>
      </w:r>
      <w:r>
        <w:rPr>
          <w:rFonts w:ascii="Century Gothic" w:eastAsia="Century Gothic" w:hAnsi="Century Gothic" w:cs="Century Gothic"/>
          <w:sz w:val="26"/>
          <w:szCs w:val="26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Semester</w:t>
      </w:r>
    </w:p>
    <w:p w:rsidR="000959C9" w:rsidRDefault="000959C9">
      <w:pPr>
        <w:spacing w:line="157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F.G Calderon Integrated High School</w:t>
      </w:r>
    </w:p>
    <w:p w:rsidR="000959C9" w:rsidRDefault="000959C9">
      <w:pPr>
        <w:spacing w:line="14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Manila Philippines (2006-2010)</w:t>
      </w:r>
    </w:p>
    <w:p w:rsidR="000959C9" w:rsidRDefault="000959C9">
      <w:pPr>
        <w:spacing w:line="22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Lapu-Lapu Elementary School</w:t>
      </w:r>
    </w:p>
    <w:p w:rsidR="000959C9" w:rsidRDefault="000959C9">
      <w:pPr>
        <w:spacing w:line="14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Manila Philippines (2000-2006)</w:t>
      </w: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204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Skills</w:t>
      </w:r>
    </w:p>
    <w:p w:rsidR="000959C9" w:rsidRDefault="000959C9">
      <w:pPr>
        <w:spacing w:line="32" w:lineRule="exact"/>
        <w:rPr>
          <w:sz w:val="20"/>
          <w:szCs w:val="20"/>
        </w:rPr>
      </w:pPr>
    </w:p>
    <w:p w:rsidR="000959C9" w:rsidRDefault="00740B5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MS Office Suite </w:t>
      </w:r>
      <w:r>
        <w:rPr>
          <w:rFonts w:ascii="Century Gothic" w:eastAsia="Century Gothic" w:hAnsi="Century Gothic" w:cs="Century Gothic"/>
          <w:sz w:val="23"/>
          <w:szCs w:val="23"/>
        </w:rPr>
        <w:t>(Excel, Word, Powerpoint, Outlook)</w:t>
      </w:r>
    </w:p>
    <w:p w:rsidR="000959C9" w:rsidRDefault="000959C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0959C9" w:rsidRDefault="00740B5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Operates Automatic Refractometer</w:t>
      </w: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38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Languages</w:t>
      </w:r>
    </w:p>
    <w:p w:rsidR="000959C9" w:rsidRDefault="000959C9">
      <w:pPr>
        <w:spacing w:line="32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•English</w:t>
      </w:r>
    </w:p>
    <w:p w:rsidR="000959C9" w:rsidRDefault="000959C9">
      <w:pPr>
        <w:spacing w:line="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•Filipino</w:t>
      </w:r>
    </w:p>
    <w:p w:rsidR="000959C9" w:rsidRDefault="000959C9">
      <w:pPr>
        <w:spacing w:line="200" w:lineRule="exact"/>
        <w:rPr>
          <w:sz w:val="20"/>
          <w:szCs w:val="20"/>
        </w:rPr>
      </w:pPr>
    </w:p>
    <w:p w:rsidR="000959C9" w:rsidRDefault="000959C9">
      <w:pPr>
        <w:spacing w:line="38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Personal Information</w:t>
      </w:r>
    </w:p>
    <w:p w:rsidR="000959C9" w:rsidRDefault="000959C9">
      <w:pPr>
        <w:sectPr w:rsidR="000959C9">
          <w:pgSz w:w="11900" w:h="16838"/>
          <w:pgMar w:top="1410" w:right="1440" w:bottom="1440" w:left="1440" w:header="0" w:footer="0" w:gutter="0"/>
          <w:cols w:space="720" w:equalWidth="0">
            <w:col w:w="9026"/>
          </w:cols>
        </w:sectPr>
      </w:pPr>
    </w:p>
    <w:p w:rsidR="000959C9" w:rsidRDefault="000959C9">
      <w:pPr>
        <w:spacing w:line="32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Birth:</w:t>
      </w:r>
    </w:p>
    <w:p w:rsidR="000959C9" w:rsidRDefault="000959C9">
      <w:pPr>
        <w:spacing w:line="18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Nationality:</w:t>
      </w:r>
    </w:p>
    <w:p w:rsidR="000959C9" w:rsidRDefault="000959C9">
      <w:pPr>
        <w:spacing w:line="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Civil Status:</w:t>
      </w:r>
    </w:p>
    <w:p w:rsidR="000959C9" w:rsidRDefault="0074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59C9" w:rsidRDefault="000959C9">
      <w:pPr>
        <w:spacing w:line="30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February 26,1993</w:t>
      </w:r>
    </w:p>
    <w:p w:rsidR="000959C9" w:rsidRDefault="000959C9">
      <w:pPr>
        <w:spacing w:line="30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Filipino</w:t>
      </w:r>
    </w:p>
    <w:p w:rsidR="000959C9" w:rsidRDefault="000959C9">
      <w:pPr>
        <w:spacing w:line="6" w:lineRule="exact"/>
        <w:rPr>
          <w:sz w:val="20"/>
          <w:szCs w:val="20"/>
        </w:r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Single</w:t>
      </w:r>
    </w:p>
    <w:p w:rsidR="000959C9" w:rsidRDefault="000959C9">
      <w:pPr>
        <w:spacing w:line="19" w:lineRule="exact"/>
        <w:rPr>
          <w:sz w:val="20"/>
          <w:szCs w:val="20"/>
        </w:rPr>
      </w:pPr>
    </w:p>
    <w:p w:rsidR="000959C9" w:rsidRDefault="000959C9">
      <w:pPr>
        <w:sectPr w:rsidR="000959C9">
          <w:type w:val="continuous"/>
          <w:pgSz w:w="11900" w:h="16838"/>
          <w:pgMar w:top="1410" w:right="1440" w:bottom="1440" w:left="1440" w:header="0" w:footer="0" w:gutter="0"/>
          <w:cols w:num="2" w:space="720" w:equalWidth="0">
            <w:col w:w="1500" w:space="660"/>
            <w:col w:w="6866"/>
          </w:cols>
        </w:sectPr>
      </w:pPr>
    </w:p>
    <w:p w:rsidR="000959C9" w:rsidRDefault="00740B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Visa </w:t>
      </w:r>
      <w:r>
        <w:rPr>
          <w:rFonts w:ascii="Century Gothic" w:eastAsia="Century Gothic" w:hAnsi="Century Gothic" w:cs="Century Gothic"/>
          <w:sz w:val="24"/>
          <w:szCs w:val="24"/>
        </w:rPr>
        <w:t>Status:</w:t>
      </w:r>
    </w:p>
    <w:p w:rsidR="000959C9" w:rsidRDefault="0074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59C9" w:rsidRPr="00740B5C" w:rsidRDefault="00740B5C">
      <w:pPr>
        <w:rPr>
          <w:sz w:val="20"/>
          <w:szCs w:val="20"/>
        </w:rPr>
        <w:sectPr w:rsidR="000959C9" w:rsidRPr="00740B5C">
          <w:type w:val="continuous"/>
          <w:pgSz w:w="11900" w:h="16838"/>
          <w:pgMar w:top="1410" w:right="1440" w:bottom="1440" w:left="1440" w:header="0" w:footer="0" w:gutter="0"/>
          <w:cols w:num="2" w:space="720" w:equalWidth="0">
            <w:col w:w="1440" w:space="720"/>
            <w:col w:w="6866"/>
          </w:cols>
        </w:sectPr>
      </w:pPr>
      <w:r>
        <w:rPr>
          <w:rFonts w:ascii="Century Gothic" w:eastAsia="Century Gothic" w:hAnsi="Century Gothic" w:cs="Century Gothic"/>
          <w:sz w:val="23"/>
          <w:szCs w:val="23"/>
        </w:rPr>
        <w:t>Tourist (valid until March 2017)</w:t>
      </w:r>
    </w:p>
    <w:p w:rsidR="000959C9" w:rsidRDefault="000959C9" w:rsidP="00740B5C">
      <w:pPr>
        <w:rPr>
          <w:rFonts w:ascii="Symbol" w:eastAsia="Symbol" w:hAnsi="Symbol" w:cs="Symbol"/>
          <w:sz w:val="24"/>
          <w:szCs w:val="24"/>
        </w:rPr>
      </w:pPr>
    </w:p>
    <w:sectPr w:rsidR="000959C9" w:rsidSect="000959C9">
      <w:pgSz w:w="11900" w:h="16838"/>
      <w:pgMar w:top="141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80EAD12"/>
    <w:lvl w:ilvl="0" w:tplc="2564D788">
      <w:start w:val="1"/>
      <w:numFmt w:val="bullet"/>
      <w:lvlText w:val="•"/>
      <w:lvlJc w:val="left"/>
    </w:lvl>
    <w:lvl w:ilvl="1" w:tplc="03A4FD70">
      <w:numFmt w:val="decimal"/>
      <w:lvlText w:val=""/>
      <w:lvlJc w:val="left"/>
    </w:lvl>
    <w:lvl w:ilvl="2" w:tplc="519E9132">
      <w:numFmt w:val="decimal"/>
      <w:lvlText w:val=""/>
      <w:lvlJc w:val="left"/>
    </w:lvl>
    <w:lvl w:ilvl="3" w:tplc="D76845DA">
      <w:numFmt w:val="decimal"/>
      <w:lvlText w:val=""/>
      <w:lvlJc w:val="left"/>
    </w:lvl>
    <w:lvl w:ilvl="4" w:tplc="33861A6A">
      <w:numFmt w:val="decimal"/>
      <w:lvlText w:val=""/>
      <w:lvlJc w:val="left"/>
    </w:lvl>
    <w:lvl w:ilvl="5" w:tplc="95A8CA00">
      <w:numFmt w:val="decimal"/>
      <w:lvlText w:val=""/>
      <w:lvlJc w:val="left"/>
    </w:lvl>
    <w:lvl w:ilvl="6" w:tplc="1D1AEB1A">
      <w:numFmt w:val="decimal"/>
      <w:lvlText w:val=""/>
      <w:lvlJc w:val="left"/>
    </w:lvl>
    <w:lvl w:ilvl="7" w:tplc="FB860972">
      <w:numFmt w:val="decimal"/>
      <w:lvlText w:val=""/>
      <w:lvlJc w:val="left"/>
    </w:lvl>
    <w:lvl w:ilvl="8" w:tplc="C44403FC">
      <w:numFmt w:val="decimal"/>
      <w:lvlText w:val=""/>
      <w:lvlJc w:val="left"/>
    </w:lvl>
  </w:abstractNum>
  <w:abstractNum w:abstractNumId="1">
    <w:nsid w:val="00003D6C"/>
    <w:multiLevelType w:val="hybridMultilevel"/>
    <w:tmpl w:val="20E40D7C"/>
    <w:lvl w:ilvl="0" w:tplc="98BCC872">
      <w:start w:val="1"/>
      <w:numFmt w:val="bullet"/>
      <w:lvlText w:val="•"/>
      <w:lvlJc w:val="left"/>
    </w:lvl>
    <w:lvl w:ilvl="1" w:tplc="33222542">
      <w:numFmt w:val="decimal"/>
      <w:lvlText w:val=""/>
      <w:lvlJc w:val="left"/>
    </w:lvl>
    <w:lvl w:ilvl="2" w:tplc="DAAEE716">
      <w:numFmt w:val="decimal"/>
      <w:lvlText w:val=""/>
      <w:lvlJc w:val="left"/>
    </w:lvl>
    <w:lvl w:ilvl="3" w:tplc="F508F5F6">
      <w:numFmt w:val="decimal"/>
      <w:lvlText w:val=""/>
      <w:lvlJc w:val="left"/>
    </w:lvl>
    <w:lvl w:ilvl="4" w:tplc="92C2B5B2">
      <w:numFmt w:val="decimal"/>
      <w:lvlText w:val=""/>
      <w:lvlJc w:val="left"/>
    </w:lvl>
    <w:lvl w:ilvl="5" w:tplc="FD72C5B8">
      <w:numFmt w:val="decimal"/>
      <w:lvlText w:val=""/>
      <w:lvlJc w:val="left"/>
    </w:lvl>
    <w:lvl w:ilvl="6" w:tplc="BB7612EA">
      <w:numFmt w:val="decimal"/>
      <w:lvlText w:val=""/>
      <w:lvlJc w:val="left"/>
    </w:lvl>
    <w:lvl w:ilvl="7" w:tplc="FD16C3A4">
      <w:numFmt w:val="decimal"/>
      <w:lvlText w:val=""/>
      <w:lvlJc w:val="left"/>
    </w:lvl>
    <w:lvl w:ilvl="8" w:tplc="ECE0D75A">
      <w:numFmt w:val="decimal"/>
      <w:lvlText w:val=""/>
      <w:lvlJc w:val="left"/>
    </w:lvl>
  </w:abstractNum>
  <w:abstractNum w:abstractNumId="2">
    <w:nsid w:val="00004AE1"/>
    <w:multiLevelType w:val="hybridMultilevel"/>
    <w:tmpl w:val="783E6302"/>
    <w:lvl w:ilvl="0" w:tplc="A08EDA4E">
      <w:start w:val="1"/>
      <w:numFmt w:val="bullet"/>
      <w:lvlText w:val="•"/>
      <w:lvlJc w:val="left"/>
    </w:lvl>
    <w:lvl w:ilvl="1" w:tplc="812E5864">
      <w:numFmt w:val="decimal"/>
      <w:lvlText w:val=""/>
      <w:lvlJc w:val="left"/>
    </w:lvl>
    <w:lvl w:ilvl="2" w:tplc="5C08345C">
      <w:numFmt w:val="decimal"/>
      <w:lvlText w:val=""/>
      <w:lvlJc w:val="left"/>
    </w:lvl>
    <w:lvl w:ilvl="3" w:tplc="F6968E06">
      <w:numFmt w:val="decimal"/>
      <w:lvlText w:val=""/>
      <w:lvlJc w:val="left"/>
    </w:lvl>
    <w:lvl w:ilvl="4" w:tplc="0DC6DBE0">
      <w:numFmt w:val="decimal"/>
      <w:lvlText w:val=""/>
      <w:lvlJc w:val="left"/>
    </w:lvl>
    <w:lvl w:ilvl="5" w:tplc="CB4E0CE4">
      <w:numFmt w:val="decimal"/>
      <w:lvlText w:val=""/>
      <w:lvlJc w:val="left"/>
    </w:lvl>
    <w:lvl w:ilvl="6" w:tplc="09CA0D7E">
      <w:numFmt w:val="decimal"/>
      <w:lvlText w:val=""/>
      <w:lvlJc w:val="left"/>
    </w:lvl>
    <w:lvl w:ilvl="7" w:tplc="16F6302E">
      <w:numFmt w:val="decimal"/>
      <w:lvlText w:val=""/>
      <w:lvlJc w:val="left"/>
    </w:lvl>
    <w:lvl w:ilvl="8" w:tplc="E27E7ECE">
      <w:numFmt w:val="decimal"/>
      <w:lvlText w:val=""/>
      <w:lvlJc w:val="left"/>
    </w:lvl>
  </w:abstractNum>
  <w:abstractNum w:abstractNumId="3">
    <w:nsid w:val="000072AE"/>
    <w:multiLevelType w:val="hybridMultilevel"/>
    <w:tmpl w:val="5DA639FC"/>
    <w:lvl w:ilvl="0" w:tplc="E1B0C554">
      <w:start w:val="1"/>
      <w:numFmt w:val="bullet"/>
      <w:lvlText w:val="•"/>
      <w:lvlJc w:val="left"/>
    </w:lvl>
    <w:lvl w:ilvl="1" w:tplc="A984C856">
      <w:numFmt w:val="decimal"/>
      <w:lvlText w:val=""/>
      <w:lvlJc w:val="left"/>
    </w:lvl>
    <w:lvl w:ilvl="2" w:tplc="FDF08ED6">
      <w:numFmt w:val="decimal"/>
      <w:lvlText w:val=""/>
      <w:lvlJc w:val="left"/>
    </w:lvl>
    <w:lvl w:ilvl="3" w:tplc="43FA56F8">
      <w:numFmt w:val="decimal"/>
      <w:lvlText w:val=""/>
      <w:lvlJc w:val="left"/>
    </w:lvl>
    <w:lvl w:ilvl="4" w:tplc="DC2AE178">
      <w:numFmt w:val="decimal"/>
      <w:lvlText w:val=""/>
      <w:lvlJc w:val="left"/>
    </w:lvl>
    <w:lvl w:ilvl="5" w:tplc="4760C3E8">
      <w:numFmt w:val="decimal"/>
      <w:lvlText w:val=""/>
      <w:lvlJc w:val="left"/>
    </w:lvl>
    <w:lvl w:ilvl="6" w:tplc="2C1483EA">
      <w:numFmt w:val="decimal"/>
      <w:lvlText w:val=""/>
      <w:lvlJc w:val="left"/>
    </w:lvl>
    <w:lvl w:ilvl="7" w:tplc="41EEDD82">
      <w:numFmt w:val="decimal"/>
      <w:lvlText w:val=""/>
      <w:lvlJc w:val="left"/>
    </w:lvl>
    <w:lvl w:ilvl="8" w:tplc="8370E8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959C9"/>
    <w:rsid w:val="000959C9"/>
    <w:rsid w:val="0074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ssa.3325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2018-04-23T15:51:00Z</dcterms:created>
  <dcterms:modified xsi:type="dcterms:W3CDTF">2018-04-23T13:52:00Z</dcterms:modified>
</cp:coreProperties>
</file>