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F4" w:rsidRDefault="009443F4" w:rsidP="009443F4">
      <w:pPr>
        <w:spacing w:after="0"/>
        <w:ind w:left="0" w:firstLine="0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5B0950CC" wp14:editId="0F6D7608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F4" w:rsidRDefault="009443F4" w:rsidP="009443F4">
      <w:pPr>
        <w:spacing w:after="0"/>
        <w:ind w:left="0" w:firstLine="0"/>
        <w:jc w:val="both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339437</w:t>
      </w:r>
      <w:r>
        <w:rPr>
          <w:noProof/>
          <w:lang w:eastAsia="en-IN"/>
        </w:rPr>
        <w:t xml:space="preserve"> </w:t>
      </w:r>
    </w:p>
    <w:p w:rsidR="009443F4" w:rsidRDefault="009443F4" w:rsidP="009443F4">
      <w:pPr>
        <w:spacing w:after="0"/>
        <w:ind w:left="0" w:firstLine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C5603" w:rsidRPr="005C5603" w:rsidRDefault="009443F4" w:rsidP="009443F4">
      <w:pPr>
        <w:spacing w:after="48" w:line="240" w:lineRule="auto"/>
        <w:ind w:left="91" w:right="-15"/>
        <w:jc w:val="both"/>
        <w:rPr>
          <w:b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C5603" w:rsidRPr="005C5603" w:rsidRDefault="005C5603" w:rsidP="005C5603">
      <w:pPr>
        <w:spacing w:after="48" w:line="240" w:lineRule="auto"/>
        <w:ind w:left="91" w:right="-15"/>
        <w:rPr>
          <w:b/>
        </w:rPr>
      </w:pPr>
    </w:p>
    <w:p w:rsidR="005C5603" w:rsidRDefault="005C5603" w:rsidP="005C5603">
      <w:pPr>
        <w:spacing w:after="48" w:line="240" w:lineRule="auto"/>
        <w:ind w:left="91" w:right="-15"/>
        <w:rPr>
          <w:b/>
        </w:rPr>
      </w:pPr>
    </w:p>
    <w:p w:rsidR="00EF01A1" w:rsidRDefault="005C5603" w:rsidP="005C5603">
      <w:pPr>
        <w:spacing w:after="48" w:line="240" w:lineRule="auto"/>
        <w:ind w:left="91" w:right="-15"/>
      </w:pPr>
      <w:r w:rsidRPr="005C5603">
        <w:rPr>
          <w:b/>
        </w:rPr>
        <w:t xml:space="preserve">PROFESSION: Bachelor of Science in Accountancy </w:t>
      </w:r>
      <w:r w:rsidR="008E4F84">
        <w:rPr>
          <w:b/>
        </w:rPr>
        <w:t xml:space="preserve">- </w:t>
      </w:r>
      <w:r w:rsidRPr="005C5603">
        <w:rPr>
          <w:b/>
        </w:rPr>
        <w:t>College of the Imm</w:t>
      </w:r>
      <w:r>
        <w:rPr>
          <w:b/>
        </w:rPr>
        <w:t xml:space="preserve">aculate Conception – </w:t>
      </w:r>
      <w:r w:rsidR="005C1618">
        <w:rPr>
          <w:b/>
        </w:rPr>
        <w:t>Philippines (Batch 2002)</w:t>
      </w:r>
      <w:r w:rsidR="005C1618">
        <w:t xml:space="preserve">  </w:t>
      </w:r>
    </w:p>
    <w:p w:rsidR="00EF01A1" w:rsidRDefault="005C1618">
      <w:pPr>
        <w:spacing w:line="240" w:lineRule="auto"/>
        <w:ind w:left="0" w:firstLine="0"/>
      </w:pPr>
      <w:r>
        <w:t xml:space="preserve">  </w:t>
      </w:r>
    </w:p>
    <w:p w:rsidR="00EF01A1" w:rsidRDefault="005C1618">
      <w:pPr>
        <w:spacing w:after="54" w:line="240" w:lineRule="auto"/>
        <w:ind w:left="0" w:firstLine="0"/>
      </w:pPr>
      <w:r>
        <w:t xml:space="preserve">  </w:t>
      </w:r>
    </w:p>
    <w:p w:rsidR="00EF01A1" w:rsidRDefault="005C1618">
      <w:pPr>
        <w:spacing w:after="48" w:line="240" w:lineRule="auto"/>
        <w:ind w:left="91" w:right="-15"/>
      </w:pPr>
      <w:r>
        <w:rPr>
          <w:b/>
          <w:u w:val="single" w:color="000000"/>
        </w:rPr>
        <w:t xml:space="preserve">POSITION DESIRED: </w:t>
      </w:r>
      <w:r>
        <w:rPr>
          <w:b/>
        </w:rPr>
        <w:t>Project Coordinator, Docum</w:t>
      </w:r>
      <w:r w:rsidR="0057708E">
        <w:rPr>
          <w:b/>
        </w:rPr>
        <w:t>ent Controller and Project</w:t>
      </w:r>
      <w:r>
        <w:rPr>
          <w:b/>
        </w:rPr>
        <w:t xml:space="preserve"> Assistant</w:t>
      </w:r>
      <w:r>
        <w:t xml:space="preserve"> </w:t>
      </w:r>
      <w:r>
        <w:rPr>
          <w:b/>
        </w:rPr>
        <w:t xml:space="preserve"> </w:t>
      </w:r>
    </w:p>
    <w:p w:rsidR="00EF01A1" w:rsidRDefault="005C1618">
      <w:pPr>
        <w:spacing w:after="148" w:line="240" w:lineRule="auto"/>
        <w:ind w:left="0" w:firstLine="0"/>
      </w:pPr>
      <w:r>
        <w:t xml:space="preserve">  </w:t>
      </w:r>
    </w:p>
    <w:p w:rsidR="00EF01A1" w:rsidRDefault="005C1618">
      <w:pPr>
        <w:pStyle w:val="Heading1"/>
      </w:pPr>
      <w:r>
        <w:t>OBJECTIVE:</w:t>
      </w:r>
      <w:r>
        <w:rPr>
          <w:b w:val="0"/>
          <w:u w:val="none"/>
        </w:rPr>
        <w:t xml:space="preserve">  </w:t>
      </w:r>
    </w:p>
    <w:p w:rsidR="00EF01A1" w:rsidRDefault="005C1618">
      <w:pPr>
        <w:spacing w:after="146"/>
        <w:ind w:left="10"/>
      </w:pPr>
      <w:r>
        <w:t xml:space="preserve">      Seek a challenging opportunity which I can utilize my knowledge, experience and capability and continuously develop my gain knowledge in any field of work enabling me to contribute towards organization profitability, goals and objectives.  </w:t>
      </w:r>
    </w:p>
    <w:p w:rsidR="00EF01A1" w:rsidRDefault="005C1618">
      <w:pPr>
        <w:spacing w:after="54" w:line="240" w:lineRule="auto"/>
        <w:ind w:left="0" w:firstLine="0"/>
      </w:pPr>
      <w:r>
        <w:t xml:space="preserve">  </w:t>
      </w:r>
    </w:p>
    <w:p w:rsidR="00EF01A1" w:rsidRDefault="00AC3890">
      <w:pPr>
        <w:pStyle w:val="Heading1"/>
      </w:pPr>
      <w:r>
        <w:t>CORE QUALITIES</w:t>
      </w:r>
    </w:p>
    <w:p w:rsidR="00EF01A1" w:rsidRDefault="00AC3890" w:rsidP="00AC3890">
      <w:pPr>
        <w:pStyle w:val="ListParagraph"/>
        <w:numPr>
          <w:ilvl w:val="0"/>
          <w:numId w:val="9"/>
        </w:numPr>
        <w:spacing w:after="146"/>
      </w:pPr>
      <w:r>
        <w:t>Perseverance</w:t>
      </w:r>
    </w:p>
    <w:p w:rsidR="00AC3890" w:rsidRDefault="00AC3890" w:rsidP="00AC3890">
      <w:pPr>
        <w:pStyle w:val="ListParagraph"/>
        <w:numPr>
          <w:ilvl w:val="0"/>
          <w:numId w:val="9"/>
        </w:numPr>
        <w:spacing w:after="146"/>
      </w:pPr>
      <w:r>
        <w:t>Self-Discipline</w:t>
      </w:r>
    </w:p>
    <w:p w:rsidR="00D35A45" w:rsidRDefault="00D35A45" w:rsidP="00AC3890">
      <w:pPr>
        <w:pStyle w:val="ListParagraph"/>
        <w:numPr>
          <w:ilvl w:val="0"/>
          <w:numId w:val="9"/>
        </w:numPr>
        <w:spacing w:after="146"/>
      </w:pPr>
      <w:r>
        <w:t>Team Work</w:t>
      </w:r>
    </w:p>
    <w:p w:rsidR="00D35A45" w:rsidRDefault="00D35A45" w:rsidP="00AC3890">
      <w:pPr>
        <w:pStyle w:val="ListParagraph"/>
        <w:numPr>
          <w:ilvl w:val="0"/>
          <w:numId w:val="9"/>
        </w:numPr>
        <w:spacing w:after="146"/>
      </w:pPr>
      <w:r>
        <w:t>Dreamer</w:t>
      </w:r>
    </w:p>
    <w:p w:rsidR="00D35A45" w:rsidRDefault="00D35A45" w:rsidP="00AC3890">
      <w:pPr>
        <w:pStyle w:val="ListParagraph"/>
        <w:numPr>
          <w:ilvl w:val="0"/>
          <w:numId w:val="9"/>
        </w:numPr>
        <w:spacing w:after="146"/>
      </w:pPr>
      <w:r>
        <w:t>Learner</w:t>
      </w:r>
    </w:p>
    <w:p w:rsidR="00D35A45" w:rsidRDefault="00D35A45" w:rsidP="00AC3890">
      <w:pPr>
        <w:pStyle w:val="ListParagraph"/>
        <w:numPr>
          <w:ilvl w:val="0"/>
          <w:numId w:val="9"/>
        </w:numPr>
        <w:spacing w:after="146"/>
      </w:pPr>
      <w:r>
        <w:t>Respect</w:t>
      </w:r>
    </w:p>
    <w:p w:rsidR="00AC3890" w:rsidRDefault="00D35A45" w:rsidP="00AC3890">
      <w:pPr>
        <w:pStyle w:val="ListParagraph"/>
        <w:numPr>
          <w:ilvl w:val="0"/>
          <w:numId w:val="9"/>
        </w:numPr>
        <w:spacing w:after="146"/>
      </w:pPr>
      <w:r>
        <w:t>Faith in God</w:t>
      </w:r>
      <w:r w:rsidR="00AC3890">
        <w:t xml:space="preserve"> </w:t>
      </w:r>
    </w:p>
    <w:p w:rsidR="00E54D99" w:rsidRDefault="00E54D99">
      <w:pPr>
        <w:spacing w:after="146"/>
        <w:ind w:left="10"/>
      </w:pPr>
    </w:p>
    <w:p w:rsidR="00E54D99" w:rsidRDefault="00E54D99" w:rsidP="00E54D99">
      <w:pPr>
        <w:spacing w:after="146"/>
        <w:ind w:left="0" w:firstLine="0"/>
        <w:rPr>
          <w:b/>
          <w:u w:val="single"/>
        </w:rPr>
      </w:pPr>
      <w:r>
        <w:rPr>
          <w:b/>
          <w:u w:val="single"/>
        </w:rPr>
        <w:t>JOB DESCRIPTION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Coordinate activities, resources, equipment and information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Liaise with clients to identify and define project requirements, scope and objectives</w:t>
      </w:r>
    </w:p>
    <w:p w:rsidR="008C2B03" w:rsidRDefault="008C2B03" w:rsidP="009E6F6A">
      <w:pPr>
        <w:pStyle w:val="ListParagraph"/>
        <w:numPr>
          <w:ilvl w:val="0"/>
          <w:numId w:val="7"/>
        </w:numPr>
        <w:spacing w:after="146"/>
      </w:pPr>
      <w:r>
        <w:t>Make certain that clients’ needs are met as the project evolves</w:t>
      </w:r>
    </w:p>
    <w:p w:rsidR="009A6F09" w:rsidRDefault="009A6F09" w:rsidP="009E6F6A">
      <w:pPr>
        <w:pStyle w:val="ListParagraph"/>
        <w:numPr>
          <w:ilvl w:val="0"/>
          <w:numId w:val="7"/>
        </w:numPr>
        <w:spacing w:after="146"/>
      </w:pPr>
      <w:r>
        <w:t>Attending internal and external meeting and taking minutes of meeting accordingly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Monitor and track project’s progress and handle any issues that arise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Act as the point of contact and communicate project status adequately to all participants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Use project management tools to monitor working hours, budget, plans and money spend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Issue all appropriate legal paperwork</w:t>
      </w:r>
      <w:r w:rsidR="009E6F6A">
        <w:t xml:space="preserve"> for application and appro</w:t>
      </w:r>
      <w:r w:rsidR="00267FF6">
        <w:t>val (DM, DCD, TECOM JAFZA etc.)</w:t>
      </w:r>
    </w:p>
    <w:p w:rsidR="00C862A3" w:rsidRDefault="00C862A3" w:rsidP="00C862A3">
      <w:pPr>
        <w:pStyle w:val="ListParagraph"/>
        <w:numPr>
          <w:ilvl w:val="0"/>
          <w:numId w:val="7"/>
        </w:numPr>
        <w:spacing w:after="146"/>
      </w:pPr>
      <w:r>
        <w:t xml:space="preserve">Gather quotation and raising </w:t>
      </w:r>
      <w:r w:rsidR="006B0D8C">
        <w:t>Contract/</w:t>
      </w:r>
      <w:r>
        <w:t>LPO approved by the management as per standard price and quality procedure.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Report and escalate to management as needed</w:t>
      </w:r>
    </w:p>
    <w:p w:rsidR="00E54D99" w:rsidRDefault="008C2B03" w:rsidP="008C2B03">
      <w:pPr>
        <w:pStyle w:val="ListParagraph"/>
        <w:numPr>
          <w:ilvl w:val="0"/>
          <w:numId w:val="7"/>
        </w:numPr>
        <w:spacing w:after="146"/>
      </w:pPr>
      <w:r>
        <w:t>Create and maintain comprehensive project documentation, plans and reports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Coordinate all activities related to the Document Control procedure, including technical documents, drawings, and commercial correspondence.</w:t>
      </w:r>
    </w:p>
    <w:p w:rsidR="008C2B03" w:rsidRDefault="008C2B03" w:rsidP="009E6F6A">
      <w:pPr>
        <w:pStyle w:val="ListParagraph"/>
        <w:numPr>
          <w:ilvl w:val="0"/>
          <w:numId w:val="7"/>
        </w:numPr>
        <w:spacing w:after="146"/>
      </w:pPr>
      <w:r>
        <w:t>Input document data into the standard registers ensuring that the information is accurate and up to date.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Typing of site documents, and follow up of all the site needs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lastRenderedPageBreak/>
        <w:t>Makes sure that controlled copies of latest approved documents and drawings are given to the appropriate staff, subcontractors and suppliers as applicable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 xml:space="preserve">Maintain updated records of all approved documents and drawings and their distribution clearly 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Maintain the documents and drawings in the Document Control office under safe custody without any damage or deterioration with easy traceability.</w:t>
      </w:r>
    </w:p>
    <w:p w:rsidR="008C2B03" w:rsidRDefault="008C2B03" w:rsidP="008C2B03">
      <w:pPr>
        <w:pStyle w:val="ListParagraph"/>
        <w:numPr>
          <w:ilvl w:val="0"/>
          <w:numId w:val="7"/>
        </w:numPr>
        <w:spacing w:after="146"/>
      </w:pPr>
      <w:r>
        <w:t>Maintain the files and control logs as required by the project.</w:t>
      </w:r>
    </w:p>
    <w:p w:rsidR="00D35A45" w:rsidRDefault="00D35A45">
      <w:pPr>
        <w:pStyle w:val="Heading1"/>
      </w:pPr>
    </w:p>
    <w:p w:rsidR="00D35A45" w:rsidRDefault="00D35A45">
      <w:pPr>
        <w:pStyle w:val="Heading1"/>
      </w:pPr>
    </w:p>
    <w:p w:rsidR="00EF01A1" w:rsidRDefault="00BB426B">
      <w:pPr>
        <w:pStyle w:val="Heading1"/>
      </w:pPr>
      <w:r>
        <w:t>WORK HISTORY</w:t>
      </w:r>
      <w:r w:rsidR="005C1618">
        <w:t>:</w:t>
      </w:r>
      <w:r w:rsidR="005C1618">
        <w:rPr>
          <w:b w:val="0"/>
          <w:u w:val="none"/>
        </w:rPr>
        <w:t xml:space="preserve">  </w:t>
      </w:r>
    </w:p>
    <w:p w:rsidR="00EF01A1" w:rsidRDefault="005C1618">
      <w:pPr>
        <w:spacing w:after="54" w:line="240" w:lineRule="auto"/>
        <w:ind w:left="86" w:firstLine="0"/>
      </w:pPr>
      <w:r>
        <w:t xml:space="preserve"> </w:t>
      </w:r>
    </w:p>
    <w:p w:rsidR="00E54D99" w:rsidRDefault="00E54D99">
      <w:pPr>
        <w:spacing w:after="48" w:line="240" w:lineRule="auto"/>
        <w:ind w:left="91" w:right="-15"/>
        <w:rPr>
          <w:b/>
        </w:rPr>
      </w:pPr>
      <w:r w:rsidRPr="00E54D99">
        <w:rPr>
          <w:b/>
        </w:rPr>
        <w:t>INTEL SPACE BUILDING CONTRACTING LLC</w:t>
      </w:r>
    </w:p>
    <w:p w:rsidR="00E54D99" w:rsidRDefault="00E54D99">
      <w:pPr>
        <w:spacing w:after="48" w:line="240" w:lineRule="auto"/>
        <w:ind w:left="91" w:right="-15"/>
        <w:rPr>
          <w:b/>
        </w:rPr>
      </w:pPr>
      <w:r>
        <w:rPr>
          <w:b/>
        </w:rPr>
        <w:t>Design and Built Contracting Company</w:t>
      </w:r>
    </w:p>
    <w:p w:rsidR="0057708E" w:rsidRDefault="0057708E">
      <w:pPr>
        <w:spacing w:after="48" w:line="240" w:lineRule="auto"/>
        <w:ind w:left="91" w:right="-15"/>
        <w:rPr>
          <w:b/>
        </w:rPr>
      </w:pPr>
      <w:r>
        <w:rPr>
          <w:b/>
        </w:rPr>
        <w:t>PROJECT COODINATOR cum DOCUMENT CONTROLLER</w:t>
      </w:r>
    </w:p>
    <w:p w:rsidR="00EF01A1" w:rsidRPr="00E54D99" w:rsidRDefault="005C1618">
      <w:pPr>
        <w:spacing w:after="48" w:line="240" w:lineRule="auto"/>
        <w:ind w:left="91" w:right="-15"/>
      </w:pPr>
      <w:r w:rsidRPr="00E54D99">
        <w:t>29</w:t>
      </w:r>
      <w:r w:rsidRPr="00E54D99">
        <w:rPr>
          <w:vertAlign w:val="superscript"/>
        </w:rPr>
        <w:t>th</w:t>
      </w:r>
      <w:r w:rsidRPr="00E54D99">
        <w:t xml:space="preserve"> Floor </w:t>
      </w:r>
      <w:proofErr w:type="spellStart"/>
      <w:r w:rsidRPr="00E54D99">
        <w:t>Burj</w:t>
      </w:r>
      <w:proofErr w:type="spellEnd"/>
      <w:r w:rsidRPr="00E54D99">
        <w:t xml:space="preserve"> Al Salam Building </w:t>
      </w:r>
    </w:p>
    <w:p w:rsidR="00EF01A1" w:rsidRPr="00E54D99" w:rsidRDefault="005C1618">
      <w:pPr>
        <w:spacing w:after="48" w:line="240" w:lineRule="auto"/>
        <w:ind w:left="91" w:right="-15"/>
      </w:pPr>
      <w:r w:rsidRPr="00E54D99">
        <w:t xml:space="preserve">From May 2016 – </w:t>
      </w:r>
      <w:r w:rsidR="0057708E" w:rsidRPr="00E54D99">
        <w:t>Se</w:t>
      </w:r>
      <w:r w:rsidR="00E54D99">
        <w:t>p</w:t>
      </w:r>
      <w:r w:rsidR="0057708E" w:rsidRPr="00E54D99">
        <w:t>tember 15, 2016</w:t>
      </w:r>
    </w:p>
    <w:p w:rsidR="0057708E" w:rsidRDefault="0057708E" w:rsidP="0057708E">
      <w:pPr>
        <w:spacing w:after="54" w:line="240" w:lineRule="auto"/>
        <w:ind w:left="86" w:firstLine="0"/>
      </w:pPr>
    </w:p>
    <w:p w:rsidR="00EF01A1" w:rsidRDefault="006905D5" w:rsidP="008343AC">
      <w:pPr>
        <w:spacing w:after="0" w:line="240" w:lineRule="auto"/>
        <w:ind w:left="0" w:firstLine="0"/>
      </w:pPr>
      <w:r>
        <w:t xml:space="preserve">  </w:t>
      </w:r>
      <w:r w:rsidR="005C1618">
        <w:rPr>
          <w:b/>
        </w:rPr>
        <w:t>INNOV8 Interiors LLC</w:t>
      </w:r>
      <w:r w:rsidR="005C1618">
        <w:t xml:space="preserve">  </w:t>
      </w:r>
    </w:p>
    <w:p w:rsidR="006D6963" w:rsidRPr="00BB426B" w:rsidRDefault="00BB426B" w:rsidP="008343AC">
      <w:pPr>
        <w:spacing w:after="0" w:line="240" w:lineRule="auto"/>
        <w:ind w:left="0" w:firstLine="0"/>
        <w:rPr>
          <w:b/>
        </w:rPr>
      </w:pPr>
      <w:r>
        <w:t xml:space="preserve">  </w:t>
      </w:r>
      <w:r w:rsidRPr="00BB426B">
        <w:rPr>
          <w:b/>
        </w:rPr>
        <w:t>Design and Built Interior Company</w:t>
      </w:r>
    </w:p>
    <w:p w:rsidR="006D6963" w:rsidRPr="006D6963" w:rsidRDefault="006D6963" w:rsidP="008343AC">
      <w:pPr>
        <w:spacing w:after="0" w:line="240" w:lineRule="auto"/>
        <w:ind w:left="0" w:firstLine="0"/>
        <w:rPr>
          <w:b/>
        </w:rPr>
      </w:pPr>
      <w:r>
        <w:t xml:space="preserve">  </w:t>
      </w:r>
      <w:r w:rsidRPr="006D6963">
        <w:rPr>
          <w:b/>
        </w:rPr>
        <w:t>PROJECT COORDINATOR cum DOCUMENT CONTROLLER</w:t>
      </w:r>
    </w:p>
    <w:p w:rsidR="00BB426B" w:rsidRDefault="005C1618">
      <w:pPr>
        <w:spacing w:after="48" w:line="240" w:lineRule="auto"/>
        <w:ind w:left="91" w:right="-15"/>
      </w:pPr>
      <w:r w:rsidRPr="006D6963">
        <w:t xml:space="preserve">Marina Plaza, Level 28, Unit 2804, Dubai UAE </w:t>
      </w:r>
    </w:p>
    <w:p w:rsidR="00EF01A1" w:rsidRPr="006D6963" w:rsidRDefault="00BB426B">
      <w:pPr>
        <w:spacing w:after="48" w:line="240" w:lineRule="auto"/>
        <w:ind w:left="91" w:right="-15"/>
      </w:pPr>
      <w:r>
        <w:t>From September 2014 – May 2016</w:t>
      </w:r>
    </w:p>
    <w:p w:rsidR="00EF01A1" w:rsidRDefault="005C1618" w:rsidP="00300B69">
      <w:pPr>
        <w:spacing w:after="54" w:line="240" w:lineRule="auto"/>
        <w:ind w:left="0" w:firstLine="0"/>
      </w:pPr>
      <w:r w:rsidRPr="006D6963">
        <w:t xml:space="preserve"> </w:t>
      </w:r>
      <w:r>
        <w:t xml:space="preserve">  </w:t>
      </w:r>
    </w:p>
    <w:p w:rsidR="006D6963" w:rsidRDefault="005C1618">
      <w:pPr>
        <w:spacing w:after="48" w:line="240" w:lineRule="auto"/>
        <w:ind w:left="91" w:right="-15"/>
        <w:rPr>
          <w:b/>
        </w:rPr>
      </w:pPr>
      <w:r>
        <w:rPr>
          <w:b/>
        </w:rPr>
        <w:t>ISHTAR INTERIORS</w:t>
      </w:r>
    </w:p>
    <w:p w:rsidR="006D6963" w:rsidRDefault="006D6963">
      <w:pPr>
        <w:spacing w:after="48" w:line="240" w:lineRule="auto"/>
        <w:ind w:left="91" w:right="-15"/>
        <w:rPr>
          <w:b/>
        </w:rPr>
      </w:pPr>
      <w:r w:rsidRPr="006D6963">
        <w:rPr>
          <w:b/>
        </w:rPr>
        <w:t>Design and Built Interior Company</w:t>
      </w:r>
    </w:p>
    <w:p w:rsidR="006D6963" w:rsidRDefault="006D6963">
      <w:pPr>
        <w:spacing w:after="48" w:line="240" w:lineRule="auto"/>
        <w:ind w:left="91" w:right="-15"/>
        <w:rPr>
          <w:b/>
        </w:rPr>
      </w:pPr>
      <w:r>
        <w:rPr>
          <w:b/>
        </w:rPr>
        <w:t>DOCUMENT CONTROLLER cum GEN. SECRETARY</w:t>
      </w:r>
    </w:p>
    <w:p w:rsidR="00EF01A1" w:rsidRPr="006D6963" w:rsidRDefault="006D6963">
      <w:pPr>
        <w:spacing w:after="48" w:line="240" w:lineRule="auto"/>
        <w:ind w:left="91" w:right="-15"/>
      </w:pPr>
      <w:r w:rsidRPr="006D6963">
        <w:t>Design and Built Interior Company</w:t>
      </w:r>
    </w:p>
    <w:p w:rsidR="00EF01A1" w:rsidRPr="006D6963" w:rsidRDefault="00BB426B">
      <w:pPr>
        <w:spacing w:after="48" w:line="240" w:lineRule="auto"/>
        <w:ind w:left="91" w:right="-15"/>
      </w:pPr>
      <w:r>
        <w:t>From May 2014 –September 2014</w:t>
      </w:r>
    </w:p>
    <w:p w:rsidR="00EF01A1" w:rsidRDefault="005C1618">
      <w:pPr>
        <w:spacing w:after="70" w:line="240" w:lineRule="auto"/>
        <w:ind w:left="0" w:firstLine="0"/>
      </w:pPr>
      <w:r w:rsidRPr="006D6963">
        <w:t xml:space="preserve">  </w:t>
      </w:r>
    </w:p>
    <w:p w:rsidR="006D6963" w:rsidRDefault="00E54D99" w:rsidP="00BB426B">
      <w:pPr>
        <w:spacing w:after="61" w:line="240" w:lineRule="auto"/>
        <w:ind w:left="0" w:firstLine="0"/>
      </w:pPr>
      <w:r>
        <w:t xml:space="preserve">  </w:t>
      </w:r>
      <w:r w:rsidR="00BB426B" w:rsidRPr="00BB426B">
        <w:rPr>
          <w:b/>
        </w:rPr>
        <w:t>S</w:t>
      </w:r>
      <w:r w:rsidR="005C1618">
        <w:rPr>
          <w:b/>
        </w:rPr>
        <w:t>UMMERTOWN INTERIOR’S</w:t>
      </w:r>
      <w:r w:rsidR="005C1618">
        <w:t xml:space="preserve"> </w:t>
      </w:r>
    </w:p>
    <w:p w:rsidR="00EF01A1" w:rsidRPr="006D6963" w:rsidRDefault="006D6963">
      <w:pPr>
        <w:spacing w:after="48" w:line="240" w:lineRule="auto"/>
        <w:ind w:left="91" w:right="-15"/>
        <w:rPr>
          <w:b/>
        </w:rPr>
      </w:pPr>
      <w:r w:rsidRPr="006D6963">
        <w:rPr>
          <w:b/>
        </w:rPr>
        <w:t>Design and Built Interior Company</w:t>
      </w:r>
    </w:p>
    <w:p w:rsidR="006D6963" w:rsidRPr="006D6963" w:rsidRDefault="006D6963">
      <w:pPr>
        <w:spacing w:after="48" w:line="240" w:lineRule="auto"/>
        <w:ind w:left="91" w:right="-15"/>
        <w:rPr>
          <w:b/>
        </w:rPr>
      </w:pPr>
      <w:r w:rsidRPr="006D6963">
        <w:rPr>
          <w:b/>
        </w:rPr>
        <w:t>DOCUMENT CONTROLLER CUM GEN. SECRETARY</w:t>
      </w:r>
    </w:p>
    <w:p w:rsidR="00EF01A1" w:rsidRPr="006D6963" w:rsidRDefault="005C1618">
      <w:pPr>
        <w:spacing w:after="48" w:line="240" w:lineRule="auto"/>
        <w:ind w:left="91" w:right="-15"/>
      </w:pPr>
      <w:r w:rsidRPr="006D6963">
        <w:t>Jebel Ali Free Zone</w:t>
      </w:r>
      <w:r w:rsidR="006D6963" w:rsidRPr="006D6963">
        <w:t xml:space="preserve">, </w:t>
      </w:r>
      <w:r w:rsidRPr="006D6963">
        <w:t xml:space="preserve">DUBAI UAE  </w:t>
      </w:r>
    </w:p>
    <w:p w:rsidR="00EF01A1" w:rsidRPr="006D6963" w:rsidRDefault="00BB426B">
      <w:pPr>
        <w:spacing w:after="48" w:line="240" w:lineRule="auto"/>
        <w:ind w:left="91" w:right="-15"/>
      </w:pPr>
      <w:r>
        <w:t>From November 2012 – May 2014</w:t>
      </w:r>
    </w:p>
    <w:p w:rsidR="00EF01A1" w:rsidRDefault="005C1618">
      <w:pPr>
        <w:spacing w:after="54" w:line="240" w:lineRule="auto"/>
        <w:ind w:left="0" w:firstLine="0"/>
      </w:pPr>
      <w:r>
        <w:t xml:space="preserve">  </w:t>
      </w:r>
    </w:p>
    <w:p w:rsidR="00EF01A1" w:rsidRDefault="005C1618" w:rsidP="00300B69">
      <w:pPr>
        <w:spacing w:after="54" w:line="240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HENNESSEY LLC </w:t>
      </w:r>
    </w:p>
    <w:p w:rsidR="00BB426B" w:rsidRDefault="00BB426B">
      <w:pPr>
        <w:spacing w:after="48" w:line="240" w:lineRule="auto"/>
        <w:ind w:left="91" w:right="-15"/>
        <w:rPr>
          <w:b/>
        </w:rPr>
      </w:pPr>
      <w:r>
        <w:rPr>
          <w:b/>
        </w:rPr>
        <w:t>Contracting Company</w:t>
      </w:r>
    </w:p>
    <w:p w:rsidR="006D6963" w:rsidRPr="00BB426B" w:rsidRDefault="006D6963">
      <w:pPr>
        <w:spacing w:after="48" w:line="240" w:lineRule="auto"/>
        <w:ind w:left="91" w:right="-15"/>
      </w:pPr>
      <w:r w:rsidRPr="006D6963">
        <w:rPr>
          <w:b/>
        </w:rPr>
        <w:t>DOCUMENT CONTROLLER CUM GEN. SECRETARY</w:t>
      </w:r>
    </w:p>
    <w:p w:rsidR="00BB426B" w:rsidRPr="00BB426B" w:rsidRDefault="00BB426B">
      <w:pPr>
        <w:spacing w:after="48" w:line="240" w:lineRule="auto"/>
        <w:ind w:left="91" w:right="-15"/>
      </w:pPr>
      <w:r w:rsidRPr="00BB426B">
        <w:t xml:space="preserve">Al </w:t>
      </w:r>
      <w:proofErr w:type="spellStart"/>
      <w:r w:rsidRPr="00BB426B">
        <w:t>Quoz</w:t>
      </w:r>
      <w:proofErr w:type="spellEnd"/>
      <w:r w:rsidRPr="00BB426B">
        <w:t xml:space="preserve">, </w:t>
      </w:r>
      <w:r w:rsidR="005C1618" w:rsidRPr="00BB426B">
        <w:t>Dubai, UAE</w:t>
      </w:r>
    </w:p>
    <w:p w:rsidR="00EF01A1" w:rsidRPr="00BB426B" w:rsidRDefault="00BB426B">
      <w:pPr>
        <w:spacing w:after="48" w:line="240" w:lineRule="auto"/>
        <w:ind w:left="91" w:right="-15"/>
      </w:pPr>
      <w:r w:rsidRPr="00BB426B">
        <w:t>09 Aug 2008 to November 2012</w:t>
      </w:r>
    </w:p>
    <w:p w:rsidR="00EF01A1" w:rsidRDefault="005C1618">
      <w:pPr>
        <w:spacing w:after="51" w:line="240" w:lineRule="auto"/>
        <w:ind w:left="0" w:firstLine="0"/>
      </w:pPr>
      <w:r>
        <w:t xml:space="preserve">  </w:t>
      </w:r>
    </w:p>
    <w:p w:rsidR="00EF01A1" w:rsidRDefault="005C1618" w:rsidP="00300B69">
      <w:pPr>
        <w:spacing w:after="54" w:line="240" w:lineRule="auto"/>
        <w:ind w:left="0" w:firstLine="0"/>
        <w:rPr>
          <w:b/>
        </w:rPr>
      </w:pPr>
      <w:r>
        <w:t xml:space="preserve"> </w:t>
      </w:r>
      <w:r>
        <w:rPr>
          <w:b/>
        </w:rPr>
        <w:t>MEGA CENTRE THE MALL</w:t>
      </w:r>
      <w:r>
        <w:t xml:space="preserve"> </w:t>
      </w:r>
      <w:r>
        <w:rPr>
          <w:b/>
        </w:rPr>
        <w:t xml:space="preserve"> </w:t>
      </w:r>
    </w:p>
    <w:p w:rsidR="006D6963" w:rsidRPr="00BB426B" w:rsidRDefault="006D6963">
      <w:pPr>
        <w:spacing w:after="48" w:line="240" w:lineRule="auto"/>
        <w:ind w:left="91" w:right="-15"/>
      </w:pPr>
      <w:r>
        <w:rPr>
          <w:b/>
        </w:rPr>
        <w:t>STORE SUPERVIOR</w:t>
      </w:r>
    </w:p>
    <w:p w:rsidR="006D6963" w:rsidRPr="00BB426B" w:rsidRDefault="005C1618">
      <w:pPr>
        <w:spacing w:after="48" w:line="240" w:lineRule="auto"/>
        <w:ind w:left="91" w:right="-15"/>
      </w:pPr>
      <w:r w:rsidRPr="00BB426B">
        <w:t xml:space="preserve">Nueva </w:t>
      </w:r>
      <w:proofErr w:type="spellStart"/>
      <w:r w:rsidRPr="00BB426B">
        <w:t>Ec</w:t>
      </w:r>
      <w:r w:rsidR="006D6963" w:rsidRPr="00BB426B">
        <w:t>ija</w:t>
      </w:r>
      <w:proofErr w:type="spellEnd"/>
      <w:r w:rsidR="006D6963" w:rsidRPr="00BB426B">
        <w:t>, PHILIPPINES</w:t>
      </w:r>
    </w:p>
    <w:p w:rsidR="00EF01A1" w:rsidRPr="00BB426B" w:rsidRDefault="006D6963">
      <w:pPr>
        <w:spacing w:after="48" w:line="240" w:lineRule="auto"/>
        <w:ind w:left="91" w:right="-15"/>
      </w:pPr>
      <w:r w:rsidRPr="00BB426B">
        <w:t xml:space="preserve">May </w:t>
      </w:r>
      <w:r w:rsidR="005C1618" w:rsidRPr="00BB426B">
        <w:t xml:space="preserve">2004 – March 2008  </w:t>
      </w:r>
    </w:p>
    <w:p w:rsidR="00EF01A1" w:rsidRDefault="005C1618">
      <w:pPr>
        <w:spacing w:after="54" w:line="240" w:lineRule="auto"/>
        <w:ind w:left="0" w:firstLine="0"/>
      </w:pPr>
      <w:r>
        <w:t xml:space="preserve">  </w:t>
      </w:r>
    </w:p>
    <w:p w:rsidR="00472E93" w:rsidRDefault="005C1618">
      <w:pPr>
        <w:spacing w:after="48" w:line="240" w:lineRule="auto"/>
        <w:ind w:left="91" w:right="-15"/>
        <w:rPr>
          <w:b/>
        </w:rPr>
      </w:pPr>
      <w:r>
        <w:rPr>
          <w:b/>
        </w:rPr>
        <w:t xml:space="preserve">ROCYE Corporation Philippines </w:t>
      </w:r>
    </w:p>
    <w:p w:rsidR="006D6963" w:rsidRPr="00BB426B" w:rsidRDefault="006D6963">
      <w:pPr>
        <w:spacing w:after="48" w:line="240" w:lineRule="auto"/>
        <w:ind w:left="91" w:right="-15"/>
      </w:pPr>
      <w:r>
        <w:rPr>
          <w:b/>
        </w:rPr>
        <w:t>ACCOUNT &amp; RECEIVABLE CLERK</w:t>
      </w:r>
    </w:p>
    <w:p w:rsidR="00472E93" w:rsidRPr="00BB426B" w:rsidRDefault="005C1618">
      <w:pPr>
        <w:spacing w:after="48" w:line="240" w:lineRule="auto"/>
        <w:ind w:left="91" w:right="-15"/>
      </w:pPr>
      <w:r w:rsidRPr="00BB426B">
        <w:lastRenderedPageBreak/>
        <w:t xml:space="preserve">Cabanatuan City, Philippines </w:t>
      </w:r>
    </w:p>
    <w:p w:rsidR="00EF01A1" w:rsidRPr="00BB426B" w:rsidRDefault="005C1618">
      <w:pPr>
        <w:spacing w:after="48" w:line="240" w:lineRule="auto"/>
        <w:ind w:left="91" w:right="-15"/>
      </w:pPr>
      <w:r w:rsidRPr="00BB426B">
        <w:t xml:space="preserve">April 2002 – May 2004  </w:t>
      </w:r>
    </w:p>
    <w:p w:rsidR="00EF01A1" w:rsidRDefault="005C1618" w:rsidP="006D6963">
      <w:pPr>
        <w:spacing w:after="54" w:line="240" w:lineRule="auto"/>
        <w:ind w:left="0" w:firstLine="0"/>
      </w:pPr>
      <w:r>
        <w:t xml:space="preserve">  </w:t>
      </w:r>
    </w:p>
    <w:p w:rsidR="00EF01A1" w:rsidRDefault="005C1618">
      <w:pPr>
        <w:pStyle w:val="Heading1"/>
      </w:pPr>
      <w:r>
        <w:t>Computer Knowledge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EF01A1" w:rsidRDefault="005C1618">
      <w:pPr>
        <w:spacing w:after="147" w:line="240" w:lineRule="auto"/>
        <w:ind w:left="0" w:firstLine="0"/>
      </w:pPr>
      <w:r>
        <w:t xml:space="preserve">  </w:t>
      </w:r>
    </w:p>
    <w:p w:rsidR="00EF01A1" w:rsidRDefault="005C1618">
      <w:pPr>
        <w:ind w:left="101" w:firstLine="350"/>
      </w:pPr>
      <w:r>
        <w:t>Working knowledge on Windows based application software like MS Word, Excel, Power Point, Basic Auto Cad and easy to le</w:t>
      </w:r>
      <w:r w:rsidR="00472E93">
        <w:t>arn different types of program</w:t>
      </w:r>
      <w:r>
        <w:t xml:space="preserve"> or system.  </w:t>
      </w:r>
    </w:p>
    <w:p w:rsidR="00EF01A1" w:rsidRDefault="005C1618">
      <w:pPr>
        <w:spacing w:after="54" w:line="240" w:lineRule="auto"/>
        <w:ind w:left="0" w:firstLine="0"/>
      </w:pPr>
      <w:r>
        <w:t xml:space="preserve">  </w:t>
      </w:r>
    </w:p>
    <w:p w:rsidR="00EF01A1" w:rsidRDefault="005C1618">
      <w:r>
        <w:t xml:space="preserve">WEB Access literate (E-mail and Internet)  </w:t>
      </w:r>
    </w:p>
    <w:p w:rsidR="00EF01A1" w:rsidRDefault="005C1618">
      <w:pPr>
        <w:spacing w:after="0" w:line="241" w:lineRule="auto"/>
        <w:ind w:left="0" w:right="8543" w:firstLine="0"/>
      </w:pPr>
      <w:r>
        <w:t xml:space="preserve">     </w:t>
      </w:r>
    </w:p>
    <w:p w:rsidR="00EF01A1" w:rsidRDefault="005C1618">
      <w:pPr>
        <w:pStyle w:val="Heading1"/>
      </w:pPr>
      <w:r>
        <w:t>Personal Information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EF01A1" w:rsidRDefault="005C1618">
      <w:pPr>
        <w:spacing w:after="150" w:line="240" w:lineRule="auto"/>
        <w:ind w:left="0" w:firstLine="0"/>
      </w:pPr>
      <w:r>
        <w:t xml:space="preserve">  </w:t>
      </w:r>
    </w:p>
    <w:p w:rsidR="00EF01A1" w:rsidRDefault="005C1618">
      <w:pPr>
        <w:ind w:left="10"/>
      </w:pPr>
      <w:r>
        <w:t xml:space="preserve"> </w:t>
      </w:r>
      <w:r>
        <w:tab/>
        <w:t xml:space="preserve">Date of Birth  </w:t>
      </w:r>
      <w:r>
        <w:tab/>
      </w:r>
      <w:r w:rsidR="008E4D4F">
        <w:tab/>
      </w:r>
      <w:r>
        <w:t xml:space="preserve">: 27 October 1981  </w:t>
      </w:r>
    </w:p>
    <w:p w:rsidR="00EF01A1" w:rsidRDefault="005C1618">
      <w:pPr>
        <w:ind w:left="10"/>
      </w:pPr>
      <w:r>
        <w:t xml:space="preserve"> </w:t>
      </w:r>
      <w:r>
        <w:tab/>
        <w:t xml:space="preserve">Citizenship  </w:t>
      </w:r>
      <w:r>
        <w:tab/>
      </w:r>
      <w:r w:rsidR="008E4D4F">
        <w:tab/>
      </w:r>
      <w:r>
        <w:t xml:space="preserve">: Filipino  </w:t>
      </w:r>
    </w:p>
    <w:p w:rsidR="00EF01A1" w:rsidRDefault="005C1618">
      <w:pPr>
        <w:ind w:left="10"/>
      </w:pPr>
      <w:r>
        <w:t xml:space="preserve"> </w:t>
      </w:r>
      <w:r>
        <w:tab/>
        <w:t xml:space="preserve">Civil Status  </w:t>
      </w:r>
      <w:r>
        <w:tab/>
      </w:r>
      <w:r w:rsidR="008E4D4F">
        <w:tab/>
      </w:r>
      <w:r>
        <w:t xml:space="preserve">: Single  </w:t>
      </w:r>
    </w:p>
    <w:p w:rsidR="00EF01A1" w:rsidRDefault="005C1618" w:rsidP="008E4D4F">
      <w:pPr>
        <w:ind w:left="372" w:firstLine="348"/>
      </w:pPr>
      <w:r>
        <w:t>Language Spoken</w:t>
      </w:r>
      <w:r w:rsidR="008E4D4F">
        <w:tab/>
      </w:r>
      <w:r>
        <w:t xml:space="preserve">: English, Tagalog  </w:t>
      </w:r>
    </w:p>
    <w:p w:rsidR="00EF01A1" w:rsidRDefault="005C1618">
      <w:pPr>
        <w:ind w:left="10"/>
      </w:pPr>
      <w:r>
        <w:t xml:space="preserve"> </w:t>
      </w:r>
      <w:r>
        <w:tab/>
        <w:t xml:space="preserve">Visa Status  </w:t>
      </w:r>
      <w:r>
        <w:tab/>
      </w:r>
      <w:r w:rsidR="008E4D4F">
        <w:tab/>
        <w:t>: Visit Visa</w:t>
      </w:r>
      <w:r>
        <w:t xml:space="preserve">  </w:t>
      </w:r>
    </w:p>
    <w:p w:rsidR="00EF01A1" w:rsidRDefault="005C1618">
      <w:pPr>
        <w:spacing w:after="51" w:line="240" w:lineRule="auto"/>
        <w:ind w:left="0" w:firstLine="0"/>
      </w:pPr>
      <w:r>
        <w:t xml:space="preserve">  </w:t>
      </w:r>
    </w:p>
    <w:p w:rsidR="00EF01A1" w:rsidRDefault="005C1618">
      <w:pPr>
        <w:spacing w:after="54" w:line="240" w:lineRule="auto"/>
        <w:ind w:left="0" w:firstLine="0"/>
      </w:pPr>
      <w:r>
        <w:t xml:space="preserve">  </w:t>
      </w:r>
    </w:p>
    <w:p w:rsidR="00EF01A1" w:rsidRDefault="005C1618">
      <w:pPr>
        <w:spacing w:after="118" w:line="240" w:lineRule="auto"/>
        <w:ind w:left="0" w:firstLine="0"/>
      </w:pPr>
      <w:r>
        <w:t xml:space="preserve">  </w:t>
      </w:r>
    </w:p>
    <w:p w:rsidR="00EF01A1" w:rsidRDefault="005C1618">
      <w:pPr>
        <w:ind w:left="101" w:hanging="101"/>
      </w:pPr>
      <w:r>
        <w:t xml:space="preserve"> I certify that the above written information were true and correct to the best of my knowledge and belief.  </w:t>
      </w:r>
    </w:p>
    <w:p w:rsidR="00EF01A1" w:rsidRDefault="005C1618">
      <w:pPr>
        <w:spacing w:after="73" w:line="240" w:lineRule="auto"/>
        <w:ind w:left="0" w:firstLine="0"/>
      </w:pPr>
      <w:r>
        <w:t xml:space="preserve">    </w:t>
      </w:r>
    </w:p>
    <w:p w:rsidR="00EF01A1" w:rsidRDefault="005C1618">
      <w:pPr>
        <w:spacing w:after="54" w:line="240" w:lineRule="auto"/>
        <w:ind w:left="0" w:firstLine="0"/>
      </w:pPr>
      <w:r>
        <w:t xml:space="preserve">  </w:t>
      </w:r>
    </w:p>
    <w:p w:rsidR="009443F4" w:rsidRDefault="009443F4">
      <w:pPr>
        <w:spacing w:after="0" w:line="246" w:lineRule="auto"/>
        <w:ind w:left="10" w:right="1331"/>
        <w:jc w:val="right"/>
      </w:pPr>
      <w:bookmarkStart w:id="0" w:name="_GoBack"/>
      <w:bookmarkEnd w:id="0"/>
    </w:p>
    <w:sectPr w:rsidR="009443F4">
      <w:pgSz w:w="11906" w:h="16841"/>
      <w:pgMar w:top="1354" w:right="1528" w:bottom="435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EA" w:rsidRDefault="008E45EA" w:rsidP="009E6F6A">
      <w:pPr>
        <w:spacing w:after="0" w:line="240" w:lineRule="auto"/>
      </w:pPr>
      <w:r>
        <w:separator/>
      </w:r>
    </w:p>
  </w:endnote>
  <w:endnote w:type="continuationSeparator" w:id="0">
    <w:p w:rsidR="008E45EA" w:rsidRDefault="008E45EA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EA" w:rsidRDefault="008E45EA" w:rsidP="009E6F6A">
      <w:pPr>
        <w:spacing w:after="0" w:line="240" w:lineRule="auto"/>
      </w:pPr>
      <w:r>
        <w:separator/>
      </w:r>
    </w:p>
  </w:footnote>
  <w:footnote w:type="continuationSeparator" w:id="0">
    <w:p w:rsidR="008E45EA" w:rsidRDefault="008E45EA" w:rsidP="009E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42B"/>
    <w:multiLevelType w:val="hybridMultilevel"/>
    <w:tmpl w:val="1666C328"/>
    <w:lvl w:ilvl="0" w:tplc="920A2CC4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EB4C0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2E11E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4DA62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E6F124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22C78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40058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CA0FA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88BC56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C537E"/>
    <w:multiLevelType w:val="hybridMultilevel"/>
    <w:tmpl w:val="7FDA53BC"/>
    <w:lvl w:ilvl="0" w:tplc="EA7AEA90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2018E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2E7CE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2D322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6A576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0E18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EFC1C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C46F0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2C9BB6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3248C9"/>
    <w:multiLevelType w:val="hybridMultilevel"/>
    <w:tmpl w:val="5BC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7230"/>
    <w:multiLevelType w:val="hybridMultilevel"/>
    <w:tmpl w:val="C0A893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A5A05A7"/>
    <w:multiLevelType w:val="hybridMultilevel"/>
    <w:tmpl w:val="2E305078"/>
    <w:lvl w:ilvl="0" w:tplc="8E5002C4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698A0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2F02A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A69AC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C0ADC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02FA8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47044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87198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A6C9C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E82F2C"/>
    <w:multiLevelType w:val="hybridMultilevel"/>
    <w:tmpl w:val="DB12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76B5F"/>
    <w:multiLevelType w:val="hybridMultilevel"/>
    <w:tmpl w:val="E7EC0042"/>
    <w:lvl w:ilvl="0" w:tplc="5DBEB1DA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F83010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66C9C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0D5D6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61C5A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ABFAA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00F8E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C2CA96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748D66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FE39A3"/>
    <w:multiLevelType w:val="hybridMultilevel"/>
    <w:tmpl w:val="CA5815DE"/>
    <w:lvl w:ilvl="0" w:tplc="52F4C358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F70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41978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A2214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2CB42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2E890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6E0FE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2A9E6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9237C2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44503E"/>
    <w:multiLevelType w:val="hybridMultilevel"/>
    <w:tmpl w:val="25DE1592"/>
    <w:lvl w:ilvl="0" w:tplc="E57EB93C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CD12A">
      <w:start w:val="1"/>
      <w:numFmt w:val="bullet"/>
      <w:lvlText w:val="o"/>
      <w:lvlJc w:val="left"/>
      <w:pPr>
        <w:ind w:left="1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A275C">
      <w:start w:val="1"/>
      <w:numFmt w:val="bullet"/>
      <w:lvlText w:val="▪"/>
      <w:lvlJc w:val="left"/>
      <w:pPr>
        <w:ind w:left="2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49660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AA21E">
      <w:start w:val="1"/>
      <w:numFmt w:val="bullet"/>
      <w:lvlText w:val="o"/>
      <w:lvlJc w:val="left"/>
      <w:pPr>
        <w:ind w:left="3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208D16">
      <w:start w:val="1"/>
      <w:numFmt w:val="bullet"/>
      <w:lvlText w:val="▪"/>
      <w:lvlJc w:val="left"/>
      <w:pPr>
        <w:ind w:left="4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AE49C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CAD92">
      <w:start w:val="1"/>
      <w:numFmt w:val="bullet"/>
      <w:lvlText w:val="o"/>
      <w:lvlJc w:val="left"/>
      <w:pPr>
        <w:ind w:left="5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B6C3B4">
      <w:start w:val="1"/>
      <w:numFmt w:val="bullet"/>
      <w:lvlText w:val="▪"/>
      <w:lvlJc w:val="left"/>
      <w:pPr>
        <w:ind w:left="6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A1"/>
    <w:rsid w:val="00047CBA"/>
    <w:rsid w:val="00082D92"/>
    <w:rsid w:val="000C33C3"/>
    <w:rsid w:val="001F0513"/>
    <w:rsid w:val="00267FF6"/>
    <w:rsid w:val="00300B69"/>
    <w:rsid w:val="00346387"/>
    <w:rsid w:val="00443FD2"/>
    <w:rsid w:val="00472E93"/>
    <w:rsid w:val="00490E8F"/>
    <w:rsid w:val="0057708E"/>
    <w:rsid w:val="005C1618"/>
    <w:rsid w:val="005C5603"/>
    <w:rsid w:val="006905D5"/>
    <w:rsid w:val="006B0D8C"/>
    <w:rsid w:val="006D6963"/>
    <w:rsid w:val="007C5617"/>
    <w:rsid w:val="008343AC"/>
    <w:rsid w:val="008C2B03"/>
    <w:rsid w:val="008C7A2E"/>
    <w:rsid w:val="008E45EA"/>
    <w:rsid w:val="008E4D4F"/>
    <w:rsid w:val="008E4F84"/>
    <w:rsid w:val="008F177E"/>
    <w:rsid w:val="009443F4"/>
    <w:rsid w:val="009A6F09"/>
    <w:rsid w:val="009E6F6A"/>
    <w:rsid w:val="00A9688C"/>
    <w:rsid w:val="00AC3890"/>
    <w:rsid w:val="00BA419B"/>
    <w:rsid w:val="00BB426B"/>
    <w:rsid w:val="00C206C2"/>
    <w:rsid w:val="00C862A3"/>
    <w:rsid w:val="00D35A45"/>
    <w:rsid w:val="00E322FF"/>
    <w:rsid w:val="00E54D99"/>
    <w:rsid w:val="00EF01A1"/>
    <w:rsid w:val="00F34A18"/>
    <w:rsid w:val="00F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8" w:line="249" w:lineRule="auto"/>
      <w:ind w:left="44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 w:line="240" w:lineRule="auto"/>
      <w:ind w:left="81" w:right="-15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E54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6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semiHidden/>
    <w:unhideWhenUsed/>
    <w:rsid w:val="00944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F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8" w:line="249" w:lineRule="auto"/>
      <w:ind w:left="44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 w:line="240" w:lineRule="auto"/>
      <w:ind w:left="81" w:right="-15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E54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6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semiHidden/>
    <w:unhideWhenUsed/>
    <w:rsid w:val="00944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F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ferrer</dc:creator>
  <cp:keywords/>
  <cp:lastModifiedBy>602HRDESK</cp:lastModifiedBy>
  <cp:revision>22</cp:revision>
  <dcterms:created xsi:type="dcterms:W3CDTF">2016-10-25T18:19:00Z</dcterms:created>
  <dcterms:modified xsi:type="dcterms:W3CDTF">2017-02-20T06:03:00Z</dcterms:modified>
</cp:coreProperties>
</file>