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7" w:rsidRDefault="00C11D67" w:rsidP="00C11D67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7150" cy="570865"/>
            <wp:effectExtent l="0" t="0" r="0" b="0"/>
            <wp:docPr id="4" name="Picture 4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67" w:rsidRDefault="00C11D67" w:rsidP="00C11D6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342871</w:t>
      </w:r>
    </w:p>
    <w:p w:rsidR="00C11D67" w:rsidRDefault="00C11D67" w:rsidP="00C11D6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C11D67" w:rsidRDefault="00C11D67" w:rsidP="00C11D67">
      <w:pPr>
        <w:spacing w:after="0" w:line="240" w:lineRule="auto"/>
        <w:ind w:right="594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945FF0" w:rsidRPr="00C11D67" w:rsidRDefault="00E7615A" w:rsidP="00C11D67">
      <w:pPr>
        <w:spacing w:after="0" w:line="240" w:lineRule="auto"/>
        <w:ind w:right="594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4586E5B" wp14:editId="2F8E9644">
            <wp:simplePos x="0" y="0"/>
            <wp:positionH relativeFrom="page">
              <wp:posOffset>-1793984</wp:posOffset>
            </wp:positionH>
            <wp:positionV relativeFrom="paragraph">
              <wp:posOffset>-772511</wp:posOffset>
            </wp:positionV>
            <wp:extent cx="1257956" cy="1277007"/>
            <wp:effectExtent l="19050" t="0" r="0" b="0"/>
            <wp:wrapNone/>
            <wp:docPr id="24" name="Picture 24" descr="https://scontent.fdoh1-1.fna.fbcdn.net/v/t1.0-9/12346317_1658225681129142_8905207051121955957_n.jpg?oh=81e4c1664541fd7db49ff443e4c2ca97&amp;oe=57D4D7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ontent.fdoh1-1.fna.fbcdn.net/v/t1.0-9/12346317_1658225681129142_8905207051121955957_n.jpg?oh=81e4c1664541fd7db49ff443e4c2ca97&amp;oe=57D4D75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56" cy="12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D67"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1.5pt;margin-top:-81.3pt;width:210.75pt;height:833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" fillcolor="#bfbfbf [2412]" strokecolor="#bfbfbf [2412]">
            <v:textbox style="mso-next-textbox:#Text Box 2">
              <w:txbxContent>
                <w:p w:rsidR="000C2310" w:rsidRDefault="000C2310" w:rsidP="00563F9D">
                  <w:pPr>
                    <w:ind w:left="360" w:hanging="360"/>
                  </w:pPr>
                  <w:bookmarkStart w:id="0" w:name="_GoBack"/>
                  <w:bookmarkEnd w:id="0"/>
                </w:p>
                <w:p w:rsidR="000C2310" w:rsidRDefault="000C2310" w:rsidP="000C2310"/>
                <w:p w:rsidR="000C2310" w:rsidRDefault="000C2310" w:rsidP="000C2310"/>
                <w:p w:rsidR="000C2310" w:rsidRPr="00563F9D" w:rsidRDefault="000C2310" w:rsidP="000C23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C2310" w:rsidRPr="00563F9D" w:rsidRDefault="000C2310" w:rsidP="000C23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2310" w:rsidRPr="00563F9D" w:rsidRDefault="000C2310" w:rsidP="000C23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2310" w:rsidRPr="00563F9D" w:rsidRDefault="00BA3FC3" w:rsidP="00BA3FC3">
                  <w:pPr>
                    <w:tabs>
                      <w:tab w:val="center" w:pos="162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SKILLS</w:t>
                  </w:r>
                </w:p>
                <w:p w:rsidR="003905A0" w:rsidRDefault="003905A0" w:rsidP="00836559">
                  <w:pPr>
                    <w:pStyle w:val="unknownstyle"/>
                    <w:numPr>
                      <w:ilvl w:val="0"/>
                      <w:numId w:val="22"/>
                    </w:numPr>
                    <w:ind w:left="540" w:hanging="18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Sales</w:t>
                  </w:r>
                </w:p>
                <w:p w:rsidR="003905A0" w:rsidRDefault="003905A0" w:rsidP="00836559">
                  <w:pPr>
                    <w:pStyle w:val="unknownstyle"/>
                    <w:numPr>
                      <w:ilvl w:val="0"/>
                      <w:numId w:val="22"/>
                    </w:numPr>
                    <w:ind w:left="540" w:hanging="18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Merchandising</w:t>
                  </w:r>
                </w:p>
                <w:p w:rsidR="00E7615A" w:rsidRPr="00E7615A" w:rsidRDefault="00E7615A" w:rsidP="00E7615A">
                  <w:pPr>
                    <w:pStyle w:val="unknownstyle"/>
                    <w:numPr>
                      <w:ilvl w:val="0"/>
                      <w:numId w:val="22"/>
                    </w:numPr>
                    <w:ind w:left="540" w:hanging="18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Supervising Operation</w:t>
                  </w:r>
                </w:p>
                <w:p w:rsidR="00E7615A" w:rsidRDefault="00E7615A" w:rsidP="00E7615A">
                  <w:pPr>
                    <w:pStyle w:val="unknownstyle"/>
                    <w:numPr>
                      <w:ilvl w:val="0"/>
                      <w:numId w:val="22"/>
                    </w:numPr>
                    <w:ind w:left="540" w:hanging="18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Computer Operations</w:t>
                  </w:r>
                </w:p>
                <w:p w:rsidR="00E7615A" w:rsidRDefault="00E7615A" w:rsidP="00E7615A">
                  <w:pPr>
                    <w:pStyle w:val="unknownstyle"/>
                    <w:ind w:left="72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 -MS Offices</w:t>
                  </w:r>
                </w:p>
                <w:p w:rsidR="00E7615A" w:rsidRDefault="00E7615A" w:rsidP="00E7615A">
                  <w:pPr>
                    <w:pStyle w:val="unknownstyle"/>
                    <w:numPr>
                      <w:ilvl w:val="0"/>
                      <w:numId w:val="22"/>
                    </w:numPr>
                    <w:ind w:left="540" w:hanging="18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Communication Skills</w:t>
                  </w:r>
                </w:p>
                <w:p w:rsidR="00E7615A" w:rsidRDefault="00E7615A" w:rsidP="00E7615A">
                  <w:pPr>
                    <w:pStyle w:val="unknownstyle"/>
                    <w:ind w:left="72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-Arabic &amp; English</w:t>
                  </w:r>
                </w:p>
                <w:p w:rsidR="00E7615A" w:rsidRDefault="00E7615A" w:rsidP="00E7615A">
                  <w:pPr>
                    <w:pStyle w:val="unknownstyle"/>
                    <w:numPr>
                      <w:ilvl w:val="0"/>
                      <w:numId w:val="22"/>
                    </w:numPr>
                    <w:ind w:left="540" w:hanging="18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Deals with paper works</w:t>
                  </w:r>
                </w:p>
                <w:p w:rsidR="00E7615A" w:rsidRDefault="00E7615A" w:rsidP="00E7615A">
                  <w:pPr>
                    <w:pStyle w:val="unknownstyle"/>
                    <w:numPr>
                      <w:ilvl w:val="0"/>
                      <w:numId w:val="22"/>
                    </w:numPr>
                    <w:ind w:left="540" w:hanging="18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Creative thinking skills</w:t>
                  </w:r>
                </w:p>
                <w:p w:rsidR="00E7615A" w:rsidRDefault="00E7615A" w:rsidP="00E7615A">
                  <w:pPr>
                    <w:pStyle w:val="unknownstyle"/>
                    <w:numPr>
                      <w:ilvl w:val="0"/>
                      <w:numId w:val="22"/>
                    </w:numPr>
                    <w:ind w:left="540" w:hanging="18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Problem solving skills</w:t>
                  </w:r>
                </w:p>
                <w:p w:rsidR="00E7615A" w:rsidRDefault="00E7615A" w:rsidP="00E7615A">
                  <w:pPr>
                    <w:pStyle w:val="unknownstyle"/>
                    <w:numPr>
                      <w:ilvl w:val="0"/>
                      <w:numId w:val="22"/>
                    </w:numPr>
                    <w:ind w:left="540" w:hanging="18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Effective listening skills</w:t>
                  </w:r>
                </w:p>
                <w:p w:rsidR="00E7615A" w:rsidRPr="00BA3FC3" w:rsidRDefault="00E7615A" w:rsidP="00E7615A">
                  <w:pPr>
                    <w:pStyle w:val="unknownstyle"/>
                    <w:ind w:left="54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C2310" w:rsidRPr="006133F7" w:rsidRDefault="000C2310" w:rsidP="006133F7">
                  <w:pPr>
                    <w:pStyle w:val="unknownstyle"/>
                    <w:ind w:left="72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C2310" w:rsidRPr="00563F9D" w:rsidRDefault="000C2310" w:rsidP="00563F9D">
                  <w:pPr>
                    <w:pStyle w:val="unknownstyle"/>
                    <w:ind w:left="720"/>
                    <w:jc w:val="left"/>
                    <w:rPr>
                      <w:rFonts w:ascii="Agency FB" w:hAnsi="Agency FB"/>
                      <w:lang w:val="en-US"/>
                    </w:rPr>
                  </w:pPr>
                </w:p>
              </w:txbxContent>
            </v:textbox>
          </v:shape>
        </w:pict>
      </w:r>
    </w:p>
    <w:p w:rsidR="000C2310" w:rsidRPr="00563F9D" w:rsidRDefault="000C2310" w:rsidP="000C2310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563F9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CAREER OBJECTIVE</w:t>
      </w:r>
    </w:p>
    <w:p w:rsidR="000C2310" w:rsidRPr="00F73678" w:rsidRDefault="000C2310" w:rsidP="000C2310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78" w:rsidRPr="00F73678" w:rsidRDefault="003905A0" w:rsidP="00C037B1">
      <w:pPr>
        <w:ind w:right="3003"/>
        <w:rPr>
          <w:rFonts w:ascii="Times New Roman" w:hAnsi="Times New Roman" w:cs="Times New Roman"/>
          <w:sz w:val="24"/>
          <w:szCs w:val="24"/>
        </w:rPr>
      </w:pPr>
      <w:r w:rsidRPr="003905A0">
        <w:rPr>
          <w:rFonts w:ascii="Times New Roman" w:hAnsi="Times New Roman" w:cs="Times New Roman"/>
          <w:sz w:val="24"/>
          <w:szCs w:val="24"/>
        </w:rPr>
        <w:t>To obtain a position within the Sales field my experience, strong organizational skills, educational background and ability to work well with people can be utilized to imp</w:t>
      </w:r>
      <w:r w:rsidR="00C037B1">
        <w:rPr>
          <w:rFonts w:ascii="Times New Roman" w:hAnsi="Times New Roman" w:cs="Times New Roman"/>
          <w:sz w:val="24"/>
          <w:szCs w:val="24"/>
        </w:rPr>
        <w:t>rove customer satisfaction and c</w:t>
      </w:r>
      <w:r w:rsidRPr="003905A0">
        <w:rPr>
          <w:rFonts w:ascii="Times New Roman" w:hAnsi="Times New Roman" w:cs="Times New Roman"/>
          <w:sz w:val="24"/>
          <w:szCs w:val="24"/>
        </w:rPr>
        <w:t xml:space="preserve">reate integrated strategies to develop and expand existing customer sales,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905A0">
        <w:rPr>
          <w:rFonts w:ascii="Times New Roman" w:hAnsi="Times New Roman" w:cs="Times New Roman"/>
          <w:sz w:val="24"/>
          <w:szCs w:val="24"/>
        </w:rPr>
        <w:t>brand/product evolution.</w:t>
      </w:r>
    </w:p>
    <w:p w:rsidR="000C2310" w:rsidRDefault="000C2310" w:rsidP="00F73678">
      <w:pPr>
        <w:pStyle w:val="BodyText"/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78" w:rsidRDefault="00F73678" w:rsidP="00F73678">
      <w:pPr>
        <w:pStyle w:val="BodyText"/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78" w:rsidRPr="00F73678" w:rsidRDefault="00F73678" w:rsidP="00F73678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F0" w:rsidRPr="00945FF0" w:rsidRDefault="00945FF0" w:rsidP="000C2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29C0" w:rsidRDefault="00A86C6C" w:rsidP="000C2310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563F9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POSITION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Pr="00563F9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DESIRED</w:t>
      </w:r>
      <w:r w:rsidR="000C2310" w:rsidRPr="00563F9D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:    </w:t>
      </w:r>
    </w:p>
    <w:p w:rsidR="001029C0" w:rsidRPr="00945FF0" w:rsidRDefault="001029C0" w:rsidP="000C2310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</w:p>
    <w:p w:rsidR="002820EF" w:rsidRPr="006E1DEC" w:rsidRDefault="003905A0" w:rsidP="002820EF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6E1DEC">
        <w:rPr>
          <w:rFonts w:ascii="Times New Roman" w:hAnsi="Times New Roman" w:cs="Times New Roman"/>
          <w:b/>
          <w:color w:val="FF0000"/>
          <w:sz w:val="32"/>
          <w:szCs w:val="32"/>
        </w:rPr>
        <w:t>Sales Executive</w:t>
      </w:r>
    </w:p>
    <w:p w:rsidR="000C2310" w:rsidRPr="00945FF0" w:rsidRDefault="000C2310" w:rsidP="005E2837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C2310" w:rsidRPr="00945FF0" w:rsidRDefault="000C2310" w:rsidP="000C2310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0C2310" w:rsidRPr="00563F9D" w:rsidRDefault="000C2310" w:rsidP="000C2310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563F9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EDUCATIONAL QUALIFIACATIONS</w:t>
      </w:r>
      <w:r w:rsidR="001B6E42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:</w:t>
      </w:r>
    </w:p>
    <w:p w:rsidR="00C06F7C" w:rsidRDefault="00C06F7C" w:rsidP="00484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BAF" w:rsidRDefault="000C2310" w:rsidP="00484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A56">
        <w:rPr>
          <w:rFonts w:ascii="Times New Roman" w:hAnsi="Times New Roman" w:cs="Times New Roman"/>
          <w:b/>
          <w:sz w:val="28"/>
          <w:szCs w:val="28"/>
          <w:u w:val="single"/>
        </w:rPr>
        <w:t>Collegiate Level</w:t>
      </w:r>
    </w:p>
    <w:p w:rsidR="00451631" w:rsidRDefault="00451631" w:rsidP="00484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BAF" w:rsidRDefault="009B7C68" w:rsidP="00A66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Bachelor’s Degree in Faculty of </w:t>
      </w:r>
      <w:r w:rsidR="00A6644B">
        <w:rPr>
          <w:rFonts w:ascii="Times New Roman" w:hAnsi="Times New Roman" w:cs="Times New Roman"/>
          <w:b/>
          <w:sz w:val="24"/>
          <w:szCs w:val="24"/>
        </w:rPr>
        <w:t>Commerce</w:t>
      </w:r>
      <w:r w:rsidR="00E7615A">
        <w:rPr>
          <w:rFonts w:ascii="Times New Roman" w:hAnsi="Times New Roman" w:cs="Times New Roman"/>
          <w:b/>
          <w:sz w:val="24"/>
          <w:szCs w:val="24"/>
        </w:rPr>
        <w:t xml:space="preserve"> 2007</w:t>
      </w:r>
    </w:p>
    <w:p w:rsidR="00E7615A" w:rsidRDefault="00E7615A" w:rsidP="00A66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Accounting Department</w:t>
      </w:r>
    </w:p>
    <w:p w:rsidR="000C2310" w:rsidRPr="00484BAF" w:rsidRDefault="00E7615A" w:rsidP="00484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15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-1822450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6" name="Picture 24" descr="https://scontent.fdoh1-1.fna.fbcdn.net/v/t1.0-9/12346317_1658225681129142_8905207051121955957_n.jpg?oh=81e4c1664541fd7db49ff443e4c2ca97&amp;oe=57D4D7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ontent.fdoh1-1.fna.fbcdn.net/v/t1.0-9/12346317_1658225681129142_8905207051121955957_n.jpg?oh=81e4c1664541fd7db49ff443e4c2ca97&amp;oe=57D4D7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C68">
        <w:rPr>
          <w:rFonts w:ascii="Times New Roman" w:hAnsi="Times New Roman" w:cs="Times New Roman"/>
          <w:b/>
          <w:sz w:val="24"/>
          <w:szCs w:val="24"/>
        </w:rPr>
        <w:t>Mansoura University</w:t>
      </w:r>
    </w:p>
    <w:p w:rsidR="000C2310" w:rsidRPr="006E1DEC" w:rsidRDefault="009B7C68" w:rsidP="000C2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EC">
        <w:rPr>
          <w:rFonts w:ascii="Times New Roman" w:hAnsi="Times New Roman" w:cs="Times New Roman"/>
          <w:b/>
          <w:sz w:val="24"/>
          <w:szCs w:val="24"/>
        </w:rPr>
        <w:t>Mansoura, Egypt</w:t>
      </w:r>
    </w:p>
    <w:p w:rsidR="000C2310" w:rsidRPr="00563F9D" w:rsidRDefault="000C2310" w:rsidP="000C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10" w:rsidRPr="00563F9D" w:rsidRDefault="000C2310" w:rsidP="000C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31" w:rsidRDefault="00BA3FC3" w:rsidP="000C2310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PROFESSIONAL</w:t>
      </w:r>
      <w:r w:rsidR="00A86C6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EFFICIENCY</w:t>
      </w:r>
      <w:r w:rsidR="004E34C7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:</w:t>
      </w:r>
    </w:p>
    <w:p w:rsidR="00BA3FC3" w:rsidRPr="00BA3FC3" w:rsidRDefault="00BA3FC3" w:rsidP="00BA3FC3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EC" w:rsidRPr="006E1DEC" w:rsidRDefault="00BA3FC3" w:rsidP="006E1DEC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EC">
        <w:rPr>
          <w:rFonts w:ascii="Times New Roman" w:hAnsi="Times New Roman" w:cs="Times New Roman"/>
          <w:sz w:val="28"/>
          <w:szCs w:val="28"/>
        </w:rPr>
        <w:t>Strongly self-motivated.</w:t>
      </w:r>
    </w:p>
    <w:p w:rsidR="00BA3FC3" w:rsidRPr="006E1DEC" w:rsidRDefault="00BA3FC3" w:rsidP="006E1DEC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EC">
        <w:rPr>
          <w:rFonts w:ascii="Times New Roman" w:hAnsi="Times New Roman" w:cs="Times New Roman"/>
          <w:sz w:val="28"/>
          <w:szCs w:val="28"/>
        </w:rPr>
        <w:t>Dependable and hardworking</w:t>
      </w:r>
      <w:r w:rsidR="006E1DEC">
        <w:rPr>
          <w:rFonts w:ascii="Times New Roman" w:hAnsi="Times New Roman" w:cs="Times New Roman"/>
          <w:sz w:val="28"/>
          <w:szCs w:val="28"/>
        </w:rPr>
        <w:t>.</w:t>
      </w:r>
    </w:p>
    <w:p w:rsidR="00BA3FC3" w:rsidRPr="006E1DEC" w:rsidRDefault="00BA3FC3" w:rsidP="006E1DEC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EC">
        <w:rPr>
          <w:rFonts w:ascii="Times New Roman" w:hAnsi="Times New Roman" w:cs="Times New Roman"/>
          <w:sz w:val="28"/>
          <w:szCs w:val="28"/>
        </w:rPr>
        <w:t>Detail-oriented and strong interpersonal skills</w:t>
      </w:r>
      <w:r w:rsidR="006E1DEC">
        <w:rPr>
          <w:rFonts w:ascii="Times New Roman" w:hAnsi="Times New Roman" w:cs="Times New Roman"/>
          <w:sz w:val="28"/>
          <w:szCs w:val="28"/>
        </w:rPr>
        <w:t>.</w:t>
      </w:r>
    </w:p>
    <w:p w:rsidR="00BA3FC3" w:rsidRPr="006E1DEC" w:rsidRDefault="00BA3FC3" w:rsidP="006E1DEC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EC">
        <w:rPr>
          <w:rFonts w:ascii="Times New Roman" w:hAnsi="Times New Roman" w:cs="Times New Roman"/>
          <w:sz w:val="28"/>
          <w:szCs w:val="28"/>
        </w:rPr>
        <w:t>Ability to work in a team</w:t>
      </w:r>
      <w:r w:rsidR="006E1DEC">
        <w:rPr>
          <w:rFonts w:ascii="Times New Roman" w:hAnsi="Times New Roman" w:cs="Times New Roman"/>
          <w:sz w:val="28"/>
          <w:szCs w:val="28"/>
        </w:rPr>
        <w:t>.</w:t>
      </w:r>
    </w:p>
    <w:p w:rsidR="00BA3FC3" w:rsidRPr="006E1DEC" w:rsidRDefault="00BA3FC3" w:rsidP="006E1DEC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EC">
        <w:rPr>
          <w:rFonts w:ascii="Times New Roman" w:hAnsi="Times New Roman" w:cs="Times New Roman"/>
          <w:sz w:val="28"/>
          <w:szCs w:val="28"/>
        </w:rPr>
        <w:t>Quick-Learner</w:t>
      </w:r>
      <w:r w:rsidR="006E1DEC">
        <w:rPr>
          <w:rFonts w:ascii="Times New Roman" w:hAnsi="Times New Roman" w:cs="Times New Roman"/>
          <w:sz w:val="28"/>
          <w:szCs w:val="28"/>
        </w:rPr>
        <w:t>.</w:t>
      </w:r>
    </w:p>
    <w:p w:rsidR="00BA3FC3" w:rsidRPr="006E1DEC" w:rsidRDefault="00BA3FC3" w:rsidP="006E1DEC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EC">
        <w:rPr>
          <w:rFonts w:ascii="Times New Roman" w:hAnsi="Times New Roman" w:cs="Times New Roman"/>
          <w:sz w:val="28"/>
          <w:szCs w:val="28"/>
        </w:rPr>
        <w:t>Ability to work efficiently under any circumstances</w:t>
      </w:r>
      <w:r w:rsidR="006E1DEC">
        <w:rPr>
          <w:rFonts w:ascii="Times New Roman" w:hAnsi="Times New Roman" w:cs="Times New Roman"/>
          <w:sz w:val="28"/>
          <w:szCs w:val="28"/>
        </w:rPr>
        <w:t>.</w:t>
      </w:r>
    </w:p>
    <w:p w:rsidR="00CE5194" w:rsidRPr="006E1DEC" w:rsidRDefault="00CE5194" w:rsidP="006E1DEC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EC">
        <w:rPr>
          <w:rFonts w:ascii="Times New Roman" w:hAnsi="Times New Roman" w:cs="Times New Roman"/>
          <w:sz w:val="28"/>
          <w:szCs w:val="28"/>
        </w:rPr>
        <w:t>Ability to work under pressure</w:t>
      </w:r>
      <w:r w:rsidR="006E1DEC">
        <w:rPr>
          <w:rFonts w:ascii="Times New Roman" w:hAnsi="Times New Roman" w:cs="Times New Roman"/>
          <w:sz w:val="28"/>
          <w:szCs w:val="28"/>
        </w:rPr>
        <w:t>.</w:t>
      </w:r>
    </w:p>
    <w:p w:rsidR="00BB5196" w:rsidRPr="006E1DEC" w:rsidRDefault="00BB5196" w:rsidP="006E1DEC">
      <w:pPr>
        <w:pStyle w:val="unknownstyle"/>
        <w:numPr>
          <w:ilvl w:val="0"/>
          <w:numId w:val="11"/>
        </w:numPr>
        <w:spacing w:line="276" w:lineRule="auto"/>
        <w:jc w:val="left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val="en-US" w:eastAsia="en-US"/>
        </w:rPr>
      </w:pPr>
      <w:r w:rsidRPr="006E1DEC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val="en-US" w:eastAsia="en-US"/>
        </w:rPr>
        <w:t>Flexibility to handle the changes</w:t>
      </w:r>
      <w:r w:rsidR="006E1DEC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val="en-US" w:eastAsia="en-US"/>
        </w:rPr>
        <w:t>.</w:t>
      </w:r>
    </w:p>
    <w:p w:rsidR="006E1DEC" w:rsidRDefault="006E1DEC" w:rsidP="006E1DEC">
      <w:pPr>
        <w:pStyle w:val="unknownstyle"/>
        <w:spacing w:line="276" w:lineRule="auto"/>
        <w:jc w:val="left"/>
        <w:rPr>
          <w:rFonts w:ascii="Times New Roman" w:hAnsi="Times New Roman" w:cs="Times New Roman"/>
          <w:lang w:val="en-US"/>
        </w:rPr>
      </w:pPr>
    </w:p>
    <w:p w:rsidR="006E1DEC" w:rsidRDefault="006E1DEC" w:rsidP="006E1DEC">
      <w:pPr>
        <w:pStyle w:val="unknownstyle"/>
        <w:jc w:val="left"/>
        <w:rPr>
          <w:rFonts w:ascii="Times New Roman" w:hAnsi="Times New Roman" w:cs="Times New Roman"/>
          <w:lang w:val="en-US"/>
        </w:rPr>
      </w:pPr>
    </w:p>
    <w:p w:rsidR="006E1DEC" w:rsidRDefault="006E1DEC" w:rsidP="006E1DEC">
      <w:pPr>
        <w:pStyle w:val="unknownstyle"/>
        <w:jc w:val="left"/>
        <w:rPr>
          <w:rFonts w:ascii="Times New Roman" w:hAnsi="Times New Roman" w:cs="Times New Roman"/>
          <w:lang w:val="en-US"/>
        </w:rPr>
      </w:pPr>
    </w:p>
    <w:p w:rsidR="006E1DEC" w:rsidRDefault="006E1DEC" w:rsidP="006E1DEC">
      <w:pPr>
        <w:pStyle w:val="unknownstyle"/>
        <w:jc w:val="left"/>
        <w:rPr>
          <w:rFonts w:ascii="Times New Roman" w:hAnsi="Times New Roman" w:cs="Times New Roman"/>
          <w:lang w:val="en-US"/>
        </w:rPr>
      </w:pPr>
    </w:p>
    <w:p w:rsidR="006E1DEC" w:rsidRDefault="006E1DEC" w:rsidP="006E1DEC">
      <w:pPr>
        <w:pStyle w:val="unknownstyle"/>
        <w:jc w:val="left"/>
        <w:rPr>
          <w:rFonts w:ascii="Times New Roman" w:hAnsi="Times New Roman" w:cs="Times New Roman"/>
          <w:lang w:val="en-US"/>
        </w:rPr>
      </w:pPr>
    </w:p>
    <w:p w:rsidR="006E1DEC" w:rsidRDefault="006E1DEC" w:rsidP="006E1DEC">
      <w:pPr>
        <w:pStyle w:val="unknownstyle"/>
        <w:jc w:val="left"/>
        <w:rPr>
          <w:rFonts w:ascii="Times New Roman" w:hAnsi="Times New Roman" w:cs="Times New Roman"/>
          <w:lang w:val="en-US"/>
        </w:rPr>
      </w:pPr>
    </w:p>
    <w:p w:rsidR="006E1DEC" w:rsidRDefault="006E1DEC" w:rsidP="006E1DEC">
      <w:pPr>
        <w:pStyle w:val="unknownstyle"/>
        <w:jc w:val="left"/>
        <w:rPr>
          <w:rFonts w:ascii="Times New Roman" w:hAnsi="Times New Roman" w:cs="Times New Roman"/>
          <w:lang w:val="en-US"/>
        </w:rPr>
      </w:pPr>
    </w:p>
    <w:p w:rsidR="006E1DEC" w:rsidRDefault="006E1DEC" w:rsidP="006E1DEC">
      <w:pPr>
        <w:pStyle w:val="unknownstyle"/>
        <w:jc w:val="left"/>
        <w:rPr>
          <w:rFonts w:ascii="Times New Roman" w:hAnsi="Times New Roman" w:cs="Times New Roman"/>
          <w:lang w:val="en-US"/>
        </w:rPr>
      </w:pPr>
    </w:p>
    <w:p w:rsidR="00C06F7C" w:rsidRDefault="00C06F7C" w:rsidP="000C23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</w:pPr>
    </w:p>
    <w:p w:rsidR="000C2310" w:rsidRPr="004E34C7" w:rsidRDefault="000C2310" w:rsidP="004E34C7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4E34C7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JOB EXPERIENCE</w:t>
      </w:r>
      <w:r w:rsidR="00EA277B" w:rsidRPr="004E34C7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S</w:t>
      </w:r>
      <w:r w:rsidR="004E34C7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:</w:t>
      </w:r>
    </w:p>
    <w:p w:rsidR="000C2310" w:rsidRPr="006133F7" w:rsidRDefault="000C2310" w:rsidP="000C2310">
      <w:pPr>
        <w:pStyle w:val="NoSpacing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CE5194" w:rsidRDefault="00C504C6" w:rsidP="000C2310">
      <w:pPr>
        <w:pStyle w:val="NoSpacing"/>
        <w:rPr>
          <w:rFonts w:ascii="Times New Roman" w:hAnsi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color w:val="44546A" w:themeColor="text2"/>
          <w:sz w:val="24"/>
          <w:szCs w:val="24"/>
        </w:rPr>
        <w:t>SALES EXECUTIVE</w:t>
      </w:r>
    </w:p>
    <w:p w:rsidR="00CE5194" w:rsidRDefault="00C504C6" w:rsidP="000315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Nas Stores (Panasonic Agency)</w:t>
      </w:r>
    </w:p>
    <w:p w:rsidR="00C504C6" w:rsidRDefault="00C504C6" w:rsidP="000315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Qatar</w:t>
      </w:r>
    </w:p>
    <w:p w:rsidR="00CE5194" w:rsidRPr="000555F7" w:rsidRDefault="0003156C" w:rsidP="000315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</w:t>
      </w:r>
      <w:r w:rsidR="00CE519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="00CE519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June 2016</w:t>
      </w:r>
    </w:p>
    <w:p w:rsidR="00CE5194" w:rsidRDefault="00CE5194" w:rsidP="00CE51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E5194" w:rsidRDefault="00CE5194" w:rsidP="00CE51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33DB">
        <w:rPr>
          <w:rFonts w:ascii="Times New Roman" w:hAnsi="Times New Roman"/>
          <w:b/>
          <w:sz w:val="24"/>
          <w:szCs w:val="24"/>
        </w:rPr>
        <w:t xml:space="preserve">Duties and Responsibilities </w:t>
      </w:r>
    </w:p>
    <w:p w:rsidR="00CE5194" w:rsidRDefault="00CE5194" w:rsidP="00CE51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Cultivate a culture of excellent customer service. 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Deal with customer complaints effectively and promptly. 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Direct, coach, support and delegate to the team, monitoring their performance to achieve company targets. 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Motivate the team and develop their potential.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Coordinate company events and new product launches along with the team.  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Maximize sales promotion and brand activities and the preparation to meet sales targets.</w:t>
      </w:r>
      <w:r w:rsidR="00A223C3" w:rsidRPr="00A223C3">
        <w:rPr>
          <w:rFonts w:ascii="Verdana" w:hAnsi="Verdana"/>
          <w:noProof/>
          <w:color w:val="444444"/>
          <w:sz w:val="24"/>
        </w:rPr>
        <w:t xml:space="preserve"> </w:t>
      </w: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 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Constantly seek new opportunities to drive and create additional sales. 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Develop an annual strategy for the company to meet sales targets, develop the team and increase business in conjunction with the company manager. 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Ensure all company policies and procedures are implemented and monitored in the company. 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Analyze available data, prepare and submit reports to the Company Manager, relating to sales figures, promotional activities and customer feedback.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Having experience of VD system.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Having experience of CRM system.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Ensure that the highest standards of the merchandising are implemented &amp; maintained.</w:t>
      </w:r>
    </w:p>
    <w:p w:rsidR="00CE5194" w:rsidRPr="0003156C" w:rsidRDefault="00CE5194" w:rsidP="0003156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433DB" w:rsidRDefault="00C504C6" w:rsidP="000C2310">
      <w:pPr>
        <w:pStyle w:val="NoSpacing"/>
        <w:rPr>
          <w:rFonts w:ascii="Times New Roman" w:hAnsi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color w:val="44546A" w:themeColor="text2"/>
          <w:sz w:val="24"/>
          <w:szCs w:val="24"/>
        </w:rPr>
        <w:t>SHIFT LEADER</w:t>
      </w:r>
    </w:p>
    <w:p w:rsidR="00C504C6" w:rsidRPr="00C504C6" w:rsidRDefault="00C504C6" w:rsidP="000C23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Radio Shack</w:t>
      </w:r>
    </w:p>
    <w:p w:rsidR="000433DB" w:rsidRDefault="0003156C" w:rsidP="00C504C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Mansoura</w:t>
      </w:r>
      <w:r w:rsidR="00740E5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Egypt</w:t>
      </w:r>
    </w:p>
    <w:p w:rsidR="000555F7" w:rsidRPr="000555F7" w:rsidRDefault="0003156C" w:rsidP="000315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4E34C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="004E34C7">
        <w:rPr>
          <w:rFonts w:ascii="Times New Roman" w:hAnsi="Times New Roman"/>
          <w:sz w:val="24"/>
          <w:szCs w:val="24"/>
        </w:rPr>
        <w:t xml:space="preserve"> </w:t>
      </w:r>
      <w:r w:rsidR="00740E5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May</w:t>
      </w:r>
      <w:r w:rsidR="004E34C7">
        <w:rPr>
          <w:rFonts w:ascii="Times New Roman" w:hAnsi="Times New Roman"/>
          <w:sz w:val="24"/>
          <w:szCs w:val="24"/>
        </w:rPr>
        <w:t xml:space="preserve"> </w:t>
      </w:r>
      <w:r w:rsidR="00740E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</w:p>
    <w:p w:rsidR="000433DB" w:rsidRPr="009746AE" w:rsidRDefault="000433DB" w:rsidP="000C231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433DB" w:rsidRDefault="000433DB" w:rsidP="000C231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33DB">
        <w:rPr>
          <w:rFonts w:ascii="Times New Roman" w:hAnsi="Times New Roman"/>
          <w:b/>
          <w:sz w:val="24"/>
          <w:szCs w:val="24"/>
        </w:rPr>
        <w:t xml:space="preserve">Duties and Responsibilities </w:t>
      </w:r>
    </w:p>
    <w:p w:rsidR="00C06F7C" w:rsidRDefault="00C06F7C" w:rsidP="000C231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Handle customer needs and satisfy him.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Handling complains.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Cash responsibility.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Having experience of POS.</w:t>
      </w:r>
    </w:p>
    <w:p w:rsidR="0003156C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>Inventory checking.</w:t>
      </w:r>
    </w:p>
    <w:p w:rsidR="000555F7" w:rsidRPr="0003156C" w:rsidRDefault="0003156C" w:rsidP="0003156C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3156C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Responsible for store merchandising. </w:t>
      </w:r>
    </w:p>
    <w:p w:rsidR="00C06F7C" w:rsidRDefault="00C06F7C" w:rsidP="000C2310">
      <w:pPr>
        <w:pStyle w:val="NoSpacing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03156C" w:rsidRDefault="009C765A" w:rsidP="0003156C">
      <w:pPr>
        <w:pStyle w:val="NoSpacing"/>
        <w:rPr>
          <w:rFonts w:ascii="Times New Roman" w:hAnsi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color w:val="44546A" w:themeColor="text2"/>
          <w:sz w:val="24"/>
          <w:szCs w:val="24"/>
        </w:rPr>
        <w:lastRenderedPageBreak/>
        <w:t>SALES ASSOCIATE</w:t>
      </w:r>
    </w:p>
    <w:p w:rsidR="009C765A" w:rsidRPr="009C765A" w:rsidRDefault="009C765A" w:rsidP="009C765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Radio Shack</w:t>
      </w:r>
    </w:p>
    <w:p w:rsidR="0003156C" w:rsidRPr="009746AE" w:rsidRDefault="0003156C" w:rsidP="000315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Mansoura, Egypt</w:t>
      </w:r>
    </w:p>
    <w:p w:rsidR="0003156C" w:rsidRPr="000555F7" w:rsidRDefault="0003156C" w:rsidP="000315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2009 – December 2011</w:t>
      </w:r>
    </w:p>
    <w:p w:rsidR="0003156C" w:rsidRPr="009746AE" w:rsidRDefault="0003156C" w:rsidP="000315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C2310" w:rsidRPr="00563F9D" w:rsidRDefault="000C2310" w:rsidP="000C2310">
      <w:pPr>
        <w:pStyle w:val="NoSpacing"/>
        <w:rPr>
          <w:rFonts w:ascii="Times New Roman" w:hAnsi="Times New Roman"/>
          <w:sz w:val="24"/>
          <w:szCs w:val="24"/>
        </w:rPr>
      </w:pPr>
    </w:p>
    <w:p w:rsidR="000C2310" w:rsidRDefault="000C2310" w:rsidP="000C23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F9D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A8700E" w:rsidRDefault="00A8700E" w:rsidP="000C23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56C" w:rsidRPr="009C57A6" w:rsidRDefault="0003156C" w:rsidP="0003156C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9C57A6">
        <w:rPr>
          <w:rFonts w:ascii="Times New Roman" w:eastAsia="Calibri" w:hAnsi="Times New Roman" w:cs="Times New Roman"/>
          <w:sz w:val="24"/>
          <w:szCs w:val="24"/>
          <w:lang w:val="en-PH"/>
        </w:rPr>
        <w:t>Work to assist the achievement of sales targets.</w:t>
      </w:r>
      <w:r w:rsidR="00E7615A" w:rsidRPr="00E7615A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 </w:t>
      </w:r>
    </w:p>
    <w:p w:rsidR="0003156C" w:rsidRPr="009C57A6" w:rsidRDefault="0003156C" w:rsidP="0003156C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9C57A6">
        <w:rPr>
          <w:rFonts w:ascii="Times New Roman" w:eastAsia="Calibri" w:hAnsi="Times New Roman" w:cs="Times New Roman"/>
          <w:sz w:val="24"/>
          <w:szCs w:val="24"/>
          <w:lang w:val="en-PH"/>
        </w:rPr>
        <w:t>Responded to customer inquiries and requests and resolved issues efficiently and professionally.</w:t>
      </w:r>
    </w:p>
    <w:p w:rsidR="0003156C" w:rsidRPr="009C57A6" w:rsidRDefault="0003156C" w:rsidP="0003156C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9C57A6">
        <w:rPr>
          <w:rFonts w:ascii="Times New Roman" w:eastAsia="Calibri" w:hAnsi="Times New Roman" w:cs="Times New Roman"/>
          <w:sz w:val="24"/>
          <w:szCs w:val="24"/>
          <w:lang w:val="en-PH"/>
        </w:rPr>
        <w:t>Deliver world class customer service and build customer satisfaction and loyalty</w:t>
      </w:r>
    </w:p>
    <w:p w:rsidR="0003156C" w:rsidRDefault="0003156C" w:rsidP="0003156C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9C57A6">
        <w:rPr>
          <w:rFonts w:ascii="Times New Roman" w:eastAsia="Calibri" w:hAnsi="Times New Roman" w:cs="Times New Roman"/>
          <w:sz w:val="24"/>
          <w:szCs w:val="24"/>
          <w:lang w:val="en-PH"/>
        </w:rPr>
        <w:t>Ability to spot potential opportunities to drive the business within their remit.</w:t>
      </w:r>
    </w:p>
    <w:p w:rsidR="009C57A6" w:rsidRDefault="009C57A6" w:rsidP="009C57A6">
      <w:pPr>
        <w:pStyle w:val="NoSpacing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9C57A6" w:rsidRDefault="009C57A6" w:rsidP="009C57A6">
      <w:pPr>
        <w:pStyle w:val="NoSpacing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9C57A6" w:rsidRDefault="009C57A6" w:rsidP="009C57A6">
      <w:pPr>
        <w:pStyle w:val="NoSpacing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9C57A6" w:rsidRDefault="009C765A" w:rsidP="009C57A6">
      <w:pPr>
        <w:pStyle w:val="NoSpacing"/>
        <w:rPr>
          <w:rFonts w:ascii="Times New Roman" w:hAnsi="Times New Roman"/>
          <w:b/>
          <w:noProof/>
          <w:color w:val="44546A" w:themeColor="text2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44546A" w:themeColor="text2"/>
          <w:sz w:val="24"/>
          <w:szCs w:val="24"/>
          <w:lang w:val="en-US"/>
        </w:rPr>
        <w:t>SALES ASSOCIATE</w:t>
      </w:r>
    </w:p>
    <w:p w:rsidR="009C765A" w:rsidRPr="009C765A" w:rsidRDefault="009C765A" w:rsidP="009C57A6">
      <w:pPr>
        <w:pStyle w:val="NoSpacing"/>
        <w:rPr>
          <w:rFonts w:ascii="Times New Roman" w:hAnsi="Times New Roman"/>
          <w:b/>
          <w:sz w:val="24"/>
          <w:szCs w:val="24"/>
        </w:rPr>
      </w:pPr>
      <w:r w:rsidRPr="009C765A">
        <w:rPr>
          <w:rFonts w:ascii="Times New Roman" w:hAnsi="Times New Roman"/>
          <w:b/>
          <w:sz w:val="24"/>
          <w:szCs w:val="24"/>
        </w:rPr>
        <w:t xml:space="preserve">Al </w:t>
      </w:r>
      <w:proofErr w:type="spellStart"/>
      <w:r w:rsidRPr="009C765A">
        <w:rPr>
          <w:rFonts w:ascii="Times New Roman" w:hAnsi="Times New Roman"/>
          <w:b/>
          <w:sz w:val="24"/>
          <w:szCs w:val="24"/>
        </w:rPr>
        <w:t>Masrya</w:t>
      </w:r>
      <w:proofErr w:type="spellEnd"/>
      <w:r w:rsidRPr="009C765A">
        <w:rPr>
          <w:rFonts w:ascii="Times New Roman" w:hAnsi="Times New Roman"/>
          <w:b/>
          <w:sz w:val="24"/>
          <w:szCs w:val="24"/>
        </w:rPr>
        <w:t xml:space="preserve"> for </w:t>
      </w:r>
      <w:proofErr w:type="spellStart"/>
      <w:r w:rsidRPr="009C765A">
        <w:rPr>
          <w:rFonts w:ascii="Times New Roman" w:hAnsi="Times New Roman"/>
          <w:b/>
          <w:sz w:val="24"/>
          <w:szCs w:val="24"/>
        </w:rPr>
        <w:t>Automotives</w:t>
      </w:r>
      <w:proofErr w:type="spellEnd"/>
    </w:p>
    <w:p w:rsidR="009C765A" w:rsidRDefault="009C57A6" w:rsidP="009C765A">
      <w:pPr>
        <w:pStyle w:val="NoSpacing"/>
        <w:tabs>
          <w:tab w:val="left" w:pos="353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Mansoura, Egypt</w:t>
      </w:r>
    </w:p>
    <w:p w:rsidR="009C765A" w:rsidRPr="000555F7" w:rsidRDefault="009C765A" w:rsidP="009C76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2008 – March 2009</w:t>
      </w:r>
    </w:p>
    <w:p w:rsidR="009C57A6" w:rsidRPr="009746AE" w:rsidRDefault="009C765A" w:rsidP="009C765A">
      <w:pPr>
        <w:pStyle w:val="NoSpacing"/>
        <w:tabs>
          <w:tab w:val="left" w:pos="353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C57A6" w:rsidRPr="00563F9D" w:rsidRDefault="009C57A6" w:rsidP="009C57A6">
      <w:pPr>
        <w:pStyle w:val="NoSpacing"/>
        <w:rPr>
          <w:rFonts w:ascii="Times New Roman" w:hAnsi="Times New Roman"/>
          <w:sz w:val="24"/>
          <w:szCs w:val="24"/>
        </w:rPr>
      </w:pPr>
    </w:p>
    <w:p w:rsidR="009C57A6" w:rsidRDefault="009C57A6" w:rsidP="009C57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F9D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9C57A6" w:rsidRDefault="009C57A6" w:rsidP="009C57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7A6" w:rsidRPr="009C57A6" w:rsidRDefault="009C57A6" w:rsidP="009C57A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9C57A6">
        <w:rPr>
          <w:rFonts w:ascii="Times New Roman" w:eastAsia="Calibri" w:hAnsi="Times New Roman" w:cs="Times New Roman"/>
          <w:sz w:val="24"/>
          <w:szCs w:val="24"/>
          <w:lang w:val="en-PH"/>
        </w:rPr>
        <w:t>Ensure that the highest standards of the merchandising are implemented &amp; maintained.</w:t>
      </w:r>
    </w:p>
    <w:p w:rsidR="009C57A6" w:rsidRPr="009C57A6" w:rsidRDefault="009C57A6" w:rsidP="009C57A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9C57A6">
        <w:rPr>
          <w:rFonts w:ascii="Times New Roman" w:eastAsia="Calibri" w:hAnsi="Times New Roman" w:cs="Times New Roman"/>
          <w:sz w:val="24"/>
          <w:szCs w:val="24"/>
          <w:lang w:val="en-PH"/>
        </w:rPr>
        <w:t>Work to assist the achievement of sales targets.</w:t>
      </w:r>
    </w:p>
    <w:p w:rsidR="009C57A6" w:rsidRPr="009C57A6" w:rsidRDefault="009C57A6" w:rsidP="009C57A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9C57A6">
        <w:rPr>
          <w:rFonts w:ascii="Times New Roman" w:eastAsia="Calibri" w:hAnsi="Times New Roman" w:cs="Times New Roman"/>
          <w:sz w:val="24"/>
          <w:szCs w:val="24"/>
          <w:lang w:val="en-PH"/>
        </w:rPr>
        <w:t>Responded to customer inquiries and requests and resolved issues efficiently and professionally.</w:t>
      </w:r>
    </w:p>
    <w:p w:rsidR="009C57A6" w:rsidRPr="009C57A6" w:rsidRDefault="009C57A6" w:rsidP="009C57A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9C57A6">
        <w:rPr>
          <w:rFonts w:ascii="Times New Roman" w:eastAsia="Calibri" w:hAnsi="Times New Roman" w:cs="Times New Roman"/>
          <w:sz w:val="24"/>
          <w:szCs w:val="24"/>
          <w:lang w:val="en-PH"/>
        </w:rPr>
        <w:t>Deliver world class customer service and build customer satisfaction and loyalty</w:t>
      </w:r>
    </w:p>
    <w:p w:rsidR="009C57A6" w:rsidRPr="009C57A6" w:rsidRDefault="009C57A6" w:rsidP="009C57A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9C57A6">
        <w:rPr>
          <w:rFonts w:ascii="Times New Roman" w:eastAsia="Calibri" w:hAnsi="Times New Roman" w:cs="Times New Roman"/>
          <w:sz w:val="24"/>
          <w:szCs w:val="24"/>
          <w:lang w:val="en-PH"/>
        </w:rPr>
        <w:t>Ability to spot potential opportunities to drive the business within their remit.</w:t>
      </w:r>
    </w:p>
    <w:p w:rsidR="00706BE9" w:rsidRPr="00563F9D" w:rsidRDefault="0003156C" w:rsidP="0003156C">
      <w:pPr>
        <w:spacing w:before="75" w:after="0" w:line="24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7A6" w:rsidRDefault="009C57A6" w:rsidP="009C57A6">
      <w:pPr>
        <w:spacing w:after="160" w:line="259" w:lineRule="auto"/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</w:pPr>
    </w:p>
    <w:p w:rsidR="00945FF0" w:rsidRDefault="00945FF0" w:rsidP="00945FF0">
      <w:pPr>
        <w:pStyle w:val="NoSpacing"/>
        <w:rPr>
          <w:rFonts w:ascii="Times New Roman" w:hAnsi="Times New Roman"/>
          <w:sz w:val="24"/>
          <w:szCs w:val="24"/>
        </w:rPr>
      </w:pPr>
    </w:p>
    <w:p w:rsidR="00945FF0" w:rsidRDefault="00945FF0" w:rsidP="00945FF0">
      <w:pPr>
        <w:rPr>
          <w:rFonts w:ascii="Times New Roman" w:hAnsi="Times New Roman" w:cs="Times New Roman"/>
          <w:b/>
          <w:sz w:val="28"/>
          <w:szCs w:val="28"/>
        </w:rPr>
      </w:pPr>
      <w:r w:rsidRPr="00563F9D">
        <w:rPr>
          <w:rFonts w:ascii="Times New Roman" w:hAnsi="Times New Roman" w:cs="Times New Roman"/>
          <w:b/>
          <w:sz w:val="28"/>
          <w:szCs w:val="28"/>
        </w:rPr>
        <w:t>Declaration:</w:t>
      </w:r>
    </w:p>
    <w:p w:rsidR="00945FF0" w:rsidRPr="006E1DEC" w:rsidRDefault="00945FF0" w:rsidP="00945FF0">
      <w:pPr>
        <w:rPr>
          <w:rFonts w:ascii="Times New Roman" w:eastAsia="Calibri" w:hAnsi="Times New Roman" w:cs="Times New Roman"/>
          <w:sz w:val="24"/>
          <w:szCs w:val="24"/>
          <w:lang w:val="en-PH"/>
        </w:rPr>
      </w:pPr>
      <w:r>
        <w:rPr>
          <w:b/>
          <w:sz w:val="28"/>
          <w:szCs w:val="28"/>
        </w:rPr>
        <w:t xml:space="preserve">         </w:t>
      </w:r>
      <w:r w:rsidRPr="006E1DEC">
        <w:rPr>
          <w:rFonts w:ascii="Times New Roman" w:eastAsia="Calibri" w:hAnsi="Times New Roman" w:cs="Times New Roman"/>
          <w:sz w:val="24"/>
          <w:szCs w:val="24"/>
          <w:lang w:val="en-PH"/>
        </w:rPr>
        <w:t>I hereby certify that all these information are true and correct to the best of my knowledge and belief.</w:t>
      </w:r>
    </w:p>
    <w:p w:rsidR="00A223C3" w:rsidRDefault="00A223C3" w:rsidP="00A223C3">
      <w:pPr>
        <w:spacing w:after="0" w:line="240" w:lineRule="auto"/>
      </w:pPr>
    </w:p>
    <w:p w:rsidR="00071E4F" w:rsidRPr="000E78CA" w:rsidRDefault="0083587C" w:rsidP="0070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B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1E4F" w:rsidRPr="000E78CA" w:rsidSect="008A1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BF3"/>
    <w:multiLevelType w:val="multilevel"/>
    <w:tmpl w:val="252C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2942"/>
    <w:multiLevelType w:val="multilevel"/>
    <w:tmpl w:val="F16A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E1805"/>
    <w:multiLevelType w:val="hybridMultilevel"/>
    <w:tmpl w:val="63FE7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700C8C"/>
    <w:multiLevelType w:val="hybridMultilevel"/>
    <w:tmpl w:val="FB5A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7A33"/>
    <w:multiLevelType w:val="hybridMultilevel"/>
    <w:tmpl w:val="9890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A2462C"/>
    <w:multiLevelType w:val="multilevel"/>
    <w:tmpl w:val="94EC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9464E"/>
    <w:multiLevelType w:val="hybridMultilevel"/>
    <w:tmpl w:val="C7209210"/>
    <w:lvl w:ilvl="0" w:tplc="D472CAD6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 w:tplc="2B26C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966C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626B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92E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520DB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FE8C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902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AC83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8FA5E05"/>
    <w:multiLevelType w:val="hybridMultilevel"/>
    <w:tmpl w:val="401E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E121D"/>
    <w:multiLevelType w:val="hybridMultilevel"/>
    <w:tmpl w:val="71B464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500A9"/>
    <w:multiLevelType w:val="hybridMultilevel"/>
    <w:tmpl w:val="19D6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A7179"/>
    <w:multiLevelType w:val="multilevel"/>
    <w:tmpl w:val="E436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57FF3"/>
    <w:multiLevelType w:val="multilevel"/>
    <w:tmpl w:val="B6B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C33A3"/>
    <w:multiLevelType w:val="multilevel"/>
    <w:tmpl w:val="85C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D7711"/>
    <w:multiLevelType w:val="hybridMultilevel"/>
    <w:tmpl w:val="546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A3DD8"/>
    <w:multiLevelType w:val="multilevel"/>
    <w:tmpl w:val="745A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B4576"/>
    <w:multiLevelType w:val="multilevel"/>
    <w:tmpl w:val="2B6A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4F007F"/>
    <w:multiLevelType w:val="multilevel"/>
    <w:tmpl w:val="783E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D09A9"/>
    <w:multiLevelType w:val="hybridMultilevel"/>
    <w:tmpl w:val="A716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93CFE"/>
    <w:multiLevelType w:val="multilevel"/>
    <w:tmpl w:val="2D3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E5267"/>
    <w:multiLevelType w:val="hybridMultilevel"/>
    <w:tmpl w:val="E0B0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C7900"/>
    <w:multiLevelType w:val="hybridMultilevel"/>
    <w:tmpl w:val="703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F2224"/>
    <w:multiLevelType w:val="hybridMultilevel"/>
    <w:tmpl w:val="EA822B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3DB2D9D"/>
    <w:multiLevelType w:val="hybridMultilevel"/>
    <w:tmpl w:val="5AE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71DB4"/>
    <w:multiLevelType w:val="multilevel"/>
    <w:tmpl w:val="526A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FD7EE8"/>
    <w:multiLevelType w:val="multilevel"/>
    <w:tmpl w:val="9B9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30F01"/>
    <w:multiLevelType w:val="hybridMultilevel"/>
    <w:tmpl w:val="48DC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9411D"/>
    <w:multiLevelType w:val="hybridMultilevel"/>
    <w:tmpl w:val="92D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31110"/>
    <w:multiLevelType w:val="multilevel"/>
    <w:tmpl w:val="6AA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17"/>
  </w:num>
  <w:num w:numId="9">
    <w:abstractNumId w:val="25"/>
  </w:num>
  <w:num w:numId="10">
    <w:abstractNumId w:val="9"/>
  </w:num>
  <w:num w:numId="11">
    <w:abstractNumId w:val="21"/>
  </w:num>
  <w:num w:numId="12">
    <w:abstractNumId w:val="16"/>
  </w:num>
  <w:num w:numId="13">
    <w:abstractNumId w:val="10"/>
  </w:num>
  <w:num w:numId="14">
    <w:abstractNumId w:val="0"/>
  </w:num>
  <w:num w:numId="15">
    <w:abstractNumId w:val="18"/>
  </w:num>
  <w:num w:numId="16">
    <w:abstractNumId w:val="15"/>
  </w:num>
  <w:num w:numId="17">
    <w:abstractNumId w:val="23"/>
  </w:num>
  <w:num w:numId="18">
    <w:abstractNumId w:val="5"/>
  </w:num>
  <w:num w:numId="19">
    <w:abstractNumId w:val="1"/>
  </w:num>
  <w:num w:numId="20">
    <w:abstractNumId w:val="27"/>
  </w:num>
  <w:num w:numId="21">
    <w:abstractNumId w:val="26"/>
  </w:num>
  <w:num w:numId="22">
    <w:abstractNumId w:val="20"/>
  </w:num>
  <w:num w:numId="23">
    <w:abstractNumId w:val="24"/>
  </w:num>
  <w:num w:numId="24">
    <w:abstractNumId w:val="14"/>
  </w:num>
  <w:num w:numId="25">
    <w:abstractNumId w:val="12"/>
  </w:num>
  <w:num w:numId="26">
    <w:abstractNumId w:val="11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2310"/>
    <w:rsid w:val="000167A6"/>
    <w:rsid w:val="0003156C"/>
    <w:rsid w:val="000433DB"/>
    <w:rsid w:val="000555F7"/>
    <w:rsid w:val="00060FEF"/>
    <w:rsid w:val="00071E4F"/>
    <w:rsid w:val="00095405"/>
    <w:rsid w:val="000C2310"/>
    <w:rsid w:val="000E78CA"/>
    <w:rsid w:val="001029C0"/>
    <w:rsid w:val="0010560B"/>
    <w:rsid w:val="00107A8A"/>
    <w:rsid w:val="00152A56"/>
    <w:rsid w:val="001723EB"/>
    <w:rsid w:val="001B6E42"/>
    <w:rsid w:val="00241252"/>
    <w:rsid w:val="002820EF"/>
    <w:rsid w:val="002D7C3A"/>
    <w:rsid w:val="003905A0"/>
    <w:rsid w:val="003C57FF"/>
    <w:rsid w:val="003E6288"/>
    <w:rsid w:val="003F1919"/>
    <w:rsid w:val="00430B96"/>
    <w:rsid w:val="00431E03"/>
    <w:rsid w:val="00446C59"/>
    <w:rsid w:val="00451631"/>
    <w:rsid w:val="004621E6"/>
    <w:rsid w:val="00463059"/>
    <w:rsid w:val="0046765F"/>
    <w:rsid w:val="00484BAF"/>
    <w:rsid w:val="004E34C7"/>
    <w:rsid w:val="004E7F9A"/>
    <w:rsid w:val="005332CC"/>
    <w:rsid w:val="005453E0"/>
    <w:rsid w:val="00563F9D"/>
    <w:rsid w:val="0058382F"/>
    <w:rsid w:val="005A06A0"/>
    <w:rsid w:val="005E06FD"/>
    <w:rsid w:val="005E2837"/>
    <w:rsid w:val="005E6FED"/>
    <w:rsid w:val="005F44A5"/>
    <w:rsid w:val="0060679D"/>
    <w:rsid w:val="00607F7C"/>
    <w:rsid w:val="006133F7"/>
    <w:rsid w:val="00675ECA"/>
    <w:rsid w:val="006E1DEC"/>
    <w:rsid w:val="00706BE9"/>
    <w:rsid w:val="00740E53"/>
    <w:rsid w:val="0079794A"/>
    <w:rsid w:val="007B5AB1"/>
    <w:rsid w:val="00803B90"/>
    <w:rsid w:val="00806BDA"/>
    <w:rsid w:val="0083587C"/>
    <w:rsid w:val="00836559"/>
    <w:rsid w:val="008449DA"/>
    <w:rsid w:val="00845702"/>
    <w:rsid w:val="00852E5F"/>
    <w:rsid w:val="008D3D26"/>
    <w:rsid w:val="008D5B1F"/>
    <w:rsid w:val="008E74F5"/>
    <w:rsid w:val="00945FF0"/>
    <w:rsid w:val="009746AE"/>
    <w:rsid w:val="009B2166"/>
    <w:rsid w:val="009B78BF"/>
    <w:rsid w:val="009B7C68"/>
    <w:rsid w:val="009C3F2A"/>
    <w:rsid w:val="009C57A6"/>
    <w:rsid w:val="009C765A"/>
    <w:rsid w:val="00A207C8"/>
    <w:rsid w:val="00A223C3"/>
    <w:rsid w:val="00A6644B"/>
    <w:rsid w:val="00A7602D"/>
    <w:rsid w:val="00A86C6C"/>
    <w:rsid w:val="00A8700E"/>
    <w:rsid w:val="00AE6965"/>
    <w:rsid w:val="00AF733F"/>
    <w:rsid w:val="00B25B69"/>
    <w:rsid w:val="00BA3FC3"/>
    <w:rsid w:val="00BB5196"/>
    <w:rsid w:val="00BC7BE8"/>
    <w:rsid w:val="00BD6819"/>
    <w:rsid w:val="00C037B1"/>
    <w:rsid w:val="00C06F7C"/>
    <w:rsid w:val="00C11819"/>
    <w:rsid w:val="00C11D67"/>
    <w:rsid w:val="00C504C6"/>
    <w:rsid w:val="00CE5194"/>
    <w:rsid w:val="00D6774E"/>
    <w:rsid w:val="00D72431"/>
    <w:rsid w:val="00D73678"/>
    <w:rsid w:val="00D90B35"/>
    <w:rsid w:val="00DA1E86"/>
    <w:rsid w:val="00DB55A4"/>
    <w:rsid w:val="00DE3519"/>
    <w:rsid w:val="00E04F1C"/>
    <w:rsid w:val="00E57BF5"/>
    <w:rsid w:val="00E73661"/>
    <w:rsid w:val="00E7615A"/>
    <w:rsid w:val="00E942C9"/>
    <w:rsid w:val="00EA277B"/>
    <w:rsid w:val="00EE4B83"/>
    <w:rsid w:val="00F73678"/>
    <w:rsid w:val="00F8183C"/>
    <w:rsid w:val="00FE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4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0C231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w Cen MT" w:eastAsia="Times New Roman" w:hAnsi="Tw Cen MT" w:cs="Tw Cen MT"/>
      <w:color w:val="000000"/>
      <w:kern w:val="28"/>
      <w:lang w:val="en-PH" w:eastAsia="en-PH"/>
    </w:rPr>
  </w:style>
  <w:style w:type="paragraph" w:styleId="ListParagraph">
    <w:name w:val="List Paragraph"/>
    <w:basedOn w:val="Normal"/>
    <w:uiPriority w:val="34"/>
    <w:qFormat/>
    <w:rsid w:val="000C2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310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0C2310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customStyle="1" w:styleId="apple-converted-space">
    <w:name w:val="apple-converted-space"/>
    <w:basedOn w:val="DefaultParagraphFont"/>
    <w:rsid w:val="000C2310"/>
  </w:style>
  <w:style w:type="paragraph" w:styleId="BodyText">
    <w:name w:val="Body Text"/>
    <w:basedOn w:val="Normal"/>
    <w:link w:val="BodyTextChar"/>
    <w:uiPriority w:val="99"/>
    <w:unhideWhenUsed/>
    <w:rsid w:val="000C23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2310"/>
  </w:style>
  <w:style w:type="paragraph" w:customStyle="1" w:styleId="Achievement">
    <w:name w:val="Achievement"/>
    <w:basedOn w:val="BodyText"/>
    <w:rsid w:val="000C2310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4B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vaguephrase">
    <w:name w:val="vaguephrase"/>
    <w:basedOn w:val="DefaultParagraphFont"/>
    <w:rsid w:val="0070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9081-DFA2-4BE3-9485-A8243EB0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</dc:creator>
  <cp:lastModifiedBy>602HRDESK</cp:lastModifiedBy>
  <cp:revision>12</cp:revision>
  <cp:lastPrinted>2017-02-15T16:30:00Z</cp:lastPrinted>
  <dcterms:created xsi:type="dcterms:W3CDTF">2016-12-05T20:33:00Z</dcterms:created>
  <dcterms:modified xsi:type="dcterms:W3CDTF">2017-03-16T10:19:00Z</dcterms:modified>
</cp:coreProperties>
</file>