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50" w:type="dxa"/>
        <w:tblInd w:w="-1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3240"/>
        <w:gridCol w:w="3960"/>
      </w:tblGrid>
      <w:tr w:rsidR="00A1461A" w:rsidTr="000839D5">
        <w:tc>
          <w:tcPr>
            <w:tcW w:w="11250" w:type="dxa"/>
            <w:gridSpan w:val="3"/>
            <w:hideMark/>
          </w:tcPr>
          <w:p w:rsidR="00A1461A" w:rsidRPr="00B77BED" w:rsidRDefault="00A1461A" w:rsidP="00B77BED">
            <w:pPr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A1461A" w:rsidTr="000839D5">
        <w:tc>
          <w:tcPr>
            <w:tcW w:w="4050" w:type="dxa"/>
          </w:tcPr>
          <w:p w:rsidR="00A1461A" w:rsidRDefault="00A1461A" w:rsidP="000839D5">
            <w:pPr>
              <w:jc w:val="both"/>
              <w:rPr>
                <w:b/>
                <w:bCs/>
                <w:sz w:val="32"/>
                <w:szCs w:val="32"/>
              </w:rPr>
            </w:pPr>
          </w:p>
          <w:p w:rsidR="00A1461A" w:rsidRDefault="00B77BED" w:rsidP="000839D5">
            <w:pPr>
              <w:rPr>
                <w:b/>
                <w:bCs/>
                <w:sz w:val="40"/>
                <w:szCs w:val="40"/>
              </w:rPr>
            </w:pPr>
            <w:hyperlink r:id="rId6" w:history="1">
              <w:r w:rsidRPr="0077215D">
                <w:rPr>
                  <w:rStyle w:val="Hyperlink"/>
                  <w:b/>
                  <w:bCs/>
                  <w:sz w:val="40"/>
                  <w:szCs w:val="40"/>
                </w:rPr>
                <w:t>TAYYAB.359248@2freemail.com</w:t>
              </w:r>
            </w:hyperlink>
            <w:r>
              <w:rPr>
                <w:b/>
                <w:bCs/>
                <w:sz w:val="40"/>
                <w:szCs w:val="40"/>
              </w:rPr>
              <w:t xml:space="preserve"> </w:t>
            </w:r>
            <w:r w:rsidRPr="00B77BED">
              <w:rPr>
                <w:b/>
                <w:bCs/>
                <w:sz w:val="40"/>
                <w:szCs w:val="40"/>
              </w:rPr>
              <w:tab/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</w:p>
          <w:p w:rsidR="00A1461A" w:rsidRDefault="00A1461A" w:rsidP="000839D5">
            <w:pPr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:rsidR="00A1461A" w:rsidRDefault="00A1461A" w:rsidP="000839D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1461A" w:rsidRDefault="00A1461A" w:rsidP="000839D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1461A" w:rsidRDefault="00A1461A" w:rsidP="000839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A1461A" w:rsidRDefault="00A1461A" w:rsidP="000839D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1461A" w:rsidRDefault="00A1461A" w:rsidP="000839D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1461A" w:rsidRDefault="00A1461A" w:rsidP="000839D5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page" w:tblpXSpec="center" w:tblpY="160"/>
        <w:tblW w:w="1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745"/>
        <w:gridCol w:w="1420"/>
        <w:gridCol w:w="454"/>
        <w:gridCol w:w="1107"/>
        <w:gridCol w:w="993"/>
        <w:gridCol w:w="1023"/>
        <w:gridCol w:w="1105"/>
        <w:gridCol w:w="666"/>
        <w:gridCol w:w="265"/>
        <w:gridCol w:w="1754"/>
      </w:tblGrid>
      <w:tr w:rsidR="00A1461A" w:rsidTr="000839D5">
        <w:trPr>
          <w:trHeight w:val="352"/>
        </w:trPr>
        <w:tc>
          <w:tcPr>
            <w:tcW w:w="1130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606060"/>
            <w:hideMark/>
          </w:tcPr>
          <w:p w:rsidR="00A1461A" w:rsidRDefault="00A1461A" w:rsidP="000839D5">
            <w:pPr>
              <w:jc w:val="center"/>
              <w:rPr>
                <w:rFonts w:ascii="Verdana" w:hAnsi="Verdana"/>
                <w:bCs/>
                <w:iCs/>
                <w:sz w:val="18"/>
                <w:szCs w:val="18"/>
              </w:rPr>
            </w:pPr>
            <w:r>
              <w:rPr>
                <w:b/>
                <w:smallCaps/>
                <w:color w:val="FFFFFF"/>
                <w:sz w:val="28"/>
                <w:szCs w:val="28"/>
              </w:rPr>
              <w:t>Personal Information</w:t>
            </w:r>
          </w:p>
        </w:tc>
      </w:tr>
      <w:tr w:rsidR="00A1461A" w:rsidTr="000839D5">
        <w:trPr>
          <w:trHeight w:val="166"/>
        </w:trPr>
        <w:tc>
          <w:tcPr>
            <w:tcW w:w="25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A1461A" w:rsidRDefault="00A1461A" w:rsidP="000839D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Field of Interest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A1461A" w:rsidRDefault="00A1461A" w:rsidP="000839D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Nationality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1461A" w:rsidRDefault="00A1461A" w:rsidP="000839D5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A1461A" w:rsidRDefault="00A1461A" w:rsidP="000839D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Date of Birth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A1461A" w:rsidRDefault="00A1461A" w:rsidP="000839D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Marital Status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A1461A" w:rsidRDefault="00A1461A" w:rsidP="000839D5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     Strength</w:t>
            </w:r>
          </w:p>
        </w:tc>
        <w:tc>
          <w:tcPr>
            <w:tcW w:w="2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1461A" w:rsidRDefault="00A1461A" w:rsidP="000839D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Communication Skills /  Languages</w:t>
            </w:r>
          </w:p>
        </w:tc>
      </w:tr>
      <w:tr w:rsidR="00A1461A" w:rsidTr="000839D5">
        <w:trPr>
          <w:trHeight w:val="334"/>
        </w:trPr>
        <w:tc>
          <w:tcPr>
            <w:tcW w:w="25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61A" w:rsidRDefault="00A1461A" w:rsidP="000839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ASP.Net, C#, Web Application Development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61A" w:rsidRDefault="00A1461A" w:rsidP="000839D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Pakistani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1A" w:rsidRDefault="00A1461A" w:rsidP="000839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1461A" w:rsidRDefault="00A1461A" w:rsidP="000839D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15FEB 1979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61A" w:rsidRDefault="00A1461A" w:rsidP="000839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Married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61A" w:rsidRDefault="00A1461A" w:rsidP="000839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Good to learn and adopt new technologies</w:t>
            </w:r>
          </w:p>
        </w:tc>
        <w:tc>
          <w:tcPr>
            <w:tcW w:w="2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1461A" w:rsidRDefault="00A1461A" w:rsidP="000839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English – Urdu</w:t>
            </w:r>
          </w:p>
        </w:tc>
      </w:tr>
      <w:tr w:rsidR="00A1461A" w:rsidTr="000839D5">
        <w:trPr>
          <w:trHeight w:val="353"/>
        </w:trPr>
        <w:tc>
          <w:tcPr>
            <w:tcW w:w="1130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606060"/>
            <w:vAlign w:val="center"/>
            <w:hideMark/>
          </w:tcPr>
          <w:p w:rsidR="00A1461A" w:rsidRDefault="00A1461A" w:rsidP="000839D5">
            <w:pPr>
              <w:jc w:val="center"/>
              <w:rPr>
                <w:rFonts w:ascii="Verdana" w:hAnsi="Verdana"/>
                <w:bCs/>
                <w:iCs/>
                <w:sz w:val="18"/>
                <w:szCs w:val="18"/>
              </w:rPr>
            </w:pPr>
            <w:r>
              <w:rPr>
                <w:b/>
                <w:smallCaps/>
                <w:color w:val="FFFFFF"/>
                <w:sz w:val="28"/>
                <w:szCs w:val="28"/>
              </w:rPr>
              <w:t>Academic Qualifications</w:t>
            </w:r>
          </w:p>
        </w:tc>
      </w:tr>
      <w:tr w:rsidR="00A1461A" w:rsidTr="000839D5">
        <w:trPr>
          <w:trHeight w:val="167"/>
        </w:trPr>
        <w:tc>
          <w:tcPr>
            <w:tcW w:w="1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A1461A" w:rsidRDefault="00A1461A" w:rsidP="000839D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Degree</w:t>
            </w:r>
          </w:p>
        </w:tc>
        <w:tc>
          <w:tcPr>
            <w:tcW w:w="2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A1461A" w:rsidRDefault="00A1461A" w:rsidP="000839D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Discipline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A1461A" w:rsidRDefault="00A1461A" w:rsidP="000839D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University</w:t>
            </w: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A1461A" w:rsidRDefault="00A1461A" w:rsidP="000839D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City/Country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1461A" w:rsidRDefault="00A1461A" w:rsidP="000839D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Year</w:t>
            </w:r>
          </w:p>
        </w:tc>
      </w:tr>
      <w:tr w:rsidR="00A1461A" w:rsidTr="000839D5">
        <w:trPr>
          <w:trHeight w:val="901"/>
        </w:trPr>
        <w:tc>
          <w:tcPr>
            <w:tcW w:w="1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61A" w:rsidRDefault="00A1461A" w:rsidP="000839D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MBA</w:t>
            </w:r>
          </w:p>
        </w:tc>
        <w:tc>
          <w:tcPr>
            <w:tcW w:w="2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61A" w:rsidRDefault="00A1461A" w:rsidP="000839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</w:rPr>
              <w:t>Master in Business Administration -  Executive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61A" w:rsidRDefault="00A1461A" w:rsidP="000839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</w:rPr>
              <w:t>University of Arid Agriculture</w:t>
            </w: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61A" w:rsidRDefault="00A1461A" w:rsidP="000839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</w:rPr>
              <w:t>Rawalpindi</w:t>
            </w:r>
            <w:r>
              <w:rPr>
                <w:rFonts w:ascii="Verdana" w:hAnsi="Verdana"/>
                <w:sz w:val="16"/>
                <w:szCs w:val="16"/>
              </w:rPr>
              <w:t>/Pakistan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1461A" w:rsidRDefault="00A1461A" w:rsidP="000839D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2005 – 2007</w:t>
            </w:r>
          </w:p>
        </w:tc>
      </w:tr>
      <w:tr w:rsidR="00A1461A" w:rsidTr="000839D5">
        <w:trPr>
          <w:trHeight w:val="901"/>
        </w:trPr>
        <w:tc>
          <w:tcPr>
            <w:tcW w:w="1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61A" w:rsidRDefault="00A1461A" w:rsidP="000839D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MCS</w:t>
            </w:r>
          </w:p>
        </w:tc>
        <w:tc>
          <w:tcPr>
            <w:tcW w:w="2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61A" w:rsidRDefault="00A1461A" w:rsidP="000839D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Master in Computer Sciences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61A" w:rsidRDefault="00A1461A" w:rsidP="000839D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Al-</w:t>
            </w:r>
            <w:proofErr w:type="spellStart"/>
            <w:r>
              <w:rPr>
                <w:rFonts w:ascii="Calibri" w:hAnsi="Calibri" w:cs="Calibri"/>
                <w:sz w:val="22"/>
              </w:rPr>
              <w:t>Khair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International University</w:t>
            </w: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61A" w:rsidRDefault="00A1461A" w:rsidP="000839D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Islamabad/Pakistan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1461A" w:rsidRDefault="00A1461A" w:rsidP="000839D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2001 – 2003</w:t>
            </w:r>
          </w:p>
        </w:tc>
      </w:tr>
      <w:tr w:rsidR="00A1461A" w:rsidTr="000839D5">
        <w:trPr>
          <w:trHeight w:val="525"/>
        </w:trPr>
        <w:tc>
          <w:tcPr>
            <w:tcW w:w="1130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A1461A" w:rsidRDefault="00A1461A" w:rsidP="000839D5">
            <w:pPr>
              <w:jc w:val="center"/>
              <w:rPr>
                <w:b/>
                <w:bCs/>
                <w:smallCaps/>
                <w:color w:val="FFFFFF"/>
                <w:sz w:val="28"/>
                <w:szCs w:val="28"/>
              </w:rPr>
            </w:pPr>
          </w:p>
          <w:p w:rsidR="00A1461A" w:rsidRDefault="00A1461A" w:rsidP="000839D5">
            <w:pPr>
              <w:jc w:val="center"/>
              <w:rPr>
                <w:b/>
                <w:bCs/>
                <w:smallCaps/>
                <w:color w:val="FFFFFF"/>
                <w:sz w:val="28"/>
                <w:szCs w:val="28"/>
              </w:rPr>
            </w:pPr>
            <w:r>
              <w:rPr>
                <w:b/>
                <w:bCs/>
                <w:smallCaps/>
                <w:color w:val="FFFFFF"/>
                <w:sz w:val="28"/>
                <w:szCs w:val="28"/>
              </w:rPr>
              <w:t>Professional Experience</w:t>
            </w:r>
          </w:p>
          <w:p w:rsidR="00A1461A" w:rsidRDefault="00A1461A" w:rsidP="000839D5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</w:rPr>
            </w:pPr>
          </w:p>
        </w:tc>
      </w:tr>
      <w:tr w:rsidR="00A1461A" w:rsidTr="000839D5">
        <w:trPr>
          <w:trHeight w:val="518"/>
        </w:trPr>
        <w:tc>
          <w:tcPr>
            <w:tcW w:w="1130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1461A" w:rsidRDefault="00A1461A" w:rsidP="000839D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A1461A" w:rsidRDefault="00A1461A" w:rsidP="000839D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Ablaze Commercial Brokers L.L.C., Dubai, UAE – March 2016 to February 2017</w:t>
            </w:r>
          </w:p>
          <w:p w:rsidR="00A1461A" w:rsidRDefault="00A1461A" w:rsidP="000839D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A1461A" w:rsidTr="000839D5">
        <w:trPr>
          <w:trHeight w:val="345"/>
        </w:trPr>
        <w:tc>
          <w:tcPr>
            <w:tcW w:w="1130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461A" w:rsidRDefault="00A1461A" w:rsidP="000839D5">
            <w:pPr>
              <w:spacing w:before="60" w:after="60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I have used to work with Ablaze as software developer on Microsoft Technologies i.e., ASP.Net, C#, Oracle, MS-SQL Server and Web Applications and Services.</w:t>
            </w:r>
          </w:p>
        </w:tc>
      </w:tr>
      <w:tr w:rsidR="00A1461A" w:rsidTr="000839D5">
        <w:trPr>
          <w:trHeight w:val="518"/>
        </w:trPr>
        <w:tc>
          <w:tcPr>
            <w:tcW w:w="1130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1461A" w:rsidRDefault="00A1461A" w:rsidP="000839D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At </w:t>
            </w:r>
            <w:proofErr w:type="spellStart"/>
            <w:r>
              <w:rPr>
                <w:rFonts w:ascii="Verdana" w:hAnsi="Verdana"/>
                <w:b/>
                <w:i/>
                <w:sz w:val="18"/>
                <w:szCs w:val="18"/>
              </w:rPr>
              <w:t>iENGINEERING</w:t>
            </w:r>
            <w:proofErr w:type="spellEnd"/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Pakistan Pvt. Ltd. Islamabad, Punjab, Pakistan – Nov 2004 to February 2016</w:t>
            </w:r>
          </w:p>
          <w:p w:rsidR="00A1461A" w:rsidRDefault="00A1461A" w:rsidP="000839D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A1461A" w:rsidTr="000839D5">
        <w:trPr>
          <w:trHeight w:val="345"/>
        </w:trPr>
        <w:tc>
          <w:tcPr>
            <w:tcW w:w="1130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461A" w:rsidRDefault="00A1461A" w:rsidP="000839D5">
            <w:pPr>
              <w:spacing w:before="60" w:after="60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 have used to work with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iENGINEERING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Pvt. Ltd, during Sept 2004 TO October 2015 as a software development manager on Microsoft Technologies i.e., ASP.Net, C#, MVC.Net, Oracle 11g, MS-SQL Server 2012R2 and Web &amp; Windows Services.</w:t>
            </w:r>
          </w:p>
        </w:tc>
      </w:tr>
      <w:tr w:rsidR="00A1461A" w:rsidTr="000839D5">
        <w:trPr>
          <w:trHeight w:val="518"/>
        </w:trPr>
        <w:tc>
          <w:tcPr>
            <w:tcW w:w="1130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1461A" w:rsidRDefault="00A1461A" w:rsidP="000839D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A1461A" w:rsidRDefault="00A1461A" w:rsidP="000839D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At </w:t>
            </w:r>
            <w:proofErr w:type="spellStart"/>
            <w:r>
              <w:rPr>
                <w:rFonts w:ascii="Verdana" w:hAnsi="Verdana"/>
                <w:b/>
                <w:i/>
                <w:sz w:val="18"/>
                <w:szCs w:val="18"/>
              </w:rPr>
              <w:t>Netsol</w:t>
            </w:r>
            <w:proofErr w:type="spellEnd"/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Pvt. Ltd, Islamabad, Punjab, Pakistan – Sept 2003 to Sept 2004</w:t>
            </w:r>
          </w:p>
          <w:p w:rsidR="00A1461A" w:rsidRDefault="00A1461A" w:rsidP="000839D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A1461A" w:rsidTr="000839D5">
        <w:trPr>
          <w:trHeight w:val="345"/>
        </w:trPr>
        <w:tc>
          <w:tcPr>
            <w:tcW w:w="1130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461A" w:rsidRDefault="00A1461A" w:rsidP="000839D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 have used to work with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Netsol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Pvt. Ltd, during Sept 2003 to Sept 2004 as a developer on ASP.Net, C#, MS-SQL Server 2000 and Windows Services.</w:t>
            </w:r>
          </w:p>
          <w:p w:rsidR="00A1461A" w:rsidRDefault="00A1461A" w:rsidP="000839D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  <w:p w:rsidR="00A1461A" w:rsidRDefault="00A1461A" w:rsidP="000839D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  <w:p w:rsidR="00A1461A" w:rsidRDefault="00A1461A" w:rsidP="000839D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  <w:p w:rsidR="00A1461A" w:rsidRDefault="00A1461A" w:rsidP="000839D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  <w:p w:rsidR="00A1461A" w:rsidRDefault="00A1461A" w:rsidP="000839D5">
            <w:pPr>
              <w:spacing w:before="60" w:after="60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A1461A" w:rsidTr="000839D5">
        <w:trPr>
          <w:trHeight w:val="70"/>
        </w:trPr>
        <w:tc>
          <w:tcPr>
            <w:tcW w:w="11307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606060"/>
            <w:hideMark/>
          </w:tcPr>
          <w:p w:rsidR="00A1461A" w:rsidRDefault="00A1461A" w:rsidP="000839D5">
            <w:pPr>
              <w:jc w:val="center"/>
              <w:rPr>
                <w:b/>
                <w:smallCaps/>
                <w:color w:val="FFFFFF"/>
                <w:sz w:val="28"/>
                <w:szCs w:val="28"/>
              </w:rPr>
            </w:pPr>
            <w:r>
              <w:rPr>
                <w:b/>
                <w:bCs/>
                <w:smallCaps/>
                <w:color w:val="FFFFFF"/>
                <w:sz w:val="28"/>
                <w:szCs w:val="28"/>
              </w:rPr>
              <w:t>Professional Summary</w:t>
            </w:r>
          </w:p>
        </w:tc>
      </w:tr>
      <w:tr w:rsidR="00A1461A" w:rsidTr="000839D5">
        <w:trPr>
          <w:trHeight w:val="1452"/>
        </w:trPr>
        <w:tc>
          <w:tcPr>
            <w:tcW w:w="1130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461A" w:rsidRDefault="00A1461A" w:rsidP="000839D5">
            <w:pPr>
              <w:ind w:left="720"/>
              <w:rPr>
                <w:rFonts w:ascii="Verdana" w:hAnsi="Verdana"/>
                <w:sz w:val="16"/>
                <w:szCs w:val="16"/>
              </w:rPr>
            </w:pPr>
          </w:p>
          <w:p w:rsidR="00A1461A" w:rsidRDefault="00A1461A" w:rsidP="000839D5">
            <w:pPr>
              <w:numPr>
                <w:ilvl w:val="0"/>
                <w:numId w:val="1"/>
              </w:num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Project Software Development Manager with 12+ years of experience in the field of software development industry.</w:t>
            </w:r>
          </w:p>
          <w:p w:rsidR="00A1461A" w:rsidRDefault="00A1461A" w:rsidP="000839D5">
            <w:pPr>
              <w:numPr>
                <w:ilvl w:val="0"/>
                <w:numId w:val="1"/>
              </w:num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Expertise in analysis, design, development, management and team building.</w:t>
            </w:r>
          </w:p>
          <w:p w:rsidR="00A1461A" w:rsidRDefault="00A1461A" w:rsidP="000839D5">
            <w:pPr>
              <w:numPr>
                <w:ilvl w:val="0"/>
                <w:numId w:val="1"/>
              </w:num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Microsoft Certified Professional Developer(MCPD, ASP.NET&amp; C#, MS .NET Framework 2.0)</w:t>
            </w:r>
          </w:p>
          <w:p w:rsidR="00A1461A" w:rsidRDefault="00A1461A" w:rsidP="000839D5">
            <w:pPr>
              <w:numPr>
                <w:ilvl w:val="0"/>
                <w:numId w:val="1"/>
              </w:num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Microsoft Certified Technology Specialist (MCTS, MS .NET Framework 4.0)</w:t>
            </w:r>
          </w:p>
          <w:p w:rsidR="00A1461A" w:rsidRDefault="00A1461A" w:rsidP="000839D5">
            <w:pPr>
              <w:numPr>
                <w:ilvl w:val="0"/>
                <w:numId w:val="1"/>
              </w:num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Excellent Programming and Development Process Expertise in Web development using C#.Net Framework 2.0/3.5/4.0, ASP.NET and Classic ASP.</w:t>
            </w:r>
          </w:p>
          <w:p w:rsidR="00A1461A" w:rsidRDefault="00A1461A" w:rsidP="000839D5">
            <w:pPr>
              <w:numPr>
                <w:ilvl w:val="0"/>
                <w:numId w:val="1"/>
              </w:num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Expertise in RDBMS Oracle, MSSQL Server 2000/2005/2008/2012 R2, MS Access, My SQL and PL-SQL or T-SQL.</w:t>
            </w:r>
          </w:p>
          <w:p w:rsidR="00A1461A" w:rsidRDefault="00A1461A" w:rsidP="000839D5">
            <w:pPr>
              <w:numPr>
                <w:ilvl w:val="0"/>
                <w:numId w:val="1"/>
              </w:num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Google Ad Words and Google Analytics.</w:t>
            </w:r>
          </w:p>
          <w:p w:rsidR="00A1461A" w:rsidRDefault="00A1461A" w:rsidP="000839D5">
            <w:pPr>
              <w:numPr>
                <w:ilvl w:val="0"/>
                <w:numId w:val="1"/>
              </w:num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Microsoft Exchange Server and Active Directory.</w:t>
            </w:r>
          </w:p>
          <w:p w:rsidR="00A1461A" w:rsidRDefault="00A1461A" w:rsidP="000839D5">
            <w:pPr>
              <w:numPr>
                <w:ilvl w:val="0"/>
                <w:numId w:val="1"/>
              </w:num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Analysis &amp; Design Methodologies (UML, Unified Modeling Process).</w:t>
            </w:r>
          </w:p>
          <w:p w:rsidR="00A1461A" w:rsidRDefault="00A1461A" w:rsidP="000839D5">
            <w:pPr>
              <w:numPr>
                <w:ilvl w:val="0"/>
                <w:numId w:val="1"/>
              </w:num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Strong ability to use client needs and user expectations into cost efficient, high-value solutions.</w:t>
            </w:r>
          </w:p>
          <w:p w:rsidR="00A1461A" w:rsidRDefault="00A1461A" w:rsidP="000839D5">
            <w:pPr>
              <w:numPr>
                <w:ilvl w:val="0"/>
                <w:numId w:val="1"/>
              </w:num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Software Development Life Cycle (Full grasp on Project Planning, Requirement Gathering &amp; Analysis, Designing, Coding, Testing, Deployment, Maintenance &amp; Support and Documentation).</w:t>
            </w:r>
          </w:p>
          <w:p w:rsidR="00A1461A" w:rsidRDefault="00A1461A" w:rsidP="000839D5">
            <w:pPr>
              <w:numPr>
                <w:ilvl w:val="0"/>
                <w:numId w:val="1"/>
              </w:num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Experience of .NET based web applications.</w:t>
            </w:r>
          </w:p>
          <w:p w:rsidR="00A1461A" w:rsidRDefault="00A1461A" w:rsidP="000839D5">
            <w:pPr>
              <w:numPr>
                <w:ilvl w:val="0"/>
                <w:numId w:val="1"/>
              </w:num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Expertise in Android application development.</w:t>
            </w:r>
          </w:p>
          <w:p w:rsidR="00A1461A" w:rsidRDefault="00A1461A" w:rsidP="000839D5">
            <w:pPr>
              <w:numPr>
                <w:ilvl w:val="0"/>
                <w:numId w:val="1"/>
              </w:num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Experience of working with all latest web technologies.</w:t>
            </w:r>
          </w:p>
          <w:p w:rsidR="00A1461A" w:rsidRDefault="00A1461A" w:rsidP="000839D5">
            <w:pPr>
              <w:numPr>
                <w:ilvl w:val="0"/>
                <w:numId w:val="1"/>
              </w:num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Experience of web services and window services.</w:t>
            </w:r>
          </w:p>
          <w:p w:rsidR="00A1461A" w:rsidRDefault="00A1461A" w:rsidP="000839D5">
            <w:pPr>
              <w:numPr>
                <w:ilvl w:val="0"/>
                <w:numId w:val="1"/>
              </w:num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Excellent database design and programming skills.</w:t>
            </w:r>
          </w:p>
          <w:p w:rsidR="00A1461A" w:rsidRDefault="00A1461A" w:rsidP="000839D5">
            <w:pPr>
              <w:numPr>
                <w:ilvl w:val="0"/>
                <w:numId w:val="1"/>
              </w:num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Excellent leadership capabilities with experience of managing tasks and resources.</w:t>
            </w:r>
          </w:p>
          <w:p w:rsidR="00A1461A" w:rsidRDefault="00A1461A" w:rsidP="000839D5">
            <w:pPr>
              <w:numPr>
                <w:ilvl w:val="0"/>
                <w:numId w:val="1"/>
              </w:num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Strong communication skills with experience of client communication.</w:t>
            </w:r>
          </w:p>
          <w:p w:rsidR="00A1461A" w:rsidRDefault="00A1461A" w:rsidP="000839D5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Hardworking, dedicated and committed to work.</w:t>
            </w:r>
          </w:p>
        </w:tc>
      </w:tr>
      <w:tr w:rsidR="00A1461A" w:rsidTr="000839D5">
        <w:trPr>
          <w:trHeight w:val="70"/>
        </w:trPr>
        <w:tc>
          <w:tcPr>
            <w:tcW w:w="11307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606060"/>
            <w:hideMark/>
          </w:tcPr>
          <w:p w:rsidR="00A1461A" w:rsidRDefault="00A1461A" w:rsidP="000839D5">
            <w:pPr>
              <w:jc w:val="center"/>
              <w:rPr>
                <w:b/>
                <w:smallCaps/>
                <w:color w:val="FFFFFF"/>
                <w:sz w:val="28"/>
                <w:szCs w:val="28"/>
              </w:rPr>
            </w:pPr>
            <w:r>
              <w:rPr>
                <w:b/>
                <w:bCs/>
                <w:smallCaps/>
                <w:color w:val="FFFFFF"/>
                <w:sz w:val="28"/>
                <w:szCs w:val="28"/>
              </w:rPr>
              <w:t>Technical Skills Summary</w:t>
            </w:r>
          </w:p>
        </w:tc>
      </w:tr>
      <w:tr w:rsidR="00A1461A" w:rsidTr="000839D5">
        <w:trPr>
          <w:trHeight w:val="1452"/>
        </w:trPr>
        <w:tc>
          <w:tcPr>
            <w:tcW w:w="1130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tbl>
            <w:tblPr>
              <w:tblW w:w="8550" w:type="dxa"/>
              <w:tblLayout w:type="fixed"/>
              <w:tblLook w:val="04A0" w:firstRow="1" w:lastRow="0" w:firstColumn="1" w:lastColumn="0" w:noHBand="0" w:noVBand="1"/>
            </w:tblPr>
            <w:tblGrid>
              <w:gridCol w:w="3620"/>
              <w:gridCol w:w="4930"/>
            </w:tblGrid>
            <w:tr w:rsidR="00A1461A" w:rsidTr="000839D5">
              <w:trPr>
                <w:cantSplit/>
                <w:trHeight w:val="1150"/>
              </w:trPr>
              <w:tc>
                <w:tcPr>
                  <w:tcW w:w="3618" w:type="dxa"/>
                </w:tcPr>
                <w:p w:rsidR="00A1461A" w:rsidRDefault="00A1461A" w:rsidP="000839D5">
                  <w:pPr>
                    <w:pStyle w:val="Achievement"/>
                    <w:framePr w:hSpace="180" w:wrap="around" w:vAnchor="text" w:hAnchor="page" w:xAlign="center" w:y="160"/>
                    <w:widowControl w:val="0"/>
                    <w:numPr>
                      <w:ilvl w:val="0"/>
                      <w:numId w:val="2"/>
                    </w:numPr>
                    <w:spacing w:line="240" w:lineRule="atLeast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ASP.NetWeb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Forms, C#, VB.Net, MVC.Net</w:t>
                  </w:r>
                </w:p>
                <w:p w:rsidR="00A1461A" w:rsidRDefault="00A1461A" w:rsidP="000839D5">
                  <w:pPr>
                    <w:pStyle w:val="Achievement"/>
                    <w:framePr w:hSpace="180" w:wrap="around" w:vAnchor="text" w:hAnchor="page" w:xAlign="center" w:y="160"/>
                    <w:widowControl w:val="0"/>
                    <w:numPr>
                      <w:ilvl w:val="0"/>
                      <w:numId w:val="2"/>
                    </w:numPr>
                    <w:spacing w:line="240" w:lineRule="atLeast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ASP.Net Web</w:t>
                  </w:r>
                </w:p>
                <w:p w:rsidR="00A1461A" w:rsidRDefault="00A1461A" w:rsidP="000839D5">
                  <w:pPr>
                    <w:pStyle w:val="Achievement"/>
                    <w:framePr w:hSpace="180" w:wrap="around" w:vAnchor="text" w:hAnchor="page" w:xAlign="center" w:y="160"/>
                    <w:widowControl w:val="0"/>
                    <w:numPr>
                      <w:ilvl w:val="0"/>
                      <w:numId w:val="2"/>
                    </w:numPr>
                    <w:spacing w:line="240" w:lineRule="atLeast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ADO.Net, LINQ, Entity Framework</w:t>
                  </w:r>
                </w:p>
                <w:p w:rsidR="00A1461A" w:rsidRDefault="00A1461A" w:rsidP="000839D5">
                  <w:pPr>
                    <w:pStyle w:val="Achievement"/>
                    <w:framePr w:hSpace="180" w:wrap="around" w:vAnchor="text" w:hAnchor="page" w:xAlign="center" w:y="160"/>
                    <w:widowControl w:val="0"/>
                    <w:numPr>
                      <w:ilvl w:val="0"/>
                      <w:numId w:val="2"/>
                    </w:numPr>
                    <w:spacing w:line="240" w:lineRule="atLeast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Telerik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Dev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Express Controls</w:t>
                  </w:r>
                </w:p>
                <w:p w:rsidR="00A1461A" w:rsidRDefault="00A1461A" w:rsidP="000839D5">
                  <w:pPr>
                    <w:pStyle w:val="Heading1"/>
                    <w:keepNext w:val="0"/>
                    <w:framePr w:hSpace="180" w:wrap="around" w:vAnchor="text" w:hAnchor="page" w:xAlign="center" w:y="160"/>
                    <w:widowControl w:val="0"/>
                    <w:numPr>
                      <w:ilvl w:val="0"/>
                      <w:numId w:val="2"/>
                    </w:numPr>
                    <w:spacing w:after="60" w:line="240" w:lineRule="atLeast"/>
                    <w:rPr>
                      <w:rFonts w:ascii="Verdana" w:hAnsi="Verdana"/>
                      <w:b w:val="0"/>
                      <w:spacing w:val="-5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 w:val="0"/>
                      <w:spacing w:val="-5"/>
                      <w:sz w:val="16"/>
                      <w:szCs w:val="16"/>
                    </w:rPr>
                    <w:t>API Web Services &amp; Window Services</w:t>
                  </w:r>
                </w:p>
                <w:p w:rsidR="00A1461A" w:rsidRDefault="00A1461A" w:rsidP="000839D5">
                  <w:pPr>
                    <w:pStyle w:val="Heading1"/>
                    <w:keepNext w:val="0"/>
                    <w:framePr w:hSpace="180" w:wrap="around" w:vAnchor="text" w:hAnchor="page" w:xAlign="center" w:y="160"/>
                    <w:widowControl w:val="0"/>
                    <w:numPr>
                      <w:ilvl w:val="0"/>
                      <w:numId w:val="2"/>
                    </w:numPr>
                    <w:spacing w:after="60" w:line="240" w:lineRule="atLeast"/>
                    <w:rPr>
                      <w:rFonts w:ascii="Verdana" w:hAnsi="Verdana"/>
                      <w:b w:val="0"/>
                      <w:spacing w:val="-5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 w:val="0"/>
                      <w:spacing w:val="-5"/>
                      <w:sz w:val="16"/>
                      <w:szCs w:val="16"/>
                    </w:rPr>
                    <w:t>.Net framework 1.1, 2.0, 3.5 &amp; 4.0 (Advanced)</w:t>
                  </w:r>
                </w:p>
                <w:p w:rsidR="00A1461A" w:rsidRDefault="00A1461A" w:rsidP="000839D5">
                  <w:pPr>
                    <w:pStyle w:val="Heading1"/>
                    <w:keepNext w:val="0"/>
                    <w:framePr w:hSpace="180" w:wrap="around" w:vAnchor="text" w:hAnchor="page" w:xAlign="center" w:y="160"/>
                    <w:widowControl w:val="0"/>
                    <w:numPr>
                      <w:ilvl w:val="0"/>
                      <w:numId w:val="2"/>
                    </w:numPr>
                    <w:spacing w:after="60" w:line="240" w:lineRule="atLeast"/>
                    <w:rPr>
                      <w:rFonts w:ascii="Verdana" w:hAnsi="Verdana"/>
                      <w:b w:val="0"/>
                      <w:spacing w:val="-5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 w:val="0"/>
                      <w:spacing w:val="-5"/>
                      <w:sz w:val="16"/>
                      <w:szCs w:val="16"/>
                    </w:rPr>
                    <w:t>Microsoft Visual Studio 2013/2012/2010/2008/2005</w:t>
                  </w:r>
                </w:p>
                <w:p w:rsidR="00A1461A" w:rsidRDefault="00A1461A" w:rsidP="000839D5">
                  <w:pPr>
                    <w:pStyle w:val="Heading1"/>
                    <w:keepNext w:val="0"/>
                    <w:framePr w:hSpace="180" w:wrap="around" w:vAnchor="text" w:hAnchor="page" w:xAlign="center" w:y="160"/>
                    <w:widowControl w:val="0"/>
                    <w:numPr>
                      <w:ilvl w:val="0"/>
                      <w:numId w:val="2"/>
                    </w:numPr>
                    <w:spacing w:after="60" w:line="240" w:lineRule="atLeast"/>
                    <w:rPr>
                      <w:rFonts w:ascii="Verdana" w:hAnsi="Verdana"/>
                      <w:b w:val="0"/>
                      <w:spacing w:val="-5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 w:val="0"/>
                      <w:spacing w:val="-5"/>
                      <w:sz w:val="16"/>
                      <w:szCs w:val="16"/>
                    </w:rPr>
                    <w:t>Unified Modeling Language (UML)</w:t>
                  </w:r>
                </w:p>
                <w:p w:rsidR="00A1461A" w:rsidRDefault="00A1461A" w:rsidP="000839D5">
                  <w:pPr>
                    <w:pStyle w:val="Heading1"/>
                    <w:keepNext w:val="0"/>
                    <w:framePr w:hSpace="180" w:wrap="around" w:vAnchor="text" w:hAnchor="page" w:xAlign="center" w:y="160"/>
                    <w:widowControl w:val="0"/>
                    <w:numPr>
                      <w:ilvl w:val="0"/>
                      <w:numId w:val="2"/>
                    </w:numPr>
                    <w:spacing w:after="60" w:line="240" w:lineRule="atLeast"/>
                    <w:rPr>
                      <w:rFonts w:ascii="Verdana" w:hAnsi="Verdana"/>
                      <w:b w:val="0"/>
                      <w:spacing w:val="-5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 w:val="0"/>
                      <w:spacing w:val="-5"/>
                      <w:sz w:val="16"/>
                      <w:szCs w:val="16"/>
                    </w:rPr>
                    <w:t xml:space="preserve">Installers, </w:t>
                  </w:r>
                  <w:proofErr w:type="spellStart"/>
                  <w:r>
                    <w:rPr>
                      <w:rFonts w:ascii="Verdana" w:hAnsi="Verdana"/>
                      <w:b w:val="0"/>
                      <w:spacing w:val="-5"/>
                      <w:sz w:val="16"/>
                      <w:szCs w:val="16"/>
                    </w:rPr>
                    <w:t>InstallShield</w:t>
                  </w:r>
                  <w:proofErr w:type="spellEnd"/>
                  <w:r>
                    <w:rPr>
                      <w:rFonts w:ascii="Verdana" w:hAnsi="Verdana"/>
                      <w:b w:val="0"/>
                      <w:spacing w:val="-5"/>
                      <w:sz w:val="16"/>
                      <w:szCs w:val="16"/>
                    </w:rPr>
                    <w:t xml:space="preserve"> Setups</w:t>
                  </w:r>
                </w:p>
                <w:p w:rsidR="00A1461A" w:rsidRDefault="00A1461A" w:rsidP="000839D5">
                  <w:pPr>
                    <w:framePr w:hSpace="180" w:wrap="around" w:vAnchor="text" w:hAnchor="page" w:xAlign="center" w:y="160"/>
                    <w:rPr>
                      <w:rFonts w:ascii="Verdana" w:hAnsi="Verdana" w:cs="Times New Roman"/>
                      <w:spacing w:val="-5"/>
                      <w:sz w:val="16"/>
                      <w:szCs w:val="16"/>
                    </w:rPr>
                  </w:pPr>
                </w:p>
              </w:tc>
              <w:tc>
                <w:tcPr>
                  <w:tcW w:w="4927" w:type="dxa"/>
                  <w:hideMark/>
                </w:tcPr>
                <w:p w:rsidR="00A1461A" w:rsidRDefault="00A1461A" w:rsidP="000839D5">
                  <w:pPr>
                    <w:pStyle w:val="Achievement"/>
                    <w:framePr w:hSpace="180" w:wrap="around" w:vAnchor="text" w:hAnchor="page" w:xAlign="center" w:y="160"/>
                    <w:numPr>
                      <w:ilvl w:val="0"/>
                      <w:numId w:val="3"/>
                    </w:numPr>
                    <w:spacing w:line="240" w:lineRule="auto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JAVA, Mobile development (eclipse)</w:t>
                  </w:r>
                </w:p>
                <w:p w:rsidR="00A1461A" w:rsidRDefault="00A1461A" w:rsidP="000839D5">
                  <w:pPr>
                    <w:pStyle w:val="Achievement"/>
                    <w:framePr w:hSpace="180" w:wrap="around" w:vAnchor="text" w:hAnchor="page" w:xAlign="center" w:y="160"/>
                    <w:numPr>
                      <w:ilvl w:val="0"/>
                      <w:numId w:val="3"/>
                    </w:numPr>
                    <w:spacing w:line="240" w:lineRule="auto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RDBMS, Oracle 10g, 11g, PL/SQL</w:t>
                  </w:r>
                </w:p>
                <w:p w:rsidR="00A1461A" w:rsidRDefault="00A1461A" w:rsidP="000839D5">
                  <w:pPr>
                    <w:pStyle w:val="Achievement"/>
                    <w:framePr w:hSpace="180" w:wrap="around" w:vAnchor="text" w:hAnchor="page" w:xAlign="center" w:y="160"/>
                    <w:numPr>
                      <w:ilvl w:val="0"/>
                      <w:numId w:val="3"/>
                    </w:numPr>
                    <w:spacing w:line="240" w:lineRule="auto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Microsoft SQL Server 2000/2005/2008 R2/2012</w:t>
                  </w:r>
                </w:p>
                <w:p w:rsidR="00A1461A" w:rsidRDefault="00A1461A" w:rsidP="000839D5">
                  <w:pPr>
                    <w:pStyle w:val="Achievement"/>
                    <w:framePr w:hSpace="180" w:wrap="around" w:vAnchor="text" w:hAnchor="page" w:xAlign="center" w:y="160"/>
                    <w:numPr>
                      <w:ilvl w:val="0"/>
                      <w:numId w:val="3"/>
                    </w:numPr>
                    <w:spacing w:line="240" w:lineRule="auto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ASP Classic, PHP</w:t>
                  </w:r>
                </w:p>
                <w:p w:rsidR="00A1461A" w:rsidRDefault="00A1461A" w:rsidP="000839D5">
                  <w:pPr>
                    <w:pStyle w:val="Achievement"/>
                    <w:framePr w:hSpace="180" w:wrap="around" w:vAnchor="text" w:hAnchor="page" w:xAlign="center" w:y="160"/>
                    <w:numPr>
                      <w:ilvl w:val="0"/>
                      <w:numId w:val="3"/>
                    </w:numPr>
                    <w:spacing w:line="240" w:lineRule="auto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JavaScript &amp; VB Script</w:t>
                  </w:r>
                </w:p>
                <w:p w:rsidR="00A1461A" w:rsidRDefault="00A1461A" w:rsidP="000839D5">
                  <w:pPr>
                    <w:pStyle w:val="Achievement"/>
                    <w:framePr w:hSpace="180" w:wrap="around" w:vAnchor="text" w:hAnchor="page" w:xAlign="center" w:y="160"/>
                    <w:numPr>
                      <w:ilvl w:val="0"/>
                      <w:numId w:val="3"/>
                    </w:numPr>
                    <w:spacing w:line="240" w:lineRule="auto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JQuery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>, AJAX, HTML/DHTML/XML, CSS</w:t>
                  </w:r>
                </w:p>
                <w:p w:rsidR="00A1461A" w:rsidRDefault="00A1461A" w:rsidP="000839D5">
                  <w:pPr>
                    <w:pStyle w:val="Achievement"/>
                    <w:framePr w:hSpace="180" w:wrap="around" w:vAnchor="text" w:hAnchor="page" w:xAlign="center" w:y="160"/>
                    <w:numPr>
                      <w:ilvl w:val="0"/>
                      <w:numId w:val="3"/>
                    </w:numPr>
                    <w:spacing w:after="180" w:line="240" w:lineRule="atLeast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Windows Server 2008 R2 (64bit)</w:t>
                  </w:r>
                </w:p>
                <w:p w:rsidR="00A1461A" w:rsidRDefault="00A1461A" w:rsidP="000839D5">
                  <w:pPr>
                    <w:pStyle w:val="Achievement"/>
                    <w:framePr w:hSpace="180" w:wrap="around" w:vAnchor="text" w:hAnchor="page" w:xAlign="center" w:y="160"/>
                    <w:numPr>
                      <w:ilvl w:val="0"/>
                      <w:numId w:val="3"/>
                    </w:numPr>
                    <w:spacing w:line="240" w:lineRule="auto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Microsoft Visio, MS Project</w:t>
                  </w:r>
                </w:p>
                <w:p w:rsidR="00A1461A" w:rsidRDefault="00A1461A" w:rsidP="000839D5">
                  <w:pPr>
                    <w:pStyle w:val="Achievement"/>
                    <w:framePr w:hSpace="180" w:wrap="around" w:vAnchor="text" w:hAnchor="page" w:xAlign="center" w:y="160"/>
                    <w:numPr>
                      <w:ilvl w:val="0"/>
                      <w:numId w:val="3"/>
                    </w:numPr>
                    <w:spacing w:line="240" w:lineRule="auto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MailEnable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- Windows Mail Server</w:t>
                  </w:r>
                </w:p>
                <w:p w:rsidR="00A1461A" w:rsidRDefault="00A1461A" w:rsidP="000839D5">
                  <w:pPr>
                    <w:pStyle w:val="Achievement"/>
                    <w:framePr w:hSpace="180" w:wrap="around" w:vAnchor="text" w:hAnchor="page" w:xAlign="center" w:y="160"/>
                    <w:numPr>
                      <w:ilvl w:val="0"/>
                      <w:numId w:val="3"/>
                    </w:numPr>
                    <w:spacing w:line="240" w:lineRule="auto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Merge Modules, Deployment setups</w:t>
                  </w:r>
                </w:p>
                <w:p w:rsidR="00A1461A" w:rsidRDefault="00A1461A" w:rsidP="000839D5">
                  <w:pPr>
                    <w:pStyle w:val="Achievement"/>
                    <w:framePr w:hSpace="180" w:wrap="around" w:vAnchor="text" w:hAnchor="page" w:xAlign="center" w:y="160"/>
                    <w:numPr>
                      <w:ilvl w:val="0"/>
                      <w:numId w:val="3"/>
                    </w:numPr>
                    <w:spacing w:line="240" w:lineRule="auto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TFS – Team Foundation Server</w:t>
                  </w:r>
                </w:p>
                <w:p w:rsidR="00A1461A" w:rsidRDefault="00A1461A" w:rsidP="000839D5">
                  <w:pPr>
                    <w:pStyle w:val="Achievement"/>
                    <w:framePr w:hSpace="180" w:wrap="around" w:vAnchor="text" w:hAnchor="page" w:xAlign="center" w:y="160"/>
                    <w:numPr>
                      <w:ilvl w:val="0"/>
                      <w:numId w:val="3"/>
                    </w:numPr>
                    <w:spacing w:line="240" w:lineRule="auto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Bootstrap for Responsive Websites.</w:t>
                  </w:r>
                </w:p>
              </w:tc>
            </w:tr>
          </w:tbl>
          <w:p w:rsidR="00A1461A" w:rsidRDefault="00A1461A" w:rsidP="000839D5">
            <w:pPr>
              <w:ind w:left="720"/>
              <w:rPr>
                <w:rFonts w:ascii="Verdana" w:hAnsi="Verdana"/>
                <w:sz w:val="16"/>
                <w:szCs w:val="16"/>
              </w:rPr>
            </w:pPr>
          </w:p>
        </w:tc>
      </w:tr>
      <w:tr w:rsidR="00A1461A" w:rsidTr="000839D5">
        <w:trPr>
          <w:trHeight w:val="525"/>
        </w:trPr>
        <w:tc>
          <w:tcPr>
            <w:tcW w:w="1130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A1461A" w:rsidRDefault="00A1461A" w:rsidP="000839D5">
            <w:pPr>
              <w:jc w:val="center"/>
              <w:rPr>
                <w:b/>
                <w:bCs/>
                <w:smallCaps/>
                <w:color w:val="FFFFFF"/>
                <w:sz w:val="28"/>
                <w:szCs w:val="28"/>
              </w:rPr>
            </w:pPr>
            <w:r>
              <w:rPr>
                <w:b/>
                <w:bCs/>
                <w:smallCaps/>
                <w:color w:val="FFFFFF"/>
                <w:sz w:val="28"/>
                <w:szCs w:val="28"/>
              </w:rPr>
              <w:t>Professional Experience -  Roles &amp; Responsibilities</w:t>
            </w:r>
          </w:p>
          <w:p w:rsidR="00A1461A" w:rsidRDefault="00A1461A" w:rsidP="000839D5">
            <w:pPr>
              <w:jc w:val="center"/>
              <w:rPr>
                <w:rFonts w:ascii="Verdana" w:hAnsi="Verdana"/>
                <w:bCs/>
                <w:iCs/>
                <w:sz w:val="18"/>
                <w:szCs w:val="18"/>
              </w:rPr>
            </w:pPr>
          </w:p>
        </w:tc>
      </w:tr>
      <w:tr w:rsidR="00A1461A" w:rsidTr="000839D5">
        <w:trPr>
          <w:trHeight w:val="1452"/>
        </w:trPr>
        <w:tc>
          <w:tcPr>
            <w:tcW w:w="1130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4"/>
              <w:gridCol w:w="6126"/>
            </w:tblGrid>
            <w:tr w:rsidR="00A1461A" w:rsidTr="000839D5">
              <w:tc>
                <w:tcPr>
                  <w:tcW w:w="4854" w:type="dxa"/>
                  <w:hideMark/>
                </w:tcPr>
                <w:p w:rsidR="00A1461A" w:rsidRDefault="00A1461A" w:rsidP="000839D5">
                  <w:pPr>
                    <w:pStyle w:val="Heading1"/>
                    <w:keepNext w:val="0"/>
                    <w:framePr w:hSpace="180" w:wrap="around" w:vAnchor="text" w:hAnchor="page" w:xAlign="center" w:y="160"/>
                    <w:widowControl w:val="0"/>
                    <w:numPr>
                      <w:ilvl w:val="0"/>
                      <w:numId w:val="2"/>
                    </w:numPr>
                    <w:spacing w:after="60" w:line="240" w:lineRule="atLeast"/>
                    <w:rPr>
                      <w:rFonts w:ascii="Verdana" w:hAnsi="Verdana"/>
                      <w:b w:val="0"/>
                      <w:spacing w:val="-5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 w:val="0"/>
                      <w:spacing w:val="-5"/>
                      <w:sz w:val="16"/>
                      <w:szCs w:val="16"/>
                    </w:rPr>
                    <w:t>System Analysis &amp; Design</w:t>
                  </w:r>
                </w:p>
              </w:tc>
              <w:tc>
                <w:tcPr>
                  <w:tcW w:w="6126" w:type="dxa"/>
                  <w:hideMark/>
                </w:tcPr>
                <w:p w:rsidR="00A1461A" w:rsidRDefault="00A1461A" w:rsidP="000839D5">
                  <w:pPr>
                    <w:pStyle w:val="Heading1"/>
                    <w:keepNext w:val="0"/>
                    <w:framePr w:hSpace="180" w:wrap="around" w:vAnchor="text" w:hAnchor="page" w:xAlign="center" w:y="160"/>
                    <w:widowControl w:val="0"/>
                    <w:numPr>
                      <w:ilvl w:val="0"/>
                      <w:numId w:val="2"/>
                    </w:numPr>
                    <w:spacing w:after="60" w:line="240" w:lineRule="atLeast"/>
                    <w:rPr>
                      <w:rFonts w:ascii="Verdana" w:hAnsi="Verdana"/>
                      <w:b w:val="0"/>
                      <w:spacing w:val="-5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 w:val="0"/>
                      <w:spacing w:val="-5"/>
                      <w:sz w:val="16"/>
                      <w:szCs w:val="16"/>
                    </w:rPr>
                    <w:t>Database Design</w:t>
                  </w:r>
                </w:p>
              </w:tc>
            </w:tr>
            <w:tr w:rsidR="00A1461A" w:rsidTr="000839D5">
              <w:tc>
                <w:tcPr>
                  <w:tcW w:w="4854" w:type="dxa"/>
                  <w:hideMark/>
                </w:tcPr>
                <w:p w:rsidR="00A1461A" w:rsidRDefault="00A1461A" w:rsidP="000839D5">
                  <w:pPr>
                    <w:pStyle w:val="Heading1"/>
                    <w:keepNext w:val="0"/>
                    <w:framePr w:hSpace="180" w:wrap="around" w:vAnchor="text" w:hAnchor="page" w:xAlign="center" w:y="160"/>
                    <w:widowControl w:val="0"/>
                    <w:numPr>
                      <w:ilvl w:val="0"/>
                      <w:numId w:val="2"/>
                    </w:numPr>
                    <w:spacing w:after="60" w:line="240" w:lineRule="atLeast"/>
                    <w:rPr>
                      <w:rFonts w:ascii="Verdana" w:hAnsi="Verdana"/>
                      <w:b w:val="0"/>
                      <w:spacing w:val="-5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 w:val="0"/>
                      <w:spacing w:val="-5"/>
                      <w:sz w:val="16"/>
                      <w:szCs w:val="16"/>
                    </w:rPr>
                    <w:t xml:space="preserve">Requirement Gathering </w:t>
                  </w:r>
                </w:p>
              </w:tc>
              <w:tc>
                <w:tcPr>
                  <w:tcW w:w="6126" w:type="dxa"/>
                  <w:hideMark/>
                </w:tcPr>
                <w:p w:rsidR="00A1461A" w:rsidRDefault="00A1461A" w:rsidP="000839D5">
                  <w:pPr>
                    <w:pStyle w:val="Heading1"/>
                    <w:keepNext w:val="0"/>
                    <w:framePr w:hSpace="180" w:wrap="around" w:vAnchor="text" w:hAnchor="page" w:xAlign="center" w:y="160"/>
                    <w:widowControl w:val="0"/>
                    <w:numPr>
                      <w:ilvl w:val="0"/>
                      <w:numId w:val="2"/>
                    </w:numPr>
                    <w:spacing w:after="60" w:line="240" w:lineRule="atLeast"/>
                    <w:rPr>
                      <w:rFonts w:ascii="Verdana" w:hAnsi="Verdana"/>
                      <w:b w:val="0"/>
                      <w:spacing w:val="-5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 w:val="0"/>
                      <w:spacing w:val="-5"/>
                      <w:sz w:val="16"/>
                      <w:szCs w:val="16"/>
                    </w:rPr>
                    <w:t>Leadership, Teams Management</w:t>
                  </w:r>
                </w:p>
              </w:tc>
            </w:tr>
            <w:tr w:rsidR="00A1461A" w:rsidTr="000839D5">
              <w:tc>
                <w:tcPr>
                  <w:tcW w:w="4854" w:type="dxa"/>
                  <w:hideMark/>
                </w:tcPr>
                <w:p w:rsidR="00A1461A" w:rsidRDefault="00A1461A" w:rsidP="000839D5">
                  <w:pPr>
                    <w:pStyle w:val="Heading1"/>
                    <w:keepNext w:val="0"/>
                    <w:framePr w:hSpace="180" w:wrap="around" w:vAnchor="text" w:hAnchor="page" w:xAlign="center" w:y="160"/>
                    <w:widowControl w:val="0"/>
                    <w:numPr>
                      <w:ilvl w:val="0"/>
                      <w:numId w:val="2"/>
                    </w:numPr>
                    <w:spacing w:after="60" w:line="240" w:lineRule="atLeast"/>
                    <w:rPr>
                      <w:rFonts w:ascii="Verdana" w:hAnsi="Verdana"/>
                      <w:b w:val="0"/>
                      <w:spacing w:val="-5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 w:val="0"/>
                      <w:spacing w:val="-5"/>
                      <w:sz w:val="16"/>
                      <w:szCs w:val="16"/>
                    </w:rPr>
                    <w:t>Functional Design</w:t>
                  </w:r>
                </w:p>
              </w:tc>
              <w:tc>
                <w:tcPr>
                  <w:tcW w:w="6126" w:type="dxa"/>
                  <w:hideMark/>
                </w:tcPr>
                <w:p w:rsidR="00A1461A" w:rsidRDefault="00A1461A" w:rsidP="000839D5">
                  <w:pPr>
                    <w:pStyle w:val="Heading1"/>
                    <w:keepNext w:val="0"/>
                    <w:framePr w:hSpace="180" w:wrap="around" w:vAnchor="text" w:hAnchor="page" w:xAlign="center" w:y="160"/>
                    <w:widowControl w:val="0"/>
                    <w:numPr>
                      <w:ilvl w:val="0"/>
                      <w:numId w:val="2"/>
                    </w:numPr>
                    <w:spacing w:after="60" w:line="240" w:lineRule="atLeast"/>
                    <w:rPr>
                      <w:rFonts w:ascii="Verdana" w:hAnsi="Verdana"/>
                      <w:b w:val="0"/>
                      <w:spacing w:val="-5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 w:val="0"/>
                      <w:spacing w:val="-5"/>
                      <w:sz w:val="16"/>
                      <w:szCs w:val="16"/>
                    </w:rPr>
                    <w:t>Web Applications Deployment</w:t>
                  </w:r>
                </w:p>
              </w:tc>
            </w:tr>
            <w:tr w:rsidR="00A1461A" w:rsidTr="000839D5">
              <w:tc>
                <w:tcPr>
                  <w:tcW w:w="4854" w:type="dxa"/>
                  <w:hideMark/>
                </w:tcPr>
                <w:p w:rsidR="00A1461A" w:rsidRDefault="00A1461A" w:rsidP="000839D5">
                  <w:pPr>
                    <w:pStyle w:val="Heading1"/>
                    <w:keepNext w:val="0"/>
                    <w:framePr w:hSpace="180" w:wrap="around" w:vAnchor="text" w:hAnchor="page" w:xAlign="center" w:y="160"/>
                    <w:widowControl w:val="0"/>
                    <w:numPr>
                      <w:ilvl w:val="0"/>
                      <w:numId w:val="2"/>
                    </w:numPr>
                    <w:spacing w:after="60" w:line="240" w:lineRule="atLeast"/>
                    <w:rPr>
                      <w:rFonts w:ascii="Verdana" w:hAnsi="Verdana"/>
                      <w:b w:val="0"/>
                      <w:spacing w:val="-5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 w:val="0"/>
                      <w:spacing w:val="-5"/>
                      <w:sz w:val="16"/>
                      <w:szCs w:val="16"/>
                    </w:rPr>
                    <w:t>Web Servers Setup and Configurations</w:t>
                  </w:r>
                </w:p>
              </w:tc>
              <w:tc>
                <w:tcPr>
                  <w:tcW w:w="6126" w:type="dxa"/>
                  <w:hideMark/>
                </w:tcPr>
                <w:p w:rsidR="00A1461A" w:rsidRDefault="00A1461A" w:rsidP="000839D5">
                  <w:pPr>
                    <w:pStyle w:val="Heading1"/>
                    <w:keepNext w:val="0"/>
                    <w:framePr w:hSpace="180" w:wrap="around" w:vAnchor="text" w:hAnchor="page" w:xAlign="center" w:y="160"/>
                    <w:widowControl w:val="0"/>
                    <w:numPr>
                      <w:ilvl w:val="0"/>
                      <w:numId w:val="2"/>
                    </w:numPr>
                    <w:spacing w:after="60" w:line="240" w:lineRule="atLeast"/>
                    <w:rPr>
                      <w:rFonts w:ascii="Verdana" w:hAnsi="Verdana"/>
                      <w:b w:val="0"/>
                      <w:spacing w:val="-5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 w:val="0"/>
                      <w:spacing w:val="-5"/>
                      <w:sz w:val="16"/>
                      <w:szCs w:val="16"/>
                    </w:rPr>
                    <w:t>Remote Servers Management</w:t>
                  </w:r>
                </w:p>
              </w:tc>
            </w:tr>
            <w:tr w:rsidR="00A1461A" w:rsidTr="000839D5">
              <w:tc>
                <w:tcPr>
                  <w:tcW w:w="4854" w:type="dxa"/>
                  <w:hideMark/>
                </w:tcPr>
                <w:p w:rsidR="00A1461A" w:rsidRDefault="00A1461A" w:rsidP="000839D5">
                  <w:pPr>
                    <w:pStyle w:val="Heading1"/>
                    <w:keepNext w:val="0"/>
                    <w:framePr w:hSpace="180" w:wrap="around" w:vAnchor="text" w:hAnchor="page" w:xAlign="center" w:y="160"/>
                    <w:widowControl w:val="0"/>
                    <w:numPr>
                      <w:ilvl w:val="0"/>
                      <w:numId w:val="2"/>
                    </w:numPr>
                    <w:spacing w:after="60" w:line="240" w:lineRule="atLeast"/>
                    <w:rPr>
                      <w:rFonts w:ascii="Verdana" w:hAnsi="Verdana"/>
                      <w:b w:val="0"/>
                      <w:spacing w:val="-5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 w:val="0"/>
                      <w:spacing w:val="-5"/>
                      <w:sz w:val="16"/>
                      <w:szCs w:val="16"/>
                    </w:rPr>
                    <w:t>Software Testing, Validation and Verification</w:t>
                  </w:r>
                </w:p>
              </w:tc>
              <w:tc>
                <w:tcPr>
                  <w:tcW w:w="6126" w:type="dxa"/>
                  <w:hideMark/>
                </w:tcPr>
                <w:p w:rsidR="00A1461A" w:rsidRDefault="00A1461A" w:rsidP="000839D5">
                  <w:pPr>
                    <w:pStyle w:val="Heading1"/>
                    <w:keepNext w:val="0"/>
                    <w:framePr w:hSpace="180" w:wrap="around" w:vAnchor="text" w:hAnchor="page" w:xAlign="center" w:y="160"/>
                    <w:widowControl w:val="0"/>
                    <w:numPr>
                      <w:ilvl w:val="0"/>
                      <w:numId w:val="2"/>
                    </w:numPr>
                    <w:spacing w:after="60" w:line="240" w:lineRule="atLeast"/>
                    <w:rPr>
                      <w:rFonts w:ascii="Verdana" w:hAnsi="Verdana"/>
                      <w:b w:val="0"/>
                      <w:spacing w:val="-5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 w:val="0"/>
                      <w:spacing w:val="-5"/>
                      <w:sz w:val="16"/>
                      <w:szCs w:val="16"/>
                    </w:rPr>
                    <w:t>Software Development</w:t>
                  </w:r>
                </w:p>
              </w:tc>
            </w:tr>
            <w:tr w:rsidR="00A1461A" w:rsidTr="000839D5">
              <w:tc>
                <w:tcPr>
                  <w:tcW w:w="4854" w:type="dxa"/>
                  <w:hideMark/>
                </w:tcPr>
                <w:p w:rsidR="00A1461A" w:rsidRDefault="00A1461A" w:rsidP="000839D5">
                  <w:pPr>
                    <w:pStyle w:val="Heading1"/>
                    <w:keepNext w:val="0"/>
                    <w:framePr w:hSpace="180" w:wrap="around" w:vAnchor="text" w:hAnchor="page" w:xAlign="center" w:y="160"/>
                    <w:widowControl w:val="0"/>
                    <w:numPr>
                      <w:ilvl w:val="0"/>
                      <w:numId w:val="2"/>
                    </w:numPr>
                    <w:spacing w:after="60" w:line="240" w:lineRule="atLeast"/>
                    <w:rPr>
                      <w:rFonts w:ascii="Verdana" w:hAnsi="Verdana"/>
                      <w:b w:val="0"/>
                      <w:spacing w:val="-5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 w:val="0"/>
                      <w:spacing w:val="-5"/>
                      <w:sz w:val="16"/>
                      <w:szCs w:val="16"/>
                    </w:rPr>
                    <w:t>AWS/Amazon Servers Setup and Configurations</w:t>
                  </w:r>
                </w:p>
              </w:tc>
              <w:tc>
                <w:tcPr>
                  <w:tcW w:w="6126" w:type="dxa"/>
                  <w:hideMark/>
                </w:tcPr>
                <w:p w:rsidR="00A1461A" w:rsidRDefault="00A1461A" w:rsidP="000839D5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2"/>
                    </w:numPr>
                    <w:spacing w:after="60" w:line="240" w:lineRule="atLeast"/>
                    <w:rPr>
                      <w:rFonts w:ascii="Verdana" w:hAnsi="Verdana"/>
                      <w:b w:val="0"/>
                      <w:spacing w:val="-5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 w:val="0"/>
                      <w:spacing w:val="-5"/>
                      <w:sz w:val="16"/>
                      <w:szCs w:val="16"/>
                    </w:rPr>
                    <w:t>Identifying, managing and mitigating project risks</w:t>
                  </w:r>
                </w:p>
              </w:tc>
            </w:tr>
            <w:tr w:rsidR="00A1461A" w:rsidTr="000839D5">
              <w:tc>
                <w:tcPr>
                  <w:tcW w:w="4854" w:type="dxa"/>
                  <w:hideMark/>
                </w:tcPr>
                <w:p w:rsidR="00A1461A" w:rsidRDefault="00A1461A" w:rsidP="000839D5">
                  <w:pPr>
                    <w:pStyle w:val="Heading1"/>
                    <w:keepNext w:val="0"/>
                    <w:framePr w:hSpace="180" w:wrap="around" w:vAnchor="text" w:hAnchor="page" w:xAlign="center" w:y="160"/>
                    <w:widowControl w:val="0"/>
                    <w:numPr>
                      <w:ilvl w:val="0"/>
                      <w:numId w:val="2"/>
                    </w:numPr>
                    <w:spacing w:after="60" w:line="240" w:lineRule="atLeast"/>
                    <w:rPr>
                      <w:rFonts w:ascii="Verdana" w:hAnsi="Verdana"/>
                      <w:b w:val="0"/>
                      <w:spacing w:val="-5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 w:val="0"/>
                      <w:spacing w:val="-5"/>
                      <w:sz w:val="16"/>
                      <w:szCs w:val="16"/>
                    </w:rPr>
                    <w:t xml:space="preserve">Provide leadership to the software development teams. </w:t>
                  </w:r>
                </w:p>
              </w:tc>
              <w:tc>
                <w:tcPr>
                  <w:tcW w:w="6126" w:type="dxa"/>
                  <w:hideMark/>
                </w:tcPr>
                <w:p w:rsidR="00A1461A" w:rsidRDefault="00A1461A" w:rsidP="000839D5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2"/>
                    </w:numPr>
                    <w:spacing w:after="60" w:line="240" w:lineRule="atLeast"/>
                    <w:ind w:right="-1559"/>
                    <w:rPr>
                      <w:rFonts w:ascii="Verdana" w:hAnsi="Verdana"/>
                      <w:b w:val="0"/>
                      <w:spacing w:val="-5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 w:val="0"/>
                      <w:spacing w:val="-5"/>
                      <w:sz w:val="16"/>
                      <w:szCs w:val="16"/>
                    </w:rPr>
                    <w:t xml:space="preserve">Provide timely functional releases so as to meet fast changing business </w:t>
                  </w:r>
                  <w:r>
                    <w:rPr>
                      <w:rFonts w:ascii="Verdana" w:hAnsi="Verdana"/>
                      <w:b w:val="0"/>
                      <w:spacing w:val="-5"/>
                      <w:sz w:val="16"/>
                      <w:szCs w:val="16"/>
                    </w:rPr>
                    <w:br/>
                    <w:t>requirements</w:t>
                  </w:r>
                </w:p>
              </w:tc>
            </w:tr>
            <w:tr w:rsidR="00A1461A" w:rsidTr="000839D5">
              <w:tc>
                <w:tcPr>
                  <w:tcW w:w="4854" w:type="dxa"/>
                  <w:hideMark/>
                </w:tcPr>
                <w:p w:rsidR="00A1461A" w:rsidRDefault="00A1461A" w:rsidP="000839D5">
                  <w:pPr>
                    <w:pStyle w:val="Heading1"/>
                    <w:keepNext w:val="0"/>
                    <w:framePr w:hSpace="180" w:wrap="around" w:vAnchor="text" w:hAnchor="page" w:xAlign="center" w:y="160"/>
                    <w:widowControl w:val="0"/>
                    <w:numPr>
                      <w:ilvl w:val="0"/>
                      <w:numId w:val="2"/>
                    </w:numPr>
                    <w:spacing w:after="60" w:line="240" w:lineRule="atLeast"/>
                    <w:rPr>
                      <w:rFonts w:ascii="Verdana" w:hAnsi="Verdana"/>
                      <w:b w:val="0"/>
                      <w:spacing w:val="-5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 w:val="0"/>
                      <w:spacing w:val="-5"/>
                      <w:sz w:val="16"/>
                      <w:szCs w:val="16"/>
                    </w:rPr>
                    <w:t>Ensuring that the solution is of acceptable quality</w:t>
                  </w:r>
                </w:p>
              </w:tc>
              <w:tc>
                <w:tcPr>
                  <w:tcW w:w="6126" w:type="dxa"/>
                  <w:hideMark/>
                </w:tcPr>
                <w:p w:rsidR="00A1461A" w:rsidRDefault="00A1461A" w:rsidP="000839D5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2"/>
                    </w:numPr>
                    <w:spacing w:after="60" w:line="240" w:lineRule="atLeast"/>
                    <w:rPr>
                      <w:rFonts w:ascii="Verdana" w:hAnsi="Verdana"/>
                      <w:b w:val="0"/>
                      <w:spacing w:val="-5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 w:val="0"/>
                      <w:spacing w:val="-5"/>
                      <w:sz w:val="16"/>
                      <w:szCs w:val="16"/>
                    </w:rPr>
                    <w:t xml:space="preserve">Identifying, tracking, managing and resolving project related issues </w:t>
                  </w:r>
                </w:p>
              </w:tc>
            </w:tr>
            <w:tr w:rsidR="00A1461A" w:rsidTr="000839D5">
              <w:tc>
                <w:tcPr>
                  <w:tcW w:w="4854" w:type="dxa"/>
                  <w:hideMark/>
                </w:tcPr>
                <w:p w:rsidR="00A1461A" w:rsidRDefault="00A1461A" w:rsidP="000839D5">
                  <w:pPr>
                    <w:pStyle w:val="Heading1"/>
                    <w:keepNext w:val="0"/>
                    <w:framePr w:hSpace="180" w:wrap="around" w:vAnchor="text" w:hAnchor="page" w:xAlign="center" w:y="160"/>
                    <w:widowControl w:val="0"/>
                    <w:numPr>
                      <w:ilvl w:val="0"/>
                      <w:numId w:val="2"/>
                    </w:numPr>
                    <w:spacing w:after="60" w:line="240" w:lineRule="atLeast"/>
                    <w:rPr>
                      <w:rFonts w:ascii="Verdana" w:hAnsi="Verdana"/>
                      <w:b w:val="0"/>
                      <w:spacing w:val="-5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 w:val="0"/>
                      <w:spacing w:val="-5"/>
                      <w:sz w:val="16"/>
                      <w:szCs w:val="16"/>
                    </w:rPr>
                    <w:t>Ensuring that the documentation is according to CMMI standards</w:t>
                  </w:r>
                </w:p>
              </w:tc>
              <w:tc>
                <w:tcPr>
                  <w:tcW w:w="6126" w:type="dxa"/>
                  <w:hideMark/>
                </w:tcPr>
                <w:p w:rsidR="00A1461A" w:rsidRDefault="00A1461A" w:rsidP="000839D5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2"/>
                    </w:numPr>
                    <w:spacing w:after="60" w:line="240" w:lineRule="atLeast"/>
                    <w:rPr>
                      <w:rFonts w:ascii="Verdana" w:hAnsi="Verdana"/>
                      <w:b w:val="0"/>
                      <w:spacing w:val="-5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 w:val="0"/>
                      <w:spacing w:val="-5"/>
                      <w:sz w:val="16"/>
                      <w:szCs w:val="16"/>
                    </w:rPr>
                    <w:t>Comfortable mentoring and training subordinates, both informally (peer-level) and formally (through occasional presentations)</w:t>
                  </w:r>
                </w:p>
              </w:tc>
            </w:tr>
            <w:tr w:rsidR="00A1461A" w:rsidTr="000839D5">
              <w:tc>
                <w:tcPr>
                  <w:tcW w:w="4854" w:type="dxa"/>
                </w:tcPr>
                <w:p w:rsidR="00A1461A" w:rsidRDefault="00A1461A" w:rsidP="000839D5">
                  <w:pPr>
                    <w:pStyle w:val="Heading1"/>
                    <w:keepNext w:val="0"/>
                    <w:framePr w:hSpace="180" w:wrap="around" w:vAnchor="text" w:hAnchor="page" w:xAlign="center" w:y="160"/>
                    <w:widowControl w:val="0"/>
                    <w:numPr>
                      <w:ilvl w:val="0"/>
                      <w:numId w:val="2"/>
                    </w:numPr>
                    <w:spacing w:after="60" w:line="240" w:lineRule="atLeast"/>
                    <w:rPr>
                      <w:rFonts w:ascii="Verdana" w:hAnsi="Verdana"/>
                      <w:b w:val="0"/>
                      <w:spacing w:val="-5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 w:val="0"/>
                      <w:spacing w:val="-5"/>
                      <w:sz w:val="16"/>
                      <w:szCs w:val="16"/>
                    </w:rPr>
                    <w:t>Analyze business requirements and transform them into technical design</w:t>
                  </w:r>
                </w:p>
                <w:p w:rsidR="00A1461A" w:rsidRDefault="00A1461A" w:rsidP="000839D5">
                  <w:pPr>
                    <w:framePr w:hSpace="180" w:wrap="around" w:vAnchor="text" w:hAnchor="page" w:xAlign="center" w:y="160"/>
                    <w:rPr>
                      <w:rFonts w:ascii="Verdana" w:hAnsi="Verdana" w:cs="Times New Roman"/>
                      <w:spacing w:val="-5"/>
                      <w:sz w:val="16"/>
                      <w:szCs w:val="16"/>
                    </w:rPr>
                  </w:pPr>
                </w:p>
              </w:tc>
              <w:tc>
                <w:tcPr>
                  <w:tcW w:w="6126" w:type="dxa"/>
                  <w:hideMark/>
                </w:tcPr>
                <w:p w:rsidR="00A1461A" w:rsidRDefault="00A1461A" w:rsidP="000839D5">
                  <w:pPr>
                    <w:pStyle w:val="Heading1"/>
                    <w:keepNext w:val="0"/>
                    <w:framePr w:hSpace="180" w:wrap="around" w:vAnchor="text" w:hAnchor="page" w:xAlign="center" w:y="160"/>
                    <w:widowControl w:val="0"/>
                    <w:numPr>
                      <w:ilvl w:val="0"/>
                      <w:numId w:val="2"/>
                    </w:numPr>
                    <w:spacing w:after="60" w:line="240" w:lineRule="atLeast"/>
                    <w:rPr>
                      <w:rFonts w:ascii="Verdana" w:hAnsi="Verdana"/>
                      <w:b w:val="0"/>
                      <w:spacing w:val="-5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 w:val="0"/>
                      <w:spacing w:val="-5"/>
                      <w:sz w:val="16"/>
                      <w:szCs w:val="16"/>
                    </w:rPr>
                    <w:t>Work closely with clients, business analysts, and team members to understand business requirements that drive the analysis and design of quality technical solutions</w:t>
                  </w:r>
                </w:p>
              </w:tc>
            </w:tr>
            <w:tr w:rsidR="00A1461A" w:rsidTr="000839D5">
              <w:tc>
                <w:tcPr>
                  <w:tcW w:w="4854" w:type="dxa"/>
                </w:tcPr>
                <w:p w:rsidR="00A1461A" w:rsidRDefault="00A1461A" w:rsidP="000839D5">
                  <w:pPr>
                    <w:framePr w:hSpace="180" w:wrap="around" w:vAnchor="text" w:hAnchor="page" w:xAlign="center" w:y="160"/>
                    <w:rPr>
                      <w:rFonts w:ascii="Verdana" w:hAnsi="Verdana" w:cs="Times New Roman"/>
                      <w:spacing w:val="-5"/>
                      <w:sz w:val="16"/>
                      <w:szCs w:val="16"/>
                    </w:rPr>
                  </w:pPr>
                </w:p>
              </w:tc>
              <w:tc>
                <w:tcPr>
                  <w:tcW w:w="6126" w:type="dxa"/>
                </w:tcPr>
                <w:p w:rsidR="00A1461A" w:rsidRDefault="00A1461A" w:rsidP="000839D5">
                  <w:pPr>
                    <w:framePr w:hSpace="180" w:wrap="around" w:vAnchor="text" w:hAnchor="page" w:xAlign="center" w:y="160"/>
                    <w:rPr>
                      <w:rFonts w:ascii="Verdana" w:hAnsi="Verdana" w:cs="Times New Roman"/>
                      <w:spacing w:val="-5"/>
                      <w:sz w:val="16"/>
                      <w:szCs w:val="16"/>
                    </w:rPr>
                  </w:pPr>
                </w:p>
              </w:tc>
            </w:tr>
            <w:tr w:rsidR="00A1461A" w:rsidTr="000839D5">
              <w:tc>
                <w:tcPr>
                  <w:tcW w:w="4854" w:type="dxa"/>
                </w:tcPr>
                <w:p w:rsidR="00A1461A" w:rsidRDefault="00A1461A" w:rsidP="000839D5">
                  <w:pPr>
                    <w:framePr w:hSpace="180" w:wrap="around" w:vAnchor="text" w:hAnchor="page" w:xAlign="center" w:y="160"/>
                    <w:rPr>
                      <w:rFonts w:ascii="Verdana" w:hAnsi="Verdana" w:cs="Times New Roman"/>
                      <w:spacing w:val="-5"/>
                      <w:sz w:val="16"/>
                      <w:szCs w:val="16"/>
                    </w:rPr>
                  </w:pPr>
                </w:p>
              </w:tc>
              <w:tc>
                <w:tcPr>
                  <w:tcW w:w="6126" w:type="dxa"/>
                </w:tcPr>
                <w:p w:rsidR="00A1461A" w:rsidRDefault="00A1461A" w:rsidP="000839D5">
                  <w:pPr>
                    <w:framePr w:hSpace="180" w:wrap="around" w:vAnchor="text" w:hAnchor="page" w:xAlign="center" w:y="160"/>
                    <w:rPr>
                      <w:rFonts w:ascii="Verdana" w:hAnsi="Verdana" w:cs="Times New Roman"/>
                      <w:spacing w:val="-5"/>
                      <w:sz w:val="16"/>
                      <w:szCs w:val="16"/>
                    </w:rPr>
                  </w:pPr>
                </w:p>
              </w:tc>
            </w:tr>
          </w:tbl>
          <w:p w:rsidR="00A1461A" w:rsidRDefault="00A1461A" w:rsidP="000839D5">
            <w:pPr>
              <w:pStyle w:val="Achievement"/>
              <w:widowControl w:val="0"/>
              <w:spacing w:line="240" w:lineRule="atLeast"/>
              <w:ind w:left="36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A1461A" w:rsidTr="000839D5">
        <w:trPr>
          <w:trHeight w:val="353"/>
        </w:trPr>
        <w:tc>
          <w:tcPr>
            <w:tcW w:w="1130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606060"/>
            <w:vAlign w:val="center"/>
            <w:hideMark/>
          </w:tcPr>
          <w:p w:rsidR="00A1461A" w:rsidRDefault="00A1461A" w:rsidP="000839D5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</w:rPr>
              <w:lastRenderedPageBreak/>
              <w:t>Microsoft Certified Professional Developer  (MCPD, MCTS, ASP.NET Developer 4.0)</w:t>
            </w:r>
          </w:p>
        </w:tc>
      </w:tr>
      <w:tr w:rsidR="00A1461A" w:rsidTr="000839D5">
        <w:trPr>
          <w:trHeight w:val="167"/>
        </w:trPr>
        <w:tc>
          <w:tcPr>
            <w:tcW w:w="928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A1461A" w:rsidRDefault="00A1461A" w:rsidP="000839D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Certification</w:t>
            </w:r>
          </w:p>
        </w:tc>
        <w:tc>
          <w:tcPr>
            <w:tcW w:w="2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1461A" w:rsidRDefault="00A1461A" w:rsidP="000839D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Exam Number</w:t>
            </w:r>
          </w:p>
        </w:tc>
      </w:tr>
      <w:tr w:rsidR="00A1461A" w:rsidTr="000839D5">
        <w:trPr>
          <w:trHeight w:val="333"/>
        </w:trPr>
        <w:tc>
          <w:tcPr>
            <w:tcW w:w="928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61A" w:rsidRDefault="00A1461A" w:rsidP="000839D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Microsoft® Certified Technology Specialist (MCTS)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- </w:t>
            </w:r>
            <w:r>
              <w:rPr>
                <w:rFonts w:ascii="Verdana" w:hAnsi="Verdana"/>
                <w:sz w:val="16"/>
                <w:szCs w:val="16"/>
              </w:rPr>
              <w:t>Accessing Data with Microsoft .NET Framework 4.0</w:t>
            </w:r>
          </w:p>
        </w:tc>
        <w:tc>
          <w:tcPr>
            <w:tcW w:w="2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461A" w:rsidRDefault="00A1461A" w:rsidP="000839D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Exam - 70-516</w:t>
            </w:r>
          </w:p>
        </w:tc>
      </w:tr>
      <w:tr w:rsidR="00A1461A" w:rsidTr="000839D5">
        <w:trPr>
          <w:trHeight w:val="333"/>
        </w:trPr>
        <w:tc>
          <w:tcPr>
            <w:tcW w:w="928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61A" w:rsidRDefault="00A1461A" w:rsidP="000839D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Microsoft® Certified Technology Specialist (MCTS) - Designing and Developing Web-based Applications by Using the Microsoft® .NET Framework</w:t>
            </w:r>
          </w:p>
        </w:tc>
        <w:tc>
          <w:tcPr>
            <w:tcW w:w="2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461A" w:rsidRDefault="00A1461A" w:rsidP="000839D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Exam – 70-547</w:t>
            </w:r>
          </w:p>
        </w:tc>
      </w:tr>
      <w:tr w:rsidR="00A1461A" w:rsidTr="000839D5">
        <w:trPr>
          <w:trHeight w:val="333"/>
        </w:trPr>
        <w:tc>
          <w:tcPr>
            <w:tcW w:w="928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61A" w:rsidRDefault="00A1461A" w:rsidP="000839D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Microsoft® Certified Technology Specialist TS: .NET Framework 2.0 - Web-based Client Development</w:t>
            </w:r>
          </w:p>
        </w:tc>
        <w:tc>
          <w:tcPr>
            <w:tcW w:w="2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461A" w:rsidRDefault="00B77BED" w:rsidP="000839D5">
            <w:pPr>
              <w:rPr>
                <w:rFonts w:ascii="Verdana" w:hAnsi="Verdana"/>
                <w:sz w:val="16"/>
                <w:szCs w:val="16"/>
              </w:rPr>
            </w:pPr>
            <w:hyperlink r:id="rId7" w:tooltip="Exam 70-536" w:history="1">
              <w:r w:rsidR="00A1461A">
                <w:rPr>
                  <w:rStyle w:val="Hyperlink"/>
                  <w:rFonts w:ascii="Verdana" w:hAnsi="Verdana"/>
                  <w:sz w:val="16"/>
                  <w:szCs w:val="16"/>
                </w:rPr>
                <w:t>Exam - 70-5</w:t>
              </w:r>
            </w:hyperlink>
            <w:r w:rsidR="00A1461A">
              <w:rPr>
                <w:rFonts w:ascii="Verdana" w:hAnsi="Verdana"/>
                <w:sz w:val="16"/>
                <w:szCs w:val="16"/>
              </w:rPr>
              <w:t>28</w:t>
            </w:r>
          </w:p>
        </w:tc>
      </w:tr>
      <w:tr w:rsidR="00A1461A" w:rsidTr="000839D5">
        <w:trPr>
          <w:trHeight w:val="333"/>
        </w:trPr>
        <w:tc>
          <w:tcPr>
            <w:tcW w:w="928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61A" w:rsidRDefault="00A1461A" w:rsidP="000839D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Microsoft® Certified Technology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SpecialistTS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 Microsoft .NET Framework - Application Development Foundation</w:t>
            </w:r>
          </w:p>
        </w:tc>
        <w:tc>
          <w:tcPr>
            <w:tcW w:w="2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1461A" w:rsidRDefault="00B77BED" w:rsidP="000839D5">
            <w:pPr>
              <w:rPr>
                <w:rFonts w:ascii="Verdana" w:hAnsi="Verdana"/>
                <w:sz w:val="16"/>
                <w:szCs w:val="16"/>
              </w:rPr>
            </w:pPr>
            <w:hyperlink r:id="rId8" w:tooltip="Exam 70-562" w:history="1">
              <w:r w:rsidR="00A1461A">
                <w:rPr>
                  <w:rStyle w:val="Hyperlink"/>
                  <w:rFonts w:ascii="Verdana" w:hAnsi="Verdana"/>
                  <w:sz w:val="16"/>
                  <w:szCs w:val="16"/>
                </w:rPr>
                <w:t>Exam - 70-5</w:t>
              </w:r>
            </w:hyperlink>
            <w:r w:rsidR="00A1461A">
              <w:rPr>
                <w:rFonts w:ascii="Verdana" w:hAnsi="Verdana"/>
                <w:sz w:val="16"/>
                <w:szCs w:val="16"/>
              </w:rPr>
              <w:t>36</w:t>
            </w:r>
          </w:p>
        </w:tc>
      </w:tr>
      <w:tr w:rsidR="00A1461A" w:rsidTr="000839D5">
        <w:trPr>
          <w:trHeight w:val="353"/>
        </w:trPr>
        <w:tc>
          <w:tcPr>
            <w:tcW w:w="1130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606060"/>
            <w:vAlign w:val="center"/>
            <w:hideMark/>
          </w:tcPr>
          <w:p w:rsidR="00A1461A" w:rsidRDefault="00A1461A" w:rsidP="000839D5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</w:rPr>
              <w:t>Validate/View MCPD Transcript Online</w:t>
            </w:r>
            <w:r>
              <w:rPr>
                <w:rFonts w:hint="cs"/>
                <w:b/>
                <w:bCs/>
                <w:i/>
                <w:iCs/>
                <w:color w:val="FFFFFF"/>
                <w:sz w:val="16"/>
                <w:szCs w:val="16"/>
                <w:rtl/>
              </w:rPr>
              <w:t>‏</w:t>
            </w:r>
          </w:p>
        </w:tc>
      </w:tr>
      <w:tr w:rsidR="00A1461A" w:rsidTr="000839D5">
        <w:trPr>
          <w:trHeight w:val="352"/>
        </w:trPr>
        <w:tc>
          <w:tcPr>
            <w:tcW w:w="1130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606060"/>
            <w:vAlign w:val="center"/>
            <w:hideMark/>
          </w:tcPr>
          <w:p w:rsidR="00A1461A" w:rsidRDefault="00A1461A" w:rsidP="000839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b/>
                <w:smallCaps/>
                <w:color w:val="FFFFFF"/>
                <w:sz w:val="28"/>
                <w:szCs w:val="28"/>
              </w:rPr>
              <w:t>References</w:t>
            </w:r>
          </w:p>
        </w:tc>
      </w:tr>
      <w:tr w:rsidR="00A1461A" w:rsidTr="000839D5">
        <w:trPr>
          <w:trHeight w:val="714"/>
        </w:trPr>
        <w:tc>
          <w:tcPr>
            <w:tcW w:w="11307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1A" w:rsidRDefault="00A1461A" w:rsidP="000839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References will be provided on demand.</w:t>
            </w:r>
          </w:p>
        </w:tc>
      </w:tr>
    </w:tbl>
    <w:p w:rsidR="00A1461A" w:rsidRDefault="00A1461A" w:rsidP="00A1461A">
      <w:pPr>
        <w:rPr>
          <w:rFonts w:ascii="Verdana" w:hAnsi="Verdana"/>
          <w:sz w:val="16"/>
          <w:szCs w:val="16"/>
        </w:rPr>
      </w:pPr>
    </w:p>
    <w:p w:rsidR="00A1461A" w:rsidRDefault="00A1461A" w:rsidP="00A1461A"/>
    <w:p w:rsidR="00AF0E5F" w:rsidRDefault="00AF0E5F"/>
    <w:sectPr w:rsidR="00AF0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86BC7"/>
    <w:multiLevelType w:val="hybridMultilevel"/>
    <w:tmpl w:val="A78AE78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A9B6A97"/>
    <w:multiLevelType w:val="hybridMultilevel"/>
    <w:tmpl w:val="C2469E9E"/>
    <w:lvl w:ilvl="0" w:tplc="0409000B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E166E9E"/>
    <w:multiLevelType w:val="hybridMultilevel"/>
    <w:tmpl w:val="E200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1A"/>
    <w:rsid w:val="00A1461A"/>
    <w:rsid w:val="00AF0E5F"/>
    <w:rsid w:val="00B7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6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461A"/>
    <w:pPr>
      <w:keepNext/>
      <w:widowControl/>
      <w:autoSpaceDE/>
      <w:autoSpaceDN/>
      <w:outlineLvl w:val="0"/>
    </w:pPr>
    <w:rPr>
      <w:rFonts w:ascii="Tahoma" w:hAnsi="Tahoma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461A"/>
    <w:rPr>
      <w:rFonts w:ascii="Tahoma" w:eastAsia="Times New Roman" w:hAnsi="Tahoma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46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461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Achievement">
    <w:name w:val="Achievement"/>
    <w:basedOn w:val="BodyText"/>
    <w:rsid w:val="00A1461A"/>
    <w:pPr>
      <w:widowControl/>
      <w:autoSpaceDE/>
      <w:autoSpaceDN/>
      <w:spacing w:after="60" w:line="220" w:lineRule="atLeast"/>
      <w:jc w:val="both"/>
    </w:pPr>
    <w:rPr>
      <w:rFonts w:cs="Times New Roman"/>
      <w:spacing w:val="-5"/>
      <w:sz w:val="20"/>
      <w:szCs w:val="20"/>
    </w:rPr>
  </w:style>
  <w:style w:type="table" w:styleId="TableGrid">
    <w:name w:val="Table Grid"/>
    <w:basedOn w:val="TableNormal"/>
    <w:rsid w:val="00A14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A146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461A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6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6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461A"/>
    <w:pPr>
      <w:keepNext/>
      <w:widowControl/>
      <w:autoSpaceDE/>
      <w:autoSpaceDN/>
      <w:outlineLvl w:val="0"/>
    </w:pPr>
    <w:rPr>
      <w:rFonts w:ascii="Tahoma" w:hAnsi="Tahoma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461A"/>
    <w:rPr>
      <w:rFonts w:ascii="Tahoma" w:eastAsia="Times New Roman" w:hAnsi="Tahoma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46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461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Achievement">
    <w:name w:val="Achievement"/>
    <w:basedOn w:val="BodyText"/>
    <w:rsid w:val="00A1461A"/>
    <w:pPr>
      <w:widowControl/>
      <w:autoSpaceDE/>
      <w:autoSpaceDN/>
      <w:spacing w:after="60" w:line="220" w:lineRule="atLeast"/>
      <w:jc w:val="both"/>
    </w:pPr>
    <w:rPr>
      <w:rFonts w:cs="Times New Roman"/>
      <w:spacing w:val="-5"/>
      <w:sz w:val="20"/>
      <w:szCs w:val="20"/>
    </w:rPr>
  </w:style>
  <w:style w:type="table" w:styleId="TableGrid">
    <w:name w:val="Table Grid"/>
    <w:basedOn w:val="TableNormal"/>
    <w:rsid w:val="00A14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A146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461A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6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learning/en/us/exam.aspx?ID=70-562&amp;locale=en-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crosoft.com/learning/en/us/exam.aspx?ID=70-536&amp;locale=en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YYAB.359248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2017-08-14T10:13:00Z</dcterms:created>
  <dcterms:modified xsi:type="dcterms:W3CDTF">2017-08-14T10:14:00Z</dcterms:modified>
</cp:coreProperties>
</file>