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01F0" w14:textId="52D9280C" w:rsidR="00983E03" w:rsidRDefault="00617814" w:rsidP="005E3C41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42C47AF1" wp14:editId="06AD4E0A">
            <wp:extent cx="1258570" cy="1667022"/>
            <wp:effectExtent l="0" t="0" r="1143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26" cy="16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1451">
        <w:rPr>
          <w:sz w:val="22"/>
        </w:rPr>
        <w:t xml:space="preserve"> </w:t>
      </w:r>
    </w:p>
    <w:p w14:paraId="3C8936FA" w14:textId="77777777" w:rsidR="005E3C41" w:rsidRDefault="00CE783F" w:rsidP="005E3C41">
      <w:pPr>
        <w:pStyle w:val="Heading3"/>
        <w:rPr>
          <w:b/>
          <w:bCs/>
        </w:rPr>
      </w:pPr>
      <w:proofErr w:type="spellStart"/>
      <w:r>
        <w:rPr>
          <w:b/>
          <w:bCs/>
        </w:rPr>
        <w:t>Haseeb</w:t>
      </w:r>
      <w:proofErr w:type="spellEnd"/>
    </w:p>
    <w:p w14:paraId="108AF63A" w14:textId="77777777" w:rsidR="005E3C41" w:rsidRDefault="005E3C41" w:rsidP="005E3C41">
      <w:pPr>
        <w:rPr>
          <w:sz w:val="22"/>
        </w:rPr>
      </w:pPr>
    </w:p>
    <w:p w14:paraId="330E702B" w14:textId="2992395E" w:rsidR="00435F45" w:rsidRPr="00435F45" w:rsidRDefault="005E3C41" w:rsidP="005E3C41">
      <w:pPr>
        <w:pStyle w:val="Heading3"/>
      </w:pPr>
      <w:hyperlink r:id="rId9" w:history="1">
        <w:r w:rsidRPr="00FD0707">
          <w:rPr>
            <w:rStyle w:val="Hyperlink"/>
            <w:b/>
            <w:bCs/>
          </w:rPr>
          <w:t>Haseeb.359291@2freemail.com</w:t>
        </w:r>
      </w:hyperlink>
      <w:r>
        <w:rPr>
          <w:b/>
          <w:bCs/>
        </w:rPr>
        <w:t xml:space="preserve"> </w:t>
      </w:r>
      <w:r w:rsidRPr="005E3C41">
        <w:t xml:space="preserve"> </w:t>
      </w:r>
    </w:p>
    <w:p w14:paraId="22145412" w14:textId="77777777" w:rsidR="00983E03" w:rsidRDefault="00983E03">
      <w: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83E03" w14:paraId="2CD3FE4F" w14:textId="77777777">
        <w:tc>
          <w:tcPr>
            <w:tcW w:w="9576" w:type="dxa"/>
          </w:tcPr>
          <w:p w14:paraId="00EA0525" w14:textId="77777777" w:rsidR="00983E03" w:rsidRDefault="00983E03">
            <w:pPr>
              <w:pStyle w:val="Heading2"/>
            </w:pPr>
            <w:r>
              <w:t>OBJECTIVE</w:t>
            </w:r>
          </w:p>
        </w:tc>
      </w:tr>
    </w:tbl>
    <w:p w14:paraId="5BCFFA6F" w14:textId="77777777" w:rsidR="00983E03" w:rsidRDefault="00983E03"/>
    <w:p w14:paraId="54C76295" w14:textId="77777777" w:rsidR="00983E03" w:rsidRDefault="00983E03" w:rsidP="00983E03">
      <w:pPr>
        <w:pStyle w:val="BodyTextIndent2"/>
        <w:ind w:firstLine="0"/>
        <w:rPr>
          <w:i/>
          <w:iCs/>
        </w:rPr>
      </w:pPr>
      <w:r>
        <w:rPr>
          <w:i/>
          <w:iCs/>
        </w:rPr>
        <w:t>Challenging position in a growth-oriented organization, which offers diverse job responsibility in marketing which will enhance the company's success as well as my own personal growth.</w:t>
      </w:r>
    </w:p>
    <w:p w14:paraId="001DBFA8" w14:textId="77777777" w:rsidR="00983E03" w:rsidRDefault="00983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83E03" w14:paraId="2358BCBC" w14:textId="77777777">
        <w:tc>
          <w:tcPr>
            <w:tcW w:w="9576" w:type="dxa"/>
          </w:tcPr>
          <w:p w14:paraId="104E3520" w14:textId="77777777" w:rsidR="00983E03" w:rsidRDefault="00983E03">
            <w:pPr>
              <w:pStyle w:val="Heading2"/>
            </w:pPr>
            <w:r>
              <w:t xml:space="preserve">SUMMARY </w:t>
            </w:r>
          </w:p>
        </w:tc>
      </w:tr>
    </w:tbl>
    <w:p w14:paraId="1E4D2B4F" w14:textId="77777777" w:rsidR="00983E03" w:rsidRDefault="00983E03"/>
    <w:p w14:paraId="1183256F" w14:textId="77777777" w:rsidR="005D584B" w:rsidRDefault="00983E03" w:rsidP="005D584B">
      <w:pPr>
        <w:numPr>
          <w:ilvl w:val="0"/>
          <w:numId w:val="5"/>
        </w:numPr>
      </w:pPr>
      <w:proofErr w:type="spellStart"/>
      <w:r>
        <w:t>B</w:t>
      </w:r>
      <w:r w:rsidR="00F70BFD">
        <w:t>achelors</w:t>
      </w:r>
      <w:proofErr w:type="spellEnd"/>
      <w:r w:rsidR="00F70BFD">
        <w:t xml:space="preserve"> Degree in </w:t>
      </w:r>
      <w:r>
        <w:t>Mechanical Engineering.</w:t>
      </w:r>
    </w:p>
    <w:p w14:paraId="6F3FBB7C" w14:textId="42484AE4" w:rsidR="00983E03" w:rsidRDefault="0066340C" w:rsidP="00FF547D">
      <w:pPr>
        <w:numPr>
          <w:ilvl w:val="0"/>
          <w:numId w:val="5"/>
        </w:numPr>
      </w:pPr>
      <w:r>
        <w:t xml:space="preserve">More than </w:t>
      </w:r>
      <w:r w:rsidR="005618EB">
        <w:t>11</w:t>
      </w:r>
      <w:r w:rsidR="00992CEA">
        <w:t xml:space="preserve"> </w:t>
      </w:r>
      <w:r>
        <w:t xml:space="preserve">years </w:t>
      </w:r>
      <w:r w:rsidR="00C84C27">
        <w:t xml:space="preserve">of </w:t>
      </w:r>
      <w:r>
        <w:t>experience</w:t>
      </w:r>
      <w:r w:rsidR="001A2566">
        <w:t xml:space="preserve"> in marketing </w:t>
      </w:r>
      <w:r w:rsidR="00A17436">
        <w:t>electro-</w:t>
      </w:r>
      <w:r w:rsidR="009E5317">
        <w:t xml:space="preserve">mechanical </w:t>
      </w:r>
      <w:r w:rsidR="00CC36B3">
        <w:t>equipment</w:t>
      </w:r>
      <w:r w:rsidR="00533CB2">
        <w:t xml:space="preserve"> in </w:t>
      </w:r>
      <w:r w:rsidR="00E904D0">
        <w:t>GCC</w:t>
      </w:r>
      <w:r w:rsidR="001A2566">
        <w:t>.</w:t>
      </w:r>
    </w:p>
    <w:p w14:paraId="7B086BAB" w14:textId="77777777" w:rsidR="00983E03" w:rsidRDefault="00983E03" w:rsidP="00983E03">
      <w:pPr>
        <w:numPr>
          <w:ilvl w:val="0"/>
          <w:numId w:val="5"/>
        </w:numPr>
      </w:pPr>
      <w:r>
        <w:t xml:space="preserve">Experience in marketing </w:t>
      </w:r>
      <w:r w:rsidR="00533CB2">
        <w:t>ventilation, heating &amp; drainage products.</w:t>
      </w:r>
    </w:p>
    <w:p w14:paraId="0D17876B" w14:textId="77777777" w:rsidR="00983E03" w:rsidRDefault="00983E03" w:rsidP="00983E03">
      <w:pPr>
        <w:numPr>
          <w:ilvl w:val="0"/>
          <w:numId w:val="5"/>
        </w:numPr>
      </w:pPr>
      <w:r>
        <w:t xml:space="preserve">Conversant with </w:t>
      </w:r>
      <w:r w:rsidR="004C7D8D">
        <w:t>product</w:t>
      </w:r>
      <w:r>
        <w:t xml:space="preserve"> selection </w:t>
      </w:r>
      <w:r w:rsidR="00DA6422">
        <w:t>software</w:t>
      </w:r>
      <w:r>
        <w:t>.</w:t>
      </w:r>
    </w:p>
    <w:p w14:paraId="5AB2D6EE" w14:textId="77777777" w:rsidR="00DA6422" w:rsidRDefault="00DA6422" w:rsidP="00983E03">
      <w:pPr>
        <w:numPr>
          <w:ilvl w:val="0"/>
          <w:numId w:val="5"/>
        </w:numPr>
      </w:pPr>
      <w:r>
        <w:t>Available in UAE for immediate placement.</w:t>
      </w:r>
    </w:p>
    <w:p w14:paraId="19EC581B" w14:textId="77777777" w:rsidR="00983E03" w:rsidRDefault="00983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83E03" w14:paraId="6FC4D283" w14:textId="77777777">
        <w:tc>
          <w:tcPr>
            <w:tcW w:w="9576" w:type="dxa"/>
          </w:tcPr>
          <w:p w14:paraId="1AFCD003" w14:textId="77777777" w:rsidR="00983E03" w:rsidRDefault="00983E03">
            <w:pPr>
              <w:pStyle w:val="Heading2"/>
            </w:pPr>
            <w:r>
              <w:t>WORK EXPERIENCE</w:t>
            </w:r>
          </w:p>
        </w:tc>
      </w:tr>
    </w:tbl>
    <w:p w14:paraId="6CCCDA1B" w14:textId="77777777" w:rsidR="001953FA" w:rsidRDefault="001953FA" w:rsidP="00EB11F8">
      <w:pPr>
        <w:rPr>
          <w:b/>
          <w:bCs/>
        </w:rPr>
      </w:pPr>
    </w:p>
    <w:p w14:paraId="09D83B04" w14:textId="77777777" w:rsidR="00EB11F8" w:rsidRDefault="00EB11F8" w:rsidP="00EB11F8">
      <w:pPr>
        <w:rPr>
          <w:b/>
          <w:bCs/>
        </w:rPr>
      </w:pPr>
      <w:r>
        <w:rPr>
          <w:b/>
          <w:bCs/>
        </w:rPr>
        <w:t>1)</w:t>
      </w:r>
    </w:p>
    <w:p w14:paraId="475CD002" w14:textId="39432A3F" w:rsidR="00EB11F8" w:rsidRDefault="00EB11F8" w:rsidP="00EB11F8">
      <w:pPr>
        <w:ind w:firstLine="720"/>
        <w:rPr>
          <w:b/>
          <w:bCs/>
        </w:rPr>
      </w:pPr>
      <w:r>
        <w:rPr>
          <w:b/>
          <w:bCs/>
          <w:u w:val="single"/>
        </w:rPr>
        <w:t>Position</w:t>
      </w:r>
      <w:r w:rsidR="001A1AB0">
        <w:rPr>
          <w:b/>
          <w:bCs/>
        </w:rPr>
        <w:tab/>
        <w:t>:</w:t>
      </w:r>
      <w:r w:rsidR="001A1AB0">
        <w:rPr>
          <w:b/>
          <w:bCs/>
        </w:rPr>
        <w:tab/>
      </w:r>
      <w:r>
        <w:rPr>
          <w:b/>
          <w:bCs/>
        </w:rPr>
        <w:t>Business Development Manager</w:t>
      </w:r>
    </w:p>
    <w:p w14:paraId="4EA4C879" w14:textId="77777777" w:rsidR="00EB11F8" w:rsidRDefault="00EB11F8" w:rsidP="00EB11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Company</w:t>
      </w:r>
      <w:r>
        <w:rPr>
          <w:b/>
          <w:bCs/>
        </w:rPr>
        <w:tab/>
        <w:t>:</w:t>
      </w:r>
      <w:r>
        <w:rPr>
          <w:b/>
          <w:bCs/>
        </w:rPr>
        <w:tab/>
        <w:t>l Tech Engineering</w:t>
      </w:r>
      <w:r w:rsidR="00E904D0">
        <w:rPr>
          <w:b/>
          <w:bCs/>
        </w:rPr>
        <w:t xml:space="preserve"> Company</w:t>
      </w:r>
      <w:r>
        <w:rPr>
          <w:b/>
          <w:bCs/>
        </w:rPr>
        <w:t>, Coimbatore, INDIA</w:t>
      </w:r>
    </w:p>
    <w:p w14:paraId="22ABAB71" w14:textId="77777777" w:rsidR="00EB11F8" w:rsidRDefault="00EB11F8" w:rsidP="00EB11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Duration</w:t>
      </w:r>
      <w:r>
        <w:rPr>
          <w:b/>
          <w:bCs/>
        </w:rPr>
        <w:tab/>
        <w:t>:</w:t>
      </w:r>
      <w:r>
        <w:rPr>
          <w:b/>
          <w:bCs/>
        </w:rPr>
        <w:tab/>
        <w:t>Since July 2016</w:t>
      </w:r>
    </w:p>
    <w:p w14:paraId="2EDCCD97" w14:textId="77777777" w:rsidR="00EB11F8" w:rsidRDefault="00EB11F8" w:rsidP="00DA6422">
      <w:pPr>
        <w:ind w:left="2880" w:hanging="2160"/>
        <w:rPr>
          <w:b/>
          <w:bCs/>
        </w:rPr>
      </w:pPr>
      <w:r>
        <w:rPr>
          <w:b/>
          <w:bCs/>
          <w:u w:val="single"/>
        </w:rPr>
        <w:t>The Company</w:t>
      </w:r>
      <w:r>
        <w:tab/>
      </w:r>
      <w:r w:rsidRPr="005C1E36">
        <w:rPr>
          <w:b/>
          <w:bCs/>
        </w:rPr>
        <w:t xml:space="preserve">l </w:t>
      </w:r>
      <w:r w:rsidR="00DA6422">
        <w:rPr>
          <w:b/>
          <w:bCs/>
        </w:rPr>
        <w:t xml:space="preserve">Tech Engineering is specialized in Mild Steel machining &amp; fabrication works.  We are equipped with latest conventional milling, drilling &amp; lathe machines to cater the requirements of production industries around the area. </w:t>
      </w:r>
    </w:p>
    <w:p w14:paraId="43BCAE45" w14:textId="77777777" w:rsidR="00435F45" w:rsidRPr="00DA6422" w:rsidRDefault="00435F45" w:rsidP="00DA6422">
      <w:pPr>
        <w:ind w:left="2880" w:hanging="2160"/>
        <w:rPr>
          <w:bCs/>
        </w:rPr>
      </w:pPr>
    </w:p>
    <w:p w14:paraId="67C7F4E4" w14:textId="77777777" w:rsidR="00E904D0" w:rsidRDefault="00E904D0" w:rsidP="00E904D0">
      <w:pPr>
        <w:rPr>
          <w:b/>
          <w:bCs/>
          <w:u w:val="single"/>
        </w:rPr>
      </w:pPr>
      <w:r>
        <w:rPr>
          <w:b/>
          <w:bCs/>
          <w:u w:val="single"/>
        </w:rPr>
        <w:t>Job Responsibility:</w:t>
      </w:r>
    </w:p>
    <w:p w14:paraId="7D0AC343" w14:textId="3B524C82" w:rsidR="001953FA" w:rsidRDefault="00DA073F" w:rsidP="00E904D0">
      <w:pPr>
        <w:numPr>
          <w:ilvl w:val="0"/>
          <w:numId w:val="3"/>
        </w:numPr>
      </w:pPr>
      <w:r>
        <w:t>Maintain</w:t>
      </w:r>
      <w:r w:rsidR="007B21D7">
        <w:t xml:space="preserve"> and enhance existing client relationships.</w:t>
      </w:r>
    </w:p>
    <w:p w14:paraId="7BF31164" w14:textId="1AA75B22" w:rsidR="00E904D0" w:rsidRDefault="007B21D7" w:rsidP="007B21D7">
      <w:pPr>
        <w:numPr>
          <w:ilvl w:val="0"/>
          <w:numId w:val="3"/>
        </w:numPr>
      </w:pPr>
      <w:r>
        <w:t>Research and build relationships with new clients and thus improve visibility of the company in the market</w:t>
      </w:r>
    </w:p>
    <w:p w14:paraId="1215E131" w14:textId="09C0C2FC" w:rsidR="00E904D0" w:rsidRDefault="007B21D7" w:rsidP="00E904D0">
      <w:pPr>
        <w:numPr>
          <w:ilvl w:val="0"/>
          <w:numId w:val="3"/>
        </w:numPr>
      </w:pPr>
      <w:r>
        <w:t xml:space="preserve">Participate </w:t>
      </w:r>
      <w:r w:rsidR="00DA073F">
        <w:t>in pricing</w:t>
      </w:r>
      <w:r w:rsidR="00E904D0">
        <w:t xml:space="preserve"> </w:t>
      </w:r>
      <w:r>
        <w:t xml:space="preserve">the solution/service </w:t>
      </w:r>
      <w:r w:rsidR="00DA073F">
        <w:t xml:space="preserve">to suit the customer </w:t>
      </w:r>
      <w:r w:rsidR="00E904D0">
        <w:t>requirement.</w:t>
      </w:r>
    </w:p>
    <w:p w14:paraId="6C6CC74D" w14:textId="77777777" w:rsidR="00E904D0" w:rsidRDefault="00E904D0" w:rsidP="00E904D0">
      <w:pPr>
        <w:numPr>
          <w:ilvl w:val="0"/>
          <w:numId w:val="3"/>
        </w:numPr>
      </w:pPr>
      <w:r>
        <w:t>Ensure customer satisfaction by providing prompt after sales service.</w:t>
      </w:r>
    </w:p>
    <w:p w14:paraId="4304F2AC" w14:textId="2FDE8202" w:rsidR="007B21D7" w:rsidRDefault="007B21D7" w:rsidP="00E904D0">
      <w:pPr>
        <w:numPr>
          <w:ilvl w:val="0"/>
          <w:numId w:val="3"/>
        </w:numPr>
      </w:pPr>
      <w:r>
        <w:t>Ensure all team members represent the company in the best light.</w:t>
      </w:r>
    </w:p>
    <w:p w14:paraId="2426BF26" w14:textId="77777777" w:rsidR="00EB11F8" w:rsidRDefault="00E904D0" w:rsidP="005C1E36">
      <w:pPr>
        <w:numPr>
          <w:ilvl w:val="0"/>
          <w:numId w:val="3"/>
        </w:numPr>
      </w:pPr>
      <w:r>
        <w:t xml:space="preserve">Monitoring &amp; </w:t>
      </w:r>
      <w:proofErr w:type="spellStart"/>
      <w:r>
        <w:t>Co ordination</w:t>
      </w:r>
      <w:proofErr w:type="spellEnd"/>
      <w:r>
        <w:t xml:space="preserve"> with Debt collector to make sure that payments are collected on time.</w:t>
      </w:r>
    </w:p>
    <w:p w14:paraId="6AB94B78" w14:textId="3D921D54" w:rsidR="000458AC" w:rsidRDefault="000458AC" w:rsidP="008A0B51">
      <w:pPr>
        <w:numPr>
          <w:ilvl w:val="0"/>
          <w:numId w:val="3"/>
        </w:numPr>
      </w:pPr>
      <w:r>
        <w:t>Overall supervision of accounting, vendor management and human resource.</w:t>
      </w:r>
    </w:p>
    <w:p w14:paraId="3876725F" w14:textId="77777777" w:rsidR="00435F45" w:rsidRDefault="00435F45" w:rsidP="00435F45">
      <w:pPr>
        <w:ind w:left="720"/>
      </w:pPr>
    </w:p>
    <w:p w14:paraId="4BF1EA4D" w14:textId="77777777" w:rsidR="00435F45" w:rsidRPr="001953FA" w:rsidRDefault="00435F45" w:rsidP="00435F45">
      <w:pPr>
        <w:ind w:left="720"/>
      </w:pPr>
    </w:p>
    <w:p w14:paraId="7D7FD71D" w14:textId="77777777" w:rsidR="005C1E36" w:rsidRDefault="00DA6422" w:rsidP="005C1E36">
      <w:pPr>
        <w:rPr>
          <w:b/>
          <w:bCs/>
        </w:rPr>
      </w:pPr>
      <w:r>
        <w:rPr>
          <w:b/>
          <w:bCs/>
        </w:rPr>
        <w:t>2</w:t>
      </w:r>
      <w:r w:rsidR="005C1E36">
        <w:rPr>
          <w:b/>
          <w:bCs/>
        </w:rPr>
        <w:t>)</w:t>
      </w:r>
    </w:p>
    <w:p w14:paraId="2C6C6A39" w14:textId="77777777" w:rsidR="005C1E36" w:rsidRDefault="005C1E36" w:rsidP="005C1E36">
      <w:pPr>
        <w:ind w:firstLine="720"/>
        <w:rPr>
          <w:b/>
          <w:bCs/>
        </w:rPr>
      </w:pPr>
      <w:r>
        <w:rPr>
          <w:b/>
          <w:bCs/>
          <w:u w:val="single"/>
        </w:rPr>
        <w:t>Position</w:t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5618EB">
        <w:rPr>
          <w:b/>
          <w:bCs/>
        </w:rPr>
        <w:t>Assistant Manager</w:t>
      </w:r>
      <w:r w:rsidR="00FE306F">
        <w:rPr>
          <w:b/>
          <w:bCs/>
        </w:rPr>
        <w:t xml:space="preserve"> - Marketing</w:t>
      </w:r>
    </w:p>
    <w:p w14:paraId="5633DBC1" w14:textId="77777777" w:rsidR="005C1E36" w:rsidRDefault="005C1E36" w:rsidP="005C1E3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Company</w:t>
      </w:r>
      <w:r>
        <w:rPr>
          <w:b/>
          <w:bCs/>
        </w:rPr>
        <w:tab/>
        <w:t>:</w:t>
      </w:r>
      <w:r>
        <w:rPr>
          <w:b/>
          <w:bCs/>
        </w:rPr>
        <w:tab/>
        <w:t xml:space="preserve">Al Ansari Trading Enterprise LLC, </w:t>
      </w:r>
      <w:r w:rsidR="00C921E1">
        <w:rPr>
          <w:b/>
          <w:bCs/>
        </w:rPr>
        <w:t xml:space="preserve">Sultanate of </w:t>
      </w:r>
      <w:r>
        <w:rPr>
          <w:b/>
          <w:bCs/>
        </w:rPr>
        <w:t>Oman</w:t>
      </w:r>
    </w:p>
    <w:p w14:paraId="1E826D28" w14:textId="77777777" w:rsidR="005C1E36" w:rsidRDefault="005C1E36" w:rsidP="005C1E3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Department</w:t>
      </w:r>
      <w:r>
        <w:rPr>
          <w:b/>
          <w:bCs/>
        </w:rPr>
        <w:tab/>
        <w:t>:</w:t>
      </w:r>
      <w:r>
        <w:rPr>
          <w:b/>
          <w:bCs/>
        </w:rPr>
        <w:tab/>
        <w:t>Heatin</w:t>
      </w:r>
      <w:r w:rsidR="00787AF8">
        <w:rPr>
          <w:b/>
          <w:bCs/>
        </w:rPr>
        <w:t xml:space="preserve">g, Ventilation &amp; </w:t>
      </w:r>
      <w:proofErr w:type="spellStart"/>
      <w:r w:rsidR="00787AF8">
        <w:rPr>
          <w:b/>
          <w:bCs/>
        </w:rPr>
        <w:t>Misc</w:t>
      </w:r>
      <w:proofErr w:type="spellEnd"/>
      <w:r w:rsidR="00787AF8">
        <w:rPr>
          <w:b/>
          <w:bCs/>
        </w:rPr>
        <w:t xml:space="preserve"> Products</w:t>
      </w:r>
    </w:p>
    <w:p w14:paraId="0CA25C8B" w14:textId="77777777" w:rsidR="005C1E36" w:rsidRDefault="005C1E36" w:rsidP="008518F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Duration</w:t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8518FD">
        <w:rPr>
          <w:b/>
          <w:bCs/>
        </w:rPr>
        <w:t>February</w:t>
      </w:r>
      <w:r>
        <w:rPr>
          <w:b/>
          <w:bCs/>
        </w:rPr>
        <w:t xml:space="preserve"> 2005</w:t>
      </w:r>
      <w:r w:rsidR="00F70BFD">
        <w:rPr>
          <w:b/>
          <w:bCs/>
        </w:rPr>
        <w:t xml:space="preserve"> to June 2016</w:t>
      </w:r>
    </w:p>
    <w:p w14:paraId="4BC4FF23" w14:textId="77777777" w:rsidR="005C1E36" w:rsidRDefault="005C1E36" w:rsidP="007B0DF3">
      <w:pPr>
        <w:ind w:left="2880" w:hanging="2160"/>
        <w:rPr>
          <w:bCs/>
        </w:rPr>
      </w:pPr>
      <w:r>
        <w:rPr>
          <w:b/>
          <w:bCs/>
          <w:u w:val="single"/>
        </w:rPr>
        <w:t>The Company</w:t>
      </w:r>
      <w:r>
        <w:tab/>
      </w:r>
      <w:r w:rsidRPr="005C1E36">
        <w:rPr>
          <w:b/>
          <w:bCs/>
        </w:rPr>
        <w:t>Al Ansari trading Enterprise LLC</w:t>
      </w:r>
      <w:r>
        <w:rPr>
          <w:b/>
        </w:rPr>
        <w:t xml:space="preserve"> is one of the reputed trading companies in The Sultanate of Oman.</w:t>
      </w:r>
      <w:r w:rsidR="007B0DF3">
        <w:rPr>
          <w:b/>
        </w:rPr>
        <w:t xml:space="preserve"> </w:t>
      </w:r>
      <w:proofErr w:type="gramStart"/>
      <w:r w:rsidR="007B0DF3">
        <w:rPr>
          <w:b/>
        </w:rPr>
        <w:t xml:space="preserve">The company deals with Heating and Ventilation </w:t>
      </w:r>
      <w:proofErr w:type="spellStart"/>
      <w:r w:rsidR="007B0DF3">
        <w:rPr>
          <w:b/>
        </w:rPr>
        <w:t>equipments</w:t>
      </w:r>
      <w:proofErr w:type="spellEnd"/>
      <w:r w:rsidR="007B0DF3">
        <w:rPr>
          <w:b/>
        </w:rPr>
        <w:t xml:space="preserve">, Kitchen </w:t>
      </w:r>
      <w:proofErr w:type="spellStart"/>
      <w:r w:rsidR="007B0DF3">
        <w:rPr>
          <w:b/>
        </w:rPr>
        <w:t>equipments</w:t>
      </w:r>
      <w:proofErr w:type="spellEnd"/>
      <w:r w:rsidR="007B0DF3">
        <w:rPr>
          <w:b/>
        </w:rPr>
        <w:t xml:space="preserve">, Swimming pool </w:t>
      </w:r>
      <w:proofErr w:type="spellStart"/>
      <w:r w:rsidR="007B0DF3">
        <w:rPr>
          <w:b/>
        </w:rPr>
        <w:t>equipments</w:t>
      </w:r>
      <w:proofErr w:type="spellEnd"/>
      <w:r w:rsidR="007B0DF3">
        <w:rPr>
          <w:b/>
        </w:rPr>
        <w:t xml:space="preserve">, Water pumps, </w:t>
      </w:r>
      <w:proofErr w:type="spellStart"/>
      <w:r w:rsidR="007B0DF3">
        <w:rPr>
          <w:b/>
        </w:rPr>
        <w:t>Sanitory</w:t>
      </w:r>
      <w:proofErr w:type="spellEnd"/>
      <w:r w:rsidR="007B0DF3">
        <w:rPr>
          <w:b/>
        </w:rPr>
        <w:t xml:space="preserve"> wares and Building materials.</w:t>
      </w:r>
      <w:proofErr w:type="gramEnd"/>
    </w:p>
    <w:p w14:paraId="5F7CB5DC" w14:textId="77777777" w:rsidR="005C1E36" w:rsidRDefault="005C1E36" w:rsidP="005C1E36"/>
    <w:p w14:paraId="4E599216" w14:textId="77777777" w:rsidR="005C1E36" w:rsidRDefault="005C1E36" w:rsidP="005C1E36">
      <w:pPr>
        <w:rPr>
          <w:b/>
          <w:bCs/>
          <w:u w:val="single"/>
        </w:rPr>
      </w:pPr>
      <w:r>
        <w:rPr>
          <w:b/>
          <w:bCs/>
          <w:u w:val="single"/>
        </w:rPr>
        <w:t>Job Responsibility:</w:t>
      </w:r>
    </w:p>
    <w:p w14:paraId="5D4635AD" w14:textId="77777777" w:rsidR="005C1E36" w:rsidRDefault="005D584B" w:rsidP="005C1E36">
      <w:pPr>
        <w:numPr>
          <w:ilvl w:val="0"/>
          <w:numId w:val="3"/>
        </w:numPr>
      </w:pPr>
      <w:r>
        <w:t xml:space="preserve">Sales &amp; </w:t>
      </w:r>
      <w:r w:rsidR="00857351">
        <w:t xml:space="preserve">Marketing of </w:t>
      </w:r>
      <w:r w:rsidR="00BA1952">
        <w:t>ventilation products</w:t>
      </w:r>
      <w:r>
        <w:t xml:space="preserve"> </w:t>
      </w:r>
      <w:r w:rsidR="00BA1952">
        <w:t xml:space="preserve">and drainage products </w:t>
      </w:r>
      <w:r>
        <w:t xml:space="preserve">in </w:t>
      </w:r>
      <w:r w:rsidR="00055C21">
        <w:t xml:space="preserve">The </w:t>
      </w:r>
      <w:r>
        <w:t xml:space="preserve">Sultanate </w:t>
      </w:r>
      <w:r w:rsidR="00313ABD">
        <w:t>of</w:t>
      </w:r>
      <w:r>
        <w:t xml:space="preserve"> Oman</w:t>
      </w:r>
      <w:r w:rsidR="00857351">
        <w:t>.</w:t>
      </w:r>
    </w:p>
    <w:p w14:paraId="698605F6" w14:textId="77777777" w:rsidR="005207CC" w:rsidRDefault="005207CC" w:rsidP="005C1E36">
      <w:pPr>
        <w:numPr>
          <w:ilvl w:val="0"/>
          <w:numId w:val="3"/>
        </w:numPr>
      </w:pPr>
      <w:r>
        <w:t>Experience in handli</w:t>
      </w:r>
      <w:r w:rsidR="005618EB">
        <w:t xml:space="preserve">ng </w:t>
      </w:r>
      <w:proofErr w:type="spellStart"/>
      <w:r w:rsidR="005618EB">
        <w:t>Xpelair</w:t>
      </w:r>
      <w:proofErr w:type="spellEnd"/>
      <w:r w:rsidR="005618EB">
        <w:t xml:space="preserve"> (UK), </w:t>
      </w:r>
      <w:proofErr w:type="spellStart"/>
      <w:r w:rsidR="005618EB">
        <w:t>Sodeca</w:t>
      </w:r>
      <w:proofErr w:type="spellEnd"/>
      <w:r w:rsidR="005618EB">
        <w:t xml:space="preserve"> </w:t>
      </w:r>
      <w:r w:rsidR="00325AB1">
        <w:t xml:space="preserve">(Spain), </w:t>
      </w:r>
      <w:proofErr w:type="spellStart"/>
      <w:r w:rsidR="00325AB1">
        <w:t>Pollrich</w:t>
      </w:r>
      <w:proofErr w:type="spellEnd"/>
      <w:r w:rsidR="00325AB1">
        <w:t xml:space="preserve"> DLK (Germany), </w:t>
      </w:r>
      <w:proofErr w:type="spellStart"/>
      <w:r>
        <w:t>Elta</w:t>
      </w:r>
      <w:proofErr w:type="spellEnd"/>
      <w:r>
        <w:t xml:space="preserve"> (UK) ventilation systems</w:t>
      </w:r>
      <w:r w:rsidR="00787AF8">
        <w:t xml:space="preserve">, </w:t>
      </w:r>
      <w:proofErr w:type="spellStart"/>
      <w:r w:rsidR="005618EB">
        <w:t>Envitec</w:t>
      </w:r>
      <w:proofErr w:type="spellEnd"/>
      <w:r w:rsidR="005618EB">
        <w:t xml:space="preserve"> (USA) ESP &amp; Ecology units</w:t>
      </w:r>
      <w:r w:rsidR="00787AF8">
        <w:t xml:space="preserve"> &amp; Wade (UK) drainage products.</w:t>
      </w:r>
    </w:p>
    <w:p w14:paraId="559F9F95" w14:textId="77777777" w:rsidR="005C1E36" w:rsidRDefault="00842B43" w:rsidP="005C1E36">
      <w:pPr>
        <w:numPr>
          <w:ilvl w:val="0"/>
          <w:numId w:val="3"/>
        </w:numPr>
      </w:pPr>
      <w:r>
        <w:t xml:space="preserve">Design, </w:t>
      </w:r>
      <w:r w:rsidR="006B5230">
        <w:t xml:space="preserve">Selection </w:t>
      </w:r>
      <w:r w:rsidR="005D584B">
        <w:t xml:space="preserve">&amp; Pricing </w:t>
      </w:r>
      <w:r w:rsidR="006B5230">
        <w:t xml:space="preserve">of </w:t>
      </w:r>
      <w:r w:rsidR="00BA1952">
        <w:t>products</w:t>
      </w:r>
      <w:r w:rsidR="006B5230">
        <w:t xml:space="preserve"> as per customer’s requirement.</w:t>
      </w:r>
    </w:p>
    <w:p w14:paraId="67BA0293" w14:textId="77777777" w:rsidR="004C1F5D" w:rsidRDefault="004C1F5D" w:rsidP="005C1E36">
      <w:pPr>
        <w:numPr>
          <w:ilvl w:val="0"/>
          <w:numId w:val="3"/>
        </w:numPr>
      </w:pPr>
      <w:r>
        <w:t>Follow up &amp; closing the deal with co</w:t>
      </w:r>
      <w:r w:rsidR="00992CEA">
        <w:t>ntractors.</w:t>
      </w:r>
    </w:p>
    <w:p w14:paraId="6601AD5F" w14:textId="77777777" w:rsidR="005D584B" w:rsidRDefault="005D584B" w:rsidP="00055C21">
      <w:pPr>
        <w:numPr>
          <w:ilvl w:val="0"/>
          <w:numId w:val="3"/>
        </w:numPr>
      </w:pPr>
      <w:r>
        <w:t>Achieve the business ob</w:t>
      </w:r>
      <w:r w:rsidR="00BA1952">
        <w:t>jective of the department</w:t>
      </w:r>
    </w:p>
    <w:p w14:paraId="69650BE5" w14:textId="77777777" w:rsidR="004C1F5D" w:rsidRDefault="004C1F5D" w:rsidP="005C1E36">
      <w:pPr>
        <w:numPr>
          <w:ilvl w:val="0"/>
          <w:numId w:val="3"/>
        </w:numPr>
      </w:pPr>
      <w:r>
        <w:t>Working with consultants in getting the product specified during tender stage.</w:t>
      </w:r>
    </w:p>
    <w:p w14:paraId="64865018" w14:textId="77777777" w:rsidR="005C1E36" w:rsidRDefault="006B5230" w:rsidP="006B5230">
      <w:pPr>
        <w:numPr>
          <w:ilvl w:val="0"/>
          <w:numId w:val="3"/>
        </w:numPr>
      </w:pPr>
      <w:r>
        <w:t>Ensure customer satisfaction by providing prompt after sales service.</w:t>
      </w:r>
    </w:p>
    <w:p w14:paraId="0FBB84E2" w14:textId="77777777" w:rsidR="005C1E36" w:rsidRDefault="006B5230" w:rsidP="006B5230">
      <w:pPr>
        <w:numPr>
          <w:ilvl w:val="0"/>
          <w:numId w:val="3"/>
        </w:numPr>
      </w:pPr>
      <w:r>
        <w:t>Negotiation and coordination with suppliers for price and prompt delivery of materials.</w:t>
      </w:r>
    </w:p>
    <w:p w14:paraId="27E5959D" w14:textId="77777777" w:rsidR="005C1E36" w:rsidRDefault="006B5230" w:rsidP="006B5230">
      <w:pPr>
        <w:numPr>
          <w:ilvl w:val="0"/>
          <w:numId w:val="3"/>
        </w:numPr>
      </w:pPr>
      <w:r>
        <w:t>Additional re</w:t>
      </w:r>
      <w:r w:rsidR="005D584B">
        <w:t xml:space="preserve">sponsibility of </w:t>
      </w:r>
      <w:r w:rsidR="00367643">
        <w:t>monitoring</w:t>
      </w:r>
      <w:r w:rsidR="00AB6C5C">
        <w:t xml:space="preserve"> sales &amp; </w:t>
      </w:r>
      <w:r w:rsidR="005D584B">
        <w:t>marketing</w:t>
      </w:r>
      <w:r w:rsidR="00AB6C5C">
        <w:t xml:space="preserve"> </w:t>
      </w:r>
      <w:r w:rsidR="00055C21">
        <w:t>of products</w:t>
      </w:r>
      <w:r>
        <w:t xml:space="preserve"> </w:t>
      </w:r>
      <w:r w:rsidR="005D584B">
        <w:t xml:space="preserve">like Water </w:t>
      </w:r>
      <w:r w:rsidR="00055C21">
        <w:t xml:space="preserve">Heaters </w:t>
      </w:r>
      <w:r w:rsidR="009E5317">
        <w:t>(</w:t>
      </w:r>
      <w:proofErr w:type="gramStart"/>
      <w:r w:rsidR="009E5317">
        <w:t>A</w:t>
      </w:r>
      <w:proofErr w:type="gramEnd"/>
      <w:r w:rsidR="005D584B">
        <w:t xml:space="preserve"> O Smith (USA</w:t>
      </w:r>
      <w:r w:rsidR="009E5317">
        <w:t>)</w:t>
      </w:r>
      <w:r w:rsidR="00FF258E">
        <w:t xml:space="preserve"> &amp; </w:t>
      </w:r>
      <w:r w:rsidR="009E5317">
        <w:t>Raised</w:t>
      </w:r>
      <w:r w:rsidR="005D584B">
        <w:t xml:space="preserve"> Access Floors </w:t>
      </w:r>
      <w:r w:rsidR="004C1F5D">
        <w:t>(</w:t>
      </w:r>
      <w:proofErr w:type="spellStart"/>
      <w:r w:rsidR="004C1F5D">
        <w:t>Kingspan</w:t>
      </w:r>
      <w:proofErr w:type="spellEnd"/>
      <w:r w:rsidR="004C1F5D">
        <w:t xml:space="preserve"> </w:t>
      </w:r>
      <w:r w:rsidR="00176424">
        <w:t>(U</w:t>
      </w:r>
      <w:r w:rsidR="004C1F5D">
        <w:t>K</w:t>
      </w:r>
      <w:r w:rsidR="00176424">
        <w:t>)</w:t>
      </w:r>
      <w:r w:rsidR="004C1F5D">
        <w:t>),</w:t>
      </w:r>
      <w:r w:rsidR="00AB6C5C">
        <w:t xml:space="preserve"> </w:t>
      </w:r>
      <w:r w:rsidR="00367643">
        <w:t xml:space="preserve">as and when required </w:t>
      </w:r>
      <w:r w:rsidR="00AB6C5C">
        <w:t>which is</w:t>
      </w:r>
      <w:r w:rsidR="004C1F5D">
        <w:t xml:space="preserve"> </w:t>
      </w:r>
      <w:r w:rsidR="00992CEA">
        <w:t xml:space="preserve">a </w:t>
      </w:r>
      <w:r w:rsidR="004C1F5D">
        <w:t>part of my team</w:t>
      </w:r>
      <w:r w:rsidR="00AB6C5C">
        <w:t>.</w:t>
      </w:r>
    </w:p>
    <w:p w14:paraId="2DA974C3" w14:textId="77777777" w:rsidR="00FB3327" w:rsidRDefault="004C1F5D" w:rsidP="00951409">
      <w:pPr>
        <w:numPr>
          <w:ilvl w:val="0"/>
          <w:numId w:val="3"/>
        </w:numPr>
      </w:pPr>
      <w:r>
        <w:t xml:space="preserve">Monitoring &amp; </w:t>
      </w:r>
      <w:proofErr w:type="spellStart"/>
      <w:r>
        <w:t xml:space="preserve">Co </w:t>
      </w:r>
      <w:r w:rsidR="00055C21">
        <w:t>ordination</w:t>
      </w:r>
      <w:proofErr w:type="spellEnd"/>
      <w:r w:rsidR="00055C21">
        <w:t xml:space="preserve"> with</w:t>
      </w:r>
      <w:r>
        <w:t xml:space="preserve"> Debt collector </w:t>
      </w:r>
      <w:r w:rsidR="008300F5">
        <w:t>to make</w:t>
      </w:r>
      <w:r>
        <w:t xml:space="preserve"> sure that payments are collected on time.</w:t>
      </w:r>
    </w:p>
    <w:p w14:paraId="58F136AD" w14:textId="77777777" w:rsidR="008E3A62" w:rsidRPr="008E3A62" w:rsidRDefault="00951409">
      <w:pPr>
        <w:rPr>
          <w:b/>
          <w:bCs/>
        </w:rPr>
      </w:pPr>
      <w:r>
        <w:rPr>
          <w:b/>
          <w:bCs/>
        </w:rPr>
        <w:t>3</w:t>
      </w:r>
      <w:r w:rsidR="008E3A62" w:rsidRPr="008E3A62">
        <w:rPr>
          <w:b/>
          <w:bCs/>
        </w:rPr>
        <w:t>)</w:t>
      </w:r>
    </w:p>
    <w:p w14:paraId="38CB82E2" w14:textId="77777777" w:rsidR="00983E03" w:rsidRDefault="00983E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Position</w:t>
      </w:r>
      <w:r>
        <w:rPr>
          <w:b/>
          <w:bCs/>
        </w:rPr>
        <w:tab/>
        <w:t>:</w:t>
      </w:r>
      <w:r>
        <w:rPr>
          <w:b/>
          <w:bCs/>
        </w:rPr>
        <w:tab/>
        <w:t>Trainee Engineer (Quality Control)</w:t>
      </w:r>
    </w:p>
    <w:p w14:paraId="7268F17D" w14:textId="77777777" w:rsidR="00983E03" w:rsidRDefault="00983E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Company</w:t>
      </w:r>
      <w:r>
        <w:rPr>
          <w:b/>
          <w:bCs/>
        </w:rPr>
        <w:tab/>
        <w:t>:</w:t>
      </w:r>
      <w:r>
        <w:rPr>
          <w:b/>
          <w:bCs/>
        </w:rPr>
        <w:tab/>
        <w:t xml:space="preserve">CRP (India) </w:t>
      </w:r>
      <w:proofErr w:type="spellStart"/>
      <w:r>
        <w:rPr>
          <w:b/>
          <w:bCs/>
        </w:rPr>
        <w:t>Pvt</w:t>
      </w:r>
      <w:proofErr w:type="spellEnd"/>
      <w:r>
        <w:rPr>
          <w:b/>
          <w:bCs/>
        </w:rPr>
        <w:t xml:space="preserve"> Ltd., Chennai</w:t>
      </w:r>
    </w:p>
    <w:p w14:paraId="3F053D00" w14:textId="77777777" w:rsidR="00983E03" w:rsidRDefault="00983E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Department</w:t>
      </w:r>
      <w:r>
        <w:rPr>
          <w:b/>
          <w:bCs/>
        </w:rPr>
        <w:tab/>
        <w:t>:</w:t>
      </w:r>
      <w:r>
        <w:rPr>
          <w:b/>
          <w:bCs/>
        </w:rPr>
        <w:tab/>
        <w:t>Quality Control</w:t>
      </w:r>
      <w:r>
        <w:rPr>
          <w:b/>
          <w:bCs/>
        </w:rPr>
        <w:tab/>
      </w:r>
    </w:p>
    <w:p w14:paraId="4701F4C1" w14:textId="77777777" w:rsidR="00983E03" w:rsidRDefault="00983E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Duration</w:t>
      </w:r>
      <w:r>
        <w:rPr>
          <w:b/>
          <w:bCs/>
        </w:rPr>
        <w:tab/>
        <w:t>:</w:t>
      </w:r>
      <w:r>
        <w:rPr>
          <w:b/>
          <w:bCs/>
        </w:rPr>
        <w:tab/>
        <w:t>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August 200</w:t>
      </w:r>
      <w:r w:rsidR="00FE306F">
        <w:rPr>
          <w:b/>
          <w:bCs/>
        </w:rPr>
        <w:t>2</w:t>
      </w:r>
      <w:r>
        <w:rPr>
          <w:b/>
          <w:bCs/>
        </w:rPr>
        <w:t xml:space="preserve"> to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August 2004</w:t>
      </w:r>
    </w:p>
    <w:p w14:paraId="31175C18" w14:textId="77777777" w:rsidR="00FB3327" w:rsidRPr="001953FA" w:rsidRDefault="00983E03" w:rsidP="001953FA">
      <w:pPr>
        <w:ind w:left="2880" w:hanging="2160"/>
        <w:rPr>
          <w:b/>
        </w:rPr>
      </w:pPr>
      <w:r>
        <w:rPr>
          <w:b/>
          <w:bCs/>
          <w:u w:val="single"/>
        </w:rPr>
        <w:t>The Company</w:t>
      </w:r>
      <w:r>
        <w:tab/>
      </w:r>
      <w:r>
        <w:rPr>
          <w:b/>
        </w:rPr>
        <w:t xml:space="preserve">CRP (India)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Ltd. is a Pressure Die Casting unit manufacturing </w:t>
      </w:r>
      <w:r>
        <w:rPr>
          <w:b/>
          <w:lang w:val="en-GB"/>
        </w:rPr>
        <w:t>Aluminium Automobile component castings</w:t>
      </w:r>
      <w:r>
        <w:rPr>
          <w:b/>
        </w:rPr>
        <w:t xml:space="preserve">. </w:t>
      </w:r>
    </w:p>
    <w:p w14:paraId="6834BF3C" w14:textId="77777777" w:rsidR="00983E03" w:rsidRDefault="00983E03">
      <w:pPr>
        <w:rPr>
          <w:b/>
          <w:bCs/>
          <w:u w:val="single"/>
        </w:rPr>
      </w:pPr>
      <w:r>
        <w:rPr>
          <w:b/>
          <w:bCs/>
          <w:u w:val="single"/>
        </w:rPr>
        <w:t>Job Responsibility:</w:t>
      </w:r>
    </w:p>
    <w:p w14:paraId="4A995BAE" w14:textId="77777777" w:rsidR="00983E03" w:rsidRDefault="00983E03">
      <w:pPr>
        <w:numPr>
          <w:ilvl w:val="0"/>
          <w:numId w:val="3"/>
        </w:numPr>
      </w:pPr>
      <w:r>
        <w:t>Incoming inspection of raw materials.</w:t>
      </w:r>
    </w:p>
    <w:p w14:paraId="785EF7DA" w14:textId="77777777" w:rsidR="00983E03" w:rsidRDefault="00983E03">
      <w:pPr>
        <w:numPr>
          <w:ilvl w:val="0"/>
          <w:numId w:val="3"/>
        </w:numPr>
      </w:pPr>
      <w:r>
        <w:t>Final inspection of finished products.</w:t>
      </w:r>
    </w:p>
    <w:p w14:paraId="6E5757A2" w14:textId="77777777" w:rsidR="00983E03" w:rsidRDefault="00983E03">
      <w:pPr>
        <w:numPr>
          <w:ilvl w:val="0"/>
          <w:numId w:val="3"/>
        </w:numPr>
      </w:pPr>
      <w:r>
        <w:t>Issuance of Quality Assurance reports.</w:t>
      </w:r>
    </w:p>
    <w:p w14:paraId="27C9E25B" w14:textId="77777777" w:rsidR="00983E03" w:rsidRDefault="00983E03">
      <w:pPr>
        <w:numPr>
          <w:ilvl w:val="0"/>
          <w:numId w:val="3"/>
        </w:numPr>
      </w:pPr>
      <w:r>
        <w:t>Rejection analysis and maintaining rejection charts.</w:t>
      </w:r>
    </w:p>
    <w:p w14:paraId="06FD8452" w14:textId="77777777" w:rsidR="00983E03" w:rsidRDefault="00983E03">
      <w:pPr>
        <w:numPr>
          <w:ilvl w:val="0"/>
          <w:numId w:val="3"/>
        </w:numPr>
      </w:pPr>
      <w:r>
        <w:t>PPM Monitoring and preventive suggestions to production dept.</w:t>
      </w:r>
    </w:p>
    <w:p w14:paraId="46C9E74D" w14:textId="77777777" w:rsidR="00FB3327" w:rsidRDefault="00FB33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83E03" w14:paraId="0CA92BCF" w14:textId="77777777">
        <w:tc>
          <w:tcPr>
            <w:tcW w:w="9576" w:type="dxa"/>
          </w:tcPr>
          <w:p w14:paraId="4ABB4093" w14:textId="77777777" w:rsidR="00983E03" w:rsidRDefault="00983E03">
            <w:pPr>
              <w:pStyle w:val="Heading2"/>
            </w:pPr>
            <w:r>
              <w:t xml:space="preserve">COMPUTER LITERACY </w:t>
            </w:r>
          </w:p>
        </w:tc>
      </w:tr>
    </w:tbl>
    <w:p w14:paraId="510266F6" w14:textId="77777777" w:rsidR="00983E03" w:rsidRDefault="00983E03"/>
    <w:p w14:paraId="6434BF23" w14:textId="6386618F" w:rsidR="00983E03" w:rsidRDefault="00983E03" w:rsidP="00435F45">
      <w:pPr>
        <w:rPr>
          <w:b/>
          <w:bCs/>
        </w:rPr>
      </w:pPr>
    </w:p>
    <w:p w14:paraId="56957E66" w14:textId="77777777" w:rsidR="00983E03" w:rsidRPr="00435F45" w:rsidRDefault="00983E03">
      <w:pPr>
        <w:numPr>
          <w:ilvl w:val="0"/>
          <w:numId w:val="4"/>
        </w:numPr>
      </w:pPr>
      <w:r>
        <w:rPr>
          <w:b/>
          <w:bCs/>
        </w:rPr>
        <w:t>Working experience in Software Packages like MS Word, MS Excel, MS Power Point.</w:t>
      </w:r>
    </w:p>
    <w:p w14:paraId="35599679" w14:textId="10E654EF" w:rsidR="00435F45" w:rsidRDefault="00435F45">
      <w:pPr>
        <w:numPr>
          <w:ilvl w:val="0"/>
          <w:numId w:val="4"/>
        </w:numPr>
      </w:pPr>
      <w:r>
        <w:rPr>
          <w:b/>
          <w:bCs/>
        </w:rPr>
        <w:lastRenderedPageBreak/>
        <w:t xml:space="preserve">Working experience in product selection software and </w:t>
      </w:r>
      <w:r w:rsidR="00FD0404">
        <w:rPr>
          <w:b/>
          <w:bCs/>
        </w:rPr>
        <w:t>ORION ERP software.</w:t>
      </w:r>
    </w:p>
    <w:p w14:paraId="401F0358" w14:textId="77777777" w:rsidR="00FB3327" w:rsidRDefault="00FB33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83E03" w14:paraId="4AFD7D14" w14:textId="77777777">
        <w:tc>
          <w:tcPr>
            <w:tcW w:w="9576" w:type="dxa"/>
          </w:tcPr>
          <w:p w14:paraId="00D01D37" w14:textId="77777777" w:rsidR="00983E03" w:rsidRDefault="00983E03">
            <w:pPr>
              <w:pStyle w:val="Heading2"/>
            </w:pPr>
            <w:r>
              <w:t>ACADEMIC QUALIFICATIONS</w:t>
            </w:r>
          </w:p>
        </w:tc>
      </w:tr>
    </w:tbl>
    <w:p w14:paraId="79B447A6" w14:textId="77777777" w:rsidR="00983E03" w:rsidRDefault="00983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3668"/>
        <w:gridCol w:w="1120"/>
        <w:gridCol w:w="2032"/>
      </w:tblGrid>
      <w:tr w:rsidR="00951409" w14:paraId="1A1F5ABD" w14:textId="77777777" w:rsidTr="00951409">
        <w:tc>
          <w:tcPr>
            <w:tcW w:w="2394" w:type="dxa"/>
          </w:tcPr>
          <w:p w14:paraId="142D9961" w14:textId="77777777" w:rsidR="00983E03" w:rsidRDefault="00983E03">
            <w:pPr>
              <w:jc w:val="center"/>
            </w:pPr>
            <w:r>
              <w:t>Course Details</w:t>
            </w:r>
          </w:p>
        </w:tc>
        <w:tc>
          <w:tcPr>
            <w:tcW w:w="3668" w:type="dxa"/>
          </w:tcPr>
          <w:p w14:paraId="3461CB45" w14:textId="77777777" w:rsidR="00983E03" w:rsidRDefault="00983E03">
            <w:pPr>
              <w:jc w:val="center"/>
            </w:pPr>
            <w:r>
              <w:t>Institution</w:t>
            </w:r>
          </w:p>
        </w:tc>
        <w:tc>
          <w:tcPr>
            <w:tcW w:w="1120" w:type="dxa"/>
          </w:tcPr>
          <w:p w14:paraId="26BFF647" w14:textId="77777777" w:rsidR="00983E03" w:rsidRDefault="00983E03">
            <w:pPr>
              <w:jc w:val="center"/>
            </w:pPr>
            <w:r>
              <w:t>Year of Passing</w:t>
            </w:r>
          </w:p>
        </w:tc>
        <w:tc>
          <w:tcPr>
            <w:tcW w:w="2032" w:type="dxa"/>
          </w:tcPr>
          <w:p w14:paraId="2D57BDF6" w14:textId="77777777" w:rsidR="00983E03" w:rsidRDefault="00983E03">
            <w:pPr>
              <w:jc w:val="center"/>
            </w:pPr>
            <w:r>
              <w:t>Class Obtained</w:t>
            </w:r>
          </w:p>
        </w:tc>
      </w:tr>
      <w:tr w:rsidR="00951409" w14:paraId="55ACB225" w14:textId="77777777" w:rsidTr="00951409">
        <w:tc>
          <w:tcPr>
            <w:tcW w:w="2394" w:type="dxa"/>
            <w:vAlign w:val="center"/>
          </w:tcPr>
          <w:p w14:paraId="3FE8CC5E" w14:textId="77777777" w:rsidR="00983E03" w:rsidRDefault="00787AF8">
            <w:pPr>
              <w:jc w:val="center"/>
            </w:pPr>
            <w:proofErr w:type="spellStart"/>
            <w:r>
              <w:t>Bachelors</w:t>
            </w:r>
            <w:proofErr w:type="spellEnd"/>
            <w:r w:rsidR="00E62913">
              <w:t xml:space="preserve"> </w:t>
            </w:r>
            <w:r w:rsidR="00F2473C">
              <w:t xml:space="preserve">Degree </w:t>
            </w:r>
            <w:r w:rsidR="00E62913">
              <w:t>in Technology</w:t>
            </w:r>
            <w:r w:rsidR="00983E03">
              <w:t xml:space="preserve"> (Mech. </w:t>
            </w:r>
            <w:proofErr w:type="spellStart"/>
            <w:r w:rsidR="00983E03">
              <w:t>Engg</w:t>
            </w:r>
            <w:proofErr w:type="spellEnd"/>
            <w:r w:rsidR="00983E03">
              <w:t>.)</w:t>
            </w:r>
          </w:p>
        </w:tc>
        <w:tc>
          <w:tcPr>
            <w:tcW w:w="3668" w:type="dxa"/>
          </w:tcPr>
          <w:p w14:paraId="60F50578" w14:textId="77777777" w:rsidR="00983E03" w:rsidRDefault="00983E03">
            <w:pPr>
              <w:jc w:val="center"/>
            </w:pPr>
            <w:r>
              <w:t xml:space="preserve">M.E.S College of </w:t>
            </w:r>
            <w:proofErr w:type="spellStart"/>
            <w:r>
              <w:t>Engg</w:t>
            </w:r>
            <w:proofErr w:type="spellEnd"/>
            <w:r>
              <w:t xml:space="preserve">, </w:t>
            </w:r>
            <w:proofErr w:type="spellStart"/>
            <w:r>
              <w:t>Kuttippuram</w:t>
            </w:r>
            <w:proofErr w:type="spellEnd"/>
            <w:r>
              <w:t>.</w:t>
            </w:r>
          </w:p>
          <w:p w14:paraId="32DFA5D6" w14:textId="77777777" w:rsidR="00983E03" w:rsidRDefault="00983E03">
            <w:pPr>
              <w:jc w:val="center"/>
            </w:pPr>
            <w:r>
              <w:t>University of Calicut</w:t>
            </w:r>
            <w:r w:rsidR="00787AF8">
              <w:t>, INDIA</w:t>
            </w:r>
          </w:p>
        </w:tc>
        <w:tc>
          <w:tcPr>
            <w:tcW w:w="1120" w:type="dxa"/>
            <w:vAlign w:val="center"/>
          </w:tcPr>
          <w:p w14:paraId="48E9C308" w14:textId="77777777" w:rsidR="00983E03" w:rsidRDefault="00983E03">
            <w:pPr>
              <w:jc w:val="center"/>
            </w:pPr>
            <w:r>
              <w:t>2002</w:t>
            </w:r>
          </w:p>
        </w:tc>
        <w:tc>
          <w:tcPr>
            <w:tcW w:w="2032" w:type="dxa"/>
            <w:vAlign w:val="center"/>
          </w:tcPr>
          <w:p w14:paraId="4AEBDDE7" w14:textId="77777777" w:rsidR="00983E03" w:rsidRDefault="00983E03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951409" w14:paraId="624B1D12" w14:textId="77777777" w:rsidTr="00951409">
        <w:tc>
          <w:tcPr>
            <w:tcW w:w="2394" w:type="dxa"/>
            <w:vAlign w:val="center"/>
          </w:tcPr>
          <w:p w14:paraId="5D3B1D5E" w14:textId="77777777" w:rsidR="00983E03" w:rsidRDefault="00983E03">
            <w:pPr>
              <w:jc w:val="center"/>
            </w:pPr>
            <w:r>
              <w:t>Pre – Degree</w:t>
            </w:r>
          </w:p>
        </w:tc>
        <w:tc>
          <w:tcPr>
            <w:tcW w:w="3668" w:type="dxa"/>
          </w:tcPr>
          <w:p w14:paraId="3FE27684" w14:textId="77777777" w:rsidR="00983E03" w:rsidRDefault="00983E03">
            <w:pPr>
              <w:jc w:val="center"/>
            </w:pPr>
            <w:proofErr w:type="spellStart"/>
            <w:r>
              <w:t>Farook</w:t>
            </w:r>
            <w:proofErr w:type="spellEnd"/>
            <w:r>
              <w:t xml:space="preserve"> College, Calicut.</w:t>
            </w:r>
          </w:p>
          <w:p w14:paraId="6DE977D9" w14:textId="77777777" w:rsidR="00983E03" w:rsidRDefault="00983E03">
            <w:pPr>
              <w:jc w:val="center"/>
            </w:pPr>
            <w:r>
              <w:t>University of Calicut</w:t>
            </w:r>
          </w:p>
        </w:tc>
        <w:tc>
          <w:tcPr>
            <w:tcW w:w="1120" w:type="dxa"/>
            <w:vAlign w:val="center"/>
          </w:tcPr>
          <w:p w14:paraId="30A7AE21" w14:textId="77777777" w:rsidR="00983E03" w:rsidRDefault="00983E03">
            <w:pPr>
              <w:jc w:val="center"/>
            </w:pPr>
            <w:r>
              <w:t>1997</w:t>
            </w:r>
          </w:p>
        </w:tc>
        <w:tc>
          <w:tcPr>
            <w:tcW w:w="2032" w:type="dxa"/>
            <w:vAlign w:val="center"/>
          </w:tcPr>
          <w:p w14:paraId="2BCFE9DA" w14:textId="77777777" w:rsidR="00983E03" w:rsidRDefault="00983E03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951409" w14:paraId="7DD34485" w14:textId="77777777" w:rsidTr="00951409">
        <w:tc>
          <w:tcPr>
            <w:tcW w:w="2394" w:type="dxa"/>
            <w:vAlign w:val="center"/>
          </w:tcPr>
          <w:p w14:paraId="76A72350" w14:textId="77777777" w:rsidR="00983E03" w:rsidRDefault="00983E03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668" w:type="dxa"/>
          </w:tcPr>
          <w:p w14:paraId="0502A3DC" w14:textId="77777777" w:rsidR="00983E03" w:rsidRDefault="00983E03">
            <w:pPr>
              <w:jc w:val="center"/>
            </w:pPr>
            <w:proofErr w:type="spellStart"/>
            <w:r>
              <w:t>Ansar</w:t>
            </w:r>
            <w:proofErr w:type="spellEnd"/>
            <w:r>
              <w:t xml:space="preserve"> English School, </w:t>
            </w:r>
            <w:proofErr w:type="spellStart"/>
            <w:r>
              <w:t>Perumpilavu</w:t>
            </w:r>
            <w:proofErr w:type="spellEnd"/>
          </w:p>
        </w:tc>
        <w:tc>
          <w:tcPr>
            <w:tcW w:w="1120" w:type="dxa"/>
            <w:vAlign w:val="center"/>
          </w:tcPr>
          <w:p w14:paraId="5154E2B2" w14:textId="77777777" w:rsidR="00983E03" w:rsidRDefault="00983E03">
            <w:pPr>
              <w:jc w:val="center"/>
            </w:pPr>
            <w:r>
              <w:t>1995</w:t>
            </w:r>
          </w:p>
        </w:tc>
        <w:tc>
          <w:tcPr>
            <w:tcW w:w="2032" w:type="dxa"/>
            <w:vAlign w:val="center"/>
          </w:tcPr>
          <w:p w14:paraId="4089B436" w14:textId="77777777" w:rsidR="00983E03" w:rsidRDefault="00983E03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</w:tbl>
    <w:p w14:paraId="6821810F" w14:textId="77777777" w:rsidR="00FB3327" w:rsidRDefault="00FB3327"/>
    <w:p w14:paraId="686104D2" w14:textId="77777777" w:rsidR="00633922" w:rsidRDefault="00633922" w:rsidP="0063392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83E03" w14:paraId="245CCDC4" w14:textId="77777777">
        <w:tc>
          <w:tcPr>
            <w:tcW w:w="9576" w:type="dxa"/>
          </w:tcPr>
          <w:p w14:paraId="6D02ED77" w14:textId="6DAA6BAC" w:rsidR="00983E03" w:rsidRDefault="00983E03" w:rsidP="005E3C41">
            <w:pPr>
              <w:pStyle w:val="Heading2"/>
            </w:pPr>
            <w:bookmarkStart w:id="0" w:name="_GoBack"/>
            <w:bookmarkEnd w:id="0"/>
          </w:p>
        </w:tc>
      </w:tr>
    </w:tbl>
    <w:p w14:paraId="174EA276" w14:textId="77777777" w:rsidR="00983E03" w:rsidRDefault="00983E03"/>
    <w:p w14:paraId="6706F5FC" w14:textId="77777777" w:rsidR="00992CEA" w:rsidRDefault="00992CEA" w:rsidP="001A4EAC"/>
    <w:p w14:paraId="1117B145" w14:textId="77777777" w:rsidR="00992CEA" w:rsidRDefault="00992CEA" w:rsidP="001A4EAC"/>
    <w:sectPr w:rsidR="00992C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274C7" w14:textId="77777777" w:rsidR="0070467B" w:rsidRDefault="0070467B" w:rsidP="001953FA">
      <w:r>
        <w:separator/>
      </w:r>
    </w:p>
  </w:endnote>
  <w:endnote w:type="continuationSeparator" w:id="0">
    <w:p w14:paraId="55BC5DFA" w14:textId="77777777" w:rsidR="0070467B" w:rsidRDefault="0070467B" w:rsidP="0019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768A8" w14:textId="77777777" w:rsidR="0070467B" w:rsidRDefault="0070467B" w:rsidP="001953FA">
      <w:r>
        <w:separator/>
      </w:r>
    </w:p>
  </w:footnote>
  <w:footnote w:type="continuationSeparator" w:id="0">
    <w:p w14:paraId="4D4C9860" w14:textId="77777777" w:rsidR="0070467B" w:rsidRDefault="0070467B" w:rsidP="0019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CAD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836B9"/>
    <w:multiLevelType w:val="hybridMultilevel"/>
    <w:tmpl w:val="2BA22F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4138A"/>
    <w:multiLevelType w:val="hybridMultilevel"/>
    <w:tmpl w:val="761C74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90E7F"/>
    <w:multiLevelType w:val="hybridMultilevel"/>
    <w:tmpl w:val="7F7E6B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C0D53"/>
    <w:multiLevelType w:val="hybridMultilevel"/>
    <w:tmpl w:val="C096D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B6DEF"/>
    <w:multiLevelType w:val="hybridMultilevel"/>
    <w:tmpl w:val="5F4C6A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1"/>
    <w:rsid w:val="000458AC"/>
    <w:rsid w:val="00054788"/>
    <w:rsid w:val="00055C21"/>
    <w:rsid w:val="0009013F"/>
    <w:rsid w:val="000A0F89"/>
    <w:rsid w:val="00176424"/>
    <w:rsid w:val="001953FA"/>
    <w:rsid w:val="001A1AB0"/>
    <w:rsid w:val="001A2566"/>
    <w:rsid w:val="001A4EAC"/>
    <w:rsid w:val="001F4A4A"/>
    <w:rsid w:val="00313ABD"/>
    <w:rsid w:val="00325AB1"/>
    <w:rsid w:val="00367643"/>
    <w:rsid w:val="003749A3"/>
    <w:rsid w:val="00385E66"/>
    <w:rsid w:val="003C54A9"/>
    <w:rsid w:val="003F5C6B"/>
    <w:rsid w:val="00435F45"/>
    <w:rsid w:val="00457843"/>
    <w:rsid w:val="004C1F5D"/>
    <w:rsid w:val="004C7D8D"/>
    <w:rsid w:val="005207CC"/>
    <w:rsid w:val="00533CB2"/>
    <w:rsid w:val="00542C62"/>
    <w:rsid w:val="005618EB"/>
    <w:rsid w:val="0056443E"/>
    <w:rsid w:val="00592610"/>
    <w:rsid w:val="005C1E36"/>
    <w:rsid w:val="005D584B"/>
    <w:rsid w:val="005E3C41"/>
    <w:rsid w:val="00617814"/>
    <w:rsid w:val="00633922"/>
    <w:rsid w:val="00660654"/>
    <w:rsid w:val="00661451"/>
    <w:rsid w:val="0066340C"/>
    <w:rsid w:val="006B5230"/>
    <w:rsid w:val="0070467B"/>
    <w:rsid w:val="0070620C"/>
    <w:rsid w:val="00787AF8"/>
    <w:rsid w:val="007938A1"/>
    <w:rsid w:val="007B0DF3"/>
    <w:rsid w:val="007B21D7"/>
    <w:rsid w:val="008300F5"/>
    <w:rsid w:val="00842B43"/>
    <w:rsid w:val="008518FD"/>
    <w:rsid w:val="00857351"/>
    <w:rsid w:val="00866CA0"/>
    <w:rsid w:val="008A0B51"/>
    <w:rsid w:val="008E3A62"/>
    <w:rsid w:val="008F01CB"/>
    <w:rsid w:val="00916CAE"/>
    <w:rsid w:val="0094719C"/>
    <w:rsid w:val="00951409"/>
    <w:rsid w:val="00983E03"/>
    <w:rsid w:val="00992CEA"/>
    <w:rsid w:val="009A1F94"/>
    <w:rsid w:val="009E5317"/>
    <w:rsid w:val="00A17436"/>
    <w:rsid w:val="00AB6C5C"/>
    <w:rsid w:val="00BA1952"/>
    <w:rsid w:val="00C84C27"/>
    <w:rsid w:val="00C921E1"/>
    <w:rsid w:val="00CB1FED"/>
    <w:rsid w:val="00CC36B3"/>
    <w:rsid w:val="00CD221A"/>
    <w:rsid w:val="00CE783F"/>
    <w:rsid w:val="00D760E7"/>
    <w:rsid w:val="00DA073F"/>
    <w:rsid w:val="00DA6422"/>
    <w:rsid w:val="00E20F72"/>
    <w:rsid w:val="00E419F5"/>
    <w:rsid w:val="00E62913"/>
    <w:rsid w:val="00E904D0"/>
    <w:rsid w:val="00EB11F8"/>
    <w:rsid w:val="00F2473C"/>
    <w:rsid w:val="00F32125"/>
    <w:rsid w:val="00F35F7E"/>
    <w:rsid w:val="00F56D0C"/>
    <w:rsid w:val="00F70BFD"/>
    <w:rsid w:val="00FB3327"/>
    <w:rsid w:val="00FD0404"/>
    <w:rsid w:val="00FE306F"/>
    <w:rsid w:val="00FF258E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1F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41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Style3">
    <w:name w:val="Style3"/>
    <w:basedOn w:val="BodyText3"/>
    <w:pPr>
      <w:tabs>
        <w:tab w:val="left" w:pos="180"/>
        <w:tab w:val="left" w:pos="3780"/>
      </w:tabs>
      <w:spacing w:before="60" w:after="0"/>
      <w:ind w:left="180" w:firstLine="19"/>
      <w:jc w:val="both"/>
    </w:pPr>
    <w:rPr>
      <w:sz w:val="26"/>
      <w:szCs w:val="2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ind w:left="2160" w:hanging="1440"/>
    </w:pPr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Header">
    <w:name w:val="header"/>
    <w:basedOn w:val="Normal"/>
    <w:link w:val="HeaderChar"/>
    <w:rsid w:val="001953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53FA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1953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53F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E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C4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41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Style3">
    <w:name w:val="Style3"/>
    <w:basedOn w:val="BodyText3"/>
    <w:pPr>
      <w:tabs>
        <w:tab w:val="left" w:pos="180"/>
        <w:tab w:val="left" w:pos="3780"/>
      </w:tabs>
      <w:spacing w:before="60" w:after="0"/>
      <w:ind w:left="180" w:firstLine="19"/>
      <w:jc w:val="both"/>
    </w:pPr>
    <w:rPr>
      <w:sz w:val="26"/>
      <w:szCs w:val="2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ind w:left="2160" w:hanging="1440"/>
    </w:pPr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Header">
    <w:name w:val="header"/>
    <w:basedOn w:val="Normal"/>
    <w:link w:val="HeaderChar"/>
    <w:rsid w:val="001953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53FA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1953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53F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E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C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eeb.3592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HASEEB</vt:lpstr>
    </vt:vector>
  </TitlesOfParts>
  <Company>Home</Company>
  <LinksUpToDate>false</LinksUpToDate>
  <CharactersWithSpaces>4102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mailto:haseebkv@gmail.com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mailto:haseebkv@gmail.com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HASEEB</dc:title>
  <dc:subject/>
  <dc:creator>Fidah</dc:creator>
  <cp:keywords/>
  <cp:lastModifiedBy>602HRDESK</cp:lastModifiedBy>
  <cp:revision>9</cp:revision>
  <cp:lastPrinted>2017-03-01T12:52:00Z</cp:lastPrinted>
  <dcterms:created xsi:type="dcterms:W3CDTF">2017-03-01T13:14:00Z</dcterms:created>
  <dcterms:modified xsi:type="dcterms:W3CDTF">2017-05-23T10:01:00Z</dcterms:modified>
</cp:coreProperties>
</file>