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92DC" w14:textId="77777777" w:rsidR="00DD1AAA" w:rsidRPr="00E461F7" w:rsidRDefault="00DD1AAA" w:rsidP="00DD1AAA">
      <w:pPr>
        <w:pStyle w:val="Heading1"/>
        <w:ind w:left="3600" w:firstLine="720"/>
        <w:rPr>
          <w:rFonts w:ascii="Times New Roman" w:hAnsi="Times New Roman" w:cs="Times New Roman"/>
          <w:sz w:val="28"/>
          <w:szCs w:val="28"/>
          <w:u w:val="single"/>
        </w:rPr>
      </w:pPr>
      <w:r w:rsidRPr="00E461F7">
        <w:rPr>
          <w:rFonts w:ascii="Times New Roman" w:hAnsi="Times New Roman" w:cs="Times New Roman"/>
          <w:sz w:val="28"/>
          <w:szCs w:val="28"/>
          <w:u w:val="single"/>
        </w:rPr>
        <w:t xml:space="preserve">COVER LETTER </w:t>
      </w:r>
    </w:p>
    <w:p w14:paraId="70BCD7A3" w14:textId="31B1A810" w:rsidR="00DD1AAA" w:rsidRPr="00E461F7" w:rsidRDefault="0037447F" w:rsidP="00DD1AAA">
      <w:pPr>
        <w:pStyle w:val="Heading2"/>
        <w:rPr>
          <w:i w:val="0"/>
          <w:iCs w:val="0"/>
          <w:sz w:val="24"/>
          <w:szCs w:val="24"/>
        </w:rPr>
      </w:pPr>
      <w:proofErr w:type="spellStart"/>
      <w:r>
        <w:rPr>
          <w:i w:val="0"/>
          <w:iCs w:val="0"/>
          <w:sz w:val="24"/>
          <w:szCs w:val="24"/>
        </w:rPr>
        <w:t>Murugan</w:t>
      </w:r>
      <w:proofErr w:type="spellEnd"/>
    </w:p>
    <w:p w14:paraId="44748CE1" w14:textId="0211977E" w:rsidR="00DD1AAA" w:rsidRDefault="00DD1AAA" w:rsidP="005802A2">
      <w:r w:rsidRPr="00E461F7">
        <w:rPr>
          <w:sz w:val="20"/>
          <w:szCs w:val="20"/>
        </w:rPr>
        <w:t xml:space="preserve">Email: </w:t>
      </w:r>
      <w:r w:rsidR="0037447F">
        <w:rPr>
          <w:sz w:val="20"/>
          <w:szCs w:val="20"/>
        </w:rPr>
        <w:t xml:space="preserve"> </w:t>
      </w:r>
      <w:hyperlink r:id="rId9" w:history="1">
        <w:r w:rsidR="0037447F" w:rsidRPr="004C13C2">
          <w:rPr>
            <w:rStyle w:val="Hyperlink"/>
            <w:sz w:val="20"/>
            <w:szCs w:val="20"/>
          </w:rPr>
          <w:t>murugan.368684@2freemail.com</w:t>
        </w:r>
      </w:hyperlink>
      <w:r w:rsidR="0037447F">
        <w:rPr>
          <w:sz w:val="20"/>
          <w:szCs w:val="20"/>
        </w:rPr>
        <w:t xml:space="preserve"> </w:t>
      </w:r>
    </w:p>
    <w:p w14:paraId="4C154374" w14:textId="3A07BF13" w:rsidR="00C304E1" w:rsidRPr="00E461F7" w:rsidRDefault="00C304E1" w:rsidP="005802A2">
      <w:pPr>
        <w:rPr>
          <w:sz w:val="20"/>
          <w:szCs w:val="20"/>
          <w:lang w:bidi="ar-QA"/>
        </w:rPr>
      </w:pPr>
    </w:p>
    <w:p w14:paraId="464D7D2A" w14:textId="77777777" w:rsidR="00DD1AAA" w:rsidRPr="00E461F7" w:rsidRDefault="00DD1AAA" w:rsidP="00DD1AAA">
      <w:pPr>
        <w:rPr>
          <w:sz w:val="18"/>
          <w:szCs w:val="18"/>
          <w:lang w:bidi="ar-QA"/>
        </w:rPr>
      </w:pPr>
    </w:p>
    <w:p w14:paraId="25C77D8A" w14:textId="77777777" w:rsidR="00DD1AAA" w:rsidRPr="00E461F7" w:rsidRDefault="00DD1AAA" w:rsidP="00DD1AAA">
      <w:pPr>
        <w:rPr>
          <w:sz w:val="20"/>
          <w:szCs w:val="20"/>
          <w:lang w:bidi="ar-QA"/>
        </w:rPr>
      </w:pPr>
      <w:r w:rsidRPr="00E461F7">
        <w:rPr>
          <w:sz w:val="20"/>
          <w:szCs w:val="20"/>
          <w:lang w:bidi="ar-QA"/>
        </w:rPr>
        <w:t xml:space="preserve">Date: </w:t>
      </w:r>
    </w:p>
    <w:p w14:paraId="7127E355" w14:textId="77777777" w:rsidR="00DD1AAA" w:rsidRPr="00E461F7" w:rsidRDefault="00DD1AAA" w:rsidP="00DD1AAA">
      <w:pPr>
        <w:rPr>
          <w:sz w:val="20"/>
          <w:szCs w:val="20"/>
          <w:lang w:bidi="ar-QA"/>
        </w:rPr>
      </w:pPr>
    </w:p>
    <w:p w14:paraId="224929AB" w14:textId="77777777" w:rsidR="00DD1AAA" w:rsidRPr="00E461F7" w:rsidRDefault="00DD1AAA" w:rsidP="00DD1AAA">
      <w:pPr>
        <w:rPr>
          <w:sz w:val="20"/>
          <w:szCs w:val="20"/>
          <w:lang w:val="en-US" w:bidi="ar-QA"/>
        </w:rPr>
      </w:pPr>
    </w:p>
    <w:p w14:paraId="6BD04D46" w14:textId="77777777" w:rsidR="00DD1AAA" w:rsidRDefault="00DD1AAA" w:rsidP="00DD1AAA">
      <w:pPr>
        <w:rPr>
          <w:i/>
          <w:iCs/>
          <w:sz w:val="20"/>
          <w:szCs w:val="20"/>
          <w:lang w:val="en-US" w:bidi="ar-QA"/>
        </w:rPr>
      </w:pPr>
      <w:r w:rsidRPr="00E461F7">
        <w:rPr>
          <w:rStyle w:val="Heading2Char"/>
          <w:rFonts w:ascii="Times New Roman" w:hAnsi="Times New Roman" w:cs="Times New Roman"/>
          <w:i w:val="0"/>
          <w:iCs w:val="0"/>
          <w:sz w:val="20"/>
          <w:szCs w:val="20"/>
        </w:rPr>
        <w:t>Respected Sir/ Madam</w:t>
      </w:r>
      <w:r w:rsidRPr="00E461F7">
        <w:rPr>
          <w:i/>
          <w:iCs/>
          <w:sz w:val="20"/>
          <w:szCs w:val="20"/>
          <w:lang w:val="en-US" w:bidi="ar-QA"/>
        </w:rPr>
        <w:t>,</w:t>
      </w:r>
    </w:p>
    <w:p w14:paraId="31317390" w14:textId="77777777" w:rsidR="00DD1AAA" w:rsidRPr="00E461F7" w:rsidRDefault="00DD1AAA" w:rsidP="00DD1AAA">
      <w:pPr>
        <w:rPr>
          <w:i/>
          <w:iCs/>
          <w:sz w:val="20"/>
          <w:szCs w:val="20"/>
          <w:lang w:val="en-US" w:bidi="ar-QA"/>
        </w:rPr>
      </w:pPr>
    </w:p>
    <w:p w14:paraId="512B1BFA" w14:textId="77777777" w:rsidR="00DD1AAA" w:rsidRPr="00E461F7" w:rsidRDefault="00DD1AAA" w:rsidP="00DD1AAA">
      <w:pPr>
        <w:rPr>
          <w:sz w:val="20"/>
          <w:szCs w:val="20"/>
          <w:lang w:val="en-US" w:bidi="ar-QA"/>
        </w:rPr>
      </w:pPr>
      <w:r w:rsidRPr="00E461F7">
        <w:rPr>
          <w:i/>
          <w:iCs/>
          <w:sz w:val="20"/>
          <w:szCs w:val="20"/>
          <w:lang w:val="en-US" w:bidi="ar-QA"/>
        </w:rPr>
        <w:tab/>
      </w:r>
      <w:r w:rsidRPr="00E461F7">
        <w:rPr>
          <w:sz w:val="20"/>
          <w:szCs w:val="20"/>
          <w:lang w:val="en-US" w:bidi="ar-QA"/>
        </w:rPr>
        <w:t>I would likely to formally apply for position in your reputed firm. In today’s Customer Service Oriented Service, timely, friendly, proactive approach is sought to enhance future business growth. Customer loyalty is always impacted when you employ the right service professional to represent you when assisting your valued customers.</w:t>
      </w:r>
    </w:p>
    <w:p w14:paraId="7DDD164A" w14:textId="77777777" w:rsidR="00DD1AAA" w:rsidRDefault="00DD1AAA" w:rsidP="00DD1AAA">
      <w:pPr>
        <w:rPr>
          <w:sz w:val="20"/>
          <w:szCs w:val="20"/>
          <w:lang w:val="en-US" w:bidi="ar-QA"/>
        </w:rPr>
      </w:pPr>
    </w:p>
    <w:p w14:paraId="25AD183C" w14:textId="77777777" w:rsidR="00DD1AAA" w:rsidRPr="00E461F7" w:rsidRDefault="00DD1AAA" w:rsidP="00DD1AAA">
      <w:pPr>
        <w:rPr>
          <w:sz w:val="20"/>
          <w:szCs w:val="20"/>
          <w:lang w:val="en-US" w:bidi="ar-QA"/>
        </w:rPr>
      </w:pPr>
    </w:p>
    <w:p w14:paraId="7C87794E" w14:textId="3AA2BC48" w:rsidR="00DD1AAA" w:rsidRPr="00E461F7" w:rsidRDefault="00F60ECF" w:rsidP="00DD1AAA">
      <w:pPr>
        <w:rPr>
          <w:sz w:val="20"/>
          <w:szCs w:val="20"/>
          <w:lang w:val="en-US" w:bidi="ar-QA"/>
        </w:rPr>
      </w:pPr>
      <w:r>
        <w:rPr>
          <w:sz w:val="20"/>
          <w:szCs w:val="20"/>
          <w:lang w:val="en-US" w:bidi="ar-QA"/>
        </w:rPr>
        <w:tab/>
        <w:t xml:space="preserve">My </w:t>
      </w:r>
      <w:r w:rsidR="00E55B34">
        <w:rPr>
          <w:sz w:val="20"/>
          <w:szCs w:val="20"/>
          <w:lang w:val="en-US" w:bidi="ar-QA"/>
        </w:rPr>
        <w:t>7</w:t>
      </w:r>
      <w:r w:rsidR="00C304E1">
        <w:rPr>
          <w:sz w:val="20"/>
          <w:szCs w:val="20"/>
          <w:lang w:val="en-US" w:bidi="ar-QA"/>
        </w:rPr>
        <w:t xml:space="preserve"> </w:t>
      </w:r>
      <w:proofErr w:type="spellStart"/>
      <w:r w:rsidR="00E55B34">
        <w:rPr>
          <w:sz w:val="20"/>
          <w:szCs w:val="20"/>
          <w:lang w:val="en-US" w:bidi="ar-QA"/>
        </w:rPr>
        <w:t>Years</w:t>
      </w:r>
      <w:r w:rsidR="00DD1AAA" w:rsidRPr="00E461F7">
        <w:rPr>
          <w:sz w:val="20"/>
          <w:szCs w:val="20"/>
          <w:lang w:val="en-US" w:bidi="ar-QA"/>
        </w:rPr>
        <w:t xml:space="preserve"> experience</w:t>
      </w:r>
      <w:proofErr w:type="spellEnd"/>
      <w:r w:rsidR="00DD1AAA" w:rsidRPr="00E461F7">
        <w:rPr>
          <w:sz w:val="20"/>
          <w:szCs w:val="20"/>
          <w:lang w:val="en-US" w:bidi="ar-QA"/>
        </w:rPr>
        <w:t xml:space="preserve"> in the service industry has taught me how to meet and exceed each customer’s expectations with service that sells. I have assisted all types of customers in all types of settings.</w:t>
      </w:r>
    </w:p>
    <w:p w14:paraId="7445986C" w14:textId="77777777" w:rsidR="00DD1AAA" w:rsidRDefault="00DD1AAA" w:rsidP="00DD1AAA">
      <w:pPr>
        <w:rPr>
          <w:sz w:val="20"/>
          <w:szCs w:val="20"/>
          <w:lang w:val="en-US" w:bidi="ar-QA"/>
        </w:rPr>
      </w:pPr>
    </w:p>
    <w:p w14:paraId="2CF56770" w14:textId="77777777" w:rsidR="00DD1AAA" w:rsidRPr="00E461F7" w:rsidRDefault="00DD1AAA" w:rsidP="00DD1AAA">
      <w:pPr>
        <w:rPr>
          <w:sz w:val="20"/>
          <w:szCs w:val="20"/>
          <w:lang w:val="en-US" w:bidi="ar-QA"/>
        </w:rPr>
      </w:pPr>
    </w:p>
    <w:p w14:paraId="5D8E056F" w14:textId="77777777" w:rsidR="00DD1AAA" w:rsidRPr="00E461F7" w:rsidRDefault="00DD1AAA" w:rsidP="00DD1AAA">
      <w:pPr>
        <w:rPr>
          <w:sz w:val="20"/>
          <w:szCs w:val="20"/>
          <w:lang w:val="en-US" w:bidi="ar-QA"/>
        </w:rPr>
      </w:pPr>
      <w:r w:rsidRPr="00E461F7">
        <w:rPr>
          <w:sz w:val="20"/>
          <w:szCs w:val="20"/>
          <w:lang w:val="en-US" w:bidi="ar-QA"/>
        </w:rPr>
        <w:tab/>
        <w:t>I have demonstrated ability to work collegially with the team leaders, supervisors, quality analysts, and the trainers. I have been responsible for the benefits communication, employee relations, as well as liaison with the customers.</w:t>
      </w:r>
    </w:p>
    <w:p w14:paraId="2C7353AF" w14:textId="77777777" w:rsidR="00DD1AAA" w:rsidRDefault="00DD1AAA" w:rsidP="00DD1AAA">
      <w:pPr>
        <w:rPr>
          <w:sz w:val="20"/>
          <w:szCs w:val="20"/>
          <w:lang w:val="en-US" w:bidi="ar-QA"/>
        </w:rPr>
      </w:pPr>
      <w:r w:rsidRPr="00E461F7">
        <w:rPr>
          <w:sz w:val="20"/>
          <w:szCs w:val="20"/>
          <w:lang w:val="en-US" w:bidi="ar-QA"/>
        </w:rPr>
        <w:tab/>
      </w:r>
    </w:p>
    <w:p w14:paraId="5F5E2AAD" w14:textId="77777777" w:rsidR="00DD1AAA" w:rsidRPr="00E461F7" w:rsidRDefault="00DD1AAA" w:rsidP="00DD1AAA">
      <w:pPr>
        <w:rPr>
          <w:sz w:val="20"/>
          <w:szCs w:val="20"/>
          <w:lang w:val="en-US" w:bidi="ar-QA"/>
        </w:rPr>
      </w:pPr>
    </w:p>
    <w:p w14:paraId="3A982157" w14:textId="77777777" w:rsidR="00DD1AAA" w:rsidRPr="00E461F7" w:rsidRDefault="00DD1AAA" w:rsidP="00DD1AAA">
      <w:pPr>
        <w:rPr>
          <w:sz w:val="20"/>
          <w:szCs w:val="20"/>
          <w:lang w:val="en-US" w:bidi="ar-QA"/>
        </w:rPr>
      </w:pPr>
      <w:r w:rsidRPr="00E461F7">
        <w:rPr>
          <w:sz w:val="20"/>
          <w:szCs w:val="20"/>
          <w:lang w:val="en-US" w:bidi="ar-QA"/>
        </w:rPr>
        <w:tab/>
        <w:t>I hope that you will find that this brief view, in combination with attached resume, describe a dedicated employee and skills to meet or exceed the requirements of the position. I appreciate your consideration and looking forward to discussing this opportunity for promotion with you at your convenience.</w:t>
      </w:r>
    </w:p>
    <w:p w14:paraId="7943CF0F" w14:textId="77777777" w:rsidR="00DD1AAA" w:rsidRDefault="00DD1AAA" w:rsidP="00DD1AAA">
      <w:pPr>
        <w:rPr>
          <w:sz w:val="20"/>
          <w:szCs w:val="20"/>
          <w:lang w:val="en-US" w:bidi="ar-QA"/>
        </w:rPr>
      </w:pPr>
    </w:p>
    <w:p w14:paraId="396B6517" w14:textId="77777777" w:rsidR="00DD1AAA" w:rsidRDefault="00DD1AAA" w:rsidP="00DD1AAA">
      <w:pPr>
        <w:rPr>
          <w:sz w:val="20"/>
          <w:szCs w:val="20"/>
          <w:lang w:val="en-US" w:bidi="ar-QA"/>
        </w:rPr>
      </w:pPr>
    </w:p>
    <w:p w14:paraId="6811F9E5" w14:textId="77777777" w:rsidR="00DD1AAA" w:rsidRDefault="00DD1AAA" w:rsidP="00DD1AAA">
      <w:pPr>
        <w:rPr>
          <w:sz w:val="20"/>
          <w:szCs w:val="20"/>
          <w:lang w:val="en-US" w:bidi="ar-QA"/>
        </w:rPr>
      </w:pPr>
    </w:p>
    <w:p w14:paraId="14ACBE87" w14:textId="77777777" w:rsidR="00DD1AAA" w:rsidRDefault="00DD1AAA" w:rsidP="00DD1AAA">
      <w:pPr>
        <w:rPr>
          <w:sz w:val="20"/>
          <w:szCs w:val="20"/>
          <w:lang w:val="en-US" w:bidi="ar-QA"/>
        </w:rPr>
      </w:pPr>
    </w:p>
    <w:p w14:paraId="42160FF1" w14:textId="77777777" w:rsidR="00DD1AAA" w:rsidRDefault="00DD1AAA" w:rsidP="00DD1AAA">
      <w:pPr>
        <w:rPr>
          <w:sz w:val="20"/>
          <w:szCs w:val="20"/>
          <w:lang w:val="en-US" w:bidi="ar-QA"/>
        </w:rPr>
      </w:pPr>
    </w:p>
    <w:p w14:paraId="636E74A7" w14:textId="77777777" w:rsidR="00DD1AAA" w:rsidRPr="00E461F7" w:rsidRDefault="00DD1AAA" w:rsidP="00DD1AAA">
      <w:pPr>
        <w:rPr>
          <w:sz w:val="20"/>
          <w:szCs w:val="20"/>
          <w:lang w:val="en-US" w:bidi="ar-QA"/>
        </w:rPr>
      </w:pPr>
    </w:p>
    <w:p w14:paraId="1F7E1E49" w14:textId="77777777" w:rsidR="00DD1AAA" w:rsidRPr="00E461F7" w:rsidRDefault="00DD1AAA" w:rsidP="00DD1AAA">
      <w:pPr>
        <w:rPr>
          <w:sz w:val="20"/>
          <w:szCs w:val="20"/>
          <w:lang w:val="en-US" w:bidi="ar-QA"/>
        </w:rPr>
      </w:pPr>
    </w:p>
    <w:p w14:paraId="445C9469" w14:textId="77777777" w:rsidR="00DD1AAA" w:rsidRPr="00E461F7" w:rsidRDefault="00DD1AAA" w:rsidP="00DD1AAA">
      <w:pPr>
        <w:rPr>
          <w:sz w:val="20"/>
          <w:szCs w:val="20"/>
          <w:lang w:val="en-US" w:bidi="ar-QA"/>
        </w:rPr>
      </w:pPr>
    </w:p>
    <w:p w14:paraId="2EB65B55" w14:textId="77777777" w:rsidR="00DD1AAA" w:rsidRPr="00E461F7" w:rsidRDefault="00DD1AAA" w:rsidP="00DD1AAA">
      <w:pPr>
        <w:rPr>
          <w:sz w:val="20"/>
          <w:szCs w:val="20"/>
          <w:lang w:val="en-US" w:bidi="ar-QA"/>
        </w:rPr>
      </w:pPr>
      <w:r w:rsidRPr="00E461F7">
        <w:rPr>
          <w:sz w:val="20"/>
          <w:szCs w:val="20"/>
          <w:lang w:val="en-US" w:bidi="ar-QA"/>
        </w:rPr>
        <w:t>Best regards,</w:t>
      </w:r>
    </w:p>
    <w:p w14:paraId="24DAA7E5" w14:textId="77777777" w:rsidR="00DD1AAA" w:rsidRPr="00E461F7" w:rsidRDefault="00DD1AAA" w:rsidP="00DD1AAA">
      <w:pPr>
        <w:rPr>
          <w:sz w:val="20"/>
          <w:szCs w:val="20"/>
          <w:lang w:val="en-US" w:bidi="ar-QA"/>
        </w:rPr>
      </w:pPr>
    </w:p>
    <w:p w14:paraId="7367B1C3" w14:textId="77777777" w:rsidR="00DD1AAA" w:rsidRPr="00E461F7" w:rsidRDefault="00DD1AAA" w:rsidP="00DD1AAA">
      <w:pPr>
        <w:rPr>
          <w:sz w:val="20"/>
          <w:szCs w:val="20"/>
          <w:lang w:val="en-US" w:bidi="ar-QA"/>
        </w:rPr>
      </w:pPr>
    </w:p>
    <w:p w14:paraId="6C1B812B" w14:textId="77777777" w:rsidR="00DD1AAA" w:rsidRPr="00E461F7" w:rsidRDefault="00DD1AAA" w:rsidP="00DD1AAA">
      <w:pPr>
        <w:rPr>
          <w:sz w:val="20"/>
          <w:szCs w:val="20"/>
          <w:lang w:val="en-US" w:bidi="ar-QA"/>
        </w:rPr>
      </w:pPr>
    </w:p>
    <w:p w14:paraId="42C0C76F" w14:textId="77777777" w:rsidR="00DD1AAA" w:rsidRDefault="00DD1AAA" w:rsidP="00DD1AAA">
      <w:pPr>
        <w:rPr>
          <w:sz w:val="20"/>
          <w:szCs w:val="20"/>
          <w:lang w:val="en-US" w:bidi="ar-QA"/>
        </w:rPr>
      </w:pPr>
    </w:p>
    <w:p w14:paraId="77ED64B6" w14:textId="77777777" w:rsidR="0037447F" w:rsidRDefault="0037447F" w:rsidP="00DD1AAA">
      <w:pPr>
        <w:rPr>
          <w:sz w:val="20"/>
          <w:szCs w:val="20"/>
          <w:lang w:val="en-US" w:bidi="ar-QA"/>
        </w:rPr>
      </w:pPr>
    </w:p>
    <w:p w14:paraId="693D83D6" w14:textId="77777777" w:rsidR="0037447F" w:rsidRDefault="0037447F" w:rsidP="00DD1AAA">
      <w:pPr>
        <w:rPr>
          <w:sz w:val="20"/>
          <w:szCs w:val="20"/>
          <w:lang w:val="en-US" w:bidi="ar-QA"/>
        </w:rPr>
      </w:pPr>
    </w:p>
    <w:p w14:paraId="77F78653" w14:textId="77777777" w:rsidR="0037447F" w:rsidRDefault="0037447F" w:rsidP="00DD1AAA">
      <w:pPr>
        <w:rPr>
          <w:sz w:val="20"/>
          <w:szCs w:val="20"/>
          <w:lang w:val="en-US" w:bidi="ar-QA"/>
        </w:rPr>
      </w:pPr>
    </w:p>
    <w:p w14:paraId="6DE91955" w14:textId="77777777" w:rsidR="0037447F" w:rsidRDefault="0037447F" w:rsidP="00DD1AAA">
      <w:pPr>
        <w:rPr>
          <w:sz w:val="20"/>
          <w:szCs w:val="20"/>
          <w:lang w:val="en-US" w:bidi="ar-QA"/>
        </w:rPr>
      </w:pPr>
    </w:p>
    <w:p w14:paraId="227DC366" w14:textId="77777777" w:rsidR="0037447F" w:rsidRDefault="0037447F" w:rsidP="00DD1AAA">
      <w:pPr>
        <w:rPr>
          <w:sz w:val="28"/>
          <w:szCs w:val="28"/>
          <w:lang w:val="en-US" w:bidi="ar-QA"/>
        </w:rPr>
      </w:pPr>
    </w:p>
    <w:p w14:paraId="78AFC85C" w14:textId="77777777" w:rsidR="000B36C9" w:rsidRDefault="000B36C9"/>
    <w:p w14:paraId="0AA665DD" w14:textId="77777777" w:rsidR="00DD1AAA" w:rsidRDefault="00DD1AAA"/>
    <w:p w14:paraId="2C9E8D41" w14:textId="77777777" w:rsidR="00DD1AAA" w:rsidRDefault="00DD1AAA"/>
    <w:p w14:paraId="599DB268" w14:textId="77777777" w:rsidR="00DD1AAA" w:rsidRDefault="00DD1AAA"/>
    <w:p w14:paraId="11D217AD" w14:textId="77777777" w:rsidR="00C02FE3" w:rsidRDefault="00C02FE3" w:rsidP="00DD1AAA">
      <w:pPr>
        <w:pStyle w:val="Heading1"/>
        <w:rPr>
          <w:rFonts w:asciiTheme="minorHAnsi" w:hAnsiTheme="minorHAnsi" w:cstheme="minorHAnsi"/>
          <w:sz w:val="18"/>
          <w:szCs w:val="18"/>
          <w:lang w:val="en-US" w:bidi="ar-QA"/>
        </w:rPr>
      </w:pPr>
    </w:p>
    <w:p w14:paraId="43E2FDCC" w14:textId="77777777" w:rsidR="00C02FE3" w:rsidRDefault="00C02FE3" w:rsidP="00DD1AAA">
      <w:pPr>
        <w:pStyle w:val="Heading1"/>
        <w:rPr>
          <w:rFonts w:asciiTheme="minorHAnsi" w:hAnsiTheme="minorHAnsi" w:cstheme="minorHAnsi"/>
          <w:sz w:val="18"/>
          <w:szCs w:val="18"/>
          <w:lang w:val="en-US" w:bidi="ar-QA"/>
        </w:rPr>
      </w:pPr>
    </w:p>
    <w:p w14:paraId="0271355A" w14:textId="77777777" w:rsidR="00C02FE3" w:rsidRDefault="00C51B5C" w:rsidP="00DD1AAA">
      <w:pPr>
        <w:rPr>
          <w:lang w:val="en-US" w:bidi="ar-QA"/>
        </w:rPr>
      </w:pPr>
      <w:r>
        <w:rPr>
          <w:lang w:val="en-US" w:bidi="ar-QA"/>
        </w:rPr>
        <w:t>______________________________________________________________________</w:t>
      </w:r>
    </w:p>
    <w:p w14:paraId="4C1860E9" w14:textId="77777777" w:rsidR="00C02FE3" w:rsidRDefault="00C02FE3" w:rsidP="00DD1AAA">
      <w:pPr>
        <w:rPr>
          <w:lang w:val="en-US" w:bidi="ar-QA"/>
        </w:rPr>
      </w:pPr>
    </w:p>
    <w:p w14:paraId="5E4AB2B9" w14:textId="77777777" w:rsidR="00C02FE3" w:rsidRDefault="00C02FE3" w:rsidP="00DD1AAA">
      <w:pPr>
        <w:rPr>
          <w:lang w:val="en-US" w:bidi="ar-QA"/>
        </w:rPr>
      </w:pPr>
    </w:p>
    <w:p w14:paraId="72B73926" w14:textId="77777777" w:rsidR="00DD1AAA" w:rsidRPr="00441731" w:rsidRDefault="00DD1AAA" w:rsidP="00DD1AAA">
      <w:pPr>
        <w:rPr>
          <w:rFonts w:asciiTheme="minorHAnsi" w:hAnsiTheme="minorHAnsi" w:cstheme="minorHAnsi"/>
          <w:u w:val="single"/>
          <w:lang w:val="en-US" w:bidi="ar-QA"/>
        </w:rPr>
      </w:pPr>
      <w:r w:rsidRPr="00DD1AAA">
        <w:rPr>
          <w:rFonts w:asciiTheme="minorHAnsi" w:hAnsiTheme="minorHAnsi" w:cstheme="minorHAnsi"/>
          <w:b/>
          <w:bCs/>
          <w:kern w:val="32"/>
          <w:u w:val="single"/>
          <w:lang w:val="en-US" w:bidi="ar-QA"/>
        </w:rPr>
        <w:t>CAREER OBJECTIVE:</w:t>
      </w:r>
    </w:p>
    <w:p w14:paraId="7A184DC1" w14:textId="77777777" w:rsidR="00DD1AAA" w:rsidRPr="00304A72" w:rsidRDefault="00DD1AAA" w:rsidP="00DD1AAA">
      <w:pPr>
        <w:ind w:firstLine="720"/>
        <w:rPr>
          <w:rFonts w:ascii="Calibri" w:hAnsi="Calibri" w:cs="Calibri"/>
          <w:sz w:val="18"/>
          <w:szCs w:val="18"/>
          <w:lang w:val="en-US" w:bidi="ar-QA"/>
        </w:rPr>
      </w:pPr>
      <w:r w:rsidRPr="00304A72">
        <w:rPr>
          <w:rFonts w:ascii="Calibri" w:hAnsi="Calibri" w:cs="Calibri"/>
          <w:sz w:val="18"/>
          <w:szCs w:val="18"/>
          <w:lang w:val="en-US" w:bidi="ar-QA"/>
        </w:rPr>
        <w:lastRenderedPageBreak/>
        <w:t>To work in a challenging and dynamic environment, which give me an opportunity to add value to the company &amp; enhance my knowledge &amp; continuous development of upgrading knowledge by execution of vested responsibilities by the organization with loyalty and integrity.</w:t>
      </w:r>
    </w:p>
    <w:p w14:paraId="116BD522" w14:textId="77777777" w:rsidR="00DD1AAA" w:rsidRPr="00441731" w:rsidRDefault="00DD1AAA" w:rsidP="00DD1AAA">
      <w:pPr>
        <w:pStyle w:val="Heading1"/>
        <w:rPr>
          <w:rFonts w:asciiTheme="minorHAnsi" w:hAnsiTheme="minorHAnsi" w:cstheme="minorHAnsi"/>
          <w:sz w:val="24"/>
          <w:szCs w:val="24"/>
          <w:u w:val="single"/>
          <w:lang w:val="en-US" w:bidi="ar-QA"/>
        </w:rPr>
      </w:pPr>
      <w:r w:rsidRPr="00441731">
        <w:rPr>
          <w:rFonts w:asciiTheme="minorHAnsi" w:hAnsiTheme="minorHAnsi" w:cstheme="minorHAnsi"/>
          <w:sz w:val="24"/>
          <w:szCs w:val="24"/>
          <w:u w:val="single"/>
          <w:lang w:val="en-US" w:bidi="ar-QA"/>
        </w:rPr>
        <w:t>KEY SKILLS:</w:t>
      </w:r>
    </w:p>
    <w:p w14:paraId="70DC421B"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Highly motivated, strong work ethics, effective leaders.</w:t>
      </w:r>
    </w:p>
    <w:p w14:paraId="4CE0EDF5"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 xml:space="preserve">Strong analytic &amp; communication skills with the approach and innovative ideas  </w:t>
      </w:r>
    </w:p>
    <w:p w14:paraId="6C15BC6C"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Have an invaluable strength essential to qualify performance on job.</w:t>
      </w:r>
    </w:p>
    <w:p w14:paraId="18EA7512"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Accustomed to working in fast paced environments with the ability to think quickly and successfully handle difficult customers.</w:t>
      </w:r>
    </w:p>
    <w:p w14:paraId="7599F480" w14:textId="6F273039" w:rsidR="00E55B34" w:rsidRDefault="00DD1AAA" w:rsidP="001F5830">
      <w:pPr>
        <w:pStyle w:val="ListParagraph"/>
        <w:numPr>
          <w:ilvl w:val="0"/>
          <w:numId w:val="9"/>
        </w:numPr>
        <w:rPr>
          <w:rFonts w:ascii="Calibri" w:hAnsi="Calibri" w:cs="Calibri"/>
          <w:sz w:val="18"/>
          <w:szCs w:val="18"/>
          <w:lang w:val="en-US" w:bidi="ar-QA"/>
        </w:rPr>
      </w:pPr>
      <w:r w:rsidRPr="00E55B34">
        <w:rPr>
          <w:rFonts w:ascii="Calibri" w:hAnsi="Calibri" w:cs="Calibri"/>
          <w:sz w:val="18"/>
          <w:szCs w:val="18"/>
          <w:lang w:val="en-US" w:bidi="ar-QA"/>
        </w:rPr>
        <w:t>Substantial experience and outstanding</w:t>
      </w:r>
      <w:r w:rsidR="003E3277">
        <w:rPr>
          <w:rFonts w:ascii="Calibri" w:hAnsi="Calibri" w:cs="Calibri"/>
          <w:sz w:val="18"/>
          <w:szCs w:val="18"/>
          <w:lang w:val="en-US" w:bidi="ar-QA"/>
        </w:rPr>
        <w:t xml:space="preserve"> skills as</w:t>
      </w:r>
      <w:r w:rsidR="0031489F">
        <w:rPr>
          <w:rFonts w:ascii="Calibri" w:hAnsi="Calibri" w:cs="Calibri"/>
          <w:sz w:val="18"/>
          <w:szCs w:val="18"/>
          <w:lang w:val="en-US" w:bidi="ar-QA"/>
        </w:rPr>
        <w:t xml:space="preserve"> </w:t>
      </w:r>
      <w:r w:rsidR="00F60ECF" w:rsidRPr="00E55B34">
        <w:rPr>
          <w:rFonts w:ascii="Calibri" w:hAnsi="Calibri" w:cs="Calibri"/>
          <w:b/>
          <w:bCs/>
          <w:sz w:val="18"/>
          <w:szCs w:val="18"/>
          <w:lang w:val="en-US" w:bidi="ar-QA"/>
        </w:rPr>
        <w:t>Quality Analyst</w:t>
      </w:r>
      <w:r w:rsidR="00FB3149">
        <w:rPr>
          <w:rFonts w:ascii="Calibri" w:hAnsi="Calibri" w:cs="Calibri"/>
          <w:sz w:val="18"/>
          <w:szCs w:val="18"/>
          <w:lang w:val="en-US" w:bidi="ar-QA"/>
        </w:rPr>
        <w:t xml:space="preserve"> for 29</w:t>
      </w:r>
      <w:r w:rsidRPr="00E55B34">
        <w:rPr>
          <w:rFonts w:ascii="Calibri" w:hAnsi="Calibri" w:cs="Calibri"/>
          <w:sz w:val="18"/>
          <w:szCs w:val="18"/>
          <w:lang w:val="en-US" w:bidi="ar-QA"/>
        </w:rPr>
        <w:t xml:space="preserve">months with </w:t>
      </w:r>
      <w:proofErr w:type="spellStart"/>
      <w:r w:rsidR="001F5830" w:rsidRPr="00E55B34">
        <w:rPr>
          <w:rFonts w:ascii="Calibri" w:hAnsi="Calibri" w:cs="Calibri"/>
          <w:sz w:val="18"/>
          <w:szCs w:val="18"/>
          <w:lang w:val="en-US" w:bidi="ar-QA"/>
        </w:rPr>
        <w:t>Intelenet</w:t>
      </w:r>
      <w:proofErr w:type="spellEnd"/>
      <w:r w:rsidR="001F5830" w:rsidRPr="00E55B34">
        <w:rPr>
          <w:rFonts w:ascii="Calibri" w:hAnsi="Calibri" w:cs="Calibri"/>
          <w:sz w:val="18"/>
          <w:szCs w:val="18"/>
          <w:lang w:val="en-US" w:bidi="ar-QA"/>
        </w:rPr>
        <w:t xml:space="preserve"> Global Services Ltd.</w:t>
      </w:r>
      <w:r w:rsidRPr="00E55B34">
        <w:rPr>
          <w:rFonts w:ascii="Calibri" w:hAnsi="Calibri" w:cs="Calibri"/>
          <w:sz w:val="18"/>
          <w:szCs w:val="18"/>
          <w:lang w:val="en-US" w:bidi="ar-QA"/>
        </w:rPr>
        <w:t xml:space="preserve">, </w:t>
      </w:r>
      <w:r w:rsidR="001C1BFE" w:rsidRPr="004A6181">
        <w:rPr>
          <w:rFonts w:ascii="Calibri" w:hAnsi="Calibri" w:cs="Calibri"/>
          <w:b/>
          <w:bCs/>
          <w:sz w:val="18"/>
          <w:szCs w:val="18"/>
          <w:lang w:val="en-US" w:bidi="ar-QA"/>
        </w:rPr>
        <w:t>Technical Support</w:t>
      </w:r>
      <w:r w:rsidR="001C1BFE">
        <w:rPr>
          <w:rFonts w:ascii="Calibri" w:hAnsi="Calibri" w:cs="Calibri"/>
          <w:sz w:val="18"/>
          <w:szCs w:val="18"/>
          <w:lang w:bidi="ar-QA"/>
        </w:rPr>
        <w:t xml:space="preserve"> with 5 </w:t>
      </w:r>
      <w:r w:rsidR="001C1BFE" w:rsidRPr="004A6181">
        <w:rPr>
          <w:rFonts w:ascii="Calibri" w:hAnsi="Calibri" w:cs="Calibri"/>
          <w:sz w:val="18"/>
          <w:szCs w:val="18"/>
          <w:lang w:val="en-US" w:bidi="ar-QA"/>
        </w:rPr>
        <w:t>months in Technical Service for inbound</w:t>
      </w:r>
      <w:r w:rsidR="00B27C4C">
        <w:rPr>
          <w:rFonts w:ascii="Calibri" w:hAnsi="Calibri" w:cs="Calibri"/>
          <w:sz w:val="18"/>
          <w:szCs w:val="18"/>
          <w:lang w:val="en-US" w:bidi="ar-QA"/>
        </w:rPr>
        <w:t xml:space="preserve"> &amp; Outbound </w:t>
      </w:r>
      <w:r w:rsidR="001C1BFE" w:rsidRPr="004A6181">
        <w:rPr>
          <w:rFonts w:ascii="Calibri" w:hAnsi="Calibri" w:cs="Calibri"/>
          <w:sz w:val="18"/>
          <w:szCs w:val="18"/>
          <w:lang w:val="en-US" w:bidi="ar-QA"/>
        </w:rPr>
        <w:t xml:space="preserve">process with SERCO Global </w:t>
      </w:r>
      <w:proofErr w:type="gramStart"/>
      <w:r w:rsidR="001C1BFE" w:rsidRPr="004A6181">
        <w:rPr>
          <w:rFonts w:ascii="Calibri" w:hAnsi="Calibri" w:cs="Calibri"/>
          <w:sz w:val="18"/>
          <w:szCs w:val="18"/>
          <w:lang w:val="en-US" w:bidi="ar-QA"/>
        </w:rPr>
        <w:t>Services</w:t>
      </w:r>
      <w:r w:rsidR="001C1BFE">
        <w:rPr>
          <w:rFonts w:ascii="Calibri" w:hAnsi="Calibri" w:cs="Calibri"/>
          <w:sz w:val="18"/>
          <w:szCs w:val="18"/>
          <w:lang w:bidi="ar-QA"/>
        </w:rPr>
        <w:t>(</w:t>
      </w:r>
      <w:proofErr w:type="gramEnd"/>
      <w:r w:rsidR="001C1BFE">
        <w:rPr>
          <w:rFonts w:ascii="Calibri" w:hAnsi="Calibri" w:cs="Calibri"/>
          <w:sz w:val="18"/>
          <w:szCs w:val="18"/>
          <w:lang w:bidi="ar-QA"/>
        </w:rPr>
        <w:t xml:space="preserve">currently known as </w:t>
      </w:r>
      <w:proofErr w:type="spellStart"/>
      <w:r w:rsidR="001C1BFE">
        <w:rPr>
          <w:rFonts w:ascii="Calibri" w:hAnsi="Calibri" w:cs="Calibri"/>
          <w:sz w:val="18"/>
          <w:szCs w:val="18"/>
          <w:lang w:bidi="ar-QA"/>
        </w:rPr>
        <w:t>Intelenet</w:t>
      </w:r>
      <w:proofErr w:type="spellEnd"/>
      <w:r w:rsidR="001C1BFE">
        <w:rPr>
          <w:rFonts w:ascii="Calibri" w:hAnsi="Calibri" w:cs="Calibri"/>
          <w:sz w:val="18"/>
          <w:szCs w:val="18"/>
          <w:lang w:bidi="ar-QA"/>
        </w:rPr>
        <w:t xml:space="preserve"> Global Services </w:t>
      </w:r>
      <w:proofErr w:type="spellStart"/>
      <w:r w:rsidR="001C1BFE">
        <w:rPr>
          <w:rFonts w:ascii="Calibri" w:hAnsi="Calibri" w:cs="Calibri"/>
          <w:sz w:val="18"/>
          <w:szCs w:val="18"/>
          <w:lang w:bidi="ar-QA"/>
        </w:rPr>
        <w:t>Pvt.</w:t>
      </w:r>
      <w:proofErr w:type="spellEnd"/>
      <w:r w:rsidR="001C1BFE">
        <w:rPr>
          <w:rFonts w:ascii="Calibri" w:hAnsi="Calibri" w:cs="Calibri"/>
          <w:sz w:val="18"/>
          <w:szCs w:val="18"/>
          <w:lang w:bidi="ar-QA"/>
        </w:rPr>
        <w:t xml:space="preserve"> Ltd)</w:t>
      </w:r>
      <w:r w:rsidR="001C1BFE" w:rsidRPr="004A6181">
        <w:rPr>
          <w:rFonts w:ascii="Calibri" w:hAnsi="Calibri" w:cs="Calibri"/>
          <w:sz w:val="18"/>
          <w:szCs w:val="18"/>
          <w:lang w:val="en-US" w:bidi="ar-QA"/>
        </w:rPr>
        <w:t>,</w:t>
      </w:r>
      <w:r w:rsidRPr="00E55B34">
        <w:rPr>
          <w:rFonts w:ascii="Calibri" w:hAnsi="Calibri" w:cs="Calibri"/>
          <w:sz w:val="18"/>
          <w:szCs w:val="18"/>
          <w:lang w:val="en-US" w:bidi="ar-QA"/>
        </w:rPr>
        <w:t xml:space="preserve"> </w:t>
      </w:r>
      <w:r w:rsidRPr="00E55B34">
        <w:rPr>
          <w:rFonts w:ascii="Calibri" w:hAnsi="Calibri" w:cs="Calibri"/>
          <w:b/>
          <w:bCs/>
          <w:sz w:val="18"/>
          <w:szCs w:val="18"/>
          <w:lang w:val="en-US" w:bidi="ar-QA"/>
        </w:rPr>
        <w:t>Customer Care Specialist</w:t>
      </w:r>
      <w:r w:rsidRPr="00E55B34">
        <w:rPr>
          <w:rFonts w:ascii="Calibri" w:hAnsi="Calibri" w:cs="Calibri"/>
          <w:sz w:val="18"/>
          <w:szCs w:val="18"/>
          <w:lang w:val="en-US" w:bidi="ar-QA"/>
        </w:rPr>
        <w:t xml:space="preserve"> for 33months in </w:t>
      </w:r>
      <w:r w:rsidR="00B27C4C">
        <w:rPr>
          <w:rFonts w:ascii="Calibri" w:hAnsi="Calibri" w:cs="Calibri"/>
          <w:sz w:val="18"/>
          <w:szCs w:val="18"/>
          <w:lang w:val="en-US" w:bidi="ar-QA"/>
        </w:rPr>
        <w:t>I</w:t>
      </w:r>
      <w:r w:rsidRPr="00E55B34">
        <w:rPr>
          <w:rFonts w:ascii="Calibri" w:hAnsi="Calibri" w:cs="Calibri"/>
          <w:sz w:val="18"/>
          <w:szCs w:val="18"/>
          <w:lang w:val="en-US" w:bidi="ar-QA"/>
        </w:rPr>
        <w:t>nbound</w:t>
      </w:r>
      <w:r w:rsidR="00B27C4C">
        <w:rPr>
          <w:rFonts w:ascii="Calibri" w:hAnsi="Calibri" w:cs="Calibri"/>
          <w:sz w:val="18"/>
          <w:szCs w:val="18"/>
          <w:lang w:val="en-US" w:bidi="ar-QA"/>
        </w:rPr>
        <w:t xml:space="preserve"> &amp; Outbound</w:t>
      </w:r>
      <w:r w:rsidRPr="00E55B34">
        <w:rPr>
          <w:rFonts w:ascii="Calibri" w:hAnsi="Calibri" w:cs="Calibri"/>
          <w:sz w:val="18"/>
          <w:szCs w:val="18"/>
          <w:lang w:val="en-US" w:bidi="ar-QA"/>
        </w:rPr>
        <w:t xml:space="preserve"> service for </w:t>
      </w:r>
      <w:proofErr w:type="spellStart"/>
      <w:r w:rsidRPr="00E55B34">
        <w:rPr>
          <w:rFonts w:ascii="Calibri" w:hAnsi="Calibri" w:cs="Calibri"/>
          <w:sz w:val="18"/>
          <w:szCs w:val="18"/>
          <w:lang w:val="en-US" w:bidi="ar-QA"/>
        </w:rPr>
        <w:t>Intelenet</w:t>
      </w:r>
      <w:proofErr w:type="spellEnd"/>
      <w:r w:rsidRPr="00E55B34">
        <w:rPr>
          <w:rFonts w:ascii="Calibri" w:hAnsi="Calibri" w:cs="Calibri"/>
          <w:sz w:val="18"/>
          <w:szCs w:val="18"/>
          <w:lang w:val="en-US" w:bidi="ar-QA"/>
        </w:rPr>
        <w:t xml:space="preserve"> Global Services Ltd.</w:t>
      </w:r>
      <w:r w:rsidR="00E55B34">
        <w:rPr>
          <w:rFonts w:ascii="Calibri" w:hAnsi="Calibri" w:cs="Calibri"/>
          <w:sz w:val="18"/>
          <w:szCs w:val="18"/>
          <w:lang w:val="en-US" w:bidi="ar-QA"/>
        </w:rPr>
        <w:t>.</w:t>
      </w:r>
    </w:p>
    <w:p w14:paraId="2E45BED9" w14:textId="77777777" w:rsidR="00DD1AAA" w:rsidRPr="00E55B34" w:rsidRDefault="00DD1AAA" w:rsidP="001F5830">
      <w:pPr>
        <w:pStyle w:val="ListParagraph"/>
        <w:numPr>
          <w:ilvl w:val="0"/>
          <w:numId w:val="9"/>
        </w:numPr>
        <w:rPr>
          <w:rFonts w:ascii="Calibri" w:hAnsi="Calibri" w:cs="Calibri"/>
          <w:sz w:val="18"/>
          <w:szCs w:val="18"/>
          <w:lang w:val="en-US" w:bidi="ar-QA"/>
        </w:rPr>
      </w:pPr>
      <w:r w:rsidRPr="00E55B34">
        <w:rPr>
          <w:rFonts w:ascii="Calibri" w:hAnsi="Calibri" w:cs="Calibri"/>
          <w:sz w:val="18"/>
          <w:szCs w:val="18"/>
          <w:lang w:val="en-US" w:bidi="ar-QA"/>
        </w:rPr>
        <w:t>Use Internet daily and know the workings of it in day-today life.</w:t>
      </w:r>
    </w:p>
    <w:p w14:paraId="44B7577C"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Excellent interpersonal skills, ability to work with others, in both supervisory or support staff roles.</w:t>
      </w:r>
    </w:p>
    <w:p w14:paraId="48A402EB"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Willing to relocate and travel.</w:t>
      </w:r>
    </w:p>
    <w:p w14:paraId="5710C72A"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Have ability to manage multiple tasking in a pressured environment.</w:t>
      </w:r>
    </w:p>
    <w:p w14:paraId="39B56F46" w14:textId="77777777" w:rsidR="00DD1AAA" w:rsidRPr="00304A72"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Ample knowledge of Computer Application.</w:t>
      </w:r>
    </w:p>
    <w:p w14:paraId="007AA22E" w14:textId="77777777" w:rsidR="00DD1AAA" w:rsidRDefault="00DD1AAA" w:rsidP="00DD1AAA">
      <w:pPr>
        <w:pStyle w:val="ListParagraph"/>
        <w:numPr>
          <w:ilvl w:val="0"/>
          <w:numId w:val="9"/>
        </w:numPr>
        <w:rPr>
          <w:rFonts w:ascii="Calibri" w:hAnsi="Calibri" w:cs="Calibri"/>
          <w:sz w:val="18"/>
          <w:szCs w:val="18"/>
          <w:lang w:val="en-US" w:bidi="ar-QA"/>
        </w:rPr>
      </w:pPr>
      <w:r w:rsidRPr="00304A72">
        <w:rPr>
          <w:rFonts w:ascii="Calibri" w:hAnsi="Calibri" w:cs="Calibri"/>
          <w:sz w:val="18"/>
          <w:szCs w:val="18"/>
          <w:lang w:val="en-US" w:bidi="ar-QA"/>
        </w:rPr>
        <w:t>With good communication skills in English, Malayalam, Hindi, Tamil.</w:t>
      </w:r>
    </w:p>
    <w:p w14:paraId="7BAC78B4" w14:textId="77777777" w:rsidR="00E55B34" w:rsidRPr="00304A72" w:rsidRDefault="00E55B34" w:rsidP="00E55B34">
      <w:pPr>
        <w:pStyle w:val="ListParagraph"/>
        <w:ind w:left="1440"/>
        <w:rPr>
          <w:rFonts w:ascii="Calibri" w:hAnsi="Calibri" w:cs="Calibri"/>
          <w:sz w:val="18"/>
          <w:szCs w:val="18"/>
          <w:lang w:val="en-US" w:bidi="ar-QA"/>
        </w:rPr>
      </w:pPr>
    </w:p>
    <w:p w14:paraId="229F81DC" w14:textId="77777777" w:rsidR="00DD1AAA" w:rsidRPr="00965F1F" w:rsidRDefault="00DD1AAA" w:rsidP="00DD1AAA">
      <w:pPr>
        <w:pStyle w:val="Heading1"/>
        <w:rPr>
          <w:rFonts w:asciiTheme="minorHAnsi" w:hAnsiTheme="minorHAnsi" w:cstheme="minorHAnsi"/>
          <w:sz w:val="24"/>
          <w:szCs w:val="24"/>
          <w:u w:val="single"/>
          <w:lang w:val="en-US" w:bidi="ar-QA"/>
        </w:rPr>
      </w:pPr>
      <w:r w:rsidRPr="00965F1F">
        <w:rPr>
          <w:rFonts w:asciiTheme="minorHAnsi" w:hAnsiTheme="minorHAnsi" w:cstheme="minorHAnsi"/>
          <w:sz w:val="24"/>
          <w:szCs w:val="24"/>
          <w:u w:val="single"/>
          <w:lang w:val="en-US" w:bidi="ar-QA"/>
        </w:rPr>
        <w:t>PROFESSIONAL CAREER:</w:t>
      </w:r>
    </w:p>
    <w:p w14:paraId="5C45ACA9" w14:textId="77777777" w:rsidR="00DD1AAA" w:rsidRPr="00B27C4C" w:rsidRDefault="00CB1EBE" w:rsidP="00B27C4C">
      <w:pPr>
        <w:pStyle w:val="ListParagraph"/>
        <w:numPr>
          <w:ilvl w:val="0"/>
          <w:numId w:val="13"/>
        </w:numPr>
        <w:rPr>
          <w:rFonts w:asciiTheme="minorHAnsi" w:hAnsiTheme="minorHAnsi" w:cstheme="minorHAnsi"/>
          <w:lang w:val="en-US" w:bidi="ar-QA"/>
        </w:rPr>
      </w:pPr>
      <w:proofErr w:type="spellStart"/>
      <w:r w:rsidRPr="00B27C4C">
        <w:rPr>
          <w:rFonts w:asciiTheme="minorHAnsi" w:hAnsiTheme="minorHAnsi" w:cstheme="minorHAnsi"/>
          <w:b/>
          <w:bCs/>
          <w:u w:val="single"/>
          <w:lang w:val="en-US" w:bidi="ar-QA"/>
        </w:rPr>
        <w:t>Intelenet</w:t>
      </w:r>
      <w:proofErr w:type="spellEnd"/>
      <w:r w:rsidRPr="00B27C4C">
        <w:rPr>
          <w:rFonts w:asciiTheme="minorHAnsi" w:hAnsiTheme="minorHAnsi" w:cstheme="minorHAnsi"/>
          <w:b/>
          <w:bCs/>
          <w:u w:val="single"/>
          <w:lang w:val="en-US" w:bidi="ar-QA"/>
        </w:rPr>
        <w:t xml:space="preserve"> Global Service Limited</w:t>
      </w:r>
      <w:r w:rsidR="00DD1AAA" w:rsidRPr="00B27C4C">
        <w:rPr>
          <w:rFonts w:asciiTheme="minorHAnsi" w:hAnsiTheme="minorHAnsi" w:cstheme="minorHAnsi"/>
          <w:lang w:val="en-US" w:bidi="ar-QA"/>
        </w:rPr>
        <w:t>:</w:t>
      </w:r>
    </w:p>
    <w:p w14:paraId="77FDC421" w14:textId="77777777" w:rsidR="00DD1AAA" w:rsidRPr="00B701DA" w:rsidRDefault="00DD1AAA" w:rsidP="00B27C4C">
      <w:pPr>
        <w:ind w:firstLine="720"/>
        <w:rPr>
          <w:rFonts w:asciiTheme="minorHAnsi" w:hAnsiTheme="minorHAnsi" w:cstheme="minorHAnsi"/>
          <w:b/>
          <w:lang w:val="en-US" w:bidi="ar-QA"/>
        </w:rPr>
      </w:pPr>
      <w:r w:rsidRPr="00B701DA">
        <w:rPr>
          <w:rFonts w:asciiTheme="minorHAnsi" w:hAnsiTheme="minorHAnsi" w:cstheme="minorHAnsi"/>
          <w:b/>
          <w:lang w:val="en-US" w:bidi="ar-QA"/>
        </w:rPr>
        <w:t xml:space="preserve">From </w:t>
      </w:r>
      <w:r w:rsidR="00B96026">
        <w:rPr>
          <w:rFonts w:asciiTheme="minorHAnsi" w:hAnsiTheme="minorHAnsi" w:cstheme="minorHAnsi"/>
          <w:b/>
          <w:lang w:val="en-US" w:bidi="ar-QA"/>
        </w:rPr>
        <w:t xml:space="preserve">February </w:t>
      </w:r>
      <w:r w:rsidR="00E55B34">
        <w:rPr>
          <w:rFonts w:asciiTheme="minorHAnsi" w:hAnsiTheme="minorHAnsi" w:cstheme="minorHAnsi"/>
          <w:b/>
          <w:lang w:val="en-US" w:bidi="ar-QA"/>
        </w:rPr>
        <w:t>2014 to July 2016</w:t>
      </w:r>
    </w:p>
    <w:p w14:paraId="5D5A260A" w14:textId="77777777" w:rsidR="00DD1AAA" w:rsidRPr="00B701DA" w:rsidRDefault="00DD1AAA" w:rsidP="00B27C4C">
      <w:pPr>
        <w:ind w:firstLine="720"/>
        <w:rPr>
          <w:rFonts w:asciiTheme="minorHAnsi" w:hAnsiTheme="minorHAnsi" w:cstheme="minorHAnsi"/>
          <w:b/>
          <w:sz w:val="22"/>
          <w:szCs w:val="22"/>
          <w:lang w:val="en-US" w:bidi="ar-QA"/>
        </w:rPr>
      </w:pPr>
      <w:r w:rsidRPr="00B701DA">
        <w:rPr>
          <w:rFonts w:asciiTheme="minorHAnsi" w:hAnsiTheme="minorHAnsi" w:cstheme="minorHAnsi"/>
          <w:b/>
          <w:sz w:val="22"/>
          <w:szCs w:val="22"/>
          <w:lang w:val="en-US" w:bidi="ar-QA"/>
        </w:rPr>
        <w:t>QUALITY ANALYST</w:t>
      </w:r>
    </w:p>
    <w:p w14:paraId="667237CE"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Monitor all inbound, outbound calls to ensure Client/Company standards are maintained.</w:t>
      </w:r>
    </w:p>
    <w:p w14:paraId="46D3C270"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Participation in Calibrations (Internal &amp; External).</w:t>
      </w:r>
    </w:p>
    <w:p w14:paraId="44D70C0B"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Sharing of 100% feedback with agents on instant basis.</w:t>
      </w:r>
    </w:p>
    <w:p w14:paraId="08F5D52C"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Performing performance evaluations of focus group of agents &amp; documenting of feedback provided for the same to reduce error rate.</w:t>
      </w:r>
    </w:p>
    <w:p w14:paraId="59FF9DEC"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Preparation of call monitoring data &amp; related internal reports</w:t>
      </w:r>
    </w:p>
    <w:p w14:paraId="3E5A55A1"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Good analytical Skills</w:t>
      </w:r>
    </w:p>
    <w:p w14:paraId="2A93D4BC"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Well versed with MS Excel, MS Word and PowerPoint.</w:t>
      </w:r>
    </w:p>
    <w:p w14:paraId="04550292"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Able to identify situations which lead to a complaint.</w:t>
      </w:r>
    </w:p>
    <w:p w14:paraId="4C505F73"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Audit Process SOPs and highlight noncompliance and Red Alerts</w:t>
      </w:r>
      <w:r>
        <w:rPr>
          <w:rFonts w:ascii="Calibri" w:hAnsi="Calibri" w:cs="Calibri"/>
          <w:sz w:val="18"/>
          <w:szCs w:val="18"/>
          <w:lang w:val="en-US" w:bidi="ar-QA"/>
        </w:rPr>
        <w:t>.</w:t>
      </w:r>
    </w:p>
    <w:p w14:paraId="426A9266"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Provide feedback to team members on the basis of their   performance</w:t>
      </w:r>
      <w:r>
        <w:rPr>
          <w:rFonts w:ascii="Calibri" w:hAnsi="Calibri" w:cs="Calibri"/>
          <w:sz w:val="18"/>
          <w:szCs w:val="18"/>
          <w:lang w:val="en-US" w:bidi="ar-QA"/>
        </w:rPr>
        <w:t>.</w:t>
      </w:r>
    </w:p>
    <w:p w14:paraId="0D7F21CF"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Work closely with the team members as team player.</w:t>
      </w:r>
    </w:p>
    <w:p w14:paraId="6140B200"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Ensure adherence to Quality Service Level Agreement</w:t>
      </w:r>
      <w:r>
        <w:rPr>
          <w:rFonts w:ascii="Calibri" w:hAnsi="Calibri" w:cs="Calibri"/>
          <w:sz w:val="18"/>
          <w:szCs w:val="18"/>
          <w:lang w:val="en-US" w:bidi="ar-QA"/>
        </w:rPr>
        <w:t>.</w:t>
      </w:r>
    </w:p>
    <w:p w14:paraId="09F9A5DC"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Preparing Daily/Weekly/Monthly Reports</w:t>
      </w:r>
      <w:r>
        <w:rPr>
          <w:rFonts w:ascii="Calibri" w:hAnsi="Calibri" w:cs="Calibri"/>
          <w:sz w:val="18"/>
          <w:szCs w:val="18"/>
          <w:lang w:val="en-US" w:bidi="ar-QA"/>
        </w:rPr>
        <w:t>.</w:t>
      </w:r>
    </w:p>
    <w:p w14:paraId="495CA610"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Report to the Team Manager and ensure all the reports and analysis are published as per TAT</w:t>
      </w:r>
      <w:r>
        <w:rPr>
          <w:rFonts w:ascii="Calibri" w:hAnsi="Calibri" w:cs="Calibri"/>
          <w:sz w:val="18"/>
          <w:szCs w:val="18"/>
          <w:lang w:val="en-US" w:bidi="ar-QA"/>
        </w:rPr>
        <w:t>.</w:t>
      </w:r>
    </w:p>
    <w:p w14:paraId="025B960C"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Would do end to end check on the reporting methodology Internal/External related to process Hygiene</w:t>
      </w:r>
    </w:p>
    <w:p w14:paraId="0E9802DC"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Transaction Monitoring (remote or side-by-side)</w:t>
      </w:r>
      <w:r>
        <w:rPr>
          <w:rFonts w:ascii="Calibri" w:hAnsi="Calibri" w:cs="Calibri"/>
          <w:sz w:val="18"/>
          <w:szCs w:val="18"/>
          <w:lang w:val="en-US" w:bidi="ar-QA"/>
        </w:rPr>
        <w:t>.</w:t>
      </w:r>
    </w:p>
    <w:p w14:paraId="78B263C0"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Conduct briefings as well as refreshers for the teams</w:t>
      </w:r>
      <w:r>
        <w:rPr>
          <w:rFonts w:ascii="Calibri" w:hAnsi="Calibri" w:cs="Calibri"/>
          <w:sz w:val="18"/>
          <w:szCs w:val="18"/>
          <w:lang w:val="en-US" w:bidi="ar-QA"/>
        </w:rPr>
        <w:t>.</w:t>
      </w:r>
    </w:p>
    <w:p w14:paraId="6EA9A592"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Perform regular quality checks and supervise the process</w:t>
      </w:r>
      <w:r>
        <w:rPr>
          <w:rFonts w:ascii="Calibri" w:hAnsi="Calibri" w:cs="Calibri"/>
          <w:sz w:val="18"/>
          <w:szCs w:val="18"/>
          <w:lang w:val="en-US" w:bidi="ar-QA"/>
        </w:rPr>
        <w:t>.</w:t>
      </w:r>
    </w:p>
    <w:p w14:paraId="7D41D6BC" w14:textId="77777777" w:rsidR="00B96026" w:rsidRP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Work closely with the teams to achieve Qualitative targets specified by the Client.</w:t>
      </w:r>
    </w:p>
    <w:p w14:paraId="61D7DE82" w14:textId="77777777" w:rsidR="00B96026" w:rsidRDefault="00B96026" w:rsidP="00B96026">
      <w:pPr>
        <w:pStyle w:val="ListParagraph"/>
        <w:numPr>
          <w:ilvl w:val="0"/>
          <w:numId w:val="7"/>
        </w:numPr>
        <w:rPr>
          <w:rFonts w:ascii="Calibri" w:hAnsi="Calibri" w:cs="Calibri"/>
          <w:sz w:val="18"/>
          <w:szCs w:val="18"/>
          <w:lang w:val="en-US" w:bidi="ar-QA"/>
        </w:rPr>
      </w:pPr>
      <w:r w:rsidRPr="00B96026">
        <w:rPr>
          <w:rFonts w:ascii="Calibri" w:hAnsi="Calibri" w:cs="Calibri"/>
          <w:sz w:val="18"/>
          <w:szCs w:val="18"/>
          <w:lang w:val="en-US" w:bidi="ar-QA"/>
        </w:rPr>
        <w:t>Other Duties as assigned</w:t>
      </w:r>
      <w:r>
        <w:rPr>
          <w:rFonts w:ascii="Calibri" w:hAnsi="Calibri" w:cs="Calibri"/>
          <w:sz w:val="18"/>
          <w:szCs w:val="18"/>
          <w:lang w:val="en-US" w:bidi="ar-QA"/>
        </w:rPr>
        <w:t>.</w:t>
      </w:r>
    </w:p>
    <w:p w14:paraId="318016F1" w14:textId="77777777" w:rsidR="00DD1AAA" w:rsidRPr="00C408DD" w:rsidRDefault="00DD1AAA" w:rsidP="00B96026">
      <w:pPr>
        <w:pStyle w:val="ListParagraph"/>
        <w:numPr>
          <w:ilvl w:val="0"/>
          <w:numId w:val="7"/>
        </w:numPr>
        <w:rPr>
          <w:rFonts w:ascii="Calibri" w:hAnsi="Calibri" w:cs="Calibri"/>
          <w:sz w:val="18"/>
          <w:szCs w:val="18"/>
          <w:lang w:val="en-US" w:bidi="ar-QA"/>
        </w:rPr>
      </w:pPr>
      <w:r w:rsidRPr="00C408DD">
        <w:rPr>
          <w:rFonts w:ascii="Calibri" w:hAnsi="Calibri" w:cs="Calibri"/>
          <w:sz w:val="18"/>
          <w:szCs w:val="18"/>
          <w:lang w:val="en-US" w:bidi="ar-QA"/>
        </w:rPr>
        <w:t xml:space="preserve">Well known with the Seven Basic Tools of Quality, i.e. Cause-and-effect diagram (also known as the "fishbone" ), Check sheet, Control chart, Histogram, Pareto chart, Scatter diagram, Stratification (alternately, flow chart or run chart). </w:t>
      </w:r>
    </w:p>
    <w:p w14:paraId="19FCDCBE" w14:textId="77777777" w:rsidR="00DB5168" w:rsidRDefault="00DB5168" w:rsidP="00DB5168">
      <w:pPr>
        <w:ind w:right="-720"/>
        <w:rPr>
          <w:rFonts w:asciiTheme="minorHAnsi" w:hAnsiTheme="minorHAnsi" w:cstheme="minorHAnsi"/>
          <w:b/>
          <w:sz w:val="18"/>
          <w:szCs w:val="18"/>
        </w:rPr>
      </w:pPr>
    </w:p>
    <w:p w14:paraId="14AD198D" w14:textId="77777777" w:rsidR="00DB5168" w:rsidRDefault="00DB5168" w:rsidP="00B27C4C">
      <w:pPr>
        <w:ind w:right="-720" w:firstLine="360"/>
        <w:rPr>
          <w:rFonts w:asciiTheme="minorHAnsi" w:hAnsiTheme="minorHAnsi" w:cstheme="minorHAnsi"/>
          <w:b/>
          <w:sz w:val="18"/>
          <w:szCs w:val="18"/>
        </w:rPr>
      </w:pPr>
      <w:r w:rsidRPr="00DB5168">
        <w:rPr>
          <w:rFonts w:asciiTheme="minorHAnsi" w:hAnsiTheme="minorHAnsi" w:cstheme="minorHAnsi"/>
          <w:b/>
          <w:sz w:val="18"/>
          <w:szCs w:val="18"/>
        </w:rPr>
        <w:t xml:space="preserve">PROJECT: </w:t>
      </w:r>
    </w:p>
    <w:p w14:paraId="4FB9F65C" w14:textId="77777777" w:rsidR="00DB5168" w:rsidRPr="00DB5168" w:rsidRDefault="00DB5168" w:rsidP="00DB5168">
      <w:pPr>
        <w:pStyle w:val="ListParagraph"/>
        <w:numPr>
          <w:ilvl w:val="0"/>
          <w:numId w:val="12"/>
        </w:numPr>
        <w:ind w:right="-720"/>
        <w:rPr>
          <w:rFonts w:asciiTheme="minorHAnsi" w:hAnsiTheme="minorHAnsi" w:cstheme="minorHAnsi"/>
          <w:sz w:val="18"/>
          <w:szCs w:val="18"/>
        </w:rPr>
      </w:pPr>
      <w:r w:rsidRPr="00DB5168">
        <w:rPr>
          <w:rFonts w:asciiTheme="minorHAnsi" w:hAnsiTheme="minorHAnsi" w:cstheme="minorHAnsi"/>
          <w:sz w:val="18"/>
          <w:szCs w:val="18"/>
        </w:rPr>
        <w:t>Have been part of Repeat Call Analysis with the clients.</w:t>
      </w:r>
    </w:p>
    <w:p w14:paraId="2C2D13D8" w14:textId="77777777" w:rsidR="00DB5168" w:rsidRPr="00F60ECF" w:rsidRDefault="00DB5168" w:rsidP="00DB5168">
      <w:pPr>
        <w:pStyle w:val="ListParagraph"/>
        <w:numPr>
          <w:ilvl w:val="0"/>
          <w:numId w:val="12"/>
        </w:numPr>
        <w:ind w:right="-720"/>
        <w:rPr>
          <w:rFonts w:asciiTheme="minorHAnsi" w:hAnsiTheme="minorHAnsi" w:cstheme="minorHAnsi"/>
          <w:b/>
          <w:sz w:val="18"/>
          <w:szCs w:val="18"/>
        </w:rPr>
      </w:pPr>
      <w:r w:rsidRPr="00DB5168">
        <w:rPr>
          <w:rFonts w:asciiTheme="minorHAnsi" w:hAnsiTheme="minorHAnsi" w:cstheme="minorHAnsi"/>
          <w:sz w:val="18"/>
          <w:szCs w:val="18"/>
        </w:rPr>
        <w:t>Handled ACHT BASELINE Project to figure out the quick resolution with FCR on CALL.</w:t>
      </w:r>
    </w:p>
    <w:p w14:paraId="585F18F0" w14:textId="77777777" w:rsidR="00F60ECF" w:rsidRPr="00DB5168" w:rsidRDefault="00F60ECF" w:rsidP="00DB5168">
      <w:pPr>
        <w:pStyle w:val="ListParagraph"/>
        <w:numPr>
          <w:ilvl w:val="0"/>
          <w:numId w:val="12"/>
        </w:numPr>
        <w:ind w:right="-720"/>
        <w:rPr>
          <w:rFonts w:asciiTheme="minorHAnsi" w:hAnsiTheme="minorHAnsi" w:cstheme="minorHAnsi"/>
          <w:b/>
          <w:sz w:val="18"/>
          <w:szCs w:val="18"/>
        </w:rPr>
      </w:pPr>
      <w:r>
        <w:rPr>
          <w:rFonts w:asciiTheme="minorHAnsi" w:hAnsiTheme="minorHAnsi" w:cstheme="minorHAnsi"/>
          <w:sz w:val="18"/>
          <w:szCs w:val="18"/>
        </w:rPr>
        <w:t>Doing the UAT (User Acceptance Testing) for an application to be launched.</w:t>
      </w:r>
    </w:p>
    <w:p w14:paraId="534C965D" w14:textId="77777777" w:rsidR="00DB5168" w:rsidRPr="00304A72" w:rsidRDefault="00DB5168" w:rsidP="00DB5168">
      <w:pPr>
        <w:pStyle w:val="ListParagraph"/>
        <w:rPr>
          <w:rFonts w:ascii="Calibri" w:hAnsi="Calibri" w:cs="Calibri"/>
          <w:sz w:val="18"/>
          <w:szCs w:val="18"/>
          <w:lang w:val="en-US" w:bidi="ar-QA"/>
        </w:rPr>
      </w:pPr>
    </w:p>
    <w:p w14:paraId="3C314C32" w14:textId="77777777" w:rsidR="00DD1AAA" w:rsidRDefault="00DD1AAA" w:rsidP="00B27C4C">
      <w:pPr>
        <w:ind w:firstLine="360"/>
        <w:rPr>
          <w:rFonts w:asciiTheme="minorHAnsi" w:hAnsiTheme="minorHAnsi" w:cstheme="minorHAnsi"/>
          <w:b/>
          <w:bCs/>
          <w:sz w:val="18"/>
          <w:szCs w:val="18"/>
        </w:rPr>
      </w:pPr>
      <w:r w:rsidRPr="00965F1F">
        <w:rPr>
          <w:rFonts w:asciiTheme="minorHAnsi" w:hAnsiTheme="minorHAnsi" w:cstheme="minorHAnsi"/>
          <w:b/>
          <w:bCs/>
          <w:sz w:val="18"/>
          <w:szCs w:val="18"/>
        </w:rPr>
        <w:t>AC</w:t>
      </w:r>
      <w:r>
        <w:rPr>
          <w:rFonts w:asciiTheme="minorHAnsi" w:hAnsiTheme="minorHAnsi" w:cstheme="minorHAnsi"/>
          <w:b/>
          <w:bCs/>
          <w:sz w:val="18"/>
          <w:szCs w:val="18"/>
        </w:rPr>
        <w:t>H</w:t>
      </w:r>
      <w:r w:rsidRPr="00965F1F">
        <w:rPr>
          <w:rFonts w:asciiTheme="minorHAnsi" w:hAnsiTheme="minorHAnsi" w:cstheme="minorHAnsi"/>
          <w:b/>
          <w:bCs/>
          <w:sz w:val="18"/>
          <w:szCs w:val="18"/>
        </w:rPr>
        <w:t>IEVEMENT</w:t>
      </w:r>
      <w:r>
        <w:rPr>
          <w:rFonts w:asciiTheme="minorHAnsi" w:hAnsiTheme="minorHAnsi" w:cstheme="minorHAnsi"/>
          <w:b/>
          <w:bCs/>
          <w:sz w:val="18"/>
          <w:szCs w:val="18"/>
        </w:rPr>
        <w:t>:</w:t>
      </w:r>
    </w:p>
    <w:p w14:paraId="4A44EEE8" w14:textId="77777777" w:rsidR="00DD1AAA" w:rsidRDefault="00DD1AAA" w:rsidP="00DB5168">
      <w:pPr>
        <w:pStyle w:val="ListParagraph"/>
        <w:numPr>
          <w:ilvl w:val="0"/>
          <w:numId w:val="11"/>
        </w:numPr>
        <w:rPr>
          <w:rFonts w:asciiTheme="minorHAnsi" w:hAnsiTheme="minorHAnsi" w:cstheme="minorHAnsi"/>
          <w:sz w:val="18"/>
          <w:szCs w:val="18"/>
          <w:lang w:val="en-US" w:bidi="ar-QA"/>
        </w:rPr>
      </w:pPr>
      <w:r>
        <w:rPr>
          <w:rFonts w:asciiTheme="minorHAnsi" w:hAnsiTheme="minorHAnsi" w:cstheme="minorHAnsi"/>
          <w:sz w:val="18"/>
          <w:szCs w:val="18"/>
          <w:lang w:val="en-US" w:bidi="ar-QA"/>
        </w:rPr>
        <w:t>Best Quality Analyst for October 2014</w:t>
      </w:r>
    </w:p>
    <w:p w14:paraId="518E24D4" w14:textId="77777777" w:rsidR="00DD1AAA" w:rsidRDefault="00DD1AAA" w:rsidP="00DB5168">
      <w:pPr>
        <w:pStyle w:val="ListParagraph"/>
        <w:numPr>
          <w:ilvl w:val="0"/>
          <w:numId w:val="11"/>
        </w:numPr>
        <w:rPr>
          <w:rFonts w:asciiTheme="minorHAnsi" w:hAnsiTheme="minorHAnsi" w:cstheme="minorHAnsi"/>
          <w:sz w:val="18"/>
          <w:szCs w:val="18"/>
          <w:lang w:val="en-US" w:bidi="ar-QA"/>
        </w:rPr>
      </w:pPr>
      <w:r>
        <w:rPr>
          <w:rFonts w:asciiTheme="minorHAnsi" w:hAnsiTheme="minorHAnsi" w:cstheme="minorHAnsi"/>
          <w:sz w:val="18"/>
          <w:szCs w:val="18"/>
          <w:lang w:val="en-US" w:bidi="ar-QA"/>
        </w:rPr>
        <w:t>Best Quality Analyst for November 2014</w:t>
      </w:r>
    </w:p>
    <w:p w14:paraId="5527BE18" w14:textId="77777777" w:rsidR="00DD1AAA" w:rsidRDefault="00DD1AAA" w:rsidP="00DB5168">
      <w:pPr>
        <w:pStyle w:val="ListParagraph"/>
        <w:numPr>
          <w:ilvl w:val="0"/>
          <w:numId w:val="11"/>
        </w:numPr>
        <w:rPr>
          <w:rFonts w:asciiTheme="minorHAnsi" w:hAnsiTheme="minorHAnsi" w:cstheme="minorHAnsi"/>
          <w:sz w:val="18"/>
          <w:szCs w:val="18"/>
          <w:lang w:val="en-US" w:bidi="ar-QA"/>
        </w:rPr>
      </w:pPr>
      <w:r>
        <w:rPr>
          <w:rFonts w:asciiTheme="minorHAnsi" w:hAnsiTheme="minorHAnsi" w:cstheme="minorHAnsi"/>
          <w:sz w:val="18"/>
          <w:szCs w:val="18"/>
          <w:lang w:val="en-US" w:bidi="ar-QA"/>
        </w:rPr>
        <w:t>Best Quality Analyst for December 2014</w:t>
      </w:r>
    </w:p>
    <w:p w14:paraId="70B479D4" w14:textId="77777777" w:rsidR="00DB5168" w:rsidRDefault="00DB5168" w:rsidP="00DB5168">
      <w:pPr>
        <w:pStyle w:val="ListParagraph"/>
        <w:numPr>
          <w:ilvl w:val="0"/>
          <w:numId w:val="11"/>
        </w:numPr>
        <w:rPr>
          <w:rFonts w:asciiTheme="minorHAnsi" w:hAnsiTheme="minorHAnsi" w:cstheme="minorHAnsi"/>
          <w:sz w:val="18"/>
          <w:szCs w:val="18"/>
          <w:lang w:val="en-US" w:bidi="ar-QA"/>
        </w:rPr>
      </w:pPr>
      <w:r>
        <w:rPr>
          <w:rFonts w:asciiTheme="minorHAnsi" w:hAnsiTheme="minorHAnsi" w:cstheme="minorHAnsi"/>
          <w:sz w:val="18"/>
          <w:szCs w:val="18"/>
          <w:lang w:val="en-US" w:bidi="ar-QA"/>
        </w:rPr>
        <w:t>Best Quality Analyst for February 2015</w:t>
      </w:r>
    </w:p>
    <w:p w14:paraId="56B2B56C" w14:textId="77777777" w:rsidR="00DB5168" w:rsidRDefault="00DB5168" w:rsidP="00DB5168">
      <w:pPr>
        <w:pStyle w:val="ListParagraph"/>
        <w:numPr>
          <w:ilvl w:val="0"/>
          <w:numId w:val="11"/>
        </w:numPr>
        <w:rPr>
          <w:rFonts w:asciiTheme="minorHAnsi" w:hAnsiTheme="minorHAnsi" w:cstheme="minorHAnsi"/>
          <w:sz w:val="18"/>
          <w:szCs w:val="18"/>
          <w:lang w:val="en-US" w:bidi="ar-QA"/>
        </w:rPr>
      </w:pPr>
      <w:r>
        <w:rPr>
          <w:rFonts w:asciiTheme="minorHAnsi" w:hAnsiTheme="minorHAnsi" w:cstheme="minorHAnsi"/>
          <w:sz w:val="18"/>
          <w:szCs w:val="18"/>
          <w:lang w:val="en-US" w:bidi="ar-QA"/>
        </w:rPr>
        <w:t>Best Quality Analyst for March 2015</w:t>
      </w:r>
    </w:p>
    <w:p w14:paraId="20E6D05F" w14:textId="77777777" w:rsidR="00EB0C70" w:rsidRDefault="00F60ECF" w:rsidP="00EB0C70">
      <w:pPr>
        <w:pStyle w:val="ListParagraph"/>
        <w:numPr>
          <w:ilvl w:val="0"/>
          <w:numId w:val="11"/>
        </w:numPr>
        <w:rPr>
          <w:rFonts w:asciiTheme="minorHAnsi" w:hAnsiTheme="minorHAnsi" w:cstheme="minorHAnsi"/>
          <w:sz w:val="18"/>
          <w:szCs w:val="18"/>
          <w:lang w:val="en-US" w:bidi="ar-QA"/>
        </w:rPr>
      </w:pPr>
      <w:r>
        <w:rPr>
          <w:rFonts w:asciiTheme="minorHAnsi" w:hAnsiTheme="minorHAnsi" w:cstheme="minorHAnsi"/>
          <w:sz w:val="18"/>
          <w:szCs w:val="18"/>
          <w:lang w:val="en-US" w:bidi="ar-QA"/>
        </w:rPr>
        <w:lastRenderedPageBreak/>
        <w:t xml:space="preserve">Selected as a Member for the UAT Testing with the </w:t>
      </w:r>
      <w:proofErr w:type="spellStart"/>
      <w:r>
        <w:rPr>
          <w:rFonts w:asciiTheme="minorHAnsi" w:hAnsiTheme="minorHAnsi" w:cstheme="minorHAnsi"/>
          <w:sz w:val="18"/>
          <w:szCs w:val="18"/>
          <w:lang w:val="en-US" w:bidi="ar-QA"/>
        </w:rPr>
        <w:t>Etisalat</w:t>
      </w:r>
      <w:proofErr w:type="spellEnd"/>
      <w:r>
        <w:rPr>
          <w:rFonts w:asciiTheme="minorHAnsi" w:hAnsiTheme="minorHAnsi" w:cstheme="minorHAnsi"/>
          <w:sz w:val="18"/>
          <w:szCs w:val="18"/>
          <w:lang w:val="en-US" w:bidi="ar-QA"/>
        </w:rPr>
        <w:t xml:space="preserve"> Team with other team members like </w:t>
      </w:r>
      <w:proofErr w:type="gramStart"/>
      <w:r>
        <w:rPr>
          <w:rFonts w:asciiTheme="minorHAnsi" w:hAnsiTheme="minorHAnsi" w:cstheme="minorHAnsi"/>
          <w:sz w:val="18"/>
          <w:szCs w:val="18"/>
          <w:lang w:val="en-US" w:bidi="ar-QA"/>
        </w:rPr>
        <w:t>ALU(</w:t>
      </w:r>
      <w:proofErr w:type="gramEnd"/>
      <w:r>
        <w:rPr>
          <w:rFonts w:asciiTheme="minorHAnsi" w:hAnsiTheme="minorHAnsi" w:cstheme="minorHAnsi"/>
          <w:sz w:val="18"/>
          <w:szCs w:val="18"/>
          <w:lang w:val="en-US" w:bidi="ar-QA"/>
        </w:rPr>
        <w:t>Alcatel Lucent),etc.in Dubai.</w:t>
      </w:r>
    </w:p>
    <w:p w14:paraId="51D481B6" w14:textId="77777777" w:rsidR="00E55B34" w:rsidRDefault="00E55B34" w:rsidP="00EB0C70">
      <w:pPr>
        <w:rPr>
          <w:rFonts w:asciiTheme="minorHAnsi" w:hAnsiTheme="minorHAnsi" w:cstheme="minorHAnsi"/>
          <w:b/>
          <w:u w:val="single"/>
          <w:lang w:val="en-US" w:bidi="ar-QA"/>
        </w:rPr>
      </w:pPr>
    </w:p>
    <w:p w14:paraId="6080FB9B" w14:textId="77777777" w:rsidR="00B27C4C" w:rsidRDefault="00B27C4C" w:rsidP="00EB0C70">
      <w:pPr>
        <w:rPr>
          <w:rFonts w:asciiTheme="minorHAnsi" w:hAnsiTheme="minorHAnsi" w:cstheme="minorHAnsi"/>
          <w:b/>
          <w:u w:val="single"/>
          <w:lang w:val="en-US" w:bidi="ar-QA"/>
        </w:rPr>
      </w:pPr>
    </w:p>
    <w:p w14:paraId="4F415701" w14:textId="77777777" w:rsidR="00DD1AAA" w:rsidRPr="00B27C4C" w:rsidRDefault="00DD1AAA" w:rsidP="00B27C4C">
      <w:pPr>
        <w:pStyle w:val="ListParagraph"/>
        <w:numPr>
          <w:ilvl w:val="0"/>
          <w:numId w:val="13"/>
        </w:numPr>
        <w:rPr>
          <w:rFonts w:asciiTheme="minorHAnsi" w:hAnsiTheme="minorHAnsi" w:cstheme="minorHAnsi"/>
          <w:b/>
          <w:bCs/>
          <w:u w:val="single"/>
          <w:lang w:val="en-US" w:bidi="ar-QA"/>
        </w:rPr>
      </w:pPr>
      <w:r w:rsidRPr="00B27C4C">
        <w:rPr>
          <w:rFonts w:asciiTheme="minorHAnsi" w:hAnsiTheme="minorHAnsi" w:cstheme="minorHAnsi"/>
          <w:b/>
          <w:bCs/>
          <w:u w:val="single"/>
          <w:lang w:val="en-US" w:bidi="ar-QA"/>
        </w:rPr>
        <w:t>SERCO Global Service Limited:</w:t>
      </w:r>
    </w:p>
    <w:p w14:paraId="18B39835" w14:textId="77777777" w:rsidR="00DD1AAA" w:rsidRPr="00965F1F" w:rsidRDefault="00DD1AAA" w:rsidP="00B27C4C">
      <w:pPr>
        <w:ind w:firstLine="720"/>
        <w:rPr>
          <w:rFonts w:asciiTheme="minorHAnsi" w:hAnsiTheme="minorHAnsi" w:cstheme="minorHAnsi"/>
          <w:b/>
          <w:lang w:val="en-US" w:bidi="ar-QA"/>
        </w:rPr>
      </w:pPr>
      <w:r w:rsidRPr="00965F1F">
        <w:rPr>
          <w:rFonts w:asciiTheme="minorHAnsi" w:hAnsiTheme="minorHAnsi" w:cstheme="minorHAnsi"/>
          <w:b/>
          <w:lang w:val="en-US" w:bidi="ar-QA"/>
        </w:rPr>
        <w:t xml:space="preserve">From September2013 to </w:t>
      </w:r>
      <w:r w:rsidR="00DA20F6">
        <w:rPr>
          <w:rFonts w:asciiTheme="minorHAnsi" w:hAnsiTheme="minorHAnsi" w:cstheme="minorHAnsi"/>
          <w:b/>
          <w:lang w:val="en-US" w:bidi="ar-QA"/>
        </w:rPr>
        <w:t>February</w:t>
      </w:r>
      <w:r>
        <w:rPr>
          <w:rFonts w:asciiTheme="minorHAnsi" w:hAnsiTheme="minorHAnsi" w:cstheme="minorHAnsi"/>
          <w:b/>
          <w:lang w:val="en-US" w:bidi="ar-QA"/>
        </w:rPr>
        <w:t>2014</w:t>
      </w:r>
    </w:p>
    <w:p w14:paraId="3CE2F0BC" w14:textId="77777777" w:rsidR="00DD1AAA" w:rsidRPr="00965F1F" w:rsidRDefault="00DD1AAA" w:rsidP="00B27C4C">
      <w:pPr>
        <w:ind w:firstLine="720"/>
        <w:rPr>
          <w:rFonts w:asciiTheme="minorHAnsi" w:hAnsiTheme="minorHAnsi" w:cstheme="minorHAnsi"/>
          <w:b/>
          <w:sz w:val="22"/>
          <w:szCs w:val="22"/>
          <w:lang w:val="en-US" w:bidi="ar-QA"/>
        </w:rPr>
      </w:pPr>
      <w:r w:rsidRPr="00965F1F">
        <w:rPr>
          <w:rFonts w:asciiTheme="minorHAnsi" w:hAnsiTheme="minorHAnsi" w:cstheme="minorHAnsi"/>
          <w:b/>
          <w:sz w:val="22"/>
          <w:szCs w:val="22"/>
          <w:lang w:val="en-US" w:bidi="ar-QA"/>
        </w:rPr>
        <w:t>TECHNICAL SUPPORT</w:t>
      </w:r>
    </w:p>
    <w:p w14:paraId="693A4113" w14:textId="77777777" w:rsidR="00DD1AAA" w:rsidRPr="00B701DA" w:rsidRDefault="00DD1AAA" w:rsidP="00DD1AAA">
      <w:pPr>
        <w:pStyle w:val="ListParagraph"/>
        <w:numPr>
          <w:ilvl w:val="0"/>
          <w:numId w:val="7"/>
        </w:numPr>
        <w:rPr>
          <w:rFonts w:asciiTheme="minorHAnsi" w:hAnsiTheme="minorHAnsi" w:cstheme="minorHAnsi"/>
          <w:sz w:val="18"/>
          <w:szCs w:val="18"/>
          <w:lang w:val="en-US" w:bidi="ar-QA"/>
        </w:rPr>
      </w:pPr>
      <w:r w:rsidRPr="00B701DA">
        <w:rPr>
          <w:rFonts w:asciiTheme="minorHAnsi" w:hAnsiTheme="minorHAnsi" w:cstheme="minorHAnsi"/>
          <w:sz w:val="18"/>
          <w:szCs w:val="18"/>
          <w:lang w:val="en-US" w:bidi="ar-QA"/>
        </w:rPr>
        <w:t xml:space="preserve">Working for ETISALAT process as </w:t>
      </w:r>
      <w:r w:rsidRPr="001857D1">
        <w:rPr>
          <w:rFonts w:asciiTheme="minorHAnsi" w:hAnsiTheme="minorHAnsi" w:cstheme="minorHAnsi"/>
          <w:b/>
          <w:sz w:val="18"/>
          <w:szCs w:val="18"/>
          <w:lang w:val="en-US" w:bidi="ar-QA"/>
        </w:rPr>
        <w:t>Technical Support Associate</w:t>
      </w:r>
      <w:r w:rsidRPr="00B701DA">
        <w:rPr>
          <w:rFonts w:asciiTheme="minorHAnsi" w:hAnsiTheme="minorHAnsi" w:cstheme="minorHAnsi"/>
          <w:sz w:val="18"/>
          <w:szCs w:val="18"/>
          <w:lang w:val="en-US" w:bidi="ar-QA"/>
        </w:rPr>
        <w:t>.</w:t>
      </w:r>
    </w:p>
    <w:p w14:paraId="7ADF5B80" w14:textId="77777777" w:rsidR="00DD1AAA" w:rsidRPr="00B701DA" w:rsidRDefault="00DD1AAA" w:rsidP="00DD1AAA">
      <w:pPr>
        <w:pStyle w:val="ListParagraph"/>
        <w:numPr>
          <w:ilvl w:val="0"/>
          <w:numId w:val="7"/>
        </w:numPr>
        <w:rPr>
          <w:rFonts w:asciiTheme="minorHAnsi" w:hAnsiTheme="minorHAnsi" w:cstheme="minorHAnsi"/>
          <w:sz w:val="18"/>
          <w:szCs w:val="18"/>
          <w:lang w:val="en-US" w:bidi="ar-QA"/>
        </w:rPr>
      </w:pPr>
      <w:r w:rsidRPr="00B701DA">
        <w:rPr>
          <w:rFonts w:asciiTheme="minorHAnsi" w:hAnsiTheme="minorHAnsi" w:cstheme="minorHAnsi"/>
          <w:sz w:val="18"/>
          <w:szCs w:val="18"/>
          <w:lang w:val="en-US" w:bidi="ar-QA"/>
        </w:rPr>
        <w:t>Was selected for Process change to support technical department.</w:t>
      </w:r>
    </w:p>
    <w:p w14:paraId="65C64964" w14:textId="77777777" w:rsidR="00DD1AAA" w:rsidRPr="00B701DA" w:rsidRDefault="00DD1AAA" w:rsidP="00DD1AAA">
      <w:pPr>
        <w:pStyle w:val="ListParagraph"/>
        <w:numPr>
          <w:ilvl w:val="0"/>
          <w:numId w:val="7"/>
        </w:numPr>
        <w:rPr>
          <w:rFonts w:asciiTheme="minorHAnsi" w:hAnsiTheme="minorHAnsi" w:cstheme="minorHAnsi"/>
          <w:sz w:val="18"/>
          <w:szCs w:val="18"/>
          <w:lang w:val="en-US" w:bidi="ar-QA"/>
        </w:rPr>
      </w:pPr>
      <w:r w:rsidRPr="00B701DA">
        <w:rPr>
          <w:rFonts w:asciiTheme="minorHAnsi" w:hAnsiTheme="minorHAnsi" w:cstheme="minorHAnsi"/>
          <w:sz w:val="18"/>
          <w:szCs w:val="18"/>
          <w:lang w:val="en-US" w:bidi="ar-QA"/>
        </w:rPr>
        <w:t>Handling inbound calls of all kinds of customer for HOME SERVCICE department.</w:t>
      </w:r>
    </w:p>
    <w:p w14:paraId="02FA5FF7" w14:textId="77777777" w:rsidR="00DD1AAA" w:rsidRPr="00B701DA" w:rsidRDefault="00DD1AAA" w:rsidP="00DD1AAA">
      <w:pPr>
        <w:pStyle w:val="ListParagraph"/>
        <w:numPr>
          <w:ilvl w:val="0"/>
          <w:numId w:val="7"/>
        </w:numPr>
        <w:rPr>
          <w:rFonts w:asciiTheme="minorHAnsi" w:hAnsiTheme="minorHAnsi" w:cstheme="minorHAnsi"/>
          <w:sz w:val="18"/>
          <w:szCs w:val="18"/>
          <w:lang w:val="en-US" w:bidi="ar-QA"/>
        </w:rPr>
      </w:pPr>
      <w:r w:rsidRPr="00B701DA">
        <w:rPr>
          <w:rFonts w:asciiTheme="minorHAnsi" w:hAnsiTheme="minorHAnsi" w:cstheme="minorHAnsi"/>
          <w:sz w:val="18"/>
          <w:szCs w:val="18"/>
          <w:lang w:val="en-US" w:bidi="ar-QA"/>
        </w:rPr>
        <w:t>Product handling of BROADBAND CONNECTION, LANDLINE Connection, Fiber Optic Connections.</w:t>
      </w:r>
    </w:p>
    <w:p w14:paraId="5A404A04" w14:textId="77777777" w:rsidR="00DD1AAA" w:rsidRDefault="00DD1AAA" w:rsidP="00DD1AAA">
      <w:pPr>
        <w:pStyle w:val="ListParagraph"/>
        <w:numPr>
          <w:ilvl w:val="0"/>
          <w:numId w:val="7"/>
        </w:numPr>
        <w:rPr>
          <w:rFonts w:asciiTheme="minorHAnsi" w:hAnsiTheme="minorHAnsi" w:cstheme="minorHAnsi"/>
          <w:sz w:val="18"/>
          <w:szCs w:val="18"/>
          <w:lang w:val="en-US" w:bidi="ar-QA"/>
        </w:rPr>
      </w:pPr>
      <w:r w:rsidRPr="00B701DA">
        <w:rPr>
          <w:rFonts w:asciiTheme="minorHAnsi" w:hAnsiTheme="minorHAnsi" w:cstheme="minorHAnsi"/>
          <w:sz w:val="18"/>
          <w:szCs w:val="18"/>
          <w:lang w:val="en-US" w:bidi="ar-QA"/>
        </w:rPr>
        <w:t>Troubleshooting technical scenarios through calls was the main responsibilities.</w:t>
      </w:r>
    </w:p>
    <w:p w14:paraId="6F6459A3" w14:textId="77777777" w:rsidR="00710AEE" w:rsidRDefault="00710AEE" w:rsidP="00DD1AAA">
      <w:pPr>
        <w:pStyle w:val="ListParagraph"/>
        <w:numPr>
          <w:ilvl w:val="0"/>
          <w:numId w:val="7"/>
        </w:numPr>
        <w:rPr>
          <w:rFonts w:asciiTheme="minorHAnsi" w:hAnsiTheme="minorHAnsi" w:cstheme="minorHAnsi"/>
          <w:sz w:val="18"/>
          <w:szCs w:val="18"/>
          <w:lang w:val="en-US" w:bidi="ar-QA"/>
        </w:rPr>
      </w:pPr>
      <w:r>
        <w:rPr>
          <w:rFonts w:asciiTheme="minorHAnsi" w:hAnsiTheme="minorHAnsi" w:cstheme="minorHAnsi"/>
          <w:sz w:val="18"/>
          <w:szCs w:val="18"/>
          <w:lang w:val="en-US" w:bidi="ar-QA"/>
        </w:rPr>
        <w:t>Did sales of the product which belonged to Home Service as well as Mobile Service from the NBA (Next Best Action).</w:t>
      </w:r>
    </w:p>
    <w:p w14:paraId="77CFBF6B" w14:textId="77777777" w:rsidR="00DB5168" w:rsidRDefault="00DB5168" w:rsidP="00DB5168">
      <w:pPr>
        <w:pStyle w:val="ListParagraph"/>
        <w:rPr>
          <w:rFonts w:asciiTheme="minorHAnsi" w:hAnsiTheme="minorHAnsi" w:cstheme="minorHAnsi"/>
          <w:sz w:val="18"/>
          <w:szCs w:val="18"/>
          <w:lang w:val="en-US" w:bidi="ar-QA"/>
        </w:rPr>
      </w:pPr>
    </w:p>
    <w:p w14:paraId="77EF59CA" w14:textId="77777777" w:rsidR="00DB5168" w:rsidRDefault="00DB5168" w:rsidP="00DB5168">
      <w:pPr>
        <w:pStyle w:val="ListParagraph"/>
        <w:rPr>
          <w:rFonts w:asciiTheme="minorHAnsi" w:hAnsiTheme="minorHAnsi" w:cstheme="minorHAnsi"/>
          <w:sz w:val="18"/>
          <w:szCs w:val="18"/>
          <w:lang w:val="en-US" w:bidi="ar-QA"/>
        </w:rPr>
      </w:pPr>
    </w:p>
    <w:p w14:paraId="34548635" w14:textId="77777777" w:rsidR="00B27C4C" w:rsidRPr="00B701DA" w:rsidRDefault="00B27C4C" w:rsidP="00DB5168">
      <w:pPr>
        <w:pStyle w:val="ListParagraph"/>
        <w:rPr>
          <w:rFonts w:asciiTheme="minorHAnsi" w:hAnsiTheme="minorHAnsi" w:cstheme="minorHAnsi"/>
          <w:sz w:val="18"/>
          <w:szCs w:val="18"/>
          <w:lang w:val="en-US" w:bidi="ar-QA"/>
        </w:rPr>
      </w:pPr>
    </w:p>
    <w:p w14:paraId="29AD616B" w14:textId="77777777" w:rsidR="00DD1AAA" w:rsidRPr="00B27C4C" w:rsidRDefault="00DD1AAA" w:rsidP="00B27C4C">
      <w:pPr>
        <w:pStyle w:val="ListParagraph"/>
        <w:numPr>
          <w:ilvl w:val="0"/>
          <w:numId w:val="13"/>
        </w:numPr>
        <w:rPr>
          <w:rFonts w:asciiTheme="minorHAnsi" w:hAnsiTheme="minorHAnsi" w:cstheme="minorHAnsi"/>
          <w:b/>
          <w:u w:val="single"/>
          <w:lang w:val="en-US" w:bidi="ar-QA"/>
        </w:rPr>
      </w:pPr>
      <w:proofErr w:type="spellStart"/>
      <w:r w:rsidRPr="00B27C4C">
        <w:rPr>
          <w:rFonts w:asciiTheme="minorHAnsi" w:hAnsiTheme="minorHAnsi" w:cstheme="minorHAnsi"/>
          <w:b/>
          <w:bCs/>
          <w:u w:val="single"/>
          <w:lang w:val="en-US" w:bidi="ar-QA"/>
        </w:rPr>
        <w:t>Intelenet</w:t>
      </w:r>
      <w:proofErr w:type="spellEnd"/>
      <w:r w:rsidRPr="00B27C4C">
        <w:rPr>
          <w:rFonts w:asciiTheme="minorHAnsi" w:hAnsiTheme="minorHAnsi" w:cstheme="minorHAnsi"/>
          <w:b/>
          <w:bCs/>
          <w:u w:val="single"/>
          <w:lang w:val="en-US" w:bidi="ar-QA"/>
        </w:rPr>
        <w:t xml:space="preserve"> Global Service Limited</w:t>
      </w:r>
      <w:r w:rsidRPr="00B27C4C">
        <w:rPr>
          <w:rFonts w:asciiTheme="minorHAnsi" w:hAnsiTheme="minorHAnsi" w:cstheme="minorHAnsi"/>
          <w:b/>
          <w:u w:val="single"/>
          <w:lang w:val="en-US" w:bidi="ar-QA"/>
        </w:rPr>
        <w:t>:</w:t>
      </w:r>
    </w:p>
    <w:p w14:paraId="7B7F0841" w14:textId="77777777" w:rsidR="00DD1AAA" w:rsidRPr="00965F1F" w:rsidRDefault="00DD1AAA" w:rsidP="00B27C4C">
      <w:pPr>
        <w:ind w:firstLine="360"/>
        <w:rPr>
          <w:rFonts w:asciiTheme="minorHAnsi" w:hAnsiTheme="minorHAnsi" w:cstheme="minorHAnsi"/>
          <w:b/>
          <w:lang w:val="en-US" w:bidi="ar-QA"/>
        </w:rPr>
      </w:pPr>
      <w:r w:rsidRPr="00965F1F">
        <w:rPr>
          <w:rFonts w:asciiTheme="minorHAnsi" w:hAnsiTheme="minorHAnsi" w:cstheme="minorHAnsi"/>
          <w:b/>
          <w:lang w:val="en-US" w:bidi="ar-QA"/>
        </w:rPr>
        <w:t xml:space="preserve">From February2010 to </w:t>
      </w:r>
      <w:r w:rsidR="00225BC5">
        <w:rPr>
          <w:rFonts w:asciiTheme="minorHAnsi" w:hAnsiTheme="minorHAnsi" w:cstheme="minorHAnsi"/>
          <w:b/>
          <w:lang w:val="en-US" w:bidi="ar-QA"/>
        </w:rPr>
        <w:t>August 2013</w:t>
      </w:r>
    </w:p>
    <w:p w14:paraId="536CA344" w14:textId="77777777" w:rsidR="00DD1AAA" w:rsidRPr="00965F1F" w:rsidRDefault="00DD1AAA" w:rsidP="00B27C4C">
      <w:pPr>
        <w:ind w:firstLine="360"/>
        <w:rPr>
          <w:rFonts w:asciiTheme="minorHAnsi" w:hAnsiTheme="minorHAnsi" w:cstheme="minorHAnsi"/>
          <w:b/>
          <w:sz w:val="22"/>
          <w:szCs w:val="22"/>
          <w:u w:val="single"/>
          <w:lang w:val="en-US" w:bidi="ar-QA"/>
        </w:rPr>
      </w:pPr>
      <w:r w:rsidRPr="00965F1F">
        <w:rPr>
          <w:rFonts w:asciiTheme="minorHAnsi" w:hAnsiTheme="minorHAnsi" w:cstheme="minorHAnsi"/>
          <w:b/>
          <w:sz w:val="22"/>
          <w:szCs w:val="22"/>
          <w:lang w:val="en-US" w:bidi="ar-QA"/>
        </w:rPr>
        <w:t>CUSTOMER CARE SPECIALIST</w:t>
      </w:r>
    </w:p>
    <w:p w14:paraId="09C05913" w14:textId="77777777" w:rsidR="00DD1AAA" w:rsidRPr="00965F1F" w:rsidRDefault="00DD1AAA" w:rsidP="00DD1AAA">
      <w:pPr>
        <w:numPr>
          <w:ilvl w:val="0"/>
          <w:numId w:val="1"/>
        </w:numPr>
        <w:ind w:right="-720"/>
        <w:rPr>
          <w:b/>
          <w:sz w:val="18"/>
          <w:szCs w:val="18"/>
        </w:rPr>
      </w:pPr>
      <w:r w:rsidRPr="00965F1F">
        <w:rPr>
          <w:sz w:val="18"/>
          <w:szCs w:val="18"/>
        </w:rPr>
        <w:t>Working for VODAFONE QATAR, as a Customer Care Specialist (C.C.S).</w:t>
      </w:r>
    </w:p>
    <w:p w14:paraId="3325DA90" w14:textId="77777777" w:rsidR="00DD1AAA" w:rsidRPr="00965F1F" w:rsidRDefault="00DD1AAA" w:rsidP="00DD1AAA">
      <w:pPr>
        <w:numPr>
          <w:ilvl w:val="0"/>
          <w:numId w:val="1"/>
        </w:numPr>
        <w:ind w:right="-720"/>
        <w:rPr>
          <w:b/>
          <w:sz w:val="18"/>
          <w:szCs w:val="18"/>
        </w:rPr>
      </w:pPr>
      <w:r w:rsidRPr="00965F1F">
        <w:rPr>
          <w:sz w:val="18"/>
          <w:szCs w:val="18"/>
        </w:rPr>
        <w:t>Handling Inbound calls of people in Qatar, like the labour class, Expats family.</w:t>
      </w:r>
    </w:p>
    <w:p w14:paraId="4E3E83AE" w14:textId="77777777" w:rsidR="00DD1AAA" w:rsidRPr="00965F1F" w:rsidRDefault="00DD1AAA" w:rsidP="00DD1AAA">
      <w:pPr>
        <w:numPr>
          <w:ilvl w:val="0"/>
          <w:numId w:val="1"/>
        </w:numPr>
        <w:ind w:right="-720"/>
        <w:rPr>
          <w:sz w:val="18"/>
          <w:szCs w:val="18"/>
        </w:rPr>
      </w:pPr>
      <w:r w:rsidRPr="00965F1F">
        <w:rPr>
          <w:sz w:val="18"/>
          <w:szCs w:val="18"/>
        </w:rPr>
        <w:t>Had to explain the customer about the new offers and the products with Vodafone.</w:t>
      </w:r>
    </w:p>
    <w:p w14:paraId="4F4E7AFC" w14:textId="77777777" w:rsidR="00DD1AAA" w:rsidRPr="00965F1F" w:rsidRDefault="00DD1AAA" w:rsidP="00DD1AAA">
      <w:pPr>
        <w:numPr>
          <w:ilvl w:val="0"/>
          <w:numId w:val="1"/>
        </w:numPr>
        <w:ind w:right="-720"/>
        <w:rPr>
          <w:sz w:val="18"/>
          <w:szCs w:val="18"/>
        </w:rPr>
      </w:pPr>
      <w:r w:rsidRPr="00965F1F">
        <w:rPr>
          <w:sz w:val="18"/>
          <w:szCs w:val="18"/>
        </w:rPr>
        <w:t xml:space="preserve">Also try to solve the problems and try to correctively troubleshoot the problem. </w:t>
      </w:r>
    </w:p>
    <w:p w14:paraId="10D0E80C" w14:textId="77777777" w:rsidR="00DD1AAA" w:rsidRDefault="00DD1AAA" w:rsidP="00DD1AAA">
      <w:pPr>
        <w:numPr>
          <w:ilvl w:val="0"/>
          <w:numId w:val="1"/>
        </w:numPr>
        <w:ind w:right="-720"/>
        <w:rPr>
          <w:b/>
          <w:sz w:val="18"/>
          <w:szCs w:val="18"/>
        </w:rPr>
      </w:pPr>
      <w:r w:rsidRPr="00965F1F">
        <w:rPr>
          <w:sz w:val="18"/>
          <w:szCs w:val="18"/>
        </w:rPr>
        <w:t>Also handle the OUTBOUND campaigns</w:t>
      </w:r>
      <w:r w:rsidRPr="00965F1F">
        <w:rPr>
          <w:b/>
          <w:sz w:val="18"/>
          <w:szCs w:val="18"/>
        </w:rPr>
        <w:t>.</w:t>
      </w:r>
    </w:p>
    <w:p w14:paraId="3962C750" w14:textId="77777777" w:rsidR="00710AEE" w:rsidRPr="00710AEE" w:rsidRDefault="00710AEE" w:rsidP="00DD1AAA">
      <w:pPr>
        <w:numPr>
          <w:ilvl w:val="0"/>
          <w:numId w:val="1"/>
        </w:numPr>
        <w:ind w:right="-720"/>
        <w:rPr>
          <w:sz w:val="18"/>
          <w:szCs w:val="18"/>
        </w:rPr>
      </w:pPr>
      <w:r w:rsidRPr="00710AEE">
        <w:rPr>
          <w:sz w:val="18"/>
          <w:szCs w:val="18"/>
        </w:rPr>
        <w:t xml:space="preserve">Was responsible to do </w:t>
      </w:r>
      <w:r>
        <w:rPr>
          <w:sz w:val="18"/>
          <w:szCs w:val="18"/>
        </w:rPr>
        <w:t>sales for the Data products for the GOLD Customers.</w:t>
      </w:r>
    </w:p>
    <w:p w14:paraId="1D850F52" w14:textId="77777777" w:rsidR="00DD1AAA" w:rsidRPr="00965F1F" w:rsidRDefault="00DD1AAA" w:rsidP="00DD1AAA">
      <w:pPr>
        <w:numPr>
          <w:ilvl w:val="0"/>
          <w:numId w:val="1"/>
        </w:numPr>
        <w:ind w:right="-720"/>
        <w:rPr>
          <w:sz w:val="18"/>
          <w:szCs w:val="18"/>
        </w:rPr>
      </w:pPr>
      <w:r w:rsidRPr="00965F1F">
        <w:rPr>
          <w:sz w:val="18"/>
          <w:szCs w:val="18"/>
        </w:rPr>
        <w:t>Have been handling the back end works as part time.</w:t>
      </w:r>
    </w:p>
    <w:p w14:paraId="14A98CAA" w14:textId="77777777" w:rsidR="00DD1AAA" w:rsidRDefault="00DD1AAA" w:rsidP="00DD1AAA">
      <w:pPr>
        <w:ind w:right="-720"/>
        <w:rPr>
          <w:rFonts w:asciiTheme="minorHAnsi" w:hAnsiTheme="minorHAnsi" w:cstheme="minorHAnsi"/>
          <w:b/>
          <w:sz w:val="18"/>
          <w:szCs w:val="18"/>
        </w:rPr>
      </w:pPr>
    </w:p>
    <w:p w14:paraId="4786215C" w14:textId="77777777" w:rsidR="00DD1AAA" w:rsidRPr="00965F1F" w:rsidRDefault="00DD1AAA" w:rsidP="00B27C4C">
      <w:pPr>
        <w:ind w:right="-720" w:firstLine="360"/>
        <w:rPr>
          <w:rFonts w:asciiTheme="minorHAnsi" w:hAnsiTheme="minorHAnsi" w:cstheme="minorHAnsi"/>
          <w:b/>
          <w:sz w:val="18"/>
          <w:szCs w:val="18"/>
        </w:rPr>
      </w:pPr>
      <w:r w:rsidRPr="00965F1F">
        <w:rPr>
          <w:rFonts w:asciiTheme="minorHAnsi" w:hAnsiTheme="minorHAnsi" w:cstheme="minorHAnsi"/>
          <w:b/>
          <w:sz w:val="18"/>
          <w:szCs w:val="18"/>
        </w:rPr>
        <w:t xml:space="preserve">PROJECT: </w:t>
      </w:r>
    </w:p>
    <w:p w14:paraId="7FBAAAD2" w14:textId="77777777" w:rsidR="00DD1AAA" w:rsidRPr="003E54BC" w:rsidRDefault="00DD1AAA" w:rsidP="00DD1AAA">
      <w:pPr>
        <w:pStyle w:val="ListParagraph"/>
        <w:numPr>
          <w:ilvl w:val="0"/>
          <w:numId w:val="10"/>
        </w:numPr>
        <w:ind w:right="-720"/>
        <w:rPr>
          <w:rFonts w:asciiTheme="minorHAnsi" w:hAnsiTheme="minorHAnsi" w:cstheme="minorHAnsi"/>
          <w:sz w:val="18"/>
          <w:szCs w:val="18"/>
        </w:rPr>
      </w:pPr>
      <w:r w:rsidRPr="003E54BC">
        <w:rPr>
          <w:rFonts w:asciiTheme="minorHAnsi" w:hAnsiTheme="minorHAnsi" w:cstheme="minorHAnsi"/>
          <w:sz w:val="18"/>
          <w:szCs w:val="18"/>
        </w:rPr>
        <w:t xml:space="preserve">Selected for the </w:t>
      </w:r>
      <w:r w:rsidRPr="003E54BC">
        <w:rPr>
          <w:rFonts w:asciiTheme="minorHAnsi" w:hAnsiTheme="minorHAnsi" w:cstheme="minorHAnsi"/>
          <w:b/>
          <w:sz w:val="18"/>
          <w:szCs w:val="18"/>
        </w:rPr>
        <w:t>UAT (User Acceptance Testing)</w:t>
      </w:r>
      <w:r w:rsidRPr="003E54BC">
        <w:rPr>
          <w:rFonts w:asciiTheme="minorHAnsi" w:hAnsiTheme="minorHAnsi" w:cstheme="minorHAnsi"/>
          <w:sz w:val="18"/>
          <w:szCs w:val="18"/>
        </w:rPr>
        <w:t xml:space="preserve"> directly from </w:t>
      </w:r>
      <w:r w:rsidRPr="003E54BC">
        <w:rPr>
          <w:rFonts w:asciiTheme="minorHAnsi" w:hAnsiTheme="minorHAnsi" w:cstheme="minorHAnsi"/>
          <w:b/>
          <w:sz w:val="18"/>
          <w:szCs w:val="18"/>
        </w:rPr>
        <w:t>VODAFONE QATAR</w:t>
      </w:r>
      <w:r w:rsidRPr="003E54BC">
        <w:rPr>
          <w:rFonts w:asciiTheme="minorHAnsi" w:hAnsiTheme="minorHAnsi" w:cstheme="minorHAnsi"/>
          <w:sz w:val="18"/>
          <w:szCs w:val="18"/>
        </w:rPr>
        <w:t xml:space="preserve">. </w:t>
      </w:r>
    </w:p>
    <w:p w14:paraId="373849C7" w14:textId="77777777" w:rsidR="00DD1AAA" w:rsidRPr="003E54BC" w:rsidRDefault="00DD1AAA" w:rsidP="00DD1AAA">
      <w:pPr>
        <w:pStyle w:val="ListParagraph"/>
        <w:numPr>
          <w:ilvl w:val="0"/>
          <w:numId w:val="10"/>
        </w:numPr>
        <w:ind w:right="-720"/>
        <w:rPr>
          <w:rFonts w:asciiTheme="minorHAnsi" w:hAnsiTheme="minorHAnsi" w:cstheme="minorHAnsi"/>
          <w:sz w:val="18"/>
          <w:szCs w:val="18"/>
        </w:rPr>
      </w:pPr>
      <w:r w:rsidRPr="003E54BC">
        <w:rPr>
          <w:rFonts w:asciiTheme="minorHAnsi" w:hAnsiTheme="minorHAnsi" w:cstheme="minorHAnsi"/>
          <w:sz w:val="18"/>
          <w:szCs w:val="18"/>
        </w:rPr>
        <w:t>UAT testing was a new PREPAID and POSTPAID product which was successfully done.</w:t>
      </w:r>
    </w:p>
    <w:p w14:paraId="05732B24" w14:textId="77777777" w:rsidR="00DD1AAA" w:rsidRPr="003E54BC" w:rsidRDefault="00DD1AAA" w:rsidP="00DD1AAA">
      <w:pPr>
        <w:pStyle w:val="ListParagraph"/>
        <w:numPr>
          <w:ilvl w:val="0"/>
          <w:numId w:val="10"/>
        </w:numPr>
        <w:ind w:right="-720"/>
        <w:rPr>
          <w:rFonts w:asciiTheme="minorHAnsi" w:hAnsiTheme="minorHAnsi" w:cstheme="minorHAnsi"/>
          <w:sz w:val="18"/>
          <w:szCs w:val="18"/>
        </w:rPr>
      </w:pPr>
      <w:r w:rsidRPr="003E54BC">
        <w:rPr>
          <w:rFonts w:asciiTheme="minorHAnsi" w:hAnsiTheme="minorHAnsi" w:cstheme="minorHAnsi"/>
          <w:sz w:val="18"/>
          <w:szCs w:val="18"/>
        </w:rPr>
        <w:t>The testing was conducted with Malaysian Programmers from SLA (</w:t>
      </w:r>
      <w:proofErr w:type="spellStart"/>
      <w:r w:rsidRPr="003E54BC">
        <w:rPr>
          <w:rFonts w:asciiTheme="minorHAnsi" w:hAnsiTheme="minorHAnsi" w:cstheme="minorHAnsi"/>
          <w:sz w:val="18"/>
          <w:szCs w:val="18"/>
        </w:rPr>
        <w:t>StirkLamount</w:t>
      </w:r>
      <w:proofErr w:type="spellEnd"/>
      <w:r w:rsidRPr="003E54BC">
        <w:rPr>
          <w:rFonts w:asciiTheme="minorHAnsi" w:hAnsiTheme="minorHAnsi" w:cstheme="minorHAnsi"/>
          <w:sz w:val="18"/>
          <w:szCs w:val="18"/>
        </w:rPr>
        <w:t xml:space="preserve"> MSC), </w:t>
      </w:r>
      <w:proofErr w:type="spellStart"/>
      <w:r w:rsidRPr="003E54BC">
        <w:rPr>
          <w:rFonts w:asciiTheme="minorHAnsi" w:hAnsiTheme="minorHAnsi" w:cstheme="minorHAnsi"/>
          <w:sz w:val="18"/>
          <w:szCs w:val="18"/>
        </w:rPr>
        <w:t>TechM</w:t>
      </w:r>
      <w:proofErr w:type="spellEnd"/>
      <w:r w:rsidRPr="003E54BC">
        <w:rPr>
          <w:rFonts w:asciiTheme="minorHAnsi" w:hAnsiTheme="minorHAnsi" w:cstheme="minorHAnsi"/>
          <w:sz w:val="18"/>
          <w:szCs w:val="18"/>
        </w:rPr>
        <w:t xml:space="preserve"> (Tech Mahindra), </w:t>
      </w:r>
    </w:p>
    <w:p w14:paraId="2E4AC15F" w14:textId="77777777" w:rsidR="00DD1AAA" w:rsidRPr="003E54BC" w:rsidRDefault="00DD1AAA" w:rsidP="00DD1AAA">
      <w:pPr>
        <w:ind w:left="360" w:right="-720"/>
        <w:rPr>
          <w:rFonts w:asciiTheme="minorHAnsi" w:hAnsiTheme="minorHAnsi" w:cstheme="minorHAnsi"/>
          <w:sz w:val="18"/>
          <w:szCs w:val="18"/>
        </w:rPr>
      </w:pPr>
      <w:proofErr w:type="gramStart"/>
      <w:r w:rsidRPr="003E54BC">
        <w:rPr>
          <w:rFonts w:asciiTheme="minorHAnsi" w:hAnsiTheme="minorHAnsi" w:cstheme="minorHAnsi"/>
          <w:sz w:val="18"/>
          <w:szCs w:val="18"/>
        </w:rPr>
        <w:t>ALU (Alcatel Lucent Network Element), etc.</w:t>
      </w:r>
      <w:proofErr w:type="gramEnd"/>
    </w:p>
    <w:p w14:paraId="04E92352" w14:textId="77777777" w:rsidR="00DD1AAA" w:rsidRPr="003E54BC" w:rsidRDefault="00DD1AAA" w:rsidP="00DD1AAA">
      <w:pPr>
        <w:pStyle w:val="ListParagraph"/>
        <w:numPr>
          <w:ilvl w:val="0"/>
          <w:numId w:val="10"/>
        </w:numPr>
        <w:ind w:right="-720"/>
        <w:rPr>
          <w:rFonts w:asciiTheme="minorHAnsi" w:hAnsiTheme="minorHAnsi" w:cstheme="minorHAnsi"/>
          <w:sz w:val="18"/>
          <w:szCs w:val="18"/>
        </w:rPr>
      </w:pPr>
      <w:r w:rsidRPr="003E54BC">
        <w:rPr>
          <w:rFonts w:asciiTheme="minorHAnsi" w:hAnsiTheme="minorHAnsi" w:cstheme="minorHAnsi"/>
          <w:sz w:val="18"/>
          <w:szCs w:val="18"/>
        </w:rPr>
        <w:t xml:space="preserve">Did the UAT testing for the new product to be launched. </w:t>
      </w:r>
    </w:p>
    <w:p w14:paraId="7EFCB10A" w14:textId="77777777" w:rsidR="00DD1AAA" w:rsidRPr="003E54BC" w:rsidRDefault="00DD1AAA" w:rsidP="00DD1AAA">
      <w:pPr>
        <w:pStyle w:val="ListParagraph"/>
        <w:numPr>
          <w:ilvl w:val="0"/>
          <w:numId w:val="10"/>
        </w:numPr>
        <w:ind w:right="-720"/>
        <w:rPr>
          <w:rFonts w:asciiTheme="minorHAnsi" w:hAnsiTheme="minorHAnsi" w:cstheme="minorHAnsi"/>
          <w:sz w:val="18"/>
          <w:szCs w:val="18"/>
        </w:rPr>
      </w:pPr>
      <w:r w:rsidRPr="003E54BC">
        <w:rPr>
          <w:rFonts w:asciiTheme="minorHAnsi" w:hAnsiTheme="minorHAnsi" w:cstheme="minorHAnsi"/>
          <w:sz w:val="18"/>
          <w:szCs w:val="18"/>
        </w:rPr>
        <w:t>Also did the PVT (Production Verification Testing) testing for the same product.</w:t>
      </w:r>
    </w:p>
    <w:p w14:paraId="3F20CBF0" w14:textId="77777777" w:rsidR="00DD1AAA" w:rsidRPr="003E54BC" w:rsidRDefault="00DD1AAA" w:rsidP="00DD1AAA">
      <w:pPr>
        <w:pStyle w:val="ListParagraph"/>
        <w:numPr>
          <w:ilvl w:val="0"/>
          <w:numId w:val="10"/>
        </w:numPr>
        <w:ind w:right="-720"/>
        <w:rPr>
          <w:rFonts w:asciiTheme="minorHAnsi" w:hAnsiTheme="minorHAnsi" w:cstheme="minorHAnsi"/>
          <w:sz w:val="18"/>
          <w:szCs w:val="18"/>
        </w:rPr>
      </w:pPr>
      <w:r w:rsidRPr="003E54BC">
        <w:rPr>
          <w:rFonts w:asciiTheme="minorHAnsi" w:hAnsiTheme="minorHAnsi" w:cstheme="minorHAnsi"/>
          <w:sz w:val="18"/>
          <w:szCs w:val="18"/>
        </w:rPr>
        <w:t xml:space="preserve">Received appreciation for the hard work done, by the Richard Daly, CEO of Vodafone Qatar. </w:t>
      </w:r>
    </w:p>
    <w:p w14:paraId="683C810A" w14:textId="77777777" w:rsidR="00DD1AAA" w:rsidRDefault="00DD1AAA" w:rsidP="00DD1AAA">
      <w:pPr>
        <w:ind w:right="-720"/>
        <w:rPr>
          <w:rFonts w:asciiTheme="minorHAnsi" w:hAnsiTheme="minorHAnsi" w:cstheme="minorHAnsi"/>
          <w:b/>
          <w:bCs/>
          <w:sz w:val="18"/>
          <w:szCs w:val="18"/>
        </w:rPr>
      </w:pPr>
    </w:p>
    <w:p w14:paraId="742F4814" w14:textId="77777777" w:rsidR="00DD1AAA" w:rsidRPr="00965F1F" w:rsidRDefault="00DD1AAA" w:rsidP="00B27C4C">
      <w:pPr>
        <w:ind w:right="-720" w:firstLine="360"/>
        <w:rPr>
          <w:rFonts w:asciiTheme="minorHAnsi" w:hAnsiTheme="minorHAnsi" w:cstheme="minorHAnsi"/>
          <w:sz w:val="18"/>
          <w:szCs w:val="18"/>
        </w:rPr>
      </w:pPr>
      <w:r w:rsidRPr="00965F1F">
        <w:rPr>
          <w:rFonts w:asciiTheme="minorHAnsi" w:hAnsiTheme="minorHAnsi" w:cstheme="minorHAnsi"/>
          <w:b/>
          <w:bCs/>
          <w:sz w:val="18"/>
          <w:szCs w:val="18"/>
        </w:rPr>
        <w:t>AC</w:t>
      </w:r>
      <w:r>
        <w:rPr>
          <w:rFonts w:asciiTheme="minorHAnsi" w:hAnsiTheme="minorHAnsi" w:cstheme="minorHAnsi"/>
          <w:b/>
          <w:bCs/>
          <w:sz w:val="18"/>
          <w:szCs w:val="18"/>
        </w:rPr>
        <w:t>H</w:t>
      </w:r>
      <w:r w:rsidRPr="00965F1F">
        <w:rPr>
          <w:rFonts w:asciiTheme="minorHAnsi" w:hAnsiTheme="minorHAnsi" w:cstheme="minorHAnsi"/>
          <w:b/>
          <w:bCs/>
          <w:sz w:val="18"/>
          <w:szCs w:val="18"/>
        </w:rPr>
        <w:t>IEVEMENT:</w:t>
      </w:r>
    </w:p>
    <w:p w14:paraId="54ED133D" w14:textId="77777777" w:rsidR="00DD1AAA" w:rsidRPr="00965F1F" w:rsidRDefault="00DD1AAA" w:rsidP="00DD1AAA">
      <w:pPr>
        <w:numPr>
          <w:ilvl w:val="0"/>
          <w:numId w:val="3"/>
        </w:numPr>
        <w:ind w:right="-720"/>
        <w:rPr>
          <w:rFonts w:asciiTheme="minorHAnsi" w:hAnsiTheme="minorHAnsi" w:cstheme="minorHAnsi"/>
          <w:b/>
          <w:bCs/>
          <w:sz w:val="18"/>
          <w:szCs w:val="18"/>
        </w:rPr>
      </w:pPr>
      <w:r w:rsidRPr="00965F1F">
        <w:rPr>
          <w:rFonts w:asciiTheme="minorHAnsi" w:hAnsiTheme="minorHAnsi" w:cstheme="minorHAnsi"/>
          <w:sz w:val="18"/>
          <w:szCs w:val="18"/>
        </w:rPr>
        <w:t>Best Team for the BEST QUALITY for the month of November 2011.</w:t>
      </w:r>
    </w:p>
    <w:p w14:paraId="2607DB43" w14:textId="77777777" w:rsidR="00DD1AAA" w:rsidRPr="00965F1F" w:rsidRDefault="00DD1AAA" w:rsidP="00DD1AAA">
      <w:pPr>
        <w:numPr>
          <w:ilvl w:val="0"/>
          <w:numId w:val="3"/>
        </w:numPr>
        <w:ind w:right="-720"/>
        <w:rPr>
          <w:rFonts w:asciiTheme="minorHAnsi" w:hAnsiTheme="minorHAnsi" w:cstheme="minorHAnsi"/>
          <w:b/>
          <w:bCs/>
          <w:sz w:val="18"/>
          <w:szCs w:val="18"/>
        </w:rPr>
      </w:pPr>
      <w:r w:rsidRPr="00965F1F">
        <w:rPr>
          <w:rFonts w:asciiTheme="minorHAnsi" w:hAnsiTheme="minorHAnsi" w:cstheme="minorHAnsi"/>
          <w:sz w:val="18"/>
          <w:szCs w:val="18"/>
        </w:rPr>
        <w:t>Best Team for the BEST QUALITY for the month of December 2011.</w:t>
      </w:r>
    </w:p>
    <w:p w14:paraId="1673537D" w14:textId="77777777" w:rsidR="00DD1AAA" w:rsidRPr="00965F1F" w:rsidRDefault="00DD1AAA" w:rsidP="00DD1AAA">
      <w:pPr>
        <w:numPr>
          <w:ilvl w:val="0"/>
          <w:numId w:val="2"/>
        </w:numPr>
        <w:rPr>
          <w:rFonts w:asciiTheme="minorHAnsi" w:hAnsiTheme="minorHAnsi" w:cstheme="minorHAnsi"/>
          <w:sz w:val="18"/>
          <w:szCs w:val="18"/>
          <w:lang w:bidi="ar-QA"/>
        </w:rPr>
      </w:pPr>
      <w:r w:rsidRPr="00965F1F">
        <w:rPr>
          <w:rFonts w:asciiTheme="minorHAnsi" w:hAnsiTheme="minorHAnsi" w:cstheme="minorHAnsi"/>
          <w:sz w:val="18"/>
          <w:szCs w:val="18"/>
        </w:rPr>
        <w:t>Best Customer Satisfaction Experience for the month of January2012.</w:t>
      </w:r>
    </w:p>
    <w:p w14:paraId="61569416" w14:textId="77777777" w:rsidR="00DD1AAA" w:rsidRPr="00965F1F" w:rsidRDefault="00DD1AAA" w:rsidP="00DD1AAA">
      <w:pPr>
        <w:numPr>
          <w:ilvl w:val="0"/>
          <w:numId w:val="2"/>
        </w:numPr>
        <w:rPr>
          <w:rFonts w:asciiTheme="minorHAnsi" w:hAnsiTheme="minorHAnsi" w:cstheme="minorHAnsi"/>
          <w:sz w:val="18"/>
          <w:szCs w:val="18"/>
          <w:lang w:bidi="ar-QA"/>
        </w:rPr>
      </w:pPr>
      <w:r w:rsidRPr="00965F1F">
        <w:rPr>
          <w:rFonts w:asciiTheme="minorHAnsi" w:hAnsiTheme="minorHAnsi" w:cstheme="minorHAnsi"/>
          <w:sz w:val="18"/>
          <w:szCs w:val="18"/>
        </w:rPr>
        <w:t>Best Customer Satisfaction Experience for the month of February2012.</w:t>
      </w:r>
    </w:p>
    <w:p w14:paraId="517BFA3D" w14:textId="77777777" w:rsidR="00DD1AAA" w:rsidRDefault="00DD1AAA" w:rsidP="00DD1AAA">
      <w:pPr>
        <w:ind w:right="-720"/>
        <w:rPr>
          <w:sz w:val="28"/>
          <w:szCs w:val="28"/>
        </w:rPr>
      </w:pPr>
    </w:p>
    <w:p w14:paraId="1C3BE5BB" w14:textId="77777777" w:rsidR="00DB5168" w:rsidRDefault="00DB5168" w:rsidP="00DB5168"/>
    <w:p w14:paraId="40E8FC2B" w14:textId="77777777" w:rsidR="00DB5168" w:rsidRDefault="00DB5168" w:rsidP="00DB5168"/>
    <w:p w14:paraId="451ED12B" w14:textId="77777777" w:rsidR="00DB5168" w:rsidRPr="00DB5168" w:rsidRDefault="00DB5168" w:rsidP="00DB5168"/>
    <w:p w14:paraId="4A4B2667" w14:textId="77777777" w:rsidR="00EB0C70" w:rsidRDefault="00EB0C70" w:rsidP="00EB0C70">
      <w:pPr>
        <w:pStyle w:val="Heading1"/>
        <w:rPr>
          <w:rFonts w:asciiTheme="minorHAnsi" w:hAnsiTheme="minorHAnsi" w:cstheme="minorHAnsi"/>
          <w:sz w:val="24"/>
          <w:szCs w:val="24"/>
          <w:u w:val="single"/>
        </w:rPr>
      </w:pPr>
    </w:p>
    <w:p w14:paraId="400D17B5" w14:textId="77777777" w:rsidR="00390CD2" w:rsidRDefault="00390CD2" w:rsidP="00390CD2"/>
    <w:p w14:paraId="51534FDF" w14:textId="77777777" w:rsidR="00E55B34" w:rsidRDefault="00E55B34" w:rsidP="00EB0C70">
      <w:pPr>
        <w:pStyle w:val="Heading1"/>
        <w:rPr>
          <w:rFonts w:ascii="Times New Roman" w:hAnsi="Times New Roman" w:cs="Times New Roman"/>
          <w:b w:val="0"/>
          <w:bCs w:val="0"/>
          <w:kern w:val="0"/>
          <w:sz w:val="24"/>
          <w:szCs w:val="24"/>
        </w:rPr>
      </w:pPr>
    </w:p>
    <w:p w14:paraId="042C050B" w14:textId="77777777" w:rsidR="00DD1AAA" w:rsidRPr="00EB0C70" w:rsidRDefault="00DD1AAA" w:rsidP="00EB0C70">
      <w:pPr>
        <w:pStyle w:val="Heading1"/>
        <w:rPr>
          <w:rFonts w:asciiTheme="minorHAnsi" w:hAnsiTheme="minorHAnsi" w:cstheme="minorHAnsi"/>
          <w:sz w:val="24"/>
          <w:szCs w:val="24"/>
          <w:u w:val="single"/>
        </w:rPr>
      </w:pPr>
      <w:r w:rsidRPr="00965F1F">
        <w:rPr>
          <w:rFonts w:asciiTheme="minorHAnsi" w:hAnsiTheme="minorHAnsi" w:cstheme="minorHAnsi"/>
          <w:sz w:val="24"/>
          <w:szCs w:val="24"/>
          <w:u w:val="single"/>
        </w:rPr>
        <w:t>EDUCATIONAL QUALFICATION</w:t>
      </w:r>
      <w:r w:rsidRPr="00965F1F">
        <w:rPr>
          <w:rFonts w:asciiTheme="minorHAnsi" w:hAnsiTheme="minorHAnsi" w:cstheme="minorHAnsi"/>
          <w:sz w:val="36"/>
          <w:szCs w:val="36"/>
          <w:u w:val="single"/>
        </w:rPr>
        <w:t>:</w:t>
      </w:r>
    </w:p>
    <w:tbl>
      <w:tblPr>
        <w:tblW w:w="104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264"/>
        <w:gridCol w:w="3600"/>
        <w:gridCol w:w="2250"/>
        <w:gridCol w:w="1634"/>
      </w:tblGrid>
      <w:tr w:rsidR="00DD1AAA" w:rsidRPr="00965F1F" w14:paraId="680577B8" w14:textId="77777777" w:rsidTr="00895D05">
        <w:trPr>
          <w:trHeight w:val="338"/>
        </w:trPr>
        <w:tc>
          <w:tcPr>
            <w:tcW w:w="706" w:type="dxa"/>
          </w:tcPr>
          <w:p w14:paraId="27CA211C" w14:textId="77777777" w:rsidR="00DD1AAA" w:rsidRPr="00965F1F" w:rsidRDefault="00DD1AAA" w:rsidP="00895D05">
            <w:pPr>
              <w:ind w:right="-720"/>
              <w:rPr>
                <w:rFonts w:asciiTheme="minorHAnsi" w:hAnsiTheme="minorHAnsi" w:cstheme="minorHAnsi"/>
                <w:b/>
              </w:rPr>
            </w:pPr>
            <w:proofErr w:type="spellStart"/>
            <w:r w:rsidRPr="00965F1F">
              <w:rPr>
                <w:rFonts w:asciiTheme="minorHAnsi" w:hAnsiTheme="minorHAnsi" w:cstheme="minorHAnsi"/>
                <w:b/>
              </w:rPr>
              <w:t>Sr.No</w:t>
            </w:r>
            <w:proofErr w:type="spellEnd"/>
            <w:r w:rsidRPr="00965F1F">
              <w:rPr>
                <w:rFonts w:asciiTheme="minorHAnsi" w:hAnsiTheme="minorHAnsi" w:cstheme="minorHAnsi"/>
                <w:b/>
              </w:rPr>
              <w:t>.</w:t>
            </w:r>
          </w:p>
        </w:tc>
        <w:tc>
          <w:tcPr>
            <w:tcW w:w="2264" w:type="dxa"/>
          </w:tcPr>
          <w:p w14:paraId="1064E5CC" w14:textId="77777777" w:rsidR="00DD1AAA" w:rsidRPr="00965F1F" w:rsidRDefault="00DD1AAA" w:rsidP="00895D05">
            <w:pPr>
              <w:ind w:right="-720"/>
              <w:rPr>
                <w:rFonts w:asciiTheme="minorHAnsi" w:hAnsiTheme="minorHAnsi" w:cstheme="minorHAnsi"/>
                <w:b/>
              </w:rPr>
            </w:pPr>
            <w:r w:rsidRPr="00965F1F">
              <w:rPr>
                <w:rFonts w:asciiTheme="minorHAnsi" w:hAnsiTheme="minorHAnsi" w:cstheme="minorHAnsi"/>
                <w:b/>
              </w:rPr>
              <w:t>Degree</w:t>
            </w:r>
          </w:p>
        </w:tc>
        <w:tc>
          <w:tcPr>
            <w:tcW w:w="3600" w:type="dxa"/>
          </w:tcPr>
          <w:p w14:paraId="09D0868C" w14:textId="77777777" w:rsidR="00DD1AAA" w:rsidRPr="00965F1F" w:rsidRDefault="00DD1AAA" w:rsidP="00895D05">
            <w:pPr>
              <w:ind w:right="-720"/>
              <w:rPr>
                <w:rFonts w:asciiTheme="minorHAnsi" w:hAnsiTheme="minorHAnsi" w:cstheme="minorHAnsi"/>
                <w:b/>
              </w:rPr>
            </w:pPr>
            <w:r w:rsidRPr="00965F1F">
              <w:rPr>
                <w:rFonts w:asciiTheme="minorHAnsi" w:hAnsiTheme="minorHAnsi" w:cstheme="minorHAnsi"/>
                <w:b/>
              </w:rPr>
              <w:t>Institute</w:t>
            </w:r>
          </w:p>
        </w:tc>
        <w:tc>
          <w:tcPr>
            <w:tcW w:w="2250" w:type="dxa"/>
          </w:tcPr>
          <w:p w14:paraId="1FC66E9F" w14:textId="77777777" w:rsidR="00DD1AAA" w:rsidRPr="00965F1F" w:rsidRDefault="00DD1AAA" w:rsidP="00895D05">
            <w:pPr>
              <w:ind w:right="-720"/>
              <w:rPr>
                <w:rFonts w:asciiTheme="minorHAnsi" w:hAnsiTheme="minorHAnsi" w:cstheme="minorHAnsi"/>
                <w:b/>
              </w:rPr>
            </w:pPr>
            <w:r w:rsidRPr="00965F1F">
              <w:rPr>
                <w:rFonts w:asciiTheme="minorHAnsi" w:hAnsiTheme="minorHAnsi" w:cstheme="minorHAnsi"/>
                <w:b/>
              </w:rPr>
              <w:t>Grade</w:t>
            </w:r>
          </w:p>
        </w:tc>
        <w:tc>
          <w:tcPr>
            <w:tcW w:w="1634" w:type="dxa"/>
          </w:tcPr>
          <w:p w14:paraId="1A8E815C" w14:textId="77777777" w:rsidR="00DD1AAA" w:rsidRPr="00965F1F" w:rsidRDefault="00DD1AAA" w:rsidP="00895D05">
            <w:pPr>
              <w:ind w:right="-720"/>
              <w:rPr>
                <w:rFonts w:asciiTheme="minorHAnsi" w:hAnsiTheme="minorHAnsi" w:cstheme="minorHAnsi"/>
                <w:b/>
              </w:rPr>
            </w:pPr>
            <w:r w:rsidRPr="00965F1F">
              <w:rPr>
                <w:rFonts w:asciiTheme="minorHAnsi" w:hAnsiTheme="minorHAnsi" w:cstheme="minorHAnsi"/>
                <w:b/>
              </w:rPr>
              <w:t>Percentage</w:t>
            </w:r>
          </w:p>
        </w:tc>
      </w:tr>
      <w:tr w:rsidR="00DD1AAA" w:rsidRPr="00965F1F" w14:paraId="60B140F6" w14:textId="77777777" w:rsidTr="00895D05">
        <w:trPr>
          <w:trHeight w:val="369"/>
        </w:trPr>
        <w:tc>
          <w:tcPr>
            <w:tcW w:w="706" w:type="dxa"/>
          </w:tcPr>
          <w:p w14:paraId="34CEAAC1"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 xml:space="preserve"> 1.</w:t>
            </w:r>
          </w:p>
        </w:tc>
        <w:tc>
          <w:tcPr>
            <w:tcW w:w="2264" w:type="dxa"/>
          </w:tcPr>
          <w:p w14:paraId="777990F1"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S.S.C</w:t>
            </w:r>
          </w:p>
        </w:tc>
        <w:tc>
          <w:tcPr>
            <w:tcW w:w="3600" w:type="dxa"/>
          </w:tcPr>
          <w:p w14:paraId="0DBA5DCC" w14:textId="77777777" w:rsidR="00DD1AAA" w:rsidRPr="00965F1F" w:rsidRDefault="00DD1AAA" w:rsidP="00895D05">
            <w:pPr>
              <w:ind w:right="-720"/>
              <w:rPr>
                <w:rFonts w:asciiTheme="minorHAnsi" w:hAnsiTheme="minorHAnsi" w:cstheme="minorHAnsi"/>
                <w:sz w:val="18"/>
                <w:szCs w:val="18"/>
              </w:rPr>
            </w:pPr>
            <w:proofErr w:type="spellStart"/>
            <w:r w:rsidRPr="00965F1F">
              <w:rPr>
                <w:rFonts w:asciiTheme="minorHAnsi" w:hAnsiTheme="minorHAnsi" w:cstheme="minorHAnsi"/>
                <w:sz w:val="18"/>
                <w:szCs w:val="18"/>
              </w:rPr>
              <w:t>Gopal</w:t>
            </w:r>
            <w:proofErr w:type="spellEnd"/>
            <w:r w:rsidRPr="00965F1F">
              <w:rPr>
                <w:rFonts w:asciiTheme="minorHAnsi" w:hAnsiTheme="minorHAnsi" w:cstheme="minorHAnsi"/>
                <w:sz w:val="18"/>
                <w:szCs w:val="18"/>
              </w:rPr>
              <w:t>. Sharma. Memorial. School.</w:t>
            </w:r>
          </w:p>
        </w:tc>
        <w:tc>
          <w:tcPr>
            <w:tcW w:w="2250" w:type="dxa"/>
          </w:tcPr>
          <w:p w14:paraId="41AD127B"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II Class</w:t>
            </w:r>
          </w:p>
        </w:tc>
        <w:tc>
          <w:tcPr>
            <w:tcW w:w="1634" w:type="dxa"/>
          </w:tcPr>
          <w:p w14:paraId="27AADB71"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59.016%</w:t>
            </w:r>
          </w:p>
        </w:tc>
      </w:tr>
      <w:tr w:rsidR="00DD1AAA" w:rsidRPr="00965F1F" w14:paraId="6F370E1E" w14:textId="77777777" w:rsidTr="00895D05">
        <w:trPr>
          <w:trHeight w:val="297"/>
        </w:trPr>
        <w:tc>
          <w:tcPr>
            <w:tcW w:w="706" w:type="dxa"/>
          </w:tcPr>
          <w:p w14:paraId="0B15FF14"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 xml:space="preserve"> 2.</w:t>
            </w:r>
          </w:p>
        </w:tc>
        <w:tc>
          <w:tcPr>
            <w:tcW w:w="2264" w:type="dxa"/>
          </w:tcPr>
          <w:p w14:paraId="65E75058"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H.S.C.</w:t>
            </w:r>
          </w:p>
        </w:tc>
        <w:tc>
          <w:tcPr>
            <w:tcW w:w="3600" w:type="dxa"/>
          </w:tcPr>
          <w:p w14:paraId="76023501"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 xml:space="preserve">N.E.S </w:t>
            </w:r>
            <w:proofErr w:type="spellStart"/>
            <w:r w:rsidRPr="00965F1F">
              <w:rPr>
                <w:rFonts w:asciiTheme="minorHAnsi" w:hAnsiTheme="minorHAnsi" w:cstheme="minorHAnsi"/>
                <w:sz w:val="18"/>
                <w:szCs w:val="18"/>
              </w:rPr>
              <w:t>VocationalJunior</w:t>
            </w:r>
            <w:proofErr w:type="spellEnd"/>
            <w:r w:rsidRPr="00965F1F">
              <w:rPr>
                <w:rFonts w:asciiTheme="minorHAnsi" w:hAnsiTheme="minorHAnsi" w:cstheme="minorHAnsi"/>
                <w:sz w:val="18"/>
                <w:szCs w:val="18"/>
              </w:rPr>
              <w:t xml:space="preserve">. College. </w:t>
            </w:r>
          </w:p>
        </w:tc>
        <w:tc>
          <w:tcPr>
            <w:tcW w:w="2250" w:type="dxa"/>
          </w:tcPr>
          <w:p w14:paraId="4DB85CED"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I  Class with Distinction</w:t>
            </w:r>
          </w:p>
        </w:tc>
        <w:tc>
          <w:tcPr>
            <w:tcW w:w="1634" w:type="dxa"/>
          </w:tcPr>
          <w:p w14:paraId="34D1C9CA"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81.83%</w:t>
            </w:r>
          </w:p>
        </w:tc>
      </w:tr>
      <w:tr w:rsidR="00DD1AAA" w:rsidRPr="00965F1F" w14:paraId="21851F66" w14:textId="77777777" w:rsidTr="00895D05">
        <w:trPr>
          <w:trHeight w:val="306"/>
        </w:trPr>
        <w:tc>
          <w:tcPr>
            <w:tcW w:w="706" w:type="dxa"/>
          </w:tcPr>
          <w:p w14:paraId="2E257688"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3.</w:t>
            </w:r>
          </w:p>
        </w:tc>
        <w:tc>
          <w:tcPr>
            <w:tcW w:w="2264" w:type="dxa"/>
          </w:tcPr>
          <w:p w14:paraId="6E410CF4"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Dip. in Industrial Electronics</w:t>
            </w:r>
          </w:p>
        </w:tc>
        <w:tc>
          <w:tcPr>
            <w:tcW w:w="3600" w:type="dxa"/>
          </w:tcPr>
          <w:p w14:paraId="509AECC4" w14:textId="77777777" w:rsidR="00DD1AAA" w:rsidRPr="00965F1F" w:rsidRDefault="00DD1AAA" w:rsidP="00895D05">
            <w:pPr>
              <w:ind w:right="-720"/>
              <w:rPr>
                <w:rFonts w:asciiTheme="minorHAnsi" w:hAnsiTheme="minorHAnsi" w:cstheme="minorHAnsi"/>
                <w:sz w:val="18"/>
                <w:szCs w:val="18"/>
              </w:rPr>
            </w:pPr>
            <w:proofErr w:type="spellStart"/>
            <w:r w:rsidRPr="00965F1F">
              <w:rPr>
                <w:rFonts w:asciiTheme="minorHAnsi" w:hAnsiTheme="minorHAnsi" w:cstheme="minorHAnsi"/>
                <w:sz w:val="18"/>
                <w:szCs w:val="18"/>
              </w:rPr>
              <w:t>K.J.Somaiya</w:t>
            </w:r>
            <w:proofErr w:type="spellEnd"/>
            <w:r w:rsidRPr="00965F1F">
              <w:rPr>
                <w:rFonts w:asciiTheme="minorHAnsi" w:hAnsiTheme="minorHAnsi" w:cstheme="minorHAnsi"/>
                <w:sz w:val="18"/>
                <w:szCs w:val="18"/>
              </w:rPr>
              <w:t xml:space="preserve"> Polytechnics</w:t>
            </w:r>
          </w:p>
        </w:tc>
        <w:tc>
          <w:tcPr>
            <w:tcW w:w="2250" w:type="dxa"/>
          </w:tcPr>
          <w:p w14:paraId="627A0C6B"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II and III  year</w:t>
            </w:r>
          </w:p>
        </w:tc>
        <w:tc>
          <w:tcPr>
            <w:tcW w:w="1634" w:type="dxa"/>
          </w:tcPr>
          <w:p w14:paraId="7F3B5051"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Discontinued</w:t>
            </w:r>
          </w:p>
        </w:tc>
      </w:tr>
      <w:tr w:rsidR="00DD1AAA" w:rsidRPr="00965F1F" w14:paraId="42F07C3F" w14:textId="77777777" w:rsidTr="00895D05">
        <w:trPr>
          <w:trHeight w:val="360"/>
        </w:trPr>
        <w:tc>
          <w:tcPr>
            <w:tcW w:w="706" w:type="dxa"/>
          </w:tcPr>
          <w:p w14:paraId="0B125C28"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lastRenderedPageBreak/>
              <w:t>4.</w:t>
            </w:r>
          </w:p>
        </w:tc>
        <w:tc>
          <w:tcPr>
            <w:tcW w:w="2264" w:type="dxa"/>
          </w:tcPr>
          <w:p w14:paraId="5A6624AD"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B.Com</w:t>
            </w:r>
          </w:p>
        </w:tc>
        <w:tc>
          <w:tcPr>
            <w:tcW w:w="3600" w:type="dxa"/>
          </w:tcPr>
          <w:p w14:paraId="1B99D8E4" w14:textId="77777777" w:rsidR="00DD1AAA" w:rsidRPr="00965F1F" w:rsidRDefault="00DD1AAA" w:rsidP="00895D05">
            <w:pPr>
              <w:ind w:right="-720"/>
              <w:rPr>
                <w:rFonts w:asciiTheme="minorHAnsi" w:hAnsiTheme="minorHAnsi" w:cstheme="minorHAnsi"/>
                <w:sz w:val="18"/>
                <w:szCs w:val="18"/>
              </w:rPr>
            </w:pPr>
            <w:proofErr w:type="spellStart"/>
            <w:r w:rsidRPr="00965F1F">
              <w:rPr>
                <w:rFonts w:asciiTheme="minorHAnsi" w:hAnsiTheme="minorHAnsi" w:cstheme="minorHAnsi"/>
                <w:sz w:val="18"/>
                <w:szCs w:val="18"/>
              </w:rPr>
              <w:t>Kakatiya</w:t>
            </w:r>
            <w:proofErr w:type="spellEnd"/>
            <w:r w:rsidRPr="00965F1F">
              <w:rPr>
                <w:rFonts w:asciiTheme="minorHAnsi" w:hAnsiTheme="minorHAnsi" w:cstheme="minorHAnsi"/>
                <w:sz w:val="18"/>
                <w:szCs w:val="18"/>
              </w:rPr>
              <w:t xml:space="preserve"> University</w:t>
            </w:r>
          </w:p>
        </w:tc>
        <w:tc>
          <w:tcPr>
            <w:tcW w:w="2250" w:type="dxa"/>
          </w:tcPr>
          <w:p w14:paraId="782266B6" w14:textId="77777777" w:rsidR="00DD1AAA" w:rsidRPr="00965F1F" w:rsidRDefault="00DD1AAA" w:rsidP="00895D05">
            <w:pPr>
              <w:ind w:right="-720"/>
              <w:rPr>
                <w:rFonts w:asciiTheme="minorHAnsi" w:hAnsiTheme="minorHAnsi" w:cstheme="minorHAnsi"/>
                <w:sz w:val="18"/>
                <w:szCs w:val="18"/>
              </w:rPr>
            </w:pPr>
            <w:r>
              <w:rPr>
                <w:rFonts w:asciiTheme="minorHAnsi" w:hAnsiTheme="minorHAnsi" w:cstheme="minorHAnsi"/>
                <w:sz w:val="18"/>
                <w:szCs w:val="18"/>
              </w:rPr>
              <w:t>I class</w:t>
            </w:r>
          </w:p>
        </w:tc>
        <w:tc>
          <w:tcPr>
            <w:tcW w:w="1634" w:type="dxa"/>
          </w:tcPr>
          <w:p w14:paraId="5ACB43AF" w14:textId="77777777" w:rsidR="00DD1AAA" w:rsidRPr="00965F1F" w:rsidRDefault="00DD1AAA" w:rsidP="00895D05">
            <w:pPr>
              <w:ind w:right="-720"/>
              <w:rPr>
                <w:rFonts w:asciiTheme="minorHAnsi" w:hAnsiTheme="minorHAnsi" w:cstheme="minorHAnsi"/>
                <w:sz w:val="18"/>
                <w:szCs w:val="18"/>
              </w:rPr>
            </w:pPr>
            <w:r>
              <w:rPr>
                <w:rFonts w:asciiTheme="minorHAnsi" w:hAnsiTheme="minorHAnsi" w:cstheme="minorHAnsi"/>
                <w:sz w:val="18"/>
                <w:szCs w:val="18"/>
              </w:rPr>
              <w:t>65%</w:t>
            </w:r>
          </w:p>
        </w:tc>
      </w:tr>
    </w:tbl>
    <w:p w14:paraId="1EDB5767" w14:textId="77777777" w:rsidR="00DD1AAA" w:rsidRPr="00965F1F" w:rsidRDefault="00DD1AAA" w:rsidP="00DD1AAA">
      <w:pPr>
        <w:pStyle w:val="Heading1"/>
        <w:rPr>
          <w:rFonts w:asciiTheme="minorHAnsi" w:hAnsiTheme="minorHAnsi" w:cstheme="minorHAnsi"/>
          <w:sz w:val="36"/>
          <w:szCs w:val="36"/>
          <w:u w:val="single"/>
        </w:rPr>
      </w:pPr>
      <w:r w:rsidRPr="00965F1F">
        <w:rPr>
          <w:rFonts w:asciiTheme="minorHAnsi" w:hAnsiTheme="minorHAnsi" w:cstheme="minorHAnsi"/>
          <w:sz w:val="24"/>
          <w:szCs w:val="24"/>
          <w:u w:val="single"/>
        </w:rPr>
        <w:t>COMPUTER QUALIFICATION</w:t>
      </w:r>
      <w:r w:rsidRPr="00965F1F">
        <w:rPr>
          <w:rFonts w:asciiTheme="minorHAnsi" w:hAnsiTheme="minorHAnsi" w:cstheme="minorHAnsi"/>
          <w:sz w:val="36"/>
          <w:szCs w:val="3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3672"/>
        <w:gridCol w:w="2340"/>
      </w:tblGrid>
      <w:tr w:rsidR="00DD1AAA" w:rsidRPr="00965F1F" w14:paraId="3A20315C" w14:textId="77777777" w:rsidTr="00895D05">
        <w:tc>
          <w:tcPr>
            <w:tcW w:w="1008" w:type="dxa"/>
          </w:tcPr>
          <w:p w14:paraId="5FB4CE14" w14:textId="77777777" w:rsidR="00DD1AAA" w:rsidRPr="00965F1F" w:rsidRDefault="00DD1AAA" w:rsidP="00895D05">
            <w:pPr>
              <w:ind w:right="-720"/>
              <w:rPr>
                <w:rFonts w:asciiTheme="minorHAnsi" w:hAnsiTheme="minorHAnsi" w:cstheme="minorHAnsi"/>
                <w:b/>
              </w:rPr>
            </w:pPr>
            <w:proofErr w:type="spellStart"/>
            <w:r w:rsidRPr="00965F1F">
              <w:rPr>
                <w:rFonts w:asciiTheme="minorHAnsi" w:hAnsiTheme="minorHAnsi" w:cstheme="minorHAnsi"/>
                <w:b/>
              </w:rPr>
              <w:t>Sr.No</w:t>
            </w:r>
            <w:proofErr w:type="spellEnd"/>
            <w:r w:rsidRPr="00965F1F">
              <w:rPr>
                <w:rFonts w:asciiTheme="minorHAnsi" w:hAnsiTheme="minorHAnsi" w:cstheme="minorHAnsi"/>
                <w:b/>
              </w:rPr>
              <w:t>.</w:t>
            </w:r>
          </w:p>
        </w:tc>
        <w:tc>
          <w:tcPr>
            <w:tcW w:w="2340" w:type="dxa"/>
          </w:tcPr>
          <w:p w14:paraId="3652AFEE" w14:textId="77777777" w:rsidR="00DD1AAA" w:rsidRPr="00965F1F" w:rsidRDefault="00DD1AAA" w:rsidP="00895D05">
            <w:pPr>
              <w:ind w:right="-720"/>
              <w:rPr>
                <w:rFonts w:asciiTheme="minorHAnsi" w:hAnsiTheme="minorHAnsi" w:cstheme="minorHAnsi"/>
                <w:b/>
              </w:rPr>
            </w:pPr>
            <w:r w:rsidRPr="00965F1F">
              <w:rPr>
                <w:rFonts w:asciiTheme="minorHAnsi" w:hAnsiTheme="minorHAnsi" w:cstheme="minorHAnsi"/>
                <w:b/>
              </w:rPr>
              <w:t>Qualification</w:t>
            </w:r>
          </w:p>
        </w:tc>
        <w:tc>
          <w:tcPr>
            <w:tcW w:w="3672" w:type="dxa"/>
          </w:tcPr>
          <w:p w14:paraId="1D340F0F" w14:textId="77777777" w:rsidR="00DD1AAA" w:rsidRPr="00965F1F" w:rsidRDefault="00DD1AAA" w:rsidP="00895D05">
            <w:pPr>
              <w:ind w:right="-720"/>
              <w:rPr>
                <w:rFonts w:asciiTheme="minorHAnsi" w:hAnsiTheme="minorHAnsi" w:cstheme="minorHAnsi"/>
                <w:b/>
              </w:rPr>
            </w:pPr>
            <w:r w:rsidRPr="00965F1F">
              <w:rPr>
                <w:rFonts w:asciiTheme="minorHAnsi" w:hAnsiTheme="minorHAnsi" w:cstheme="minorHAnsi"/>
                <w:b/>
              </w:rPr>
              <w:t>Institute</w:t>
            </w:r>
          </w:p>
        </w:tc>
        <w:tc>
          <w:tcPr>
            <w:tcW w:w="2340" w:type="dxa"/>
          </w:tcPr>
          <w:p w14:paraId="713284DE" w14:textId="77777777" w:rsidR="00DD1AAA" w:rsidRPr="00965F1F" w:rsidRDefault="00DD1AAA" w:rsidP="00895D05">
            <w:pPr>
              <w:ind w:right="-720"/>
              <w:rPr>
                <w:rFonts w:asciiTheme="minorHAnsi" w:hAnsiTheme="minorHAnsi" w:cstheme="minorHAnsi"/>
                <w:b/>
              </w:rPr>
            </w:pPr>
            <w:r w:rsidRPr="00965F1F">
              <w:rPr>
                <w:rFonts w:asciiTheme="minorHAnsi" w:hAnsiTheme="minorHAnsi" w:cstheme="minorHAnsi"/>
                <w:b/>
              </w:rPr>
              <w:t>Grade</w:t>
            </w:r>
          </w:p>
        </w:tc>
      </w:tr>
      <w:tr w:rsidR="00DD1AAA" w:rsidRPr="00965F1F" w14:paraId="15D68C04" w14:textId="77777777" w:rsidTr="00895D05">
        <w:tc>
          <w:tcPr>
            <w:tcW w:w="1008" w:type="dxa"/>
          </w:tcPr>
          <w:p w14:paraId="001261E1"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1.</w:t>
            </w:r>
          </w:p>
        </w:tc>
        <w:tc>
          <w:tcPr>
            <w:tcW w:w="2340" w:type="dxa"/>
          </w:tcPr>
          <w:p w14:paraId="5C41A4D7"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MS CIT (2009)</w:t>
            </w:r>
          </w:p>
        </w:tc>
        <w:tc>
          <w:tcPr>
            <w:tcW w:w="3672" w:type="dxa"/>
          </w:tcPr>
          <w:p w14:paraId="5D5DBD79"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SIT Education</w:t>
            </w:r>
          </w:p>
        </w:tc>
        <w:tc>
          <w:tcPr>
            <w:tcW w:w="2340" w:type="dxa"/>
          </w:tcPr>
          <w:p w14:paraId="703AAB9D"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86%</w:t>
            </w:r>
          </w:p>
        </w:tc>
      </w:tr>
      <w:tr w:rsidR="00DD1AAA" w:rsidRPr="00965F1F" w14:paraId="3C700598" w14:textId="77777777" w:rsidTr="00895D05">
        <w:tc>
          <w:tcPr>
            <w:tcW w:w="1008" w:type="dxa"/>
          </w:tcPr>
          <w:p w14:paraId="62C6312B"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2.</w:t>
            </w:r>
          </w:p>
        </w:tc>
        <w:tc>
          <w:tcPr>
            <w:tcW w:w="2340" w:type="dxa"/>
          </w:tcPr>
          <w:p w14:paraId="685935E8"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WEB Designing</w:t>
            </w:r>
          </w:p>
        </w:tc>
        <w:tc>
          <w:tcPr>
            <w:tcW w:w="3672" w:type="dxa"/>
          </w:tcPr>
          <w:p w14:paraId="4175E5B7"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N.E.S Institute of IT</w:t>
            </w:r>
          </w:p>
        </w:tc>
        <w:tc>
          <w:tcPr>
            <w:tcW w:w="2340" w:type="dxa"/>
          </w:tcPr>
          <w:p w14:paraId="62FA6E8D"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A Grade</w:t>
            </w:r>
          </w:p>
        </w:tc>
      </w:tr>
      <w:tr w:rsidR="00DD1AAA" w:rsidRPr="00965F1F" w14:paraId="6C597D41" w14:textId="77777777" w:rsidTr="00895D05">
        <w:tc>
          <w:tcPr>
            <w:tcW w:w="1008" w:type="dxa"/>
          </w:tcPr>
          <w:p w14:paraId="3093610D"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3.</w:t>
            </w:r>
          </w:p>
        </w:tc>
        <w:tc>
          <w:tcPr>
            <w:tcW w:w="2340" w:type="dxa"/>
          </w:tcPr>
          <w:p w14:paraId="20FEF87B"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MS Office</w:t>
            </w:r>
          </w:p>
        </w:tc>
        <w:tc>
          <w:tcPr>
            <w:tcW w:w="3672" w:type="dxa"/>
          </w:tcPr>
          <w:p w14:paraId="708F4878"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N.E.S Institute of IT</w:t>
            </w:r>
          </w:p>
        </w:tc>
        <w:tc>
          <w:tcPr>
            <w:tcW w:w="2340" w:type="dxa"/>
          </w:tcPr>
          <w:p w14:paraId="43DC0FDD" w14:textId="77777777" w:rsidR="00DD1AAA" w:rsidRPr="00965F1F" w:rsidRDefault="00DD1AAA" w:rsidP="00895D05">
            <w:pPr>
              <w:ind w:right="-720"/>
              <w:rPr>
                <w:rFonts w:asciiTheme="minorHAnsi" w:hAnsiTheme="minorHAnsi" w:cstheme="minorHAnsi"/>
                <w:sz w:val="18"/>
                <w:szCs w:val="18"/>
              </w:rPr>
            </w:pPr>
            <w:r w:rsidRPr="00965F1F">
              <w:rPr>
                <w:rFonts w:asciiTheme="minorHAnsi" w:hAnsiTheme="minorHAnsi" w:cstheme="minorHAnsi"/>
                <w:sz w:val="18"/>
                <w:szCs w:val="18"/>
              </w:rPr>
              <w:t>B Grade</w:t>
            </w:r>
          </w:p>
        </w:tc>
      </w:tr>
    </w:tbl>
    <w:p w14:paraId="40271D00" w14:textId="77777777" w:rsidR="00DD1AAA" w:rsidRDefault="00DD1AAA" w:rsidP="00DD1AAA">
      <w:pPr>
        <w:ind w:right="-720"/>
        <w:rPr>
          <w:rFonts w:asciiTheme="minorHAnsi" w:hAnsiTheme="minorHAnsi" w:cstheme="minorHAnsi"/>
          <w:b/>
          <w:u w:val="single"/>
        </w:rPr>
      </w:pPr>
    </w:p>
    <w:p w14:paraId="3790628A" w14:textId="77777777" w:rsidR="00DD1AAA" w:rsidRDefault="00DD1AAA" w:rsidP="00DD1AAA">
      <w:pPr>
        <w:ind w:right="-720"/>
        <w:rPr>
          <w:rFonts w:asciiTheme="minorHAnsi" w:hAnsiTheme="minorHAnsi" w:cstheme="minorHAnsi"/>
          <w:b/>
          <w:u w:val="single"/>
        </w:rPr>
      </w:pPr>
    </w:p>
    <w:p w14:paraId="3921244C" w14:textId="77777777" w:rsidR="00DD1AAA" w:rsidRPr="00965F1F" w:rsidRDefault="00DD1AAA" w:rsidP="00DD1AAA">
      <w:pPr>
        <w:ind w:right="-720"/>
        <w:rPr>
          <w:rFonts w:asciiTheme="minorHAnsi" w:hAnsiTheme="minorHAnsi" w:cstheme="minorHAnsi"/>
          <w:b/>
          <w:u w:val="single"/>
        </w:rPr>
      </w:pPr>
      <w:r w:rsidRPr="00965F1F">
        <w:rPr>
          <w:rFonts w:asciiTheme="minorHAnsi" w:hAnsiTheme="minorHAnsi" w:cstheme="minorHAnsi"/>
          <w:b/>
          <w:u w:val="single"/>
        </w:rPr>
        <w:t>PERSONAL DETAILS:</w:t>
      </w:r>
    </w:p>
    <w:p w14:paraId="477A3B1F" w14:textId="77777777" w:rsidR="00DD1AAA" w:rsidRPr="00965F1F" w:rsidRDefault="00DD1AAA" w:rsidP="00DD1AAA">
      <w:pPr>
        <w:ind w:right="-720"/>
        <w:rPr>
          <w:rFonts w:asciiTheme="minorHAnsi" w:hAnsiTheme="minorHAnsi" w:cstheme="minorHAnsi"/>
          <w:sz w:val="18"/>
          <w:szCs w:val="18"/>
        </w:rPr>
      </w:pPr>
      <w:r w:rsidRPr="00965F1F">
        <w:rPr>
          <w:rFonts w:asciiTheme="minorHAnsi" w:hAnsiTheme="minorHAnsi" w:cstheme="minorHAnsi"/>
          <w:sz w:val="18"/>
          <w:szCs w:val="18"/>
        </w:rPr>
        <w:t xml:space="preserve">Date of Birth: </w:t>
      </w:r>
      <w:r w:rsidRPr="00965F1F">
        <w:rPr>
          <w:rFonts w:asciiTheme="minorHAnsi" w:hAnsiTheme="minorHAnsi" w:cstheme="minorHAnsi"/>
          <w:sz w:val="18"/>
          <w:szCs w:val="18"/>
        </w:rPr>
        <w:tab/>
      </w:r>
      <w:r w:rsidRPr="00965F1F">
        <w:rPr>
          <w:rFonts w:asciiTheme="minorHAnsi" w:hAnsiTheme="minorHAnsi" w:cstheme="minorHAnsi"/>
          <w:sz w:val="18"/>
          <w:szCs w:val="18"/>
        </w:rPr>
        <w:tab/>
        <w:t>21.05.1989</w:t>
      </w:r>
    </w:p>
    <w:p w14:paraId="373AE0FD" w14:textId="77777777" w:rsidR="00DD1AAA" w:rsidRPr="00965F1F" w:rsidRDefault="00DD1AAA" w:rsidP="00DD1AAA">
      <w:pPr>
        <w:ind w:right="-720"/>
        <w:rPr>
          <w:rFonts w:asciiTheme="minorHAnsi" w:hAnsiTheme="minorHAnsi" w:cstheme="minorHAnsi"/>
          <w:sz w:val="18"/>
          <w:szCs w:val="18"/>
        </w:rPr>
      </w:pPr>
      <w:r w:rsidRPr="00965F1F">
        <w:rPr>
          <w:rFonts w:asciiTheme="minorHAnsi" w:hAnsiTheme="minorHAnsi" w:cstheme="minorHAnsi"/>
          <w:sz w:val="18"/>
          <w:szCs w:val="18"/>
        </w:rPr>
        <w:t>Gender:</w:t>
      </w:r>
      <w:r w:rsidRPr="00965F1F">
        <w:rPr>
          <w:rFonts w:asciiTheme="minorHAnsi" w:hAnsiTheme="minorHAnsi" w:cstheme="minorHAnsi"/>
          <w:sz w:val="18"/>
          <w:szCs w:val="18"/>
        </w:rPr>
        <w:tab/>
      </w:r>
      <w:r w:rsidRPr="00965F1F">
        <w:rPr>
          <w:rFonts w:asciiTheme="minorHAnsi" w:hAnsiTheme="minorHAnsi" w:cstheme="minorHAnsi"/>
          <w:sz w:val="18"/>
          <w:szCs w:val="18"/>
        </w:rPr>
        <w:tab/>
      </w:r>
      <w:r w:rsidRPr="00965F1F">
        <w:rPr>
          <w:rFonts w:asciiTheme="minorHAnsi" w:hAnsiTheme="minorHAnsi" w:cstheme="minorHAnsi"/>
          <w:sz w:val="18"/>
          <w:szCs w:val="18"/>
        </w:rPr>
        <w:tab/>
        <w:t>Female</w:t>
      </w:r>
    </w:p>
    <w:p w14:paraId="7A264E6B" w14:textId="77777777" w:rsidR="00DD1AAA" w:rsidRPr="00965F1F" w:rsidRDefault="00DD1AAA" w:rsidP="00DD1AAA">
      <w:pPr>
        <w:ind w:right="-720"/>
        <w:rPr>
          <w:rFonts w:asciiTheme="minorHAnsi" w:hAnsiTheme="minorHAnsi" w:cstheme="minorHAnsi"/>
          <w:sz w:val="18"/>
          <w:szCs w:val="18"/>
        </w:rPr>
      </w:pPr>
      <w:r w:rsidRPr="00965F1F">
        <w:rPr>
          <w:rFonts w:asciiTheme="minorHAnsi" w:hAnsiTheme="minorHAnsi" w:cstheme="minorHAnsi"/>
          <w:sz w:val="18"/>
          <w:szCs w:val="18"/>
        </w:rPr>
        <w:t>Marital Status:</w:t>
      </w:r>
      <w:r w:rsidRPr="00965F1F">
        <w:rPr>
          <w:rFonts w:asciiTheme="minorHAnsi" w:hAnsiTheme="minorHAnsi" w:cstheme="minorHAnsi"/>
          <w:sz w:val="18"/>
          <w:szCs w:val="18"/>
        </w:rPr>
        <w:tab/>
      </w:r>
      <w:r w:rsidRPr="00965F1F">
        <w:rPr>
          <w:rFonts w:asciiTheme="minorHAnsi" w:hAnsiTheme="minorHAnsi" w:cstheme="minorHAnsi"/>
          <w:sz w:val="18"/>
          <w:szCs w:val="18"/>
        </w:rPr>
        <w:tab/>
        <w:t>Single</w:t>
      </w:r>
    </w:p>
    <w:p w14:paraId="2A9B5EA0" w14:textId="77777777" w:rsidR="00DD1AAA" w:rsidRPr="00965F1F" w:rsidRDefault="00DD1AAA" w:rsidP="00DD1AAA">
      <w:pPr>
        <w:ind w:right="-720"/>
        <w:rPr>
          <w:rFonts w:asciiTheme="minorHAnsi" w:hAnsiTheme="minorHAnsi" w:cstheme="minorHAnsi"/>
          <w:sz w:val="18"/>
          <w:szCs w:val="18"/>
        </w:rPr>
      </w:pPr>
      <w:r w:rsidRPr="00965F1F">
        <w:rPr>
          <w:rFonts w:asciiTheme="minorHAnsi" w:hAnsiTheme="minorHAnsi" w:cstheme="minorHAnsi"/>
          <w:sz w:val="18"/>
          <w:szCs w:val="18"/>
        </w:rPr>
        <w:t>Nationality:</w:t>
      </w:r>
      <w:r w:rsidRPr="00965F1F">
        <w:rPr>
          <w:rFonts w:asciiTheme="minorHAnsi" w:hAnsiTheme="minorHAnsi" w:cstheme="minorHAnsi"/>
          <w:sz w:val="18"/>
          <w:szCs w:val="18"/>
        </w:rPr>
        <w:tab/>
      </w:r>
      <w:r w:rsidRPr="00965F1F">
        <w:rPr>
          <w:rFonts w:asciiTheme="minorHAnsi" w:hAnsiTheme="minorHAnsi" w:cstheme="minorHAnsi"/>
          <w:sz w:val="18"/>
          <w:szCs w:val="18"/>
        </w:rPr>
        <w:tab/>
        <w:t>Indian</w:t>
      </w:r>
    </w:p>
    <w:p w14:paraId="4D71F5E3" w14:textId="4DBDDAB9" w:rsidR="0031489F" w:rsidRPr="00965F1F" w:rsidRDefault="0031489F" w:rsidP="00DD1AAA">
      <w:pPr>
        <w:ind w:right="-720"/>
        <w:rPr>
          <w:rFonts w:asciiTheme="minorHAnsi" w:hAnsiTheme="minorHAnsi" w:cstheme="minorHAnsi"/>
          <w:sz w:val="18"/>
          <w:szCs w:val="18"/>
        </w:rPr>
      </w:pPr>
    </w:p>
    <w:p w14:paraId="28A277A6" w14:textId="77777777" w:rsidR="00DD1AAA" w:rsidRPr="00965F1F" w:rsidRDefault="00DD1AAA" w:rsidP="00DD1AAA">
      <w:pPr>
        <w:ind w:right="-720"/>
        <w:rPr>
          <w:rFonts w:asciiTheme="minorHAnsi" w:hAnsiTheme="minorHAnsi" w:cstheme="minorHAnsi"/>
          <w:sz w:val="18"/>
          <w:szCs w:val="18"/>
        </w:rPr>
      </w:pPr>
      <w:r w:rsidRPr="00965F1F">
        <w:rPr>
          <w:rFonts w:asciiTheme="minorHAnsi" w:hAnsiTheme="minorHAnsi" w:cstheme="minorHAnsi"/>
          <w:sz w:val="18"/>
          <w:szCs w:val="18"/>
        </w:rPr>
        <w:t>Languages Known:</w:t>
      </w:r>
      <w:r w:rsidRPr="00965F1F">
        <w:rPr>
          <w:rFonts w:asciiTheme="minorHAnsi" w:hAnsiTheme="minorHAnsi" w:cstheme="minorHAnsi"/>
          <w:sz w:val="18"/>
          <w:szCs w:val="18"/>
        </w:rPr>
        <w:tab/>
      </w:r>
      <w:r>
        <w:rPr>
          <w:rFonts w:asciiTheme="minorHAnsi" w:hAnsiTheme="minorHAnsi" w:cstheme="minorHAnsi"/>
          <w:sz w:val="18"/>
          <w:szCs w:val="18"/>
        </w:rPr>
        <w:tab/>
      </w:r>
      <w:r w:rsidRPr="00965F1F">
        <w:rPr>
          <w:rFonts w:asciiTheme="minorHAnsi" w:hAnsiTheme="minorHAnsi" w:cstheme="minorHAnsi"/>
          <w:sz w:val="18"/>
          <w:szCs w:val="18"/>
        </w:rPr>
        <w:t>English, Hindi, Malayalam, Tamil, and Marathi.</w:t>
      </w:r>
    </w:p>
    <w:p w14:paraId="01078329" w14:textId="77777777" w:rsidR="00DD1AAA" w:rsidRDefault="00DD1AAA" w:rsidP="00DD1AAA">
      <w:pPr>
        <w:ind w:right="-720"/>
        <w:rPr>
          <w:rFonts w:asciiTheme="minorHAnsi" w:hAnsiTheme="minorHAnsi" w:cstheme="minorHAnsi"/>
          <w:b/>
          <w:u w:val="single"/>
        </w:rPr>
      </w:pPr>
    </w:p>
    <w:p w14:paraId="183F6974" w14:textId="77777777" w:rsidR="00DD1AAA" w:rsidRPr="00965F1F" w:rsidRDefault="00DD1AAA" w:rsidP="00DD1AAA">
      <w:pPr>
        <w:ind w:right="-720"/>
        <w:rPr>
          <w:rFonts w:asciiTheme="minorHAnsi" w:hAnsiTheme="minorHAnsi" w:cstheme="minorHAnsi"/>
          <w:b/>
          <w:u w:val="single"/>
        </w:rPr>
      </w:pPr>
      <w:r w:rsidRPr="00965F1F">
        <w:rPr>
          <w:rFonts w:asciiTheme="minorHAnsi" w:hAnsiTheme="minorHAnsi" w:cstheme="minorHAnsi"/>
          <w:b/>
          <w:u w:val="single"/>
        </w:rPr>
        <w:t>Extra-Curriculum Activity:</w:t>
      </w:r>
    </w:p>
    <w:p w14:paraId="53BD4B67" w14:textId="77777777" w:rsidR="00DD1AAA" w:rsidRPr="00965F1F" w:rsidRDefault="00DD1AAA" w:rsidP="00DD1AAA">
      <w:pPr>
        <w:numPr>
          <w:ilvl w:val="0"/>
          <w:numId w:val="6"/>
        </w:numPr>
        <w:ind w:right="-720"/>
        <w:rPr>
          <w:rFonts w:asciiTheme="minorHAnsi" w:hAnsiTheme="minorHAnsi" w:cstheme="minorHAnsi"/>
          <w:sz w:val="18"/>
          <w:szCs w:val="18"/>
        </w:rPr>
      </w:pPr>
      <w:r w:rsidRPr="00965F1F">
        <w:rPr>
          <w:rFonts w:asciiTheme="minorHAnsi" w:hAnsiTheme="minorHAnsi" w:cstheme="minorHAnsi"/>
          <w:sz w:val="18"/>
          <w:szCs w:val="18"/>
        </w:rPr>
        <w:t>Dance (</w:t>
      </w:r>
      <w:proofErr w:type="spellStart"/>
      <w:r w:rsidRPr="00965F1F">
        <w:rPr>
          <w:rFonts w:asciiTheme="minorHAnsi" w:hAnsiTheme="minorHAnsi" w:cstheme="minorHAnsi"/>
          <w:sz w:val="18"/>
          <w:szCs w:val="18"/>
        </w:rPr>
        <w:t>Bharatnatyam</w:t>
      </w:r>
      <w:proofErr w:type="spellEnd"/>
      <w:r w:rsidRPr="00965F1F">
        <w:rPr>
          <w:rFonts w:asciiTheme="minorHAnsi" w:hAnsiTheme="minorHAnsi" w:cstheme="minorHAnsi"/>
          <w:sz w:val="18"/>
          <w:szCs w:val="18"/>
        </w:rPr>
        <w:t xml:space="preserve">&amp; Folk dance forms from </w:t>
      </w:r>
      <w:proofErr w:type="spellStart"/>
      <w:r w:rsidRPr="00965F1F">
        <w:rPr>
          <w:rFonts w:asciiTheme="minorHAnsi" w:hAnsiTheme="minorHAnsi" w:cstheme="minorHAnsi"/>
          <w:sz w:val="18"/>
          <w:szCs w:val="18"/>
        </w:rPr>
        <w:t>Nalanda</w:t>
      </w:r>
      <w:proofErr w:type="spellEnd"/>
      <w:r w:rsidRPr="00965F1F">
        <w:rPr>
          <w:rFonts w:asciiTheme="minorHAnsi" w:hAnsiTheme="minorHAnsi" w:cstheme="minorHAnsi"/>
          <w:sz w:val="18"/>
          <w:szCs w:val="18"/>
        </w:rPr>
        <w:t xml:space="preserve"> University)</w:t>
      </w:r>
    </w:p>
    <w:p w14:paraId="20027F9B" w14:textId="77777777" w:rsidR="00DD1AAA" w:rsidRPr="00965F1F" w:rsidRDefault="00DD1AAA" w:rsidP="00DD1AAA">
      <w:pPr>
        <w:numPr>
          <w:ilvl w:val="0"/>
          <w:numId w:val="6"/>
        </w:numPr>
        <w:ind w:right="-720"/>
        <w:rPr>
          <w:rFonts w:asciiTheme="minorHAnsi" w:hAnsiTheme="minorHAnsi" w:cstheme="minorHAnsi"/>
          <w:sz w:val="18"/>
          <w:szCs w:val="18"/>
        </w:rPr>
      </w:pPr>
      <w:r w:rsidRPr="00965F1F">
        <w:rPr>
          <w:rFonts w:asciiTheme="minorHAnsi" w:hAnsiTheme="minorHAnsi" w:cstheme="minorHAnsi"/>
          <w:sz w:val="18"/>
          <w:szCs w:val="18"/>
        </w:rPr>
        <w:t>Kung-Fu  (Shaolin Association of Black Panther Commandos)</w:t>
      </w:r>
    </w:p>
    <w:p w14:paraId="1AE61C8D" w14:textId="77777777" w:rsidR="00DD1AAA" w:rsidRDefault="00DD1AAA" w:rsidP="00DD1AAA">
      <w:pPr>
        <w:rPr>
          <w:rFonts w:asciiTheme="minorHAnsi" w:hAnsiTheme="minorHAnsi" w:cstheme="minorHAnsi"/>
          <w:sz w:val="18"/>
          <w:szCs w:val="18"/>
          <w:lang w:bidi="ar-QA"/>
        </w:rPr>
      </w:pPr>
    </w:p>
    <w:p w14:paraId="08E20C64" w14:textId="77777777" w:rsidR="00DD1AAA" w:rsidRDefault="00DD1AAA" w:rsidP="00DD1AAA">
      <w:pPr>
        <w:rPr>
          <w:rFonts w:asciiTheme="minorHAnsi" w:hAnsiTheme="minorHAnsi" w:cstheme="minorHAnsi"/>
          <w:sz w:val="18"/>
          <w:szCs w:val="18"/>
          <w:lang w:bidi="ar-QA"/>
        </w:rPr>
      </w:pPr>
    </w:p>
    <w:p w14:paraId="63021086" w14:textId="77777777" w:rsidR="00DD1AAA" w:rsidRDefault="00DD1AAA" w:rsidP="00DD1AAA">
      <w:pPr>
        <w:rPr>
          <w:rFonts w:asciiTheme="minorHAnsi" w:hAnsiTheme="minorHAnsi" w:cstheme="minorHAnsi"/>
          <w:sz w:val="18"/>
          <w:szCs w:val="18"/>
          <w:lang w:bidi="ar-QA"/>
        </w:rPr>
      </w:pPr>
    </w:p>
    <w:p w14:paraId="6140C75C" w14:textId="77777777" w:rsidR="00EB0C70" w:rsidRDefault="00EB0C70" w:rsidP="00DD1AAA">
      <w:pPr>
        <w:rPr>
          <w:rFonts w:asciiTheme="minorHAnsi" w:hAnsiTheme="minorHAnsi" w:cstheme="minorHAnsi"/>
          <w:sz w:val="18"/>
          <w:szCs w:val="18"/>
          <w:lang w:bidi="ar-QA"/>
        </w:rPr>
      </w:pPr>
    </w:p>
    <w:p w14:paraId="0D2CF6BB" w14:textId="77777777" w:rsidR="00DD1AAA" w:rsidRDefault="00DD1AAA" w:rsidP="00DD1AAA">
      <w:pPr>
        <w:rPr>
          <w:rFonts w:asciiTheme="minorHAnsi" w:hAnsiTheme="minorHAnsi" w:cstheme="minorHAnsi"/>
          <w:sz w:val="18"/>
          <w:szCs w:val="18"/>
          <w:lang w:bidi="ar-QA"/>
        </w:rPr>
      </w:pPr>
    </w:p>
    <w:p w14:paraId="11022367" w14:textId="77777777" w:rsidR="00DD1AAA" w:rsidRPr="00965F1F" w:rsidRDefault="00DD1AAA" w:rsidP="00DD1AAA">
      <w:pPr>
        <w:rPr>
          <w:rFonts w:asciiTheme="minorHAnsi" w:hAnsiTheme="minorHAnsi" w:cstheme="minorHAnsi"/>
          <w:sz w:val="18"/>
          <w:szCs w:val="18"/>
          <w:lang w:bidi="ar-QA"/>
        </w:rPr>
      </w:pPr>
      <w:r w:rsidRPr="00965F1F">
        <w:rPr>
          <w:rFonts w:asciiTheme="minorHAnsi" w:hAnsiTheme="minorHAnsi" w:cstheme="minorHAnsi"/>
          <w:sz w:val="18"/>
          <w:szCs w:val="18"/>
          <w:lang w:bidi="ar-QA"/>
        </w:rPr>
        <w:t>Date:</w:t>
      </w:r>
    </w:p>
    <w:p w14:paraId="1A14D420" w14:textId="77777777" w:rsidR="00DD1AAA" w:rsidRPr="00965F1F" w:rsidRDefault="00DD1AAA" w:rsidP="00DD1AAA">
      <w:pPr>
        <w:rPr>
          <w:rFonts w:asciiTheme="minorHAnsi" w:hAnsiTheme="minorHAnsi" w:cstheme="minorHAnsi"/>
          <w:sz w:val="18"/>
          <w:szCs w:val="18"/>
          <w:lang w:bidi="ar-QA"/>
        </w:rPr>
      </w:pPr>
      <w:r w:rsidRPr="00965F1F">
        <w:rPr>
          <w:rFonts w:asciiTheme="minorHAnsi" w:hAnsiTheme="minorHAnsi" w:cstheme="minorHAnsi"/>
          <w:sz w:val="18"/>
          <w:szCs w:val="18"/>
          <w:lang w:bidi="ar-QA"/>
        </w:rPr>
        <w:t>Place: Mumbai</w:t>
      </w:r>
    </w:p>
    <w:p w14:paraId="2C1AA1D3" w14:textId="77777777" w:rsidR="00DD1AAA" w:rsidRDefault="00DD1AAA" w:rsidP="00DD1AAA">
      <w:pPr>
        <w:ind w:left="360"/>
        <w:rPr>
          <w:rFonts w:asciiTheme="minorHAnsi" w:hAnsiTheme="minorHAnsi" w:cstheme="minorHAnsi"/>
          <w:sz w:val="18"/>
          <w:szCs w:val="18"/>
          <w:lang w:bidi="ar-QA"/>
        </w:rPr>
      </w:pPr>
      <w:r w:rsidRPr="00965F1F">
        <w:rPr>
          <w:rFonts w:asciiTheme="minorHAnsi" w:hAnsiTheme="minorHAnsi" w:cstheme="minorHAnsi"/>
          <w:sz w:val="18"/>
          <w:szCs w:val="18"/>
          <w:lang w:bidi="ar-QA"/>
        </w:rPr>
        <w:tab/>
      </w:r>
      <w:r w:rsidRPr="00965F1F">
        <w:rPr>
          <w:rFonts w:asciiTheme="minorHAnsi" w:hAnsiTheme="minorHAnsi" w:cstheme="minorHAnsi"/>
          <w:sz w:val="18"/>
          <w:szCs w:val="18"/>
          <w:lang w:bidi="ar-QA"/>
        </w:rPr>
        <w:tab/>
      </w:r>
      <w:r w:rsidRPr="00965F1F">
        <w:rPr>
          <w:rFonts w:asciiTheme="minorHAnsi" w:hAnsiTheme="minorHAnsi" w:cstheme="minorHAnsi"/>
          <w:sz w:val="18"/>
          <w:szCs w:val="18"/>
          <w:lang w:bidi="ar-QA"/>
        </w:rPr>
        <w:tab/>
      </w:r>
    </w:p>
    <w:p w14:paraId="14BED919" w14:textId="77777777" w:rsidR="00DD1AAA" w:rsidRDefault="00DD1AAA" w:rsidP="00DD1AAA">
      <w:pPr>
        <w:ind w:left="360"/>
        <w:rPr>
          <w:rFonts w:asciiTheme="minorHAnsi" w:hAnsiTheme="minorHAnsi" w:cstheme="minorHAnsi"/>
          <w:sz w:val="18"/>
          <w:szCs w:val="18"/>
          <w:lang w:bidi="ar-QA"/>
        </w:rPr>
      </w:pPr>
    </w:p>
    <w:p w14:paraId="789B4575" w14:textId="77777777" w:rsidR="00DD1AAA" w:rsidRDefault="00DD1AAA" w:rsidP="00DD1AAA">
      <w:pPr>
        <w:ind w:left="360"/>
        <w:jc w:val="right"/>
        <w:rPr>
          <w:rFonts w:asciiTheme="minorHAnsi" w:hAnsiTheme="minorHAnsi" w:cstheme="minorHAnsi"/>
          <w:sz w:val="18"/>
          <w:szCs w:val="18"/>
          <w:lang w:bidi="ar-QA"/>
        </w:rPr>
      </w:pPr>
    </w:p>
    <w:p w14:paraId="77C48E3D" w14:textId="77777777" w:rsidR="00DD1AAA" w:rsidRDefault="00DD1AAA" w:rsidP="00DD1AAA">
      <w:pPr>
        <w:ind w:left="360"/>
        <w:jc w:val="right"/>
        <w:rPr>
          <w:rFonts w:asciiTheme="minorHAnsi" w:hAnsiTheme="minorHAnsi" w:cstheme="minorHAnsi"/>
          <w:sz w:val="18"/>
          <w:szCs w:val="18"/>
          <w:lang w:bidi="ar-QA"/>
        </w:rPr>
      </w:pPr>
    </w:p>
    <w:p w14:paraId="4A91BA5D" w14:textId="77777777" w:rsidR="00DD1AAA" w:rsidRPr="00965F1F" w:rsidRDefault="00DD1AAA" w:rsidP="00DD1AAA">
      <w:pPr>
        <w:ind w:left="360"/>
        <w:jc w:val="right"/>
        <w:rPr>
          <w:rFonts w:asciiTheme="minorHAnsi" w:hAnsiTheme="minorHAnsi" w:cstheme="minorHAnsi"/>
          <w:sz w:val="18"/>
          <w:szCs w:val="18"/>
          <w:lang w:bidi="ar-QA"/>
        </w:rPr>
      </w:pPr>
      <w:r w:rsidRPr="00965F1F">
        <w:rPr>
          <w:rFonts w:asciiTheme="minorHAnsi" w:hAnsiTheme="minorHAnsi" w:cstheme="minorHAnsi"/>
          <w:sz w:val="18"/>
          <w:szCs w:val="18"/>
          <w:lang w:bidi="ar-QA"/>
        </w:rPr>
        <w:tab/>
        <w:t>Signature</w:t>
      </w:r>
    </w:p>
    <w:p w14:paraId="53A75388" w14:textId="77777777" w:rsidR="00E55B34" w:rsidRDefault="00E55B34" w:rsidP="00DD1AAA">
      <w:pPr>
        <w:ind w:left="360"/>
        <w:jc w:val="right"/>
        <w:rPr>
          <w:rFonts w:asciiTheme="minorHAnsi" w:hAnsiTheme="minorHAnsi" w:cstheme="minorHAnsi"/>
          <w:sz w:val="28"/>
          <w:szCs w:val="28"/>
          <w:lang w:bidi="ar-QA"/>
        </w:rPr>
      </w:pPr>
    </w:p>
    <w:p w14:paraId="553C68C3" w14:textId="077CCDAB" w:rsidR="00DD1AAA" w:rsidRPr="00965F1F" w:rsidRDefault="00DD1AAA" w:rsidP="00DD1AAA">
      <w:pPr>
        <w:ind w:left="360"/>
        <w:jc w:val="right"/>
        <w:rPr>
          <w:rFonts w:asciiTheme="minorHAnsi" w:hAnsiTheme="minorHAnsi" w:cstheme="minorHAnsi"/>
          <w:sz w:val="18"/>
          <w:szCs w:val="18"/>
          <w:lang w:bidi="ar-QA"/>
        </w:rPr>
      </w:pP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r w:rsidRPr="00965F1F">
        <w:rPr>
          <w:rFonts w:asciiTheme="minorHAnsi" w:hAnsiTheme="minorHAnsi" w:cstheme="minorHAnsi"/>
          <w:sz w:val="28"/>
          <w:szCs w:val="28"/>
          <w:lang w:bidi="ar-QA"/>
        </w:rPr>
        <w:tab/>
      </w:r>
      <w:bookmarkStart w:id="0" w:name="_GoBack"/>
      <w:bookmarkEnd w:id="0"/>
    </w:p>
    <w:p w14:paraId="098BF150" w14:textId="77777777" w:rsidR="0012477A" w:rsidRPr="00DD1AAA" w:rsidRDefault="0012477A">
      <w:pPr>
        <w:rPr>
          <w:lang w:val="en-US" w:bidi="ar-QA"/>
        </w:rPr>
      </w:pPr>
    </w:p>
    <w:sectPr w:rsidR="0012477A" w:rsidRPr="00DD1AAA" w:rsidSect="00DD1AAA">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A7B9" w14:textId="77777777" w:rsidR="00AA00AA" w:rsidRDefault="00AA00AA" w:rsidP="00DD1AAA">
      <w:r>
        <w:separator/>
      </w:r>
    </w:p>
  </w:endnote>
  <w:endnote w:type="continuationSeparator" w:id="0">
    <w:p w14:paraId="4C4ABD6F" w14:textId="77777777" w:rsidR="00AA00AA" w:rsidRDefault="00AA00AA" w:rsidP="00DD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5B98D" w14:textId="77777777" w:rsidR="00AA00AA" w:rsidRDefault="00AA00AA" w:rsidP="00DD1AAA">
      <w:r>
        <w:separator/>
      </w:r>
    </w:p>
  </w:footnote>
  <w:footnote w:type="continuationSeparator" w:id="0">
    <w:p w14:paraId="734A91B5" w14:textId="77777777" w:rsidR="00AA00AA" w:rsidRDefault="00AA00AA" w:rsidP="00DD1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5EC"/>
    <w:multiLevelType w:val="hybridMultilevel"/>
    <w:tmpl w:val="BA5C0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12A01"/>
    <w:multiLevelType w:val="hybridMultilevel"/>
    <w:tmpl w:val="3282F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4708E"/>
    <w:multiLevelType w:val="hybridMultilevel"/>
    <w:tmpl w:val="7222F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31C31"/>
    <w:multiLevelType w:val="hybridMultilevel"/>
    <w:tmpl w:val="78BE9C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436E71"/>
    <w:multiLevelType w:val="hybridMultilevel"/>
    <w:tmpl w:val="83A49E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9E20F3F"/>
    <w:multiLevelType w:val="hybridMultilevel"/>
    <w:tmpl w:val="505E7E9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FD1CAC"/>
    <w:multiLevelType w:val="hybridMultilevel"/>
    <w:tmpl w:val="072EAB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D73C25"/>
    <w:multiLevelType w:val="hybridMultilevel"/>
    <w:tmpl w:val="2CF400D8"/>
    <w:lvl w:ilvl="0" w:tplc="D124D0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16DFA"/>
    <w:multiLevelType w:val="hybridMultilevel"/>
    <w:tmpl w:val="AE8010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A54000B"/>
    <w:multiLevelType w:val="hybridMultilevel"/>
    <w:tmpl w:val="92427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B3468"/>
    <w:multiLevelType w:val="hybridMultilevel"/>
    <w:tmpl w:val="96F6F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1A1FB2"/>
    <w:multiLevelType w:val="hybridMultilevel"/>
    <w:tmpl w:val="D6506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F8336D5"/>
    <w:multiLevelType w:val="hybridMultilevel"/>
    <w:tmpl w:val="8FF2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12"/>
  </w:num>
  <w:num w:numId="6">
    <w:abstractNumId w:val="1"/>
  </w:num>
  <w:num w:numId="7">
    <w:abstractNumId w:val="11"/>
  </w:num>
  <w:num w:numId="8">
    <w:abstractNumId w:val="8"/>
  </w:num>
  <w:num w:numId="9">
    <w:abstractNumId w:val="4"/>
  </w:num>
  <w:num w:numId="10">
    <w:abstractNumId w:val="3"/>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AA"/>
    <w:rsid w:val="000078F1"/>
    <w:rsid w:val="00060A95"/>
    <w:rsid w:val="0006515C"/>
    <w:rsid w:val="000A1A78"/>
    <w:rsid w:val="000B36C9"/>
    <w:rsid w:val="0012477A"/>
    <w:rsid w:val="00147DD2"/>
    <w:rsid w:val="0017547C"/>
    <w:rsid w:val="001C1BFE"/>
    <w:rsid w:val="001E3A5F"/>
    <w:rsid w:val="001F2E42"/>
    <w:rsid w:val="001F5830"/>
    <w:rsid w:val="00225BC5"/>
    <w:rsid w:val="00262C98"/>
    <w:rsid w:val="00263E7F"/>
    <w:rsid w:val="00292E31"/>
    <w:rsid w:val="0031489F"/>
    <w:rsid w:val="00340615"/>
    <w:rsid w:val="0037447F"/>
    <w:rsid w:val="00390CD2"/>
    <w:rsid w:val="003979DC"/>
    <w:rsid w:val="003C31EC"/>
    <w:rsid w:val="003E3277"/>
    <w:rsid w:val="003F20EF"/>
    <w:rsid w:val="00434866"/>
    <w:rsid w:val="00436450"/>
    <w:rsid w:val="00445803"/>
    <w:rsid w:val="00463FE6"/>
    <w:rsid w:val="005802A2"/>
    <w:rsid w:val="005A189A"/>
    <w:rsid w:val="005F2E06"/>
    <w:rsid w:val="006279A9"/>
    <w:rsid w:val="0065578B"/>
    <w:rsid w:val="00690A5F"/>
    <w:rsid w:val="006B4C6E"/>
    <w:rsid w:val="00710AEE"/>
    <w:rsid w:val="00760422"/>
    <w:rsid w:val="0076447B"/>
    <w:rsid w:val="0079788A"/>
    <w:rsid w:val="008115F0"/>
    <w:rsid w:val="008550C1"/>
    <w:rsid w:val="00897DD9"/>
    <w:rsid w:val="008A4A2F"/>
    <w:rsid w:val="008A4D3C"/>
    <w:rsid w:val="00924079"/>
    <w:rsid w:val="00953ACE"/>
    <w:rsid w:val="009842C0"/>
    <w:rsid w:val="009A5233"/>
    <w:rsid w:val="009F7FA4"/>
    <w:rsid w:val="00A05CB9"/>
    <w:rsid w:val="00A46AA0"/>
    <w:rsid w:val="00AA00AA"/>
    <w:rsid w:val="00B2157C"/>
    <w:rsid w:val="00B27C4C"/>
    <w:rsid w:val="00B96026"/>
    <w:rsid w:val="00BC1988"/>
    <w:rsid w:val="00BE3C0F"/>
    <w:rsid w:val="00C02FE3"/>
    <w:rsid w:val="00C304E1"/>
    <w:rsid w:val="00C408DD"/>
    <w:rsid w:val="00C51B5C"/>
    <w:rsid w:val="00CA1F8D"/>
    <w:rsid w:val="00CB1EBE"/>
    <w:rsid w:val="00CC6C07"/>
    <w:rsid w:val="00CF20DE"/>
    <w:rsid w:val="00D50F72"/>
    <w:rsid w:val="00D8398A"/>
    <w:rsid w:val="00DA20F6"/>
    <w:rsid w:val="00DB5168"/>
    <w:rsid w:val="00DD1AAA"/>
    <w:rsid w:val="00DF61F6"/>
    <w:rsid w:val="00E55B34"/>
    <w:rsid w:val="00E8094D"/>
    <w:rsid w:val="00EA1F38"/>
    <w:rsid w:val="00EB0C70"/>
    <w:rsid w:val="00EB5C73"/>
    <w:rsid w:val="00EC57D1"/>
    <w:rsid w:val="00F60ECF"/>
    <w:rsid w:val="00F771BA"/>
    <w:rsid w:val="00FB3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A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D1A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D1A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AA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DD1AAA"/>
    <w:rPr>
      <w:rFonts w:ascii="Arial" w:eastAsia="Times New Roman" w:hAnsi="Arial" w:cs="Arial"/>
      <w:b/>
      <w:bCs/>
      <w:i/>
      <w:iCs/>
      <w:sz w:val="28"/>
      <w:szCs w:val="28"/>
      <w:lang w:val="en-GB" w:eastAsia="en-GB"/>
    </w:rPr>
  </w:style>
  <w:style w:type="character" w:styleId="Hyperlink">
    <w:name w:val="Hyperlink"/>
    <w:basedOn w:val="DefaultParagraphFont"/>
    <w:rsid w:val="00DD1AAA"/>
    <w:rPr>
      <w:color w:val="0000FF"/>
      <w:u w:val="single"/>
    </w:rPr>
  </w:style>
  <w:style w:type="paragraph" w:styleId="BalloonText">
    <w:name w:val="Balloon Text"/>
    <w:basedOn w:val="Normal"/>
    <w:link w:val="BalloonTextChar"/>
    <w:uiPriority w:val="99"/>
    <w:semiHidden/>
    <w:unhideWhenUsed/>
    <w:rsid w:val="00DD1AAA"/>
    <w:rPr>
      <w:rFonts w:ascii="Tahoma" w:hAnsi="Tahoma" w:cs="Tahoma"/>
      <w:sz w:val="16"/>
      <w:szCs w:val="16"/>
    </w:rPr>
  </w:style>
  <w:style w:type="character" w:customStyle="1" w:styleId="BalloonTextChar">
    <w:name w:val="Balloon Text Char"/>
    <w:basedOn w:val="DefaultParagraphFont"/>
    <w:link w:val="BalloonText"/>
    <w:uiPriority w:val="99"/>
    <w:semiHidden/>
    <w:rsid w:val="00DD1AA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D1AAA"/>
    <w:pPr>
      <w:tabs>
        <w:tab w:val="center" w:pos="4680"/>
        <w:tab w:val="right" w:pos="9360"/>
      </w:tabs>
    </w:pPr>
  </w:style>
  <w:style w:type="character" w:customStyle="1" w:styleId="HeaderChar">
    <w:name w:val="Header Char"/>
    <w:basedOn w:val="DefaultParagraphFont"/>
    <w:link w:val="Header"/>
    <w:uiPriority w:val="99"/>
    <w:rsid w:val="00DD1AA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D1AAA"/>
    <w:pPr>
      <w:tabs>
        <w:tab w:val="center" w:pos="4680"/>
        <w:tab w:val="right" w:pos="9360"/>
      </w:tabs>
    </w:pPr>
  </w:style>
  <w:style w:type="character" w:customStyle="1" w:styleId="FooterChar">
    <w:name w:val="Footer Char"/>
    <w:basedOn w:val="DefaultParagraphFont"/>
    <w:link w:val="Footer"/>
    <w:uiPriority w:val="99"/>
    <w:rsid w:val="00DD1AA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D1AAA"/>
    <w:pPr>
      <w:ind w:left="720"/>
      <w:contextualSpacing/>
    </w:pPr>
  </w:style>
  <w:style w:type="character" w:customStyle="1" w:styleId="Mention">
    <w:name w:val="Mention"/>
    <w:basedOn w:val="DefaultParagraphFont"/>
    <w:uiPriority w:val="99"/>
    <w:semiHidden/>
    <w:unhideWhenUsed/>
    <w:rsid w:val="00C304E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A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D1A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D1A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AA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DD1AAA"/>
    <w:rPr>
      <w:rFonts w:ascii="Arial" w:eastAsia="Times New Roman" w:hAnsi="Arial" w:cs="Arial"/>
      <w:b/>
      <w:bCs/>
      <w:i/>
      <w:iCs/>
      <w:sz w:val="28"/>
      <w:szCs w:val="28"/>
      <w:lang w:val="en-GB" w:eastAsia="en-GB"/>
    </w:rPr>
  </w:style>
  <w:style w:type="character" w:styleId="Hyperlink">
    <w:name w:val="Hyperlink"/>
    <w:basedOn w:val="DefaultParagraphFont"/>
    <w:rsid w:val="00DD1AAA"/>
    <w:rPr>
      <w:color w:val="0000FF"/>
      <w:u w:val="single"/>
    </w:rPr>
  </w:style>
  <w:style w:type="paragraph" w:styleId="BalloonText">
    <w:name w:val="Balloon Text"/>
    <w:basedOn w:val="Normal"/>
    <w:link w:val="BalloonTextChar"/>
    <w:uiPriority w:val="99"/>
    <w:semiHidden/>
    <w:unhideWhenUsed/>
    <w:rsid w:val="00DD1AAA"/>
    <w:rPr>
      <w:rFonts w:ascii="Tahoma" w:hAnsi="Tahoma" w:cs="Tahoma"/>
      <w:sz w:val="16"/>
      <w:szCs w:val="16"/>
    </w:rPr>
  </w:style>
  <w:style w:type="character" w:customStyle="1" w:styleId="BalloonTextChar">
    <w:name w:val="Balloon Text Char"/>
    <w:basedOn w:val="DefaultParagraphFont"/>
    <w:link w:val="BalloonText"/>
    <w:uiPriority w:val="99"/>
    <w:semiHidden/>
    <w:rsid w:val="00DD1AAA"/>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D1AAA"/>
    <w:pPr>
      <w:tabs>
        <w:tab w:val="center" w:pos="4680"/>
        <w:tab w:val="right" w:pos="9360"/>
      </w:tabs>
    </w:pPr>
  </w:style>
  <w:style w:type="character" w:customStyle="1" w:styleId="HeaderChar">
    <w:name w:val="Header Char"/>
    <w:basedOn w:val="DefaultParagraphFont"/>
    <w:link w:val="Header"/>
    <w:uiPriority w:val="99"/>
    <w:rsid w:val="00DD1AA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D1AAA"/>
    <w:pPr>
      <w:tabs>
        <w:tab w:val="center" w:pos="4680"/>
        <w:tab w:val="right" w:pos="9360"/>
      </w:tabs>
    </w:pPr>
  </w:style>
  <w:style w:type="character" w:customStyle="1" w:styleId="FooterChar">
    <w:name w:val="Footer Char"/>
    <w:basedOn w:val="DefaultParagraphFont"/>
    <w:link w:val="Footer"/>
    <w:uiPriority w:val="99"/>
    <w:rsid w:val="00DD1AA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D1AAA"/>
    <w:pPr>
      <w:ind w:left="720"/>
      <w:contextualSpacing/>
    </w:pPr>
  </w:style>
  <w:style w:type="character" w:customStyle="1" w:styleId="Mention">
    <w:name w:val="Mention"/>
    <w:basedOn w:val="DefaultParagraphFont"/>
    <w:uiPriority w:val="99"/>
    <w:semiHidden/>
    <w:unhideWhenUsed/>
    <w:rsid w:val="00C304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rugan.3686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3268-9B15-4B8C-B6CA-458D5B39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9</dc:creator>
  <cp:lastModifiedBy>348382427</cp:lastModifiedBy>
  <cp:revision>4</cp:revision>
  <dcterms:created xsi:type="dcterms:W3CDTF">2017-05-09T08:20:00Z</dcterms:created>
  <dcterms:modified xsi:type="dcterms:W3CDTF">2017-07-08T11:57:00Z</dcterms:modified>
</cp:coreProperties>
</file>