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3E" w:rsidRPr="00E8023E" w:rsidRDefault="00E8023E" w:rsidP="00E8023E">
      <w:pPr>
        <w:ind w:left="60"/>
        <w:rPr>
          <w:rFonts w:ascii="Arial" w:eastAsia="Arial" w:hAnsi="Arial" w:cs="Arial"/>
          <w:b/>
          <w:color w:val="000000" w:themeColor="text1"/>
          <w:sz w:val="28"/>
          <w:szCs w:val="24"/>
        </w:rPr>
      </w:pPr>
      <w:proofErr w:type="spellStart"/>
      <w:r w:rsidRPr="00E8023E">
        <w:rPr>
          <w:rFonts w:ascii="Arial" w:eastAsia="Arial" w:hAnsi="Arial" w:cs="Arial"/>
          <w:b/>
          <w:color w:val="000000" w:themeColor="text1"/>
          <w:sz w:val="28"/>
          <w:szCs w:val="24"/>
        </w:rPr>
        <w:t>Adish</w:t>
      </w:r>
      <w:proofErr w:type="spellEnd"/>
    </w:p>
    <w:p w:rsidR="00E8023E" w:rsidRPr="00E8023E" w:rsidRDefault="00E8023E" w:rsidP="00E8023E">
      <w:pPr>
        <w:ind w:left="60"/>
        <w:rPr>
          <w:b/>
          <w:color w:val="000000" w:themeColor="text1"/>
          <w:szCs w:val="20"/>
        </w:rPr>
      </w:pPr>
      <w:r w:rsidRPr="00E8023E">
        <w:rPr>
          <w:rFonts w:ascii="Arial" w:eastAsia="Arial" w:hAnsi="Arial" w:cs="Arial"/>
          <w:b/>
          <w:color w:val="000000" w:themeColor="text1"/>
          <w:sz w:val="28"/>
          <w:szCs w:val="24"/>
        </w:rPr>
        <w:t>C/o-Mobile: +971 505891826</w:t>
      </w:r>
    </w:p>
    <w:p w:rsidR="00E8023E" w:rsidRPr="00E8023E" w:rsidRDefault="00E8023E" w:rsidP="00E8023E">
      <w:pPr>
        <w:spacing w:line="84" w:lineRule="exact"/>
        <w:rPr>
          <w:b/>
          <w:color w:val="000000" w:themeColor="text1"/>
          <w:sz w:val="28"/>
          <w:szCs w:val="24"/>
        </w:rPr>
      </w:pPr>
    </w:p>
    <w:p w:rsidR="00E8023E" w:rsidRPr="00E8023E" w:rsidRDefault="00E8023E" w:rsidP="00E8023E">
      <w:pPr>
        <w:ind w:left="60"/>
        <w:rPr>
          <w:b/>
          <w:color w:val="000000" w:themeColor="text1"/>
          <w:szCs w:val="20"/>
        </w:rPr>
      </w:pPr>
      <w:r w:rsidRPr="00E8023E">
        <w:rPr>
          <w:rFonts w:ascii="Arial" w:eastAsia="Arial" w:hAnsi="Arial" w:cs="Arial"/>
          <w:b/>
          <w:color w:val="000000" w:themeColor="text1"/>
          <w:sz w:val="28"/>
          <w:szCs w:val="24"/>
        </w:rPr>
        <w:t xml:space="preserve">Email: </w:t>
      </w:r>
      <w:hyperlink r:id="rId5" w:history="1">
        <w:r w:rsidRPr="00E8023E">
          <w:rPr>
            <w:rStyle w:val="Hyperlink"/>
            <w:rFonts w:ascii="Arial" w:eastAsia="Arial" w:hAnsi="Arial" w:cs="Arial"/>
            <w:b/>
            <w:sz w:val="28"/>
            <w:szCs w:val="24"/>
          </w:rPr>
          <w:t>adish.376526@2freemail.com</w:t>
        </w:r>
      </w:hyperlink>
      <w:r w:rsidRPr="00E8023E">
        <w:rPr>
          <w:rFonts w:ascii="Arial" w:eastAsia="Arial" w:hAnsi="Arial" w:cs="Arial"/>
          <w:b/>
          <w:color w:val="000000" w:themeColor="text1"/>
          <w:sz w:val="28"/>
          <w:szCs w:val="24"/>
        </w:rPr>
        <w:t xml:space="preserve"> </w:t>
      </w:r>
    </w:p>
    <w:p w:rsidR="00747FD7" w:rsidRPr="00E8023E" w:rsidRDefault="00747FD7">
      <w:pPr>
        <w:spacing w:line="200" w:lineRule="exact"/>
        <w:rPr>
          <w:color w:val="000000" w:themeColor="text1"/>
          <w:sz w:val="24"/>
          <w:szCs w:val="24"/>
        </w:rPr>
      </w:pPr>
    </w:p>
    <w:p w:rsidR="00747FD7" w:rsidRDefault="00747FD7">
      <w:pPr>
        <w:spacing w:line="281" w:lineRule="exact"/>
        <w:rPr>
          <w:sz w:val="24"/>
          <w:szCs w:val="24"/>
        </w:rPr>
      </w:pPr>
    </w:p>
    <w:p w:rsidR="00747FD7" w:rsidRDefault="00E8023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03090"/>
          <w:sz w:val="26"/>
          <w:szCs w:val="26"/>
        </w:rPr>
        <w:t>Career Objective:</w:t>
      </w:r>
    </w:p>
    <w:p w:rsidR="00747FD7" w:rsidRDefault="00747FD7">
      <w:pPr>
        <w:spacing w:line="77" w:lineRule="exact"/>
        <w:rPr>
          <w:sz w:val="24"/>
          <w:szCs w:val="24"/>
        </w:rPr>
      </w:pPr>
    </w:p>
    <w:p w:rsidR="00747FD7" w:rsidRDefault="00E8023E">
      <w:pPr>
        <w:spacing w:line="359" w:lineRule="auto"/>
        <w:ind w:firstLine="1"/>
        <w:rPr>
          <w:sz w:val="20"/>
          <w:szCs w:val="20"/>
        </w:rPr>
      </w:pPr>
      <w:r>
        <w:rPr>
          <w:rFonts w:ascii="Arial" w:eastAsia="Arial" w:hAnsi="Arial" w:cs="Arial"/>
        </w:rPr>
        <w:t xml:space="preserve">Seeking a suitable position in accordance with my work experience and skills gained over the years to the full </w:t>
      </w:r>
      <w:r>
        <w:rPr>
          <w:rFonts w:ascii="Arial" w:eastAsia="Arial" w:hAnsi="Arial" w:cs="Arial"/>
        </w:rPr>
        <w:t>extends for development, thereby contributing to the overall growth and profitability of the organiza-tion as well as attaining self-growth in career.</w:t>
      </w:r>
    </w:p>
    <w:p w:rsidR="00747FD7" w:rsidRDefault="00747FD7">
      <w:pPr>
        <w:spacing w:line="309" w:lineRule="exact"/>
        <w:rPr>
          <w:sz w:val="24"/>
          <w:szCs w:val="24"/>
        </w:rPr>
      </w:pPr>
    </w:p>
    <w:p w:rsidR="00747FD7" w:rsidRDefault="00E802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03090"/>
          <w:sz w:val="26"/>
          <w:szCs w:val="26"/>
        </w:rPr>
        <w:t>Work Experience:</w:t>
      </w:r>
    </w:p>
    <w:p w:rsidR="00747FD7" w:rsidRDefault="00747FD7">
      <w:pPr>
        <w:sectPr w:rsidR="00747FD7" w:rsidSect="00E8023E">
          <w:pgSz w:w="12240" w:h="15840"/>
          <w:pgMar w:top="568" w:right="940" w:bottom="445" w:left="860" w:header="0" w:footer="0" w:gutter="0"/>
          <w:cols w:space="720" w:equalWidth="0">
            <w:col w:w="10440"/>
          </w:cols>
        </w:sectPr>
      </w:pPr>
    </w:p>
    <w:p w:rsidR="00747FD7" w:rsidRDefault="00747FD7">
      <w:pPr>
        <w:spacing w:line="78" w:lineRule="exact"/>
        <w:rPr>
          <w:sz w:val="24"/>
          <w:szCs w:val="24"/>
        </w:rPr>
      </w:pPr>
    </w:p>
    <w:p w:rsidR="00747FD7" w:rsidRDefault="00E8023E">
      <w:pPr>
        <w:spacing w:line="329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03090"/>
          <w:sz w:val="20"/>
          <w:szCs w:val="20"/>
        </w:rPr>
        <w:t>Company Duration Designation</w:t>
      </w:r>
    </w:p>
    <w:p w:rsidR="00747FD7" w:rsidRDefault="00E802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7FD7" w:rsidRDefault="00747FD7">
      <w:pPr>
        <w:spacing w:line="58" w:lineRule="exact"/>
        <w:rPr>
          <w:sz w:val="24"/>
          <w:szCs w:val="24"/>
        </w:rPr>
      </w:pPr>
    </w:p>
    <w:p w:rsidR="00747FD7" w:rsidRDefault="00E802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03090"/>
          <w:sz w:val="20"/>
          <w:szCs w:val="20"/>
        </w:rPr>
        <w:t>: Game over Electronics, FUJAIRAH,UAE</w:t>
      </w:r>
    </w:p>
    <w:p w:rsidR="00747FD7" w:rsidRDefault="00747FD7">
      <w:pPr>
        <w:spacing w:line="58" w:lineRule="exact"/>
        <w:rPr>
          <w:sz w:val="24"/>
          <w:szCs w:val="24"/>
        </w:rPr>
      </w:pPr>
    </w:p>
    <w:p w:rsidR="00747FD7" w:rsidRDefault="00E802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03090"/>
          <w:sz w:val="21"/>
          <w:szCs w:val="21"/>
        </w:rPr>
        <w:t>: 3 Months</w:t>
      </w:r>
    </w:p>
    <w:p w:rsidR="00747FD7" w:rsidRDefault="00747FD7">
      <w:pPr>
        <w:spacing w:line="47" w:lineRule="exact"/>
        <w:rPr>
          <w:sz w:val="24"/>
          <w:szCs w:val="24"/>
        </w:rPr>
      </w:pPr>
    </w:p>
    <w:p w:rsidR="00747FD7" w:rsidRDefault="00E802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03090"/>
          <w:sz w:val="21"/>
          <w:szCs w:val="21"/>
        </w:rPr>
        <w:t>: Cashier&amp;Billing</w:t>
      </w:r>
    </w:p>
    <w:p w:rsidR="00747FD7" w:rsidRDefault="00747FD7">
      <w:pPr>
        <w:spacing w:line="328" w:lineRule="exact"/>
        <w:rPr>
          <w:sz w:val="24"/>
          <w:szCs w:val="24"/>
        </w:rPr>
      </w:pPr>
    </w:p>
    <w:p w:rsidR="00747FD7" w:rsidRDefault="00747FD7">
      <w:pPr>
        <w:sectPr w:rsidR="00747FD7">
          <w:type w:val="continuous"/>
          <w:pgSz w:w="12240" w:h="15840"/>
          <w:pgMar w:top="1440" w:right="940" w:bottom="445" w:left="860" w:header="0" w:footer="0" w:gutter="0"/>
          <w:cols w:num="2" w:space="720" w:equalWidth="0">
            <w:col w:w="1440" w:space="720"/>
            <w:col w:w="8280"/>
          </w:cols>
        </w:sectPr>
      </w:pPr>
    </w:p>
    <w:p w:rsidR="00747FD7" w:rsidRDefault="00747FD7">
      <w:pPr>
        <w:spacing w:line="4" w:lineRule="exact"/>
        <w:rPr>
          <w:sz w:val="24"/>
          <w:szCs w:val="24"/>
        </w:rPr>
      </w:pPr>
    </w:p>
    <w:p w:rsidR="00747FD7" w:rsidRDefault="00E802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03090"/>
          <w:sz w:val="24"/>
          <w:szCs w:val="24"/>
        </w:rPr>
        <w:t>Responsibilities:</w:t>
      </w:r>
    </w:p>
    <w:p w:rsidR="00747FD7" w:rsidRDefault="00747FD7">
      <w:pPr>
        <w:spacing w:line="81" w:lineRule="exact"/>
        <w:rPr>
          <w:sz w:val="24"/>
          <w:szCs w:val="24"/>
        </w:rPr>
      </w:pPr>
    </w:p>
    <w:p w:rsidR="00747FD7" w:rsidRDefault="00E8023E">
      <w:pPr>
        <w:numPr>
          <w:ilvl w:val="0"/>
          <w:numId w:val="1"/>
        </w:numPr>
        <w:tabs>
          <w:tab w:val="left" w:pos="140"/>
        </w:tabs>
        <w:ind w:left="140" w:hanging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Receive payment by cash, check, credit cards, vouchers, or automatic debits.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1"/>
        </w:numPr>
        <w:tabs>
          <w:tab w:val="left" w:pos="140"/>
        </w:tabs>
        <w:ind w:left="140" w:hanging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Issue receipts, refunds, credits or change due to customers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1"/>
        </w:numPr>
        <w:tabs>
          <w:tab w:val="left" w:pos="133"/>
        </w:tabs>
        <w:spacing w:line="317" w:lineRule="auto"/>
        <w:ind w:right="380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Count money in cash drawers at the </w:t>
      </w:r>
      <w:r>
        <w:rPr>
          <w:rFonts w:ascii="Arial" w:eastAsia="Arial" w:hAnsi="Arial" w:cs="Arial"/>
          <w:sz w:val="21"/>
          <w:szCs w:val="21"/>
        </w:rPr>
        <w:t>beginning of shifts to ensure that amounts are correct and that there is adequate change.</w:t>
      </w:r>
    </w:p>
    <w:p w:rsidR="00747FD7" w:rsidRDefault="00747FD7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1"/>
        </w:numPr>
        <w:tabs>
          <w:tab w:val="left" w:pos="140"/>
        </w:tabs>
        <w:ind w:left="140" w:hanging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Greet customers entering establishments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1"/>
        </w:numPr>
        <w:tabs>
          <w:tab w:val="left" w:pos="140"/>
        </w:tabs>
        <w:ind w:left="140" w:hanging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Maintain clean and orderly checkout areas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1"/>
        </w:numPr>
        <w:tabs>
          <w:tab w:val="left" w:pos="132"/>
        </w:tabs>
        <w:spacing w:line="317" w:lineRule="auto"/>
        <w:ind w:right="80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Establish or identify prices of goods, services or admission, and tabulate bills </w:t>
      </w:r>
      <w:r>
        <w:rPr>
          <w:rFonts w:ascii="Arial" w:eastAsia="Arial" w:hAnsi="Arial" w:cs="Arial"/>
          <w:sz w:val="21"/>
          <w:szCs w:val="21"/>
        </w:rPr>
        <w:t>using calculators, cash registers, or optical price scanners</w:t>
      </w:r>
    </w:p>
    <w:p w:rsidR="00747FD7" w:rsidRDefault="00747FD7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1"/>
        </w:numPr>
        <w:tabs>
          <w:tab w:val="left" w:pos="140"/>
        </w:tabs>
        <w:ind w:left="140" w:hanging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Issue trading stamps, and redeem food stamps and coupons.</w:t>
      </w:r>
    </w:p>
    <w:p w:rsidR="00747FD7" w:rsidRDefault="00747FD7">
      <w:pPr>
        <w:spacing w:line="396" w:lineRule="exact"/>
        <w:rPr>
          <w:sz w:val="24"/>
          <w:szCs w:val="24"/>
        </w:rPr>
      </w:pPr>
    </w:p>
    <w:p w:rsidR="00747FD7" w:rsidRDefault="00E8023E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03090"/>
          <w:sz w:val="21"/>
          <w:szCs w:val="21"/>
        </w:rPr>
        <w:t>Company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303090"/>
          <w:sz w:val="21"/>
          <w:szCs w:val="21"/>
        </w:rPr>
        <w:t>: Westside Fashion LTD, Mangalore India</w:t>
      </w:r>
    </w:p>
    <w:p w:rsidR="00747FD7" w:rsidRDefault="00747FD7">
      <w:pPr>
        <w:spacing w:line="78" w:lineRule="exact"/>
        <w:rPr>
          <w:sz w:val="24"/>
          <w:szCs w:val="24"/>
        </w:rPr>
      </w:pPr>
    </w:p>
    <w:p w:rsidR="00747FD7" w:rsidRDefault="00E8023E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03090"/>
          <w:sz w:val="21"/>
          <w:szCs w:val="21"/>
        </w:rPr>
        <w:t>Designation</w:t>
      </w:r>
      <w:r>
        <w:rPr>
          <w:rFonts w:ascii="Arial" w:eastAsia="Arial" w:hAnsi="Arial" w:cs="Arial"/>
          <w:b/>
          <w:bCs/>
          <w:i/>
          <w:iCs/>
          <w:color w:val="303090"/>
          <w:sz w:val="21"/>
          <w:szCs w:val="21"/>
        </w:rPr>
        <w:tab/>
        <w:t>: Sales executive</w:t>
      </w:r>
    </w:p>
    <w:p w:rsidR="00747FD7" w:rsidRDefault="00747FD7">
      <w:pPr>
        <w:spacing w:line="365" w:lineRule="exact"/>
        <w:rPr>
          <w:sz w:val="24"/>
          <w:szCs w:val="24"/>
        </w:rPr>
      </w:pPr>
    </w:p>
    <w:p w:rsidR="00747FD7" w:rsidRDefault="00E802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03090"/>
          <w:sz w:val="24"/>
          <w:szCs w:val="24"/>
        </w:rPr>
        <w:t>Responsibilities :</w:t>
      </w:r>
    </w:p>
    <w:p w:rsidR="00747FD7" w:rsidRDefault="00747FD7">
      <w:pPr>
        <w:spacing w:line="81" w:lineRule="exact"/>
        <w:rPr>
          <w:sz w:val="24"/>
          <w:szCs w:val="24"/>
        </w:rPr>
      </w:pPr>
    </w:p>
    <w:p w:rsidR="00747FD7" w:rsidRDefault="00E8023E">
      <w:pPr>
        <w:numPr>
          <w:ilvl w:val="0"/>
          <w:numId w:val="2"/>
        </w:numPr>
        <w:tabs>
          <w:tab w:val="left" w:pos="140"/>
        </w:tabs>
        <w:ind w:left="140" w:hanging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Dealing with customer sales and enq</w:t>
      </w:r>
      <w:r>
        <w:rPr>
          <w:rFonts w:ascii="Arial" w:eastAsia="Arial" w:hAnsi="Arial" w:cs="Arial"/>
          <w:sz w:val="21"/>
          <w:szCs w:val="21"/>
        </w:rPr>
        <w:t>uiries.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2"/>
        </w:numPr>
        <w:tabs>
          <w:tab w:val="left" w:pos="140"/>
        </w:tabs>
        <w:ind w:left="140" w:hanging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Preparation of Balance sheet of Clients.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2"/>
        </w:numPr>
        <w:tabs>
          <w:tab w:val="left" w:pos="140"/>
        </w:tabs>
        <w:ind w:left="140" w:hanging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Provides reports as required by Clients and Finance Management team.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2"/>
        </w:numPr>
        <w:tabs>
          <w:tab w:val="left" w:pos="140"/>
        </w:tabs>
        <w:ind w:left="140" w:hanging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Preparation of Year-End Profit and Loss reports.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2"/>
        </w:numPr>
        <w:tabs>
          <w:tab w:val="left" w:pos="140"/>
        </w:tabs>
        <w:ind w:left="140" w:hanging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Assisting all other Audit works with Senior Staff and Senior Manager.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2"/>
        </w:numPr>
        <w:tabs>
          <w:tab w:val="left" w:pos="140"/>
        </w:tabs>
        <w:ind w:left="140" w:hanging="1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Document </w:t>
      </w:r>
      <w:r>
        <w:rPr>
          <w:rFonts w:ascii="Arial" w:eastAsia="Arial" w:hAnsi="Arial" w:cs="Arial"/>
          <w:sz w:val="21"/>
          <w:szCs w:val="21"/>
        </w:rPr>
        <w:t>Controlling.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2"/>
        </w:numPr>
        <w:tabs>
          <w:tab w:val="left" w:pos="140"/>
        </w:tabs>
        <w:ind w:left="140" w:hanging="1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Checking Payroll Account, Purchase Orders, Invoices, Item received and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2"/>
        </w:numPr>
        <w:tabs>
          <w:tab w:val="left" w:pos="140"/>
        </w:tabs>
        <w:ind w:left="140" w:hanging="1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Physical Stock.</w:t>
      </w:r>
    </w:p>
    <w:p w:rsidR="00747FD7" w:rsidRDefault="00747FD7">
      <w:pPr>
        <w:spacing w:line="78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2"/>
        </w:numPr>
        <w:tabs>
          <w:tab w:val="left" w:pos="140"/>
        </w:tabs>
        <w:ind w:left="140" w:hanging="1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Customer Service.</w:t>
      </w:r>
    </w:p>
    <w:p w:rsidR="00747FD7" w:rsidRDefault="00747FD7">
      <w:pPr>
        <w:spacing w:line="20" w:lineRule="exact"/>
        <w:rPr>
          <w:sz w:val="24"/>
          <w:szCs w:val="24"/>
        </w:rPr>
      </w:pPr>
    </w:p>
    <w:p w:rsidR="00747FD7" w:rsidRDefault="00747FD7">
      <w:pPr>
        <w:sectPr w:rsidR="00747FD7">
          <w:type w:val="continuous"/>
          <w:pgSz w:w="12240" w:h="15840"/>
          <w:pgMar w:top="1440" w:right="940" w:bottom="445" w:left="860" w:header="0" w:footer="0" w:gutter="0"/>
          <w:cols w:space="720" w:equalWidth="0">
            <w:col w:w="10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9340"/>
      </w:tblGrid>
      <w:tr w:rsidR="00747FD7">
        <w:trPr>
          <w:trHeight w:val="334"/>
        </w:trPr>
        <w:tc>
          <w:tcPr>
            <w:tcW w:w="2900" w:type="dxa"/>
            <w:shd w:val="clear" w:color="auto" w:fill="303090"/>
            <w:vAlign w:val="bottom"/>
          </w:tcPr>
          <w:p w:rsidR="00747FD7" w:rsidRDefault="00747F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shd w:val="clear" w:color="auto" w:fill="303090"/>
            <w:vAlign w:val="bottom"/>
          </w:tcPr>
          <w:p w:rsidR="00747FD7" w:rsidRDefault="00747FD7">
            <w:pPr>
              <w:rPr>
                <w:sz w:val="24"/>
                <w:szCs w:val="24"/>
              </w:rPr>
            </w:pPr>
          </w:p>
        </w:tc>
      </w:tr>
      <w:tr w:rsidR="00747FD7">
        <w:trPr>
          <w:trHeight w:val="178"/>
        </w:trPr>
        <w:tc>
          <w:tcPr>
            <w:tcW w:w="2900" w:type="dxa"/>
            <w:shd w:val="clear" w:color="auto" w:fill="56C7DC"/>
            <w:vAlign w:val="bottom"/>
          </w:tcPr>
          <w:p w:rsidR="00747FD7" w:rsidRDefault="00747FD7">
            <w:pPr>
              <w:rPr>
                <w:sz w:val="15"/>
                <w:szCs w:val="15"/>
              </w:rPr>
            </w:pPr>
          </w:p>
        </w:tc>
        <w:tc>
          <w:tcPr>
            <w:tcW w:w="9340" w:type="dxa"/>
            <w:shd w:val="clear" w:color="auto" w:fill="56C7DC"/>
            <w:vAlign w:val="bottom"/>
          </w:tcPr>
          <w:p w:rsidR="00747FD7" w:rsidRDefault="00747FD7">
            <w:pPr>
              <w:rPr>
                <w:sz w:val="15"/>
                <w:szCs w:val="15"/>
              </w:rPr>
            </w:pPr>
          </w:p>
        </w:tc>
      </w:tr>
      <w:tr w:rsidR="00747FD7">
        <w:trPr>
          <w:trHeight w:val="664"/>
        </w:trPr>
        <w:tc>
          <w:tcPr>
            <w:tcW w:w="2900" w:type="dxa"/>
            <w:vAlign w:val="bottom"/>
          </w:tcPr>
          <w:p w:rsidR="00747FD7" w:rsidRDefault="00E8023E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03090"/>
                <w:sz w:val="21"/>
                <w:szCs w:val="21"/>
              </w:rPr>
              <w:t>Company</w:t>
            </w:r>
          </w:p>
        </w:tc>
        <w:tc>
          <w:tcPr>
            <w:tcW w:w="9340" w:type="dxa"/>
            <w:vAlign w:val="bottom"/>
          </w:tcPr>
          <w:p w:rsidR="00747FD7" w:rsidRDefault="00E8023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03090"/>
                <w:sz w:val="21"/>
                <w:szCs w:val="21"/>
              </w:rPr>
              <w:t>: Sulthan Builders,Mangalore ,India</w:t>
            </w:r>
          </w:p>
        </w:tc>
      </w:tr>
      <w:tr w:rsidR="00747FD7">
        <w:trPr>
          <w:trHeight w:val="288"/>
        </w:trPr>
        <w:tc>
          <w:tcPr>
            <w:tcW w:w="2900" w:type="dxa"/>
            <w:vAlign w:val="bottom"/>
          </w:tcPr>
          <w:p w:rsidR="00747FD7" w:rsidRDefault="00E8023E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03090"/>
                <w:sz w:val="21"/>
                <w:szCs w:val="21"/>
              </w:rPr>
              <w:t>Duration</w:t>
            </w:r>
          </w:p>
        </w:tc>
        <w:tc>
          <w:tcPr>
            <w:tcW w:w="9340" w:type="dxa"/>
            <w:vAlign w:val="bottom"/>
          </w:tcPr>
          <w:p w:rsidR="00747FD7" w:rsidRDefault="00E8023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03090"/>
                <w:sz w:val="21"/>
                <w:szCs w:val="21"/>
              </w:rPr>
              <w:t>: 1 Year</w:t>
            </w:r>
          </w:p>
        </w:tc>
      </w:tr>
      <w:tr w:rsidR="00747FD7">
        <w:trPr>
          <w:trHeight w:val="288"/>
        </w:trPr>
        <w:tc>
          <w:tcPr>
            <w:tcW w:w="2900" w:type="dxa"/>
            <w:vAlign w:val="bottom"/>
          </w:tcPr>
          <w:p w:rsidR="00747FD7" w:rsidRDefault="00E8023E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03090"/>
                <w:sz w:val="21"/>
                <w:szCs w:val="21"/>
              </w:rPr>
              <w:t>Designation</w:t>
            </w:r>
          </w:p>
        </w:tc>
        <w:tc>
          <w:tcPr>
            <w:tcW w:w="9340" w:type="dxa"/>
            <w:vAlign w:val="bottom"/>
          </w:tcPr>
          <w:p w:rsidR="00747FD7" w:rsidRDefault="00E8023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03090"/>
                <w:sz w:val="21"/>
                <w:szCs w:val="21"/>
              </w:rPr>
              <w:t>: Office Boy</w:t>
            </w:r>
          </w:p>
        </w:tc>
      </w:tr>
    </w:tbl>
    <w:p w:rsidR="00747FD7" w:rsidRDefault="00747FD7">
      <w:pPr>
        <w:spacing w:line="256" w:lineRule="exact"/>
        <w:rPr>
          <w:sz w:val="20"/>
          <w:szCs w:val="20"/>
        </w:rPr>
      </w:pPr>
    </w:p>
    <w:p w:rsidR="00747FD7" w:rsidRDefault="00E8023E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03090"/>
          <w:sz w:val="24"/>
          <w:szCs w:val="24"/>
        </w:rPr>
        <w:t>Responsibilities :</w:t>
      </w:r>
    </w:p>
    <w:p w:rsidR="00747FD7" w:rsidRDefault="00747FD7">
      <w:pPr>
        <w:spacing w:line="49" w:lineRule="exact"/>
        <w:rPr>
          <w:sz w:val="20"/>
          <w:szCs w:val="20"/>
        </w:rPr>
      </w:pPr>
    </w:p>
    <w:p w:rsidR="00747FD7" w:rsidRDefault="00E8023E">
      <w:pPr>
        <w:numPr>
          <w:ilvl w:val="0"/>
          <w:numId w:val="3"/>
        </w:numPr>
        <w:tabs>
          <w:tab w:val="left" w:pos="1340"/>
        </w:tabs>
        <w:ind w:left="1340" w:hanging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Indoor Sales</w:t>
      </w:r>
    </w:p>
    <w:p w:rsidR="00747FD7" w:rsidRDefault="00747FD7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3"/>
        </w:numPr>
        <w:tabs>
          <w:tab w:val="left" w:pos="1340"/>
        </w:tabs>
        <w:ind w:left="1340" w:hanging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Store Keeping</w:t>
      </w:r>
    </w:p>
    <w:p w:rsidR="00747FD7" w:rsidRDefault="00747FD7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3"/>
        </w:numPr>
        <w:tabs>
          <w:tab w:val="left" w:pos="1340"/>
        </w:tabs>
        <w:ind w:left="1340" w:hanging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Purchasing</w:t>
      </w:r>
    </w:p>
    <w:p w:rsidR="00747FD7" w:rsidRDefault="00747FD7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3"/>
        </w:numPr>
        <w:tabs>
          <w:tab w:val="left" w:pos="1340"/>
        </w:tabs>
        <w:ind w:left="1340" w:hanging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Managing collection from Customers</w:t>
      </w:r>
    </w:p>
    <w:p w:rsidR="00747FD7" w:rsidRDefault="00747FD7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3"/>
        </w:numPr>
        <w:tabs>
          <w:tab w:val="left" w:pos="1340"/>
        </w:tabs>
        <w:ind w:left="1340" w:hanging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Arranging payments to suppliers</w:t>
      </w:r>
    </w:p>
    <w:p w:rsidR="00747FD7" w:rsidRDefault="00747FD7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3"/>
        </w:numPr>
        <w:tabs>
          <w:tab w:val="left" w:pos="1340"/>
        </w:tabs>
        <w:ind w:left="1340" w:hanging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Consulting suitable customers</w:t>
      </w:r>
    </w:p>
    <w:p w:rsidR="00747FD7" w:rsidRDefault="00747FD7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3"/>
        </w:numPr>
        <w:tabs>
          <w:tab w:val="left" w:pos="1340"/>
        </w:tabs>
        <w:ind w:left="1340" w:hanging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Attending telephones</w:t>
      </w:r>
    </w:p>
    <w:p w:rsidR="00747FD7" w:rsidRDefault="00747FD7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3"/>
        </w:numPr>
        <w:tabs>
          <w:tab w:val="left" w:pos="1340"/>
        </w:tabs>
        <w:ind w:left="1340" w:hanging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Cash deposit &amp; withdrawal from bank</w:t>
      </w:r>
    </w:p>
    <w:p w:rsidR="00747FD7" w:rsidRDefault="00747FD7">
      <w:pPr>
        <w:spacing w:line="200" w:lineRule="exact"/>
        <w:rPr>
          <w:sz w:val="20"/>
          <w:szCs w:val="20"/>
        </w:rPr>
      </w:pPr>
    </w:p>
    <w:p w:rsidR="00747FD7" w:rsidRDefault="00747FD7">
      <w:pPr>
        <w:spacing w:line="365" w:lineRule="exact"/>
        <w:rPr>
          <w:sz w:val="20"/>
          <w:szCs w:val="20"/>
        </w:rPr>
      </w:pPr>
    </w:p>
    <w:p w:rsidR="00747FD7" w:rsidRDefault="00E8023E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03090"/>
          <w:sz w:val="26"/>
          <w:szCs w:val="26"/>
        </w:rPr>
        <w:t>Educational Qualification:</w:t>
      </w:r>
    </w:p>
    <w:p w:rsidR="00747FD7" w:rsidRDefault="00747FD7">
      <w:pPr>
        <w:spacing w:line="46" w:lineRule="exact"/>
        <w:rPr>
          <w:sz w:val="20"/>
          <w:szCs w:val="20"/>
        </w:rPr>
      </w:pPr>
    </w:p>
    <w:p w:rsidR="00747FD7" w:rsidRDefault="00E8023E">
      <w:pPr>
        <w:spacing w:line="345" w:lineRule="auto"/>
        <w:ind w:left="1220" w:right="4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&lt;Higher Secondary school,</w:t>
      </w:r>
      <w:r>
        <w:rPr>
          <w:rFonts w:ascii="Arial" w:eastAsia="Arial" w:hAnsi="Arial" w:cs="Arial"/>
          <w:sz w:val="20"/>
          <w:szCs w:val="20"/>
        </w:rPr>
        <w:t xml:space="preserve"> PUC,Board,Karnataka,Mangalore,India &lt; Computer, Microsoft, Excel, Power point</w:t>
      </w:r>
    </w:p>
    <w:p w:rsidR="00747FD7" w:rsidRDefault="00747FD7">
      <w:pPr>
        <w:spacing w:line="200" w:lineRule="exact"/>
        <w:rPr>
          <w:sz w:val="20"/>
          <w:szCs w:val="20"/>
        </w:rPr>
      </w:pPr>
    </w:p>
    <w:p w:rsidR="00747FD7" w:rsidRDefault="00747FD7">
      <w:pPr>
        <w:spacing w:line="233" w:lineRule="exact"/>
        <w:rPr>
          <w:sz w:val="20"/>
          <w:szCs w:val="20"/>
        </w:rPr>
      </w:pPr>
    </w:p>
    <w:p w:rsidR="00747FD7" w:rsidRDefault="00E8023E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03090"/>
          <w:sz w:val="26"/>
          <w:szCs w:val="26"/>
        </w:rPr>
        <w:t>Computer Knowledge:</w:t>
      </w:r>
    </w:p>
    <w:p w:rsidR="00747FD7" w:rsidRDefault="00747FD7">
      <w:pPr>
        <w:spacing w:line="46" w:lineRule="exact"/>
        <w:rPr>
          <w:sz w:val="20"/>
          <w:szCs w:val="20"/>
        </w:rPr>
      </w:pPr>
    </w:p>
    <w:p w:rsidR="00747FD7" w:rsidRDefault="00E8023E">
      <w:pPr>
        <w:numPr>
          <w:ilvl w:val="0"/>
          <w:numId w:val="4"/>
        </w:numPr>
        <w:tabs>
          <w:tab w:val="left" w:pos="1340"/>
        </w:tabs>
        <w:ind w:left="1340" w:hanging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Net Surfing</w:t>
      </w:r>
    </w:p>
    <w:p w:rsidR="00747FD7" w:rsidRDefault="00747FD7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4"/>
        </w:numPr>
        <w:tabs>
          <w:tab w:val="left" w:pos="1340"/>
        </w:tabs>
        <w:ind w:left="1340" w:hanging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MS Office, MS Word, PowerPoint, Excel etc..</w:t>
      </w:r>
    </w:p>
    <w:p w:rsidR="00747FD7" w:rsidRDefault="00747FD7">
      <w:pPr>
        <w:spacing w:line="46" w:lineRule="exact"/>
        <w:rPr>
          <w:rFonts w:ascii="Arial" w:eastAsia="Arial" w:hAnsi="Arial" w:cs="Arial"/>
          <w:sz w:val="21"/>
          <w:szCs w:val="21"/>
        </w:rPr>
      </w:pPr>
    </w:p>
    <w:p w:rsidR="00747FD7" w:rsidRDefault="00E8023E">
      <w:pPr>
        <w:numPr>
          <w:ilvl w:val="0"/>
          <w:numId w:val="4"/>
        </w:numPr>
        <w:tabs>
          <w:tab w:val="left" w:pos="1340"/>
        </w:tabs>
        <w:ind w:left="1340" w:hanging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Knowledge of English Typing</w:t>
      </w:r>
    </w:p>
    <w:p w:rsidR="00747FD7" w:rsidRDefault="00747FD7">
      <w:pPr>
        <w:spacing w:line="200" w:lineRule="exact"/>
        <w:rPr>
          <w:sz w:val="20"/>
          <w:szCs w:val="20"/>
        </w:rPr>
      </w:pPr>
    </w:p>
    <w:p w:rsidR="00747FD7" w:rsidRDefault="00747FD7">
      <w:pPr>
        <w:spacing w:line="365" w:lineRule="exact"/>
        <w:rPr>
          <w:sz w:val="20"/>
          <w:szCs w:val="20"/>
        </w:rPr>
      </w:pPr>
    </w:p>
    <w:p w:rsidR="00747FD7" w:rsidRDefault="00E8023E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03090"/>
          <w:sz w:val="26"/>
          <w:szCs w:val="26"/>
        </w:rPr>
        <w:t>Personal Details:</w:t>
      </w:r>
    </w:p>
    <w:p w:rsidR="00747FD7" w:rsidRDefault="00747FD7">
      <w:pPr>
        <w:spacing w:line="46" w:lineRule="exact"/>
        <w:rPr>
          <w:sz w:val="20"/>
          <w:szCs w:val="20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720"/>
        <w:gridCol w:w="4880"/>
      </w:tblGrid>
      <w:tr w:rsidR="00747FD7">
        <w:trPr>
          <w:trHeight w:val="273"/>
        </w:trPr>
        <w:tc>
          <w:tcPr>
            <w:tcW w:w="1360" w:type="dxa"/>
            <w:vAlign w:val="bottom"/>
          </w:tcPr>
          <w:p w:rsidR="00747FD7" w:rsidRDefault="00E802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747FD7" w:rsidRDefault="00E802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880" w:type="dxa"/>
            <w:vAlign w:val="bottom"/>
          </w:tcPr>
          <w:p w:rsidR="00747FD7" w:rsidRDefault="00E802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July 15-1998</w:t>
            </w:r>
          </w:p>
        </w:tc>
      </w:tr>
      <w:tr w:rsidR="00747FD7">
        <w:trPr>
          <w:trHeight w:val="288"/>
        </w:trPr>
        <w:tc>
          <w:tcPr>
            <w:tcW w:w="1360" w:type="dxa"/>
            <w:vAlign w:val="bottom"/>
          </w:tcPr>
          <w:p w:rsidR="00747FD7" w:rsidRDefault="00E802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720" w:type="dxa"/>
            <w:vAlign w:val="bottom"/>
          </w:tcPr>
          <w:p w:rsidR="00747FD7" w:rsidRDefault="00E802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880" w:type="dxa"/>
            <w:vAlign w:val="bottom"/>
          </w:tcPr>
          <w:p w:rsidR="00747FD7" w:rsidRDefault="00E802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India</w:t>
            </w:r>
          </w:p>
        </w:tc>
      </w:tr>
      <w:tr w:rsidR="00747FD7">
        <w:trPr>
          <w:trHeight w:val="288"/>
        </w:trPr>
        <w:tc>
          <w:tcPr>
            <w:tcW w:w="1360" w:type="dxa"/>
            <w:vAlign w:val="bottom"/>
          </w:tcPr>
          <w:p w:rsidR="00747FD7" w:rsidRDefault="00E802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Marital Status</w:t>
            </w:r>
          </w:p>
        </w:tc>
        <w:tc>
          <w:tcPr>
            <w:tcW w:w="720" w:type="dxa"/>
            <w:vAlign w:val="bottom"/>
          </w:tcPr>
          <w:p w:rsidR="00747FD7" w:rsidRDefault="00E802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Single</w:t>
            </w:r>
          </w:p>
        </w:tc>
        <w:tc>
          <w:tcPr>
            <w:tcW w:w="4880" w:type="dxa"/>
            <w:vAlign w:val="bottom"/>
          </w:tcPr>
          <w:p w:rsidR="00747FD7" w:rsidRDefault="00747FD7">
            <w:pPr>
              <w:rPr>
                <w:sz w:val="24"/>
                <w:szCs w:val="24"/>
              </w:rPr>
            </w:pPr>
          </w:p>
        </w:tc>
      </w:tr>
      <w:tr w:rsidR="00747FD7">
        <w:trPr>
          <w:trHeight w:val="288"/>
        </w:trPr>
        <w:tc>
          <w:tcPr>
            <w:tcW w:w="1360" w:type="dxa"/>
            <w:vAlign w:val="bottom"/>
          </w:tcPr>
          <w:p w:rsidR="00747FD7" w:rsidRDefault="00E802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Gender</w:t>
            </w:r>
          </w:p>
        </w:tc>
        <w:tc>
          <w:tcPr>
            <w:tcW w:w="720" w:type="dxa"/>
            <w:vAlign w:val="bottom"/>
          </w:tcPr>
          <w:p w:rsidR="00747FD7" w:rsidRDefault="00E802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880" w:type="dxa"/>
            <w:vAlign w:val="bottom"/>
          </w:tcPr>
          <w:p w:rsidR="00747FD7" w:rsidRDefault="00E802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Male</w:t>
            </w:r>
          </w:p>
        </w:tc>
      </w:tr>
      <w:tr w:rsidR="00747FD7">
        <w:trPr>
          <w:trHeight w:val="288"/>
        </w:trPr>
        <w:tc>
          <w:tcPr>
            <w:tcW w:w="1360" w:type="dxa"/>
            <w:vAlign w:val="bottom"/>
          </w:tcPr>
          <w:p w:rsidR="00747FD7" w:rsidRDefault="00E802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Religion</w:t>
            </w:r>
          </w:p>
        </w:tc>
        <w:tc>
          <w:tcPr>
            <w:tcW w:w="720" w:type="dxa"/>
            <w:vAlign w:val="bottom"/>
          </w:tcPr>
          <w:p w:rsidR="00747FD7" w:rsidRDefault="00E802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4880" w:type="dxa"/>
            <w:vAlign w:val="bottom"/>
          </w:tcPr>
          <w:p w:rsidR="00747FD7" w:rsidRDefault="00E802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Muslim</w:t>
            </w:r>
          </w:p>
        </w:tc>
      </w:tr>
      <w:tr w:rsidR="00747FD7">
        <w:trPr>
          <w:trHeight w:val="288"/>
        </w:trPr>
        <w:tc>
          <w:tcPr>
            <w:tcW w:w="2080" w:type="dxa"/>
            <w:gridSpan w:val="2"/>
            <w:vAlign w:val="bottom"/>
          </w:tcPr>
          <w:p w:rsidR="00747FD7" w:rsidRDefault="00E802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Language Known:</w:t>
            </w:r>
          </w:p>
        </w:tc>
        <w:tc>
          <w:tcPr>
            <w:tcW w:w="4880" w:type="dxa"/>
            <w:vAlign w:val="bottom"/>
          </w:tcPr>
          <w:p w:rsidR="00747FD7" w:rsidRDefault="00E8023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English,Hindi,Malayalam,Kannada,Urdu,Tulu,Tamil.</w:t>
            </w:r>
          </w:p>
        </w:tc>
      </w:tr>
    </w:tbl>
    <w:p w:rsidR="00747FD7" w:rsidRDefault="00747FD7">
      <w:pPr>
        <w:spacing w:line="200" w:lineRule="exact"/>
        <w:rPr>
          <w:sz w:val="20"/>
          <w:szCs w:val="20"/>
        </w:rPr>
      </w:pPr>
    </w:p>
    <w:p w:rsidR="00747FD7" w:rsidRDefault="00747FD7">
      <w:pPr>
        <w:spacing w:line="333" w:lineRule="exact"/>
        <w:rPr>
          <w:sz w:val="20"/>
          <w:szCs w:val="20"/>
        </w:rPr>
      </w:pPr>
    </w:p>
    <w:p w:rsidR="00747FD7" w:rsidRDefault="00E8023E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03090"/>
          <w:sz w:val="26"/>
          <w:szCs w:val="26"/>
        </w:rPr>
        <w:t>Passport &amp; Visa Details:</w:t>
      </w:r>
    </w:p>
    <w:p w:rsidR="00747FD7" w:rsidRDefault="00747FD7">
      <w:pPr>
        <w:spacing w:line="46" w:lineRule="exact"/>
        <w:rPr>
          <w:sz w:val="20"/>
          <w:szCs w:val="20"/>
        </w:rPr>
      </w:pPr>
    </w:p>
    <w:p w:rsidR="00747FD7" w:rsidRDefault="00747FD7">
      <w:pPr>
        <w:spacing w:line="47" w:lineRule="exact"/>
        <w:rPr>
          <w:sz w:val="20"/>
          <w:szCs w:val="20"/>
        </w:rPr>
      </w:pPr>
    </w:p>
    <w:p w:rsidR="00747FD7" w:rsidRDefault="00E8023E">
      <w:pPr>
        <w:tabs>
          <w:tab w:val="left" w:pos="2640"/>
          <w:tab w:val="left" w:pos="3360"/>
        </w:tabs>
        <w:ind w:left="1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Date of Issue</w:t>
      </w:r>
      <w:r>
        <w:rPr>
          <w:rFonts w:ascii="Arial" w:eastAsia="Arial" w:hAnsi="Arial" w:cs="Arial"/>
          <w:sz w:val="21"/>
          <w:szCs w:val="21"/>
        </w:rPr>
        <w:tab/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06/10/2015</w:t>
      </w:r>
    </w:p>
    <w:p w:rsidR="00747FD7" w:rsidRDefault="00747FD7">
      <w:pPr>
        <w:spacing w:line="47" w:lineRule="exact"/>
        <w:rPr>
          <w:sz w:val="20"/>
          <w:szCs w:val="20"/>
        </w:rPr>
      </w:pPr>
    </w:p>
    <w:p w:rsidR="00747FD7" w:rsidRDefault="00E8023E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Date of Expiry 05/10/2025</w:t>
      </w:r>
    </w:p>
    <w:p w:rsidR="00747FD7" w:rsidRDefault="00747FD7">
      <w:pPr>
        <w:spacing w:line="200" w:lineRule="exact"/>
        <w:rPr>
          <w:sz w:val="20"/>
          <w:szCs w:val="20"/>
        </w:rPr>
      </w:pPr>
    </w:p>
    <w:p w:rsidR="00747FD7" w:rsidRDefault="00747FD7">
      <w:pPr>
        <w:spacing w:line="200" w:lineRule="exact"/>
        <w:rPr>
          <w:sz w:val="20"/>
          <w:szCs w:val="20"/>
        </w:rPr>
      </w:pPr>
    </w:p>
    <w:p w:rsidR="00747FD7" w:rsidRDefault="00747FD7">
      <w:pPr>
        <w:spacing w:line="200" w:lineRule="exact"/>
        <w:rPr>
          <w:sz w:val="20"/>
          <w:szCs w:val="20"/>
        </w:rPr>
      </w:pPr>
    </w:p>
    <w:p w:rsidR="00747FD7" w:rsidRDefault="00747FD7">
      <w:pPr>
        <w:spacing w:line="200" w:lineRule="exact"/>
        <w:rPr>
          <w:sz w:val="20"/>
          <w:szCs w:val="20"/>
        </w:rPr>
      </w:pPr>
    </w:p>
    <w:sectPr w:rsidR="00747FD7" w:rsidSect="00E8023E">
      <w:pgSz w:w="12240" w:h="15840"/>
      <w:pgMar w:top="20" w:right="0" w:bottom="300" w:left="0" w:header="0" w:footer="0" w:gutter="0"/>
      <w:cols w:space="720" w:equalWidth="0">
        <w:col w:w="12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98080DE"/>
    <w:lvl w:ilvl="0" w:tplc="2B8AB8E2">
      <w:start w:val="1"/>
      <w:numFmt w:val="bullet"/>
      <w:lvlText w:val="•"/>
      <w:lvlJc w:val="left"/>
    </w:lvl>
    <w:lvl w:ilvl="1" w:tplc="64465DFC">
      <w:numFmt w:val="decimal"/>
      <w:lvlText w:val=""/>
      <w:lvlJc w:val="left"/>
    </w:lvl>
    <w:lvl w:ilvl="2" w:tplc="F05ED042">
      <w:numFmt w:val="decimal"/>
      <w:lvlText w:val=""/>
      <w:lvlJc w:val="left"/>
    </w:lvl>
    <w:lvl w:ilvl="3" w:tplc="2C60A2C2">
      <w:numFmt w:val="decimal"/>
      <w:lvlText w:val=""/>
      <w:lvlJc w:val="left"/>
    </w:lvl>
    <w:lvl w:ilvl="4" w:tplc="7B06F8BA">
      <w:numFmt w:val="decimal"/>
      <w:lvlText w:val=""/>
      <w:lvlJc w:val="left"/>
    </w:lvl>
    <w:lvl w:ilvl="5" w:tplc="950A4D78">
      <w:numFmt w:val="decimal"/>
      <w:lvlText w:val=""/>
      <w:lvlJc w:val="left"/>
    </w:lvl>
    <w:lvl w:ilvl="6" w:tplc="67EC29B2">
      <w:numFmt w:val="decimal"/>
      <w:lvlText w:val=""/>
      <w:lvlJc w:val="left"/>
    </w:lvl>
    <w:lvl w:ilvl="7" w:tplc="F9804796">
      <w:numFmt w:val="decimal"/>
      <w:lvlText w:val=""/>
      <w:lvlJc w:val="left"/>
    </w:lvl>
    <w:lvl w:ilvl="8" w:tplc="BB122DCC">
      <w:numFmt w:val="decimal"/>
      <w:lvlText w:val=""/>
      <w:lvlJc w:val="left"/>
    </w:lvl>
  </w:abstractNum>
  <w:abstractNum w:abstractNumId="1">
    <w:nsid w:val="00003D6C"/>
    <w:multiLevelType w:val="hybridMultilevel"/>
    <w:tmpl w:val="CE46DC02"/>
    <w:lvl w:ilvl="0" w:tplc="FCF635AA">
      <w:start w:val="1"/>
      <w:numFmt w:val="bullet"/>
      <w:lvlText w:val="•"/>
      <w:lvlJc w:val="left"/>
    </w:lvl>
    <w:lvl w:ilvl="1" w:tplc="4D0AEA88">
      <w:numFmt w:val="decimal"/>
      <w:lvlText w:val=""/>
      <w:lvlJc w:val="left"/>
    </w:lvl>
    <w:lvl w:ilvl="2" w:tplc="F9500D02">
      <w:numFmt w:val="decimal"/>
      <w:lvlText w:val=""/>
      <w:lvlJc w:val="left"/>
    </w:lvl>
    <w:lvl w:ilvl="3" w:tplc="4C4083E8">
      <w:numFmt w:val="decimal"/>
      <w:lvlText w:val=""/>
      <w:lvlJc w:val="left"/>
    </w:lvl>
    <w:lvl w:ilvl="4" w:tplc="C8DE75B8">
      <w:numFmt w:val="decimal"/>
      <w:lvlText w:val=""/>
      <w:lvlJc w:val="left"/>
    </w:lvl>
    <w:lvl w:ilvl="5" w:tplc="A81E33D6">
      <w:numFmt w:val="decimal"/>
      <w:lvlText w:val=""/>
      <w:lvlJc w:val="left"/>
    </w:lvl>
    <w:lvl w:ilvl="6" w:tplc="1EC840DA">
      <w:numFmt w:val="decimal"/>
      <w:lvlText w:val=""/>
      <w:lvlJc w:val="left"/>
    </w:lvl>
    <w:lvl w:ilvl="7" w:tplc="802EC7C0">
      <w:numFmt w:val="decimal"/>
      <w:lvlText w:val=""/>
      <w:lvlJc w:val="left"/>
    </w:lvl>
    <w:lvl w:ilvl="8" w:tplc="9E3607EC">
      <w:numFmt w:val="decimal"/>
      <w:lvlText w:val=""/>
      <w:lvlJc w:val="left"/>
    </w:lvl>
  </w:abstractNum>
  <w:abstractNum w:abstractNumId="2">
    <w:nsid w:val="00004AE1"/>
    <w:multiLevelType w:val="hybridMultilevel"/>
    <w:tmpl w:val="01289A04"/>
    <w:lvl w:ilvl="0" w:tplc="203E3306">
      <w:start w:val="1"/>
      <w:numFmt w:val="bullet"/>
      <w:lvlText w:val="•"/>
      <w:lvlJc w:val="left"/>
    </w:lvl>
    <w:lvl w:ilvl="1" w:tplc="CDE43E74">
      <w:numFmt w:val="decimal"/>
      <w:lvlText w:val=""/>
      <w:lvlJc w:val="left"/>
    </w:lvl>
    <w:lvl w:ilvl="2" w:tplc="3330326C">
      <w:numFmt w:val="decimal"/>
      <w:lvlText w:val=""/>
      <w:lvlJc w:val="left"/>
    </w:lvl>
    <w:lvl w:ilvl="3" w:tplc="D79E8008">
      <w:numFmt w:val="decimal"/>
      <w:lvlText w:val=""/>
      <w:lvlJc w:val="left"/>
    </w:lvl>
    <w:lvl w:ilvl="4" w:tplc="25A230DE">
      <w:numFmt w:val="decimal"/>
      <w:lvlText w:val=""/>
      <w:lvlJc w:val="left"/>
    </w:lvl>
    <w:lvl w:ilvl="5" w:tplc="2E8E8534">
      <w:numFmt w:val="decimal"/>
      <w:lvlText w:val=""/>
      <w:lvlJc w:val="left"/>
    </w:lvl>
    <w:lvl w:ilvl="6" w:tplc="A794840A">
      <w:numFmt w:val="decimal"/>
      <w:lvlText w:val=""/>
      <w:lvlJc w:val="left"/>
    </w:lvl>
    <w:lvl w:ilvl="7" w:tplc="DF4C1404">
      <w:numFmt w:val="decimal"/>
      <w:lvlText w:val=""/>
      <w:lvlJc w:val="left"/>
    </w:lvl>
    <w:lvl w:ilvl="8" w:tplc="27206FB4">
      <w:numFmt w:val="decimal"/>
      <w:lvlText w:val=""/>
      <w:lvlJc w:val="left"/>
    </w:lvl>
  </w:abstractNum>
  <w:abstractNum w:abstractNumId="3">
    <w:nsid w:val="000072AE"/>
    <w:multiLevelType w:val="hybridMultilevel"/>
    <w:tmpl w:val="6B10DEA6"/>
    <w:lvl w:ilvl="0" w:tplc="1F0695FE">
      <w:start w:val="1"/>
      <w:numFmt w:val="bullet"/>
      <w:lvlText w:val="•"/>
      <w:lvlJc w:val="left"/>
    </w:lvl>
    <w:lvl w:ilvl="1" w:tplc="98BC0286">
      <w:numFmt w:val="decimal"/>
      <w:lvlText w:val=""/>
      <w:lvlJc w:val="left"/>
    </w:lvl>
    <w:lvl w:ilvl="2" w:tplc="092AD598">
      <w:numFmt w:val="decimal"/>
      <w:lvlText w:val=""/>
      <w:lvlJc w:val="left"/>
    </w:lvl>
    <w:lvl w:ilvl="3" w:tplc="C6C87272">
      <w:numFmt w:val="decimal"/>
      <w:lvlText w:val=""/>
      <w:lvlJc w:val="left"/>
    </w:lvl>
    <w:lvl w:ilvl="4" w:tplc="E820AA34">
      <w:numFmt w:val="decimal"/>
      <w:lvlText w:val=""/>
      <w:lvlJc w:val="left"/>
    </w:lvl>
    <w:lvl w:ilvl="5" w:tplc="3B6C149C">
      <w:numFmt w:val="decimal"/>
      <w:lvlText w:val=""/>
      <w:lvlJc w:val="left"/>
    </w:lvl>
    <w:lvl w:ilvl="6" w:tplc="1068E9F6">
      <w:numFmt w:val="decimal"/>
      <w:lvlText w:val=""/>
      <w:lvlJc w:val="left"/>
    </w:lvl>
    <w:lvl w:ilvl="7" w:tplc="23C2375C">
      <w:numFmt w:val="decimal"/>
      <w:lvlText w:val=""/>
      <w:lvlJc w:val="left"/>
    </w:lvl>
    <w:lvl w:ilvl="8" w:tplc="2200D2B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47FD7"/>
    <w:rsid w:val="00747FD7"/>
    <w:rsid w:val="00E8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sh.37652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2018-01-22T16:18:00Z</dcterms:created>
  <dcterms:modified xsi:type="dcterms:W3CDTF">2018-02-24T07:51:00Z</dcterms:modified>
</cp:coreProperties>
</file>