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B6" w:rsidRPr="002E6CB6" w:rsidRDefault="002E6CB6">
      <w:pPr>
        <w:rPr>
          <w:b/>
          <w:bCs/>
          <w:sz w:val="48"/>
          <w:szCs w:val="48"/>
        </w:rPr>
      </w:pPr>
      <w:r>
        <w:t xml:space="preserve">                                                        </w:t>
      </w:r>
      <w:r w:rsidRPr="002E6CB6">
        <w:rPr>
          <w:b/>
          <w:bCs/>
          <w:sz w:val="48"/>
          <w:szCs w:val="48"/>
        </w:rPr>
        <w:t xml:space="preserve"> RESUME</w:t>
      </w:r>
    </w:p>
    <w:tbl>
      <w:tblPr>
        <w:tblStyle w:val="TableGrid"/>
        <w:tblpPr w:leftFromText="180" w:rightFromText="180" w:vertAnchor="text" w:tblpY="16"/>
        <w:tblW w:w="9322" w:type="dxa"/>
        <w:tblLook w:val="04A0"/>
      </w:tblPr>
      <w:tblGrid>
        <w:gridCol w:w="7417"/>
        <w:gridCol w:w="1905"/>
      </w:tblGrid>
      <w:tr w:rsidR="00FB67BD" w:rsidTr="00FB67BD">
        <w:trPr>
          <w:trHeight w:val="2129"/>
        </w:trPr>
        <w:tc>
          <w:tcPr>
            <w:tcW w:w="7417" w:type="dxa"/>
          </w:tcPr>
          <w:p w:rsidR="007F37D5" w:rsidRDefault="00FB67BD" w:rsidP="007F37D5">
            <w:pPr>
              <w:pStyle w:val="Heading2"/>
              <w:outlineLvl w:val="1"/>
              <w:rPr>
                <w:sz w:val="28"/>
                <w:szCs w:val="28"/>
              </w:rPr>
            </w:pPr>
            <w:r w:rsidRPr="00514087">
              <w:rPr>
                <w:sz w:val="28"/>
                <w:szCs w:val="28"/>
              </w:rPr>
              <w:t>NAME</w:t>
            </w:r>
            <w:r w:rsidRPr="0065011A">
              <w:rPr>
                <w:sz w:val="24"/>
                <w:szCs w:val="24"/>
              </w:rPr>
              <w:t xml:space="preserve">            </w:t>
            </w:r>
            <w:r w:rsidRPr="0065011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: </w:t>
            </w:r>
            <w:r w:rsidRPr="00514087">
              <w:rPr>
                <w:sz w:val="28"/>
                <w:szCs w:val="28"/>
              </w:rPr>
              <w:t xml:space="preserve">SURESH </w:t>
            </w:r>
          </w:p>
          <w:p w:rsidR="00FB67BD" w:rsidRPr="002E6CB6" w:rsidRDefault="00FB67BD" w:rsidP="007F37D5">
            <w:pPr>
              <w:pStyle w:val="Heading2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E</w:t>
            </w:r>
            <w:r w:rsidRPr="00514087">
              <w:rPr>
                <w:b w:val="0"/>
                <w:bCs w:val="0"/>
                <w:sz w:val="28"/>
                <w:szCs w:val="28"/>
              </w:rPr>
              <w:t>MAIL ID</w:t>
            </w:r>
            <w:r w:rsidRPr="0065011A">
              <w:rPr>
                <w:b w:val="0"/>
                <w:bCs w:val="0"/>
              </w:rPr>
              <w:t> </w:t>
            </w:r>
            <w:r w:rsidRPr="0065011A">
              <w:rPr>
                <w:b w:val="0"/>
                <w:bCs w:val="0"/>
              </w:rPr>
              <w:tab/>
            </w:r>
            <w:r w:rsidRPr="0065011A">
              <w:rPr>
                <w:b w:val="0"/>
                <w:bCs w:val="0"/>
              </w:rPr>
              <w:tab/>
              <w:t xml:space="preserve">: </w:t>
            </w:r>
            <w:hyperlink r:id="rId8" w:history="1">
              <w:r w:rsidR="007F37D5" w:rsidRPr="00111E1C">
                <w:rPr>
                  <w:rStyle w:val="Hyperlink"/>
                  <w:sz w:val="28"/>
                  <w:szCs w:val="28"/>
                </w:rPr>
                <w:t>suresh.381571@2freemail.com</w:t>
              </w:r>
            </w:hyperlink>
            <w:r w:rsidR="007F37D5">
              <w:rPr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FF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2E6CB6">
              <w:rPr>
                <w:sz w:val="28"/>
                <w:szCs w:val="28"/>
              </w:rPr>
              <w:t xml:space="preserve">  </w:t>
            </w:r>
            <w:r w:rsidRPr="00514087">
              <w:rPr>
                <w:b w:val="0"/>
                <w:bCs w:val="0"/>
                <w:sz w:val="28"/>
                <w:szCs w:val="28"/>
              </w:rPr>
              <w:t>DEGREE  </w:t>
            </w:r>
            <w:r w:rsidRPr="0065011A">
              <w:rPr>
                <w:b w:val="0"/>
                <w:bCs w:val="0"/>
              </w:rPr>
              <w:tab/>
            </w:r>
            <w:r w:rsidRPr="0065011A">
              <w:rPr>
                <w:b w:val="0"/>
                <w:bCs w:val="0"/>
              </w:rPr>
              <w:tab/>
            </w:r>
            <w:r w:rsidR="002E6CB6">
              <w:rPr>
                <w:b w:val="0"/>
                <w:bCs w:val="0"/>
                <w:sz w:val="28"/>
                <w:szCs w:val="28"/>
              </w:rPr>
              <w:t>: B.E (Mechanical Engineering)</w:t>
            </w:r>
          </w:p>
        </w:tc>
        <w:tc>
          <w:tcPr>
            <w:tcW w:w="1905" w:type="dxa"/>
          </w:tcPr>
          <w:p w:rsidR="00FB67BD" w:rsidRDefault="00FB67BD" w:rsidP="00FB67BD">
            <w:pPr>
              <w:rPr>
                <w:noProof/>
                <w:lang w:eastAsia="en-I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09650" cy="1326166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esh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794" cy="133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67BD" w:rsidRDefault="00FB67BD" w:rsidP="00FB67BD">
            <w:r>
              <w:rPr>
                <w:noProof/>
                <w:lang w:eastAsia="en-IN"/>
              </w:rPr>
              <w:t xml:space="preserve">       </w:t>
            </w:r>
          </w:p>
        </w:tc>
      </w:tr>
    </w:tbl>
    <w:p w:rsidR="00FB67BD" w:rsidRPr="004678DB" w:rsidRDefault="00FB67BD" w:rsidP="00FB67BD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PROFESSIONAL OBJECTIVE:</w:t>
      </w:r>
      <w:r>
        <w:rPr>
          <w:sz w:val="28"/>
          <w:szCs w:val="28"/>
        </w:rPr>
        <w:t> </w:t>
      </w:r>
    </w:p>
    <w:p w:rsidR="00FB67BD" w:rsidRPr="00C77191" w:rsidRDefault="00FB67BD" w:rsidP="00FB67BD">
      <w:pPr>
        <w:pStyle w:val="NormalWeb"/>
        <w:rPr>
          <w:sz w:val="22"/>
          <w:szCs w:val="22"/>
        </w:rPr>
      </w:pPr>
      <w:r w:rsidRPr="00330D34">
        <w:rPr>
          <w:sz w:val="22"/>
          <w:szCs w:val="22"/>
        </w:rPr>
        <w:t>      To join a good organization that will be acquainted with my skills and utilize them to the</w:t>
      </w:r>
      <w:r>
        <w:rPr>
          <w:sz w:val="22"/>
          <w:szCs w:val="22"/>
        </w:rPr>
        <w:t xml:space="preserve">          </w:t>
      </w:r>
      <w:r w:rsidRPr="00330D34">
        <w:rPr>
          <w:sz w:val="22"/>
          <w:szCs w:val="22"/>
        </w:rPr>
        <w:t xml:space="preserve"> maximum extent towards the company’s goal and to act as a good associate for performing in a team.</w:t>
      </w:r>
    </w:p>
    <w:p w:rsidR="00FB67BD" w:rsidRPr="0026784F" w:rsidRDefault="00FB67BD" w:rsidP="00FB67BD">
      <w:pPr>
        <w:pStyle w:val="NormalWeb"/>
        <w:rPr>
          <w:rFonts w:ascii="Times New Roman" w:hAnsi="Times New Roman"/>
        </w:rPr>
      </w:pPr>
      <w:r w:rsidRPr="00BC5FF3">
        <w:rPr>
          <w:rFonts w:ascii="Times New Roman" w:hAnsi="Times New Roman"/>
          <w:b/>
          <w:bCs/>
          <w:u w:val="single"/>
        </w:rPr>
        <w:t>INDUSTRIAL EXPERIENCE:</w:t>
      </w:r>
      <w:r w:rsidRPr="0026784F">
        <w:rPr>
          <w:rFonts w:ascii="Times New Roman" w:hAnsi="Times New Roman"/>
          <w:b/>
          <w:bCs/>
        </w:rPr>
        <w:t xml:space="preserve">         Total </w:t>
      </w:r>
      <w:r>
        <w:rPr>
          <w:rFonts w:ascii="Times New Roman" w:hAnsi="Times New Roman"/>
          <w:b/>
          <w:bCs/>
        </w:rPr>
        <w:t>8</w:t>
      </w:r>
      <w:r w:rsidRPr="0026784F">
        <w:rPr>
          <w:rFonts w:ascii="Times New Roman" w:hAnsi="Times New Roman"/>
          <w:b/>
          <w:bCs/>
        </w:rPr>
        <w:t xml:space="preserve"> year’s</w:t>
      </w:r>
      <w:r>
        <w:rPr>
          <w:rFonts w:ascii="Times New Roman" w:hAnsi="Times New Roman"/>
          <w:b/>
          <w:bCs/>
        </w:rPr>
        <w:t xml:space="preserve"> (In </w:t>
      </w:r>
      <w:r w:rsidR="002E6CB6">
        <w:rPr>
          <w:rFonts w:ascii="Times New Roman" w:hAnsi="Times New Roman"/>
          <w:b/>
          <w:bCs/>
        </w:rPr>
        <w:t xml:space="preserve">UAE </w:t>
      </w:r>
      <w:r w:rsidR="002E6CB6" w:rsidRPr="002E6CB6">
        <w:rPr>
          <w:rFonts w:ascii="Times New Roman" w:hAnsi="Times New Roman"/>
          <w:b/>
          <w:bCs/>
          <w:color w:val="FF0000"/>
        </w:rPr>
        <w:t xml:space="preserve">5 </w:t>
      </w:r>
      <w:r w:rsidR="002E6CB6">
        <w:rPr>
          <w:rFonts w:ascii="Times New Roman" w:hAnsi="Times New Roman"/>
          <w:b/>
          <w:bCs/>
        </w:rPr>
        <w:t>Years</w:t>
      </w:r>
      <w:r>
        <w:rPr>
          <w:rFonts w:ascii="Times New Roman" w:hAnsi="Times New Roman"/>
          <w:b/>
          <w:bCs/>
        </w:rPr>
        <w:t>)</w:t>
      </w:r>
    </w:p>
    <w:tbl>
      <w:tblPr>
        <w:tblW w:w="9450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30"/>
        <w:gridCol w:w="3631"/>
        <w:gridCol w:w="2389"/>
      </w:tblGrid>
      <w:tr w:rsidR="00FB67BD" w:rsidRPr="0065011A" w:rsidTr="006A6F29">
        <w:trPr>
          <w:trHeight w:val="342"/>
          <w:tblCellSpacing w:w="0" w:type="dxa"/>
        </w:trPr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FB67BD" w:rsidRPr="00BC5FF3" w:rsidRDefault="00FB67BD" w:rsidP="008D4501">
            <w:pPr>
              <w:spacing w:line="180" w:lineRule="atLeast"/>
              <w:rPr>
                <w:sz w:val="24"/>
                <w:szCs w:val="24"/>
              </w:rPr>
            </w:pPr>
            <w:bookmarkStart w:id="0" w:name="0.1_table02"/>
            <w:bookmarkEnd w:id="0"/>
            <w:r w:rsidRPr="00BC5FF3">
              <w:rPr>
                <w:b/>
                <w:bCs/>
                <w:sz w:val="24"/>
                <w:szCs w:val="24"/>
              </w:rPr>
              <w:t>Name of the Industry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FB67BD" w:rsidRPr="00BC5FF3" w:rsidRDefault="00FB67BD" w:rsidP="008D4501">
            <w:pPr>
              <w:spacing w:line="180" w:lineRule="atLeast"/>
              <w:rPr>
                <w:sz w:val="24"/>
                <w:szCs w:val="24"/>
              </w:rPr>
            </w:pPr>
            <w:r w:rsidRPr="00BC5FF3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FB67BD" w:rsidRPr="00BC5FF3" w:rsidRDefault="00FB67BD" w:rsidP="008D4501">
            <w:pPr>
              <w:spacing w:line="180" w:lineRule="atLeast"/>
              <w:rPr>
                <w:sz w:val="24"/>
                <w:szCs w:val="24"/>
              </w:rPr>
            </w:pPr>
            <w:r w:rsidRPr="00BC5FF3">
              <w:rPr>
                <w:b/>
                <w:bCs/>
                <w:sz w:val="24"/>
                <w:szCs w:val="24"/>
              </w:rPr>
              <w:t>Area  of Exposure</w:t>
            </w:r>
          </w:p>
        </w:tc>
      </w:tr>
      <w:tr w:rsidR="00FB67BD" w:rsidRPr="0065011A" w:rsidTr="00652D91">
        <w:trPr>
          <w:trHeight w:val="1680"/>
          <w:tblCellSpacing w:w="0" w:type="dxa"/>
        </w:trPr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67BD" w:rsidRPr="006A6F29" w:rsidRDefault="00FB67BD" w:rsidP="008D4501">
            <w:pPr>
              <w:rPr>
                <w:rFonts w:ascii="BankGothic Md BT" w:hAnsi="BankGothic Md BT"/>
              </w:rPr>
            </w:pPr>
            <w:r w:rsidRPr="006A6F29">
              <w:rPr>
                <w:rFonts w:ascii="BankGothic Md BT" w:hAnsi="BankGothic Md BT"/>
                <w:sz w:val="24"/>
              </w:rPr>
              <w:t>Kelly steel Engineering LLC</w:t>
            </w:r>
            <w:r>
              <w:rPr>
                <w:rFonts w:ascii="BankGothic Md BT" w:hAnsi="BankGothic Md BT"/>
                <w:sz w:val="24"/>
              </w:rPr>
              <w:t xml:space="preserve">, </w:t>
            </w:r>
            <w:proofErr w:type="spellStart"/>
            <w:r>
              <w:rPr>
                <w:rFonts w:ascii="BankGothic Md BT" w:hAnsi="BankGothic Md BT"/>
                <w:sz w:val="24"/>
              </w:rPr>
              <w:t>Ras</w:t>
            </w:r>
            <w:proofErr w:type="spellEnd"/>
            <w:r>
              <w:rPr>
                <w:rFonts w:ascii="BankGothic Md BT" w:hAnsi="BankGothic Md BT"/>
                <w:sz w:val="24"/>
              </w:rPr>
              <w:t xml:space="preserve"> Al </w:t>
            </w:r>
            <w:proofErr w:type="spellStart"/>
            <w:r>
              <w:rPr>
                <w:rFonts w:ascii="BankGothic Md BT" w:hAnsi="BankGothic Md BT"/>
                <w:sz w:val="24"/>
              </w:rPr>
              <w:t>Khamiah</w:t>
            </w:r>
            <w:proofErr w:type="spellEnd"/>
            <w:r>
              <w:rPr>
                <w:rFonts w:ascii="BankGothic Md BT" w:hAnsi="BankGothic Md BT"/>
                <w:sz w:val="24"/>
              </w:rPr>
              <w:t>.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67BD" w:rsidRDefault="00FB67BD" w:rsidP="008D4501">
            <w:r>
              <w:t>From  Feb  2013 to  Till Now</w:t>
            </w:r>
          </w:p>
          <w:p w:rsidR="00FB67BD" w:rsidRDefault="00FB67BD" w:rsidP="008D4501">
            <w:r>
              <w:t>From Sept 20</w:t>
            </w:r>
            <w:r w:rsidRPr="006A6F29">
              <w:rPr>
                <w:vertAlign w:val="superscript"/>
              </w:rPr>
              <w:t>th</w:t>
            </w:r>
            <w:r>
              <w:t xml:space="preserve"> 2012 to Sept  2013</w:t>
            </w:r>
          </w:p>
          <w:p w:rsidR="00FB67BD" w:rsidRPr="0065011A" w:rsidRDefault="00FB67BD" w:rsidP="008D4501">
            <w:r>
              <w:t>From Oct 2013 to Nov 2013.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67BD" w:rsidRDefault="00FB67BD" w:rsidP="008D4501">
            <w:r>
              <w:t>Production Engineer</w:t>
            </w:r>
          </w:p>
          <w:p w:rsidR="00FB67BD" w:rsidRDefault="00FB67BD" w:rsidP="008D4501">
            <w:r>
              <w:t>Project  Engineer</w:t>
            </w:r>
          </w:p>
          <w:p w:rsidR="00FB67BD" w:rsidRPr="0065011A" w:rsidRDefault="00FB67BD" w:rsidP="008D4501">
            <w:r>
              <w:t>Document Controller</w:t>
            </w:r>
          </w:p>
        </w:tc>
      </w:tr>
      <w:tr w:rsidR="00FB67BD" w:rsidRPr="0065011A" w:rsidTr="006A6F29">
        <w:trPr>
          <w:trHeight w:val="827"/>
          <w:tblCellSpacing w:w="0" w:type="dxa"/>
        </w:trPr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7BD" w:rsidRPr="0065011A" w:rsidRDefault="00FB67BD" w:rsidP="008D4501">
            <w:pPr>
              <w:jc w:val="center"/>
            </w:pPr>
            <w:proofErr w:type="spellStart"/>
            <w:r>
              <w:t>Sree</w:t>
            </w:r>
            <w:proofErr w:type="spellEnd"/>
            <w:r>
              <w:t xml:space="preserve"> </w:t>
            </w:r>
            <w:proofErr w:type="spellStart"/>
            <w:r>
              <w:t>Ashwin</w:t>
            </w:r>
            <w:proofErr w:type="spellEnd"/>
            <w:r>
              <w:t xml:space="preserve"> Automobiles Company Private Limited, Chennai -44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7BD" w:rsidRDefault="00FB67BD" w:rsidP="008D4501">
            <w:r>
              <w:t>From June 2009 to June 2012 (</w:t>
            </w:r>
            <w:r w:rsidRPr="00A16241">
              <w:rPr>
                <w:b/>
              </w:rPr>
              <w:t>3 Year’s</w:t>
            </w:r>
            <w:r>
              <w:t>)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7BD" w:rsidRDefault="00FB67BD" w:rsidP="008D4501">
            <w:r>
              <w:t>Quality Assurance</w:t>
            </w:r>
          </w:p>
        </w:tc>
      </w:tr>
    </w:tbl>
    <w:p w:rsidR="00FB67BD" w:rsidRDefault="00FB67BD" w:rsidP="00FB67BD">
      <w:pPr>
        <w:rPr>
          <w:rFonts w:cs="Calibri"/>
          <w:b/>
          <w:color w:val="000000"/>
          <w:sz w:val="24"/>
          <w:szCs w:val="24"/>
        </w:rPr>
      </w:pPr>
      <w:r w:rsidRPr="00056598">
        <w:rPr>
          <w:b/>
          <w:bCs/>
          <w:color w:val="000000"/>
          <w:sz w:val="28"/>
          <w:szCs w:val="28"/>
          <w:u w:val="single"/>
        </w:rPr>
        <w:t xml:space="preserve">COMPANY </w:t>
      </w:r>
      <w:proofErr w:type="gramStart"/>
      <w:r w:rsidRPr="00056598">
        <w:rPr>
          <w:b/>
          <w:bCs/>
          <w:color w:val="000000"/>
          <w:sz w:val="28"/>
          <w:szCs w:val="28"/>
          <w:u w:val="single"/>
        </w:rPr>
        <w:t>PROFILE :</w:t>
      </w:r>
      <w:proofErr w:type="gramEnd"/>
      <w:r w:rsidRPr="0087564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Pr="00875649">
        <w:rPr>
          <w:color w:val="000000"/>
          <w:sz w:val="28"/>
          <w:szCs w:val="28"/>
        </w:rPr>
        <w:t xml:space="preserve"> (Duration 5 years</w:t>
      </w:r>
      <w:r>
        <w:rPr>
          <w:rFonts w:ascii="Verdana" w:hAnsi="Verdana"/>
          <w:color w:val="000000"/>
        </w:rPr>
        <w:t>)</w:t>
      </w:r>
      <w:r w:rsidRPr="00875649">
        <w:rPr>
          <w:rFonts w:ascii="Verdana" w:hAnsi="Verdana"/>
          <w:color w:val="000000"/>
        </w:rPr>
        <w:t xml:space="preserve"> </w:t>
      </w:r>
      <w:r w:rsidRPr="0065011A">
        <w:rPr>
          <w:rFonts w:ascii="Verdana" w:hAnsi="Verdana"/>
          <w:color w:val="000000"/>
        </w:rPr>
        <w:br/>
      </w:r>
      <w:r w:rsidRPr="00514087">
        <w:rPr>
          <w:rFonts w:cs="Calibri"/>
          <w:b/>
          <w:bCs/>
          <w:color w:val="000000"/>
          <w:sz w:val="24"/>
          <w:szCs w:val="24"/>
        </w:rPr>
        <w:t xml:space="preserve">        M/s. </w:t>
      </w:r>
      <w:r>
        <w:rPr>
          <w:rFonts w:cs="Calibri"/>
          <w:b/>
          <w:bCs/>
          <w:color w:val="000000"/>
          <w:sz w:val="24"/>
          <w:szCs w:val="24"/>
        </w:rPr>
        <w:t>KELLY STEEL ENGINEERING LLC</w:t>
      </w:r>
      <w:r w:rsidRPr="00514087">
        <w:rPr>
          <w:rFonts w:cs="Calibri"/>
          <w:b/>
          <w:bCs/>
          <w:color w:val="000000"/>
          <w:sz w:val="24"/>
          <w:szCs w:val="24"/>
        </w:rPr>
        <w:t>.</w:t>
      </w:r>
      <w:r w:rsidRPr="00514087">
        <w:rPr>
          <w:rFonts w:cs="Calibri"/>
          <w:color w:val="000000"/>
          <w:sz w:val="24"/>
          <w:szCs w:val="24"/>
        </w:rPr>
        <w:t xml:space="preserve"> is an </w:t>
      </w:r>
      <w:r>
        <w:rPr>
          <w:rFonts w:cs="Calibri"/>
          <w:color w:val="000000"/>
          <w:sz w:val="24"/>
          <w:szCs w:val="24"/>
        </w:rPr>
        <w:t>Architectual,Structural steel fabrication</w:t>
      </w:r>
      <w:r w:rsidRPr="00514087">
        <w:rPr>
          <w:rFonts w:cs="Calibri"/>
          <w:color w:val="000000"/>
          <w:sz w:val="24"/>
          <w:szCs w:val="24"/>
        </w:rPr>
        <w:t xml:space="preserve"> manufacturing</w:t>
      </w:r>
      <w:r>
        <w:rPr>
          <w:rFonts w:cs="Calibri"/>
          <w:color w:val="000000"/>
          <w:sz w:val="24"/>
          <w:szCs w:val="24"/>
        </w:rPr>
        <w:t xml:space="preserve"> and Erection</w:t>
      </w:r>
      <w:r w:rsidRPr="00514087">
        <w:rPr>
          <w:rFonts w:cs="Calibri"/>
          <w:color w:val="000000"/>
          <w:sz w:val="24"/>
          <w:szCs w:val="24"/>
        </w:rPr>
        <w:t xml:space="preserve"> concern, which is major, involved in supplying </w:t>
      </w:r>
      <w:r>
        <w:rPr>
          <w:rFonts w:cs="Calibri"/>
          <w:color w:val="000000"/>
          <w:sz w:val="24"/>
          <w:szCs w:val="24"/>
        </w:rPr>
        <w:t xml:space="preserve">Fabricated and erected </w:t>
      </w:r>
      <w:r w:rsidRPr="00514087">
        <w:rPr>
          <w:rFonts w:cs="Calibri"/>
          <w:color w:val="000000"/>
          <w:sz w:val="24"/>
          <w:szCs w:val="24"/>
        </w:rPr>
        <w:t xml:space="preserve">components to </w:t>
      </w:r>
      <w:r>
        <w:rPr>
          <w:rFonts w:cs="Calibri"/>
          <w:b/>
          <w:color w:val="000000"/>
          <w:sz w:val="24"/>
          <w:szCs w:val="24"/>
        </w:rPr>
        <w:t>SEELE,BEUMER GROUP,</w:t>
      </w:r>
      <w:r w:rsidRPr="00514087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White Water</w:t>
      </w:r>
      <w:r w:rsidRPr="00514087">
        <w:rPr>
          <w:rFonts w:cs="Calibri"/>
          <w:b/>
          <w:color w:val="000000"/>
          <w:sz w:val="24"/>
          <w:szCs w:val="24"/>
        </w:rPr>
        <w:t xml:space="preserve">, </w:t>
      </w:r>
      <w:r>
        <w:rPr>
          <w:rFonts w:cs="Calibri"/>
          <w:b/>
          <w:color w:val="000000"/>
          <w:sz w:val="24"/>
          <w:szCs w:val="24"/>
        </w:rPr>
        <w:t>AAF</w:t>
      </w:r>
      <w:r w:rsidRPr="00514087">
        <w:rPr>
          <w:rFonts w:cs="Calibri"/>
          <w:b/>
          <w:color w:val="000000"/>
          <w:sz w:val="24"/>
          <w:szCs w:val="24"/>
        </w:rPr>
        <w:t xml:space="preserve">, </w:t>
      </w:r>
      <w:r>
        <w:rPr>
          <w:rFonts w:cs="Calibri"/>
          <w:b/>
          <w:color w:val="000000"/>
          <w:sz w:val="24"/>
          <w:szCs w:val="24"/>
        </w:rPr>
        <w:t>Laing O’Rourke</w:t>
      </w:r>
      <w:r w:rsidRPr="00514087">
        <w:rPr>
          <w:rFonts w:cs="Calibri"/>
          <w:b/>
          <w:color w:val="000000"/>
          <w:sz w:val="24"/>
          <w:szCs w:val="24"/>
        </w:rPr>
        <w:t xml:space="preserve">, </w:t>
      </w:r>
      <w:r>
        <w:rPr>
          <w:rFonts w:cs="Calibri"/>
          <w:b/>
          <w:color w:val="000000"/>
          <w:sz w:val="24"/>
          <w:szCs w:val="24"/>
        </w:rPr>
        <w:t>Waagner biro</w:t>
      </w:r>
      <w:r w:rsidRPr="00514087">
        <w:rPr>
          <w:rFonts w:cs="Calibri"/>
          <w:b/>
          <w:color w:val="000000"/>
          <w:sz w:val="24"/>
          <w:szCs w:val="24"/>
        </w:rPr>
        <w:t xml:space="preserve">, </w:t>
      </w:r>
      <w:r>
        <w:rPr>
          <w:rFonts w:cs="Calibri"/>
          <w:b/>
          <w:color w:val="000000"/>
          <w:sz w:val="24"/>
          <w:szCs w:val="24"/>
        </w:rPr>
        <w:t xml:space="preserve">Atlantis </w:t>
      </w:r>
      <w:r w:rsidRPr="00514087">
        <w:rPr>
          <w:rFonts w:cs="Calibri"/>
          <w:b/>
          <w:color w:val="000000"/>
          <w:sz w:val="24"/>
          <w:szCs w:val="24"/>
        </w:rPr>
        <w:t xml:space="preserve">, </w:t>
      </w:r>
      <w:r>
        <w:rPr>
          <w:rFonts w:cs="Calibri"/>
          <w:b/>
          <w:color w:val="000000"/>
          <w:sz w:val="24"/>
          <w:szCs w:val="24"/>
        </w:rPr>
        <w:t>Dhabi Contracting</w:t>
      </w:r>
      <w:r w:rsidRPr="00514087">
        <w:rPr>
          <w:rFonts w:cs="Calibri"/>
          <w:b/>
          <w:color w:val="000000"/>
          <w:sz w:val="24"/>
          <w:szCs w:val="24"/>
        </w:rPr>
        <w:t xml:space="preserve">, </w:t>
      </w:r>
    </w:p>
    <w:p w:rsidR="00FB67BD" w:rsidRPr="00FB67BD" w:rsidRDefault="00FB67BD" w:rsidP="00FB67BD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Glenbeigh,Deira City Centre,Dubai Precast,Sisk,JT Metro,Al</w:t>
      </w:r>
      <w:r w:rsidRPr="00D32298"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Futtain,Dubai Aluminium,Bilad Oman,Alu Nasa opus,Sky venture</w:t>
      </w:r>
      <w:r w:rsidRPr="00514087">
        <w:rPr>
          <w:rFonts w:cs="Calibri"/>
          <w:b/>
          <w:color w:val="000000"/>
          <w:sz w:val="24"/>
          <w:szCs w:val="24"/>
        </w:rPr>
        <w:t>).</w:t>
      </w:r>
    </w:p>
    <w:p w:rsidR="00FB67BD" w:rsidRPr="00064A29" w:rsidRDefault="00FB67BD" w:rsidP="00FB67BD">
      <w:pPr>
        <w:rPr>
          <w:rFonts w:cs="Calibri"/>
          <w:b/>
          <w:bCs/>
          <w:color w:val="000000"/>
          <w:sz w:val="24"/>
          <w:szCs w:val="24"/>
        </w:rPr>
      </w:pPr>
      <w:r w:rsidRPr="00AF6E71">
        <w:rPr>
          <w:b/>
          <w:sz w:val="32"/>
          <w:szCs w:val="28"/>
          <w:u w:val="single"/>
        </w:rPr>
        <w:t>Roles and Responsibilities:</w:t>
      </w:r>
    </w:p>
    <w:p w:rsidR="00FB67BD" w:rsidRPr="00ED6F3B" w:rsidRDefault="00FB67BD" w:rsidP="00FB67BD">
      <w:pPr>
        <w:rPr>
          <w:b/>
          <w:color w:val="FF0000"/>
          <w:sz w:val="28"/>
          <w:szCs w:val="28"/>
          <w:u w:val="single"/>
        </w:rPr>
      </w:pPr>
      <w:r w:rsidRPr="00ED6F3B">
        <w:rPr>
          <w:b/>
          <w:color w:val="FF0000"/>
          <w:sz w:val="28"/>
          <w:szCs w:val="28"/>
          <w:u w:val="single"/>
        </w:rPr>
        <w:t xml:space="preserve">As </w:t>
      </w:r>
      <w:r>
        <w:rPr>
          <w:b/>
          <w:color w:val="FF0000"/>
          <w:sz w:val="28"/>
          <w:szCs w:val="28"/>
          <w:u w:val="single"/>
        </w:rPr>
        <w:t xml:space="preserve">Production </w:t>
      </w:r>
      <w:r w:rsidRPr="00ED6F3B">
        <w:rPr>
          <w:b/>
          <w:color w:val="FF0000"/>
          <w:sz w:val="28"/>
          <w:szCs w:val="28"/>
          <w:u w:val="single"/>
        </w:rPr>
        <w:t xml:space="preserve">Engineer  </w:t>
      </w:r>
    </w:p>
    <w:p w:rsidR="00FB67BD" w:rsidRPr="009F0E76" w:rsidRDefault="00FB67BD" w:rsidP="00FB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cs="Calibri"/>
          <w:color w:val="000000"/>
          <w:sz w:val="24"/>
          <w:szCs w:val="20"/>
        </w:rPr>
      </w:pPr>
      <w:r w:rsidRPr="009F0E76">
        <w:rPr>
          <w:rFonts w:cs="Calibri"/>
          <w:color w:val="000000"/>
          <w:sz w:val="24"/>
          <w:szCs w:val="20"/>
        </w:rPr>
        <w:t>Ensure the daily production schedule is performed in accordance with the projects plan.</w:t>
      </w:r>
    </w:p>
    <w:p w:rsidR="00FB67BD" w:rsidRPr="009F0E76" w:rsidRDefault="00FB67BD" w:rsidP="00FB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cs="Calibri"/>
          <w:color w:val="000000"/>
          <w:sz w:val="24"/>
          <w:szCs w:val="20"/>
        </w:rPr>
      </w:pPr>
      <w:r w:rsidRPr="009F0E76">
        <w:rPr>
          <w:rFonts w:cs="Calibri"/>
          <w:color w:val="000000"/>
          <w:sz w:val="24"/>
          <w:szCs w:val="20"/>
        </w:rPr>
        <w:lastRenderedPageBreak/>
        <w:t>In conjunction with plan and review overall status of projects on an ongoing basis.</w:t>
      </w:r>
    </w:p>
    <w:p w:rsidR="00FB67BD" w:rsidRPr="009F0E76" w:rsidRDefault="00FB67BD" w:rsidP="00FB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cs="Calibri"/>
          <w:color w:val="000000"/>
          <w:sz w:val="24"/>
          <w:szCs w:val="20"/>
        </w:rPr>
      </w:pPr>
      <w:r w:rsidRPr="009F0E76">
        <w:rPr>
          <w:rFonts w:cs="Calibri"/>
          <w:color w:val="000000"/>
          <w:sz w:val="24"/>
          <w:szCs w:val="20"/>
        </w:rPr>
        <w:t>Make a deliberate effort to gain a full understanding and working knowledge of the Company’s Quality Systems, ensuring all production personnel adhere to them at all times.</w:t>
      </w:r>
    </w:p>
    <w:p w:rsidR="00FB67BD" w:rsidRPr="009F0E76" w:rsidRDefault="00FB67BD" w:rsidP="00FB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cs="Calibri"/>
          <w:color w:val="000000"/>
          <w:sz w:val="24"/>
          <w:szCs w:val="20"/>
        </w:rPr>
      </w:pPr>
      <w:r w:rsidRPr="009F0E76">
        <w:rPr>
          <w:rFonts w:cs="Calibri"/>
          <w:color w:val="000000"/>
          <w:sz w:val="24"/>
          <w:szCs w:val="20"/>
        </w:rPr>
        <w:t>Prior to the commencement of new project, gain an understanding of the relevant project specifications and drawings and follow the same.</w:t>
      </w:r>
    </w:p>
    <w:p w:rsidR="00FB67BD" w:rsidRPr="009F0E76" w:rsidRDefault="00FB67BD" w:rsidP="00FB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cs="Calibri"/>
          <w:color w:val="000000"/>
          <w:sz w:val="24"/>
          <w:szCs w:val="20"/>
        </w:rPr>
      </w:pPr>
      <w:r w:rsidRPr="009F0E76">
        <w:rPr>
          <w:rFonts w:cs="Calibri"/>
          <w:color w:val="000000"/>
          <w:sz w:val="24"/>
          <w:szCs w:val="20"/>
        </w:rPr>
        <w:t>Ensure optimum usage of manpower, materials and avoid wastage of materials.</w:t>
      </w:r>
    </w:p>
    <w:p w:rsidR="00FB67BD" w:rsidRPr="009F0E76" w:rsidRDefault="00FB67BD" w:rsidP="00FB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cs="Calibri"/>
          <w:color w:val="000000"/>
          <w:sz w:val="24"/>
          <w:szCs w:val="20"/>
        </w:rPr>
      </w:pPr>
      <w:r w:rsidRPr="009F0E76">
        <w:rPr>
          <w:rFonts w:cs="Calibri"/>
          <w:color w:val="000000"/>
          <w:sz w:val="24"/>
          <w:szCs w:val="20"/>
        </w:rPr>
        <w:t>Should meet monthly production target provided by Production Engineer to achieve planned</w:t>
      </w:r>
      <w:r>
        <w:rPr>
          <w:rFonts w:cs="Calibri"/>
          <w:color w:val="000000"/>
          <w:sz w:val="24"/>
          <w:szCs w:val="20"/>
        </w:rPr>
        <w:t xml:space="preserve"> factory hours</w:t>
      </w:r>
      <w:r w:rsidRPr="009F0E76">
        <w:rPr>
          <w:rFonts w:cs="Calibri"/>
          <w:color w:val="000000"/>
          <w:sz w:val="24"/>
          <w:szCs w:val="20"/>
        </w:rPr>
        <w:t>.</w:t>
      </w:r>
    </w:p>
    <w:p w:rsidR="00FB67BD" w:rsidRPr="009F0E76" w:rsidRDefault="00FB67BD" w:rsidP="00FB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cs="Calibri"/>
          <w:color w:val="000000"/>
          <w:sz w:val="24"/>
          <w:szCs w:val="20"/>
        </w:rPr>
      </w:pPr>
      <w:r w:rsidRPr="009F0E76">
        <w:rPr>
          <w:rFonts w:cs="Calibri"/>
          <w:color w:val="000000"/>
          <w:sz w:val="24"/>
          <w:szCs w:val="20"/>
        </w:rPr>
        <w:t>Responsible for Planning and arranging material on time</w:t>
      </w:r>
    </w:p>
    <w:p w:rsidR="00FB67BD" w:rsidRPr="009F0E76" w:rsidRDefault="00FB67BD" w:rsidP="00FB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cs="Calibri"/>
          <w:color w:val="000000"/>
          <w:sz w:val="24"/>
          <w:szCs w:val="20"/>
        </w:rPr>
      </w:pPr>
      <w:r w:rsidRPr="009F0E76">
        <w:rPr>
          <w:rFonts w:cs="Calibri"/>
          <w:color w:val="000000"/>
          <w:sz w:val="24"/>
          <w:szCs w:val="20"/>
        </w:rPr>
        <w:t>Responsible for Labour productivity and Labour planning and management</w:t>
      </w:r>
    </w:p>
    <w:p w:rsidR="00FB67BD" w:rsidRPr="009F0E76" w:rsidRDefault="00FB67BD" w:rsidP="00FB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cs="Calibri"/>
          <w:color w:val="000000"/>
          <w:sz w:val="24"/>
          <w:szCs w:val="20"/>
        </w:rPr>
      </w:pPr>
      <w:r w:rsidRPr="009F0E76">
        <w:rPr>
          <w:rFonts w:cs="Calibri"/>
          <w:color w:val="000000"/>
          <w:sz w:val="24"/>
          <w:szCs w:val="20"/>
        </w:rPr>
        <w:t>Management of outside labour ,if required</w:t>
      </w:r>
    </w:p>
    <w:p w:rsidR="00FB67BD" w:rsidRPr="009F0E76" w:rsidRDefault="00FB67BD" w:rsidP="00FB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cs="Calibri"/>
          <w:color w:val="000000"/>
          <w:sz w:val="24"/>
          <w:szCs w:val="20"/>
        </w:rPr>
      </w:pPr>
      <w:r w:rsidRPr="009F0E76">
        <w:rPr>
          <w:rFonts w:cs="Calibri"/>
          <w:color w:val="000000"/>
          <w:sz w:val="24"/>
          <w:szCs w:val="20"/>
        </w:rPr>
        <w:t>Responsible for quality control</w:t>
      </w:r>
    </w:p>
    <w:p w:rsidR="00FB67BD" w:rsidRPr="009F0E76" w:rsidRDefault="00FB67BD" w:rsidP="00FB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cs="Calibri"/>
          <w:color w:val="000000"/>
          <w:sz w:val="24"/>
          <w:szCs w:val="20"/>
        </w:rPr>
      </w:pPr>
      <w:r w:rsidRPr="009F0E76">
        <w:rPr>
          <w:rFonts w:cs="Calibri"/>
          <w:color w:val="000000"/>
          <w:sz w:val="24"/>
          <w:szCs w:val="20"/>
        </w:rPr>
        <w:t>Responsible for production Factory hours</w:t>
      </w:r>
    </w:p>
    <w:p w:rsidR="00FB67BD" w:rsidRPr="009F0E76" w:rsidRDefault="00FB67BD" w:rsidP="00FB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cs="Calibri"/>
          <w:color w:val="000000"/>
          <w:sz w:val="24"/>
          <w:szCs w:val="20"/>
        </w:rPr>
      </w:pPr>
      <w:r w:rsidRPr="009F0E76">
        <w:rPr>
          <w:rFonts w:cs="Calibri"/>
          <w:color w:val="000000"/>
          <w:sz w:val="24"/>
          <w:szCs w:val="20"/>
        </w:rPr>
        <w:t>Responsible for over time management</w:t>
      </w:r>
    </w:p>
    <w:p w:rsidR="00FB67BD" w:rsidRPr="009F0E76" w:rsidRDefault="00FB67BD" w:rsidP="00FB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cs="Calibri"/>
          <w:color w:val="000000"/>
          <w:sz w:val="24"/>
          <w:szCs w:val="20"/>
        </w:rPr>
      </w:pPr>
      <w:r w:rsidRPr="009F0E76">
        <w:rPr>
          <w:rFonts w:cs="Calibri"/>
          <w:color w:val="000000"/>
          <w:sz w:val="24"/>
          <w:szCs w:val="20"/>
        </w:rPr>
        <w:t>Responsible for all accidents and damages</w:t>
      </w:r>
    </w:p>
    <w:p w:rsidR="00FB67BD" w:rsidRPr="009F0E76" w:rsidRDefault="00FB67BD" w:rsidP="00FB67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cs="Calibri"/>
          <w:color w:val="000000"/>
          <w:sz w:val="24"/>
          <w:szCs w:val="20"/>
        </w:rPr>
      </w:pPr>
      <w:r w:rsidRPr="009F0E76">
        <w:rPr>
          <w:rFonts w:cs="Calibri"/>
          <w:color w:val="000000"/>
          <w:sz w:val="24"/>
          <w:szCs w:val="20"/>
        </w:rPr>
        <w:t>Responsible for Workshop opening and closure</w:t>
      </w:r>
      <w:r>
        <w:rPr>
          <w:rFonts w:cs="Calibri"/>
          <w:color w:val="000000"/>
          <w:sz w:val="24"/>
          <w:szCs w:val="20"/>
        </w:rPr>
        <w:t xml:space="preserve"> (Especially Holidays)</w:t>
      </w:r>
      <w:r w:rsidRPr="009F0E76">
        <w:rPr>
          <w:rFonts w:cs="Calibri"/>
          <w:color w:val="000000"/>
          <w:sz w:val="24"/>
          <w:szCs w:val="20"/>
        </w:rPr>
        <w:t>.</w:t>
      </w:r>
    </w:p>
    <w:p w:rsidR="00FB67BD" w:rsidRPr="0019041B" w:rsidRDefault="00FB67BD" w:rsidP="00FB67BD">
      <w:pPr>
        <w:pStyle w:val="NormalWeb"/>
        <w:numPr>
          <w:ilvl w:val="0"/>
          <w:numId w:val="1"/>
        </w:numPr>
      </w:pPr>
      <w:r w:rsidRPr="0019041B">
        <w:t xml:space="preserve">Along with </w:t>
      </w:r>
      <w:proofErr w:type="spellStart"/>
      <w:r w:rsidRPr="0019041B">
        <w:t>StruM.I.S</w:t>
      </w:r>
      <w:proofErr w:type="spellEnd"/>
      <w:r w:rsidRPr="0019041B">
        <w:t xml:space="preserve"> at the same time updating our production Status</w:t>
      </w:r>
    </w:p>
    <w:p w:rsidR="00FB67BD" w:rsidRPr="00445DD0" w:rsidRDefault="00FB67BD" w:rsidP="00FB67BD">
      <w:pPr>
        <w:pStyle w:val="NormalWeb"/>
        <w:rPr>
          <w:b/>
          <w:u w:val="single"/>
        </w:rPr>
      </w:pPr>
      <w:r w:rsidRPr="00445DD0">
        <w:rPr>
          <w:b/>
          <w:u w:val="single"/>
        </w:rPr>
        <w:t xml:space="preserve">Follow up and update for </w:t>
      </w:r>
      <w:proofErr w:type="spellStart"/>
      <w:r w:rsidRPr="00445DD0">
        <w:rPr>
          <w:b/>
          <w:u w:val="single"/>
        </w:rPr>
        <w:t>StruM.I.S</w:t>
      </w:r>
      <w:proofErr w:type="spellEnd"/>
      <w:r>
        <w:rPr>
          <w:b/>
          <w:u w:val="single"/>
        </w:rPr>
        <w:t xml:space="preserve"> Software of Steel Fabrication </w:t>
      </w:r>
      <w:r>
        <w:rPr>
          <w:noProof/>
        </w:rPr>
        <w:drawing>
          <wp:inline distT="0" distB="0" distL="0" distR="0">
            <wp:extent cx="4495800" cy="69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7BD" w:rsidRPr="003D6E3A" w:rsidRDefault="00FB67BD" w:rsidP="00FB67BD">
      <w:pPr>
        <w:pStyle w:val="NormalWeb"/>
        <w:numPr>
          <w:ilvl w:val="0"/>
          <w:numId w:val="2"/>
        </w:numPr>
        <w:rPr>
          <w:u w:val="single"/>
        </w:rPr>
      </w:pPr>
      <w:r w:rsidRPr="0019041B">
        <w:t>All Drawing issue to production</w:t>
      </w:r>
    </w:p>
    <w:p w:rsidR="00FB67BD" w:rsidRPr="0019041B" w:rsidRDefault="00FB67BD" w:rsidP="00FB67BD">
      <w:pPr>
        <w:pStyle w:val="NormalWeb"/>
        <w:numPr>
          <w:ilvl w:val="0"/>
          <w:numId w:val="2"/>
        </w:numPr>
      </w:pPr>
      <w:r w:rsidRPr="0019041B">
        <w:t xml:space="preserve">Detailed Nesting list with bar image for cutting by </w:t>
      </w:r>
      <w:proofErr w:type="spellStart"/>
      <w:r w:rsidRPr="0019041B">
        <w:t>StruM.I.S</w:t>
      </w:r>
      <w:proofErr w:type="spellEnd"/>
    </w:p>
    <w:p w:rsidR="00FB67BD" w:rsidRPr="0019041B" w:rsidRDefault="00FB67BD" w:rsidP="00FB67BD">
      <w:pPr>
        <w:pStyle w:val="NormalWeb"/>
        <w:numPr>
          <w:ilvl w:val="0"/>
          <w:numId w:val="2"/>
        </w:numPr>
      </w:pPr>
      <w:r w:rsidRPr="0019041B">
        <w:t>Material Pick list report for Store Reference</w:t>
      </w:r>
    </w:p>
    <w:p w:rsidR="00FB67BD" w:rsidRPr="0019041B" w:rsidRDefault="00FB67BD" w:rsidP="00FB67BD">
      <w:pPr>
        <w:pStyle w:val="NormalWeb"/>
        <w:numPr>
          <w:ilvl w:val="0"/>
          <w:numId w:val="2"/>
        </w:numPr>
      </w:pPr>
      <w:r>
        <w:t>Production Status updates</w:t>
      </w:r>
      <w:r w:rsidRPr="0019041B">
        <w:t xml:space="preserve"> for</w:t>
      </w:r>
      <w:r>
        <w:t xml:space="preserve"> a</w:t>
      </w:r>
      <w:r w:rsidRPr="0019041B">
        <w:t xml:space="preserve"> finished item into </w:t>
      </w:r>
      <w:proofErr w:type="spellStart"/>
      <w:r w:rsidRPr="0019041B">
        <w:t>StruM.I.S</w:t>
      </w:r>
      <w:proofErr w:type="spellEnd"/>
    </w:p>
    <w:p w:rsidR="00FB67BD" w:rsidRPr="0019041B" w:rsidRDefault="00FB67BD" w:rsidP="00FB67BD">
      <w:pPr>
        <w:pStyle w:val="NormalWeb"/>
        <w:numPr>
          <w:ilvl w:val="0"/>
          <w:numId w:val="2"/>
        </w:numPr>
      </w:pPr>
      <w:r w:rsidRPr="0019041B">
        <w:t>Item Offered for Inspection (At Cutting/Fabrication/Welding)</w:t>
      </w:r>
    </w:p>
    <w:p w:rsidR="00FB67BD" w:rsidRDefault="00FB67BD" w:rsidP="00FB67BD">
      <w:pPr>
        <w:pStyle w:val="NormalWeb"/>
        <w:numPr>
          <w:ilvl w:val="0"/>
          <w:numId w:val="2"/>
        </w:numPr>
      </w:pPr>
      <w:r w:rsidRPr="00445DD0">
        <w:t>Item Ready for Coating (Painting or Galvanizing)</w:t>
      </w:r>
    </w:p>
    <w:p w:rsidR="00FB67BD" w:rsidRPr="00875649" w:rsidRDefault="00FB67BD" w:rsidP="00FB67BD">
      <w:pPr>
        <w:pStyle w:val="NormalWeb"/>
        <w:numPr>
          <w:ilvl w:val="0"/>
          <w:numId w:val="2"/>
        </w:numPr>
      </w:pPr>
      <w:r w:rsidRPr="00445DD0">
        <w:t>Project overview Report</w:t>
      </w:r>
      <w:r>
        <w:t xml:space="preserve"> </w:t>
      </w:r>
      <w:r w:rsidRPr="00445DD0">
        <w:t xml:space="preserve"> taken by </w:t>
      </w:r>
      <w:proofErr w:type="spellStart"/>
      <w:r w:rsidRPr="00445DD0">
        <w:t>StruM.I.S</w:t>
      </w:r>
      <w:proofErr w:type="spellEnd"/>
      <w:r w:rsidRPr="000E4DEB">
        <w:rPr>
          <w:b/>
          <w:sz w:val="28"/>
          <w:szCs w:val="28"/>
        </w:rPr>
        <w:t>              </w:t>
      </w:r>
    </w:p>
    <w:p w:rsidR="00FB67BD" w:rsidRDefault="00FB67BD" w:rsidP="00FB67BD">
      <w:pPr>
        <w:pStyle w:val="NormalWeb"/>
        <w:rPr>
          <w:sz w:val="28"/>
          <w:szCs w:val="28"/>
        </w:rPr>
      </w:pPr>
      <w:r w:rsidRPr="00ED6F3B">
        <w:rPr>
          <w:b/>
          <w:color w:val="FF0000"/>
          <w:sz w:val="28"/>
          <w:szCs w:val="28"/>
          <w:u w:val="single"/>
        </w:rPr>
        <w:t>Project Engineer</w:t>
      </w:r>
      <w:r>
        <w:rPr>
          <w:b/>
          <w:sz w:val="28"/>
          <w:szCs w:val="28"/>
          <w:u w:val="single"/>
        </w:rPr>
        <w:t xml:space="preserve"> </w:t>
      </w:r>
      <w:r w:rsidRPr="00994B1C">
        <w:rPr>
          <w:b/>
          <w:sz w:val="28"/>
          <w:szCs w:val="28"/>
        </w:rPr>
        <w:t xml:space="preserve">                          </w:t>
      </w:r>
      <w:r w:rsidRPr="00994B1C">
        <w:rPr>
          <w:sz w:val="28"/>
          <w:szCs w:val="28"/>
        </w:rPr>
        <w:t>(</w:t>
      </w:r>
      <w:r>
        <w:rPr>
          <w:sz w:val="28"/>
          <w:szCs w:val="28"/>
        </w:rPr>
        <w:t>Duration-1</w:t>
      </w:r>
      <w:r w:rsidRPr="00994B1C">
        <w:rPr>
          <w:sz w:val="28"/>
          <w:szCs w:val="28"/>
        </w:rPr>
        <w:t xml:space="preserve"> </w:t>
      </w:r>
      <w:r>
        <w:rPr>
          <w:sz w:val="28"/>
          <w:szCs w:val="28"/>
        </w:rPr>
        <w:t>year</w:t>
      </w:r>
      <w:r w:rsidRPr="00994B1C">
        <w:rPr>
          <w:sz w:val="28"/>
          <w:szCs w:val="28"/>
        </w:rPr>
        <w:t>)</w:t>
      </w:r>
    </w:p>
    <w:p w:rsidR="00FB67BD" w:rsidRDefault="00FB67BD" w:rsidP="00FB67BD">
      <w:pPr>
        <w:pStyle w:val="NormalWeb"/>
        <w:numPr>
          <w:ilvl w:val="0"/>
          <w:numId w:val="4"/>
        </w:numPr>
      </w:pPr>
      <w:r>
        <w:t>Direct operational activities of the project</w:t>
      </w:r>
    </w:p>
    <w:p w:rsidR="00FB67BD" w:rsidRDefault="00FB67BD" w:rsidP="00FB67BD">
      <w:pPr>
        <w:pStyle w:val="NormalWeb"/>
        <w:numPr>
          <w:ilvl w:val="0"/>
          <w:numId w:val="4"/>
        </w:numPr>
      </w:pPr>
      <w:r>
        <w:t>Ensure service delivery in terms of project Quality, timeline and Cost control</w:t>
      </w:r>
    </w:p>
    <w:p w:rsidR="00FB67BD" w:rsidRDefault="00FB67BD" w:rsidP="00FB67BD">
      <w:pPr>
        <w:pStyle w:val="NormalWeb"/>
        <w:numPr>
          <w:ilvl w:val="0"/>
          <w:numId w:val="4"/>
        </w:numPr>
      </w:pPr>
      <w:r>
        <w:t>Act as primary client contact for the project</w:t>
      </w:r>
    </w:p>
    <w:p w:rsidR="00FB67BD" w:rsidRDefault="00FB67BD" w:rsidP="00FB67BD">
      <w:pPr>
        <w:pStyle w:val="NormalWeb"/>
        <w:numPr>
          <w:ilvl w:val="0"/>
          <w:numId w:val="4"/>
        </w:numPr>
      </w:pPr>
      <w:r>
        <w:t>Manage all project team member</w:t>
      </w:r>
    </w:p>
    <w:p w:rsidR="00FB67BD" w:rsidRDefault="00FB67BD" w:rsidP="00FB67BD">
      <w:pPr>
        <w:pStyle w:val="NormalWeb"/>
        <w:numPr>
          <w:ilvl w:val="0"/>
          <w:numId w:val="4"/>
        </w:numPr>
      </w:pPr>
      <w:r>
        <w:t>Provide periodic status of report for the project</w:t>
      </w:r>
    </w:p>
    <w:p w:rsidR="00FB67BD" w:rsidRDefault="00FB67BD" w:rsidP="00FB67BD">
      <w:pPr>
        <w:pStyle w:val="NormalWeb"/>
        <w:numPr>
          <w:ilvl w:val="0"/>
          <w:numId w:val="4"/>
        </w:numPr>
      </w:pPr>
      <w:r>
        <w:t>Ensure written acceptance of project deliverable’s from the client</w:t>
      </w:r>
    </w:p>
    <w:p w:rsidR="00FB67BD" w:rsidRDefault="00FB67BD" w:rsidP="00FB67BD">
      <w:pPr>
        <w:pStyle w:val="NormalWeb"/>
        <w:numPr>
          <w:ilvl w:val="0"/>
          <w:numId w:val="4"/>
        </w:numPr>
      </w:pPr>
      <w:r>
        <w:t>Identify and Develop related new business opportunities within the project other duties as assigned</w:t>
      </w:r>
    </w:p>
    <w:p w:rsidR="00FB67BD" w:rsidRDefault="00FB67BD" w:rsidP="00FB67BD">
      <w:pPr>
        <w:pStyle w:val="NormalWeb"/>
        <w:numPr>
          <w:ilvl w:val="0"/>
          <w:numId w:val="4"/>
        </w:numPr>
      </w:pPr>
      <w:r w:rsidRPr="00DF70C4">
        <w:t>Material list (BOQ</w:t>
      </w:r>
      <w:r>
        <w:t>) Summarized from part list for Purchasing</w:t>
      </w:r>
      <w:r w:rsidRPr="0019041B">
        <w:t xml:space="preserve"> </w:t>
      </w:r>
    </w:p>
    <w:p w:rsidR="00FB67BD" w:rsidRDefault="00FB67BD" w:rsidP="00FB67BD">
      <w:pPr>
        <w:pStyle w:val="NormalWeb"/>
        <w:numPr>
          <w:ilvl w:val="0"/>
          <w:numId w:val="4"/>
        </w:numPr>
      </w:pPr>
      <w:r>
        <w:t>Material Updating and follow up with stores for each priority or projects</w:t>
      </w:r>
      <w:r w:rsidRPr="0019041B">
        <w:t xml:space="preserve"> </w:t>
      </w:r>
    </w:p>
    <w:p w:rsidR="00FB67BD" w:rsidRDefault="00FB67BD" w:rsidP="00FB67BD">
      <w:pPr>
        <w:pStyle w:val="NormalWeb"/>
        <w:numPr>
          <w:ilvl w:val="0"/>
          <w:numId w:val="4"/>
        </w:numPr>
      </w:pPr>
      <w:r>
        <w:lastRenderedPageBreak/>
        <w:t xml:space="preserve">Production status updating every day for all project </w:t>
      </w:r>
    </w:p>
    <w:p w:rsidR="00FB67BD" w:rsidRDefault="00FB67BD" w:rsidP="00FB67BD">
      <w:pPr>
        <w:pStyle w:val="NormalWeb"/>
        <w:numPr>
          <w:ilvl w:val="0"/>
          <w:numId w:val="4"/>
        </w:numPr>
      </w:pPr>
      <w:r>
        <w:t>M</w:t>
      </w:r>
      <w:r w:rsidRPr="0019041B">
        <w:t>onitoring</w:t>
      </w:r>
      <w:r>
        <w:t xml:space="preserve"> every day Project status with Sub Contractor</w:t>
      </w:r>
      <w:r w:rsidRPr="00445DD0">
        <w:t xml:space="preserve"> </w:t>
      </w:r>
    </w:p>
    <w:p w:rsidR="00FB67BD" w:rsidRDefault="00FB67BD" w:rsidP="00FB67BD">
      <w:pPr>
        <w:pStyle w:val="NormalWeb"/>
        <w:numPr>
          <w:ilvl w:val="0"/>
          <w:numId w:val="4"/>
        </w:numPr>
      </w:pPr>
      <w:r>
        <w:t>Painting or Galvanizing finished items has arranged to site</w:t>
      </w:r>
      <w:r w:rsidRPr="00445DD0">
        <w:t xml:space="preserve"> </w:t>
      </w:r>
    </w:p>
    <w:p w:rsidR="00FB67BD" w:rsidRDefault="00FB67BD" w:rsidP="00FB67BD">
      <w:pPr>
        <w:pStyle w:val="NormalWeb"/>
        <w:numPr>
          <w:ilvl w:val="0"/>
          <w:numId w:val="4"/>
        </w:numPr>
      </w:pPr>
      <w:r>
        <w:t>Prepared the delivery report for sub-contractor(Galvanizer) or Site (Clients)</w:t>
      </w:r>
    </w:p>
    <w:p w:rsidR="00FB67BD" w:rsidRDefault="00FB67BD" w:rsidP="00FB67BD">
      <w:pPr>
        <w:pStyle w:val="NormalWeb"/>
        <w:numPr>
          <w:ilvl w:val="0"/>
          <w:numId w:val="4"/>
        </w:numPr>
      </w:pPr>
      <w:r>
        <w:t xml:space="preserve"> Arranged Site Requirements things</w:t>
      </w:r>
      <w:r w:rsidRPr="000E244D">
        <w:t xml:space="preserve"> </w:t>
      </w:r>
      <w:r>
        <w:t xml:space="preserve">and Consumable for Erection </w:t>
      </w:r>
    </w:p>
    <w:p w:rsidR="00FB67BD" w:rsidRPr="00875649" w:rsidRDefault="00FB67BD" w:rsidP="00FB67BD">
      <w:pPr>
        <w:pStyle w:val="NormalWeb"/>
        <w:numPr>
          <w:ilvl w:val="0"/>
          <w:numId w:val="4"/>
        </w:numPr>
      </w:pPr>
      <w:r>
        <w:t>Project overall Status updating until the Site Erection completion.</w:t>
      </w:r>
    </w:p>
    <w:p w:rsidR="00FB67BD" w:rsidRPr="007941B9" w:rsidRDefault="00FB67BD" w:rsidP="00FB67BD">
      <w:pPr>
        <w:pStyle w:val="NormalWeb"/>
        <w:rPr>
          <w:sz w:val="28"/>
          <w:szCs w:val="28"/>
        </w:rPr>
      </w:pPr>
      <w:r w:rsidRPr="00994B1C">
        <w:rPr>
          <w:b/>
          <w:sz w:val="28"/>
          <w:szCs w:val="28"/>
          <w:u w:val="single"/>
        </w:rPr>
        <w:t>Document Controller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7941B9">
        <w:rPr>
          <w:sz w:val="28"/>
          <w:szCs w:val="28"/>
        </w:rPr>
        <w:t xml:space="preserve">(Duration- </w:t>
      </w:r>
      <w:r>
        <w:rPr>
          <w:sz w:val="28"/>
          <w:szCs w:val="28"/>
        </w:rPr>
        <w:t>1</w:t>
      </w:r>
      <w:r w:rsidRPr="007941B9">
        <w:rPr>
          <w:sz w:val="28"/>
          <w:szCs w:val="28"/>
        </w:rPr>
        <w:t xml:space="preserve"> Months)</w:t>
      </w:r>
    </w:p>
    <w:p w:rsidR="00FB67BD" w:rsidRPr="00994B1C" w:rsidRDefault="00FB67BD" w:rsidP="00FB67BD">
      <w:pPr>
        <w:pStyle w:val="NormalWeb"/>
        <w:numPr>
          <w:ilvl w:val="0"/>
          <w:numId w:val="3"/>
        </w:numPr>
      </w:pPr>
      <w:r w:rsidRPr="00994B1C">
        <w:t>Reporting to Design Manager and Operation Manager </w:t>
      </w:r>
    </w:p>
    <w:p w:rsidR="00FB67BD" w:rsidRPr="00994B1C" w:rsidRDefault="00FB67BD" w:rsidP="00FB67BD">
      <w:pPr>
        <w:pStyle w:val="NormalWeb"/>
        <w:numPr>
          <w:ilvl w:val="0"/>
          <w:numId w:val="3"/>
        </w:numPr>
      </w:pPr>
      <w:r w:rsidRPr="00994B1C">
        <w:t>Responsible for all incoming and outgoing documents to the Construction Department, making sure the log sheet is always updated for easily tracking of files.</w:t>
      </w:r>
    </w:p>
    <w:p w:rsidR="00FB67BD" w:rsidRPr="00994B1C" w:rsidRDefault="00FB67BD" w:rsidP="00FB67BD">
      <w:pPr>
        <w:pStyle w:val="NormalWeb"/>
        <w:numPr>
          <w:ilvl w:val="0"/>
          <w:numId w:val="3"/>
        </w:numPr>
      </w:pPr>
      <w:r w:rsidRPr="00994B1C">
        <w:t>Ensure timely and accurate distribution of documents, submittals, drawings, RFIs reports to Clients, department head and management team.</w:t>
      </w:r>
    </w:p>
    <w:p w:rsidR="00FB67BD" w:rsidRPr="00994B1C" w:rsidRDefault="00FB67BD" w:rsidP="00FB67BD">
      <w:pPr>
        <w:pStyle w:val="NormalWeb"/>
        <w:numPr>
          <w:ilvl w:val="0"/>
          <w:numId w:val="3"/>
        </w:numPr>
      </w:pPr>
      <w:r w:rsidRPr="00994B1C">
        <w:t>Responsible for liaise with client’s document submittal procedure and format.</w:t>
      </w:r>
    </w:p>
    <w:p w:rsidR="00FB67BD" w:rsidRPr="00994B1C" w:rsidRDefault="00FB67BD" w:rsidP="00FB67BD">
      <w:pPr>
        <w:pStyle w:val="NormalWeb"/>
        <w:numPr>
          <w:ilvl w:val="0"/>
          <w:numId w:val="3"/>
        </w:numPr>
      </w:pPr>
      <w:r w:rsidRPr="00994B1C">
        <w:t>File and Store delivered reports all documents, both hard copy and soft, as per company office procedure</w:t>
      </w:r>
    </w:p>
    <w:p w:rsidR="00FB67BD" w:rsidRPr="00994B1C" w:rsidRDefault="00FB67BD" w:rsidP="00FB67BD">
      <w:pPr>
        <w:pStyle w:val="NormalWeb"/>
        <w:numPr>
          <w:ilvl w:val="0"/>
          <w:numId w:val="3"/>
        </w:numPr>
      </w:pPr>
      <w:r w:rsidRPr="00994B1C">
        <w:t>Handling Issue Sheet updates for fabrication or purchasing and sending to concern person</w:t>
      </w:r>
    </w:p>
    <w:p w:rsidR="00FB67BD" w:rsidRPr="00994B1C" w:rsidRDefault="00FB67BD" w:rsidP="00FB67BD">
      <w:pPr>
        <w:pStyle w:val="NormalWeb"/>
        <w:numPr>
          <w:ilvl w:val="0"/>
          <w:numId w:val="3"/>
        </w:numPr>
      </w:pPr>
      <w:r w:rsidRPr="00994B1C">
        <w:t>Assisting QA/QC department in preparing Documents, Certificates, Submittals, Etc. and filing works.</w:t>
      </w:r>
    </w:p>
    <w:p w:rsidR="00FB67BD" w:rsidRPr="00875649" w:rsidRDefault="00FB67BD" w:rsidP="00FB67BD">
      <w:pPr>
        <w:pStyle w:val="NormalWeb"/>
        <w:numPr>
          <w:ilvl w:val="0"/>
          <w:numId w:val="3"/>
        </w:numPr>
      </w:pPr>
      <w:r w:rsidRPr="00994B1C">
        <w:t>Manage the Daily Time Sheet (Factory Hours) Record monthly.</w:t>
      </w:r>
    </w:p>
    <w:p w:rsidR="00FB67BD" w:rsidRDefault="00FB67BD" w:rsidP="00FB67BD">
      <w:pPr>
        <w:tabs>
          <w:tab w:val="left" w:pos="3660"/>
        </w:tabs>
        <w:rPr>
          <w:rFonts w:cs="Calibri"/>
          <w:b/>
          <w:color w:val="000000"/>
          <w:sz w:val="24"/>
          <w:szCs w:val="24"/>
        </w:rPr>
      </w:pPr>
      <w:r w:rsidRPr="003E4F8C">
        <w:rPr>
          <w:b/>
          <w:bCs/>
        </w:rPr>
        <w:t> </w:t>
      </w:r>
      <w:r w:rsidRPr="00B90661">
        <w:rPr>
          <w:rFonts w:cs="Calibri"/>
          <w:b/>
          <w:bCs/>
          <w:color w:val="000000"/>
          <w:sz w:val="24"/>
          <w:szCs w:val="24"/>
          <w:u w:val="single"/>
        </w:rPr>
        <w:t xml:space="preserve">COMPANY PROFILE </w:t>
      </w:r>
      <w:r w:rsidRPr="00B90661">
        <w:rPr>
          <w:rFonts w:cs="Calibri"/>
          <w:color w:val="000000"/>
          <w:sz w:val="24"/>
          <w:szCs w:val="24"/>
        </w:rPr>
        <w:t>:            (Duration 3 years)</w:t>
      </w:r>
      <w:r w:rsidRPr="00B90661">
        <w:rPr>
          <w:rFonts w:cs="Calibri"/>
          <w:b/>
          <w:bCs/>
          <w:color w:val="000000"/>
          <w:sz w:val="24"/>
          <w:szCs w:val="24"/>
        </w:rPr>
        <w:br/>
        <w:t xml:space="preserve">        M/s. </w:t>
      </w:r>
      <w:proofErr w:type="spellStart"/>
      <w:r w:rsidRPr="00B90661">
        <w:rPr>
          <w:rFonts w:cs="Calibri"/>
          <w:b/>
          <w:bCs/>
          <w:color w:val="000000"/>
          <w:sz w:val="24"/>
          <w:szCs w:val="24"/>
        </w:rPr>
        <w:t>Sree</w:t>
      </w:r>
      <w:proofErr w:type="spellEnd"/>
      <w:r w:rsidRPr="00B90661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B90661">
        <w:rPr>
          <w:rFonts w:cs="Calibri"/>
          <w:b/>
          <w:bCs/>
          <w:color w:val="000000"/>
          <w:sz w:val="24"/>
          <w:szCs w:val="24"/>
        </w:rPr>
        <w:t>Ashwin</w:t>
      </w:r>
      <w:proofErr w:type="spellEnd"/>
      <w:r w:rsidRPr="00B90661">
        <w:rPr>
          <w:rFonts w:cs="Calibri"/>
          <w:b/>
          <w:bCs/>
          <w:color w:val="000000"/>
          <w:sz w:val="24"/>
          <w:szCs w:val="24"/>
        </w:rPr>
        <w:t xml:space="preserve"> Automobiles Company Pvt. Ltd.</w:t>
      </w:r>
      <w:r w:rsidRPr="00B90661">
        <w:rPr>
          <w:rFonts w:cs="Calibri"/>
          <w:color w:val="000000"/>
          <w:sz w:val="24"/>
          <w:szCs w:val="24"/>
        </w:rPr>
        <w:t xml:space="preserve"> is an auto components manufacturing concern, which is major, involved in supplying CNC Turned, VMC Milled &amp; Assembled components to </w:t>
      </w:r>
      <w:r w:rsidRPr="00B90661">
        <w:rPr>
          <w:rFonts w:cs="Calibri"/>
          <w:b/>
          <w:color w:val="000000"/>
          <w:sz w:val="24"/>
          <w:szCs w:val="24"/>
        </w:rPr>
        <w:t xml:space="preserve">Gates </w:t>
      </w:r>
      <w:proofErr w:type="spellStart"/>
      <w:r w:rsidRPr="00B90661">
        <w:rPr>
          <w:rFonts w:cs="Calibri"/>
          <w:b/>
          <w:color w:val="000000"/>
          <w:sz w:val="24"/>
          <w:szCs w:val="24"/>
        </w:rPr>
        <w:t>Unitta</w:t>
      </w:r>
      <w:proofErr w:type="spellEnd"/>
      <w:r w:rsidRPr="00B90661">
        <w:rPr>
          <w:rFonts w:cs="Calibri"/>
          <w:b/>
          <w:color w:val="000000"/>
          <w:sz w:val="24"/>
          <w:szCs w:val="24"/>
        </w:rPr>
        <w:t xml:space="preserve"> India Company Pvt. Ltd.</w:t>
      </w:r>
      <w:r w:rsidRPr="00B90661">
        <w:rPr>
          <w:rFonts w:cs="Calibri"/>
          <w:color w:val="000000"/>
          <w:sz w:val="24"/>
          <w:szCs w:val="24"/>
        </w:rPr>
        <w:t xml:space="preserve">(Tier1 of  </w:t>
      </w:r>
      <w:proofErr w:type="spellStart"/>
      <w:r w:rsidRPr="00B90661">
        <w:rPr>
          <w:rFonts w:cs="Calibri"/>
          <w:b/>
          <w:color w:val="000000"/>
          <w:sz w:val="24"/>
          <w:szCs w:val="24"/>
        </w:rPr>
        <w:t>Maruthi</w:t>
      </w:r>
      <w:proofErr w:type="spellEnd"/>
      <w:r w:rsidRPr="00B90661">
        <w:rPr>
          <w:rFonts w:cs="Calibri"/>
          <w:b/>
          <w:color w:val="000000"/>
          <w:sz w:val="24"/>
          <w:szCs w:val="24"/>
        </w:rPr>
        <w:t>, Mahindra, HMIL, Ashok Leyland, Volvo, TATA Motors, John Deere</w:t>
      </w:r>
      <w:r w:rsidRPr="00B90661">
        <w:rPr>
          <w:rFonts w:cs="Calibri"/>
          <w:color w:val="000000"/>
          <w:sz w:val="24"/>
          <w:szCs w:val="24"/>
        </w:rPr>
        <w:t>),</w:t>
      </w:r>
      <w:r w:rsidRPr="00B90661">
        <w:rPr>
          <w:rFonts w:cs="Calibri"/>
          <w:b/>
          <w:color w:val="000000"/>
          <w:sz w:val="24"/>
          <w:szCs w:val="24"/>
        </w:rPr>
        <w:t>INFAC India Pvt. Ltd</w:t>
      </w:r>
      <w:r w:rsidRPr="00B90661">
        <w:rPr>
          <w:rFonts w:cs="Calibri"/>
          <w:color w:val="000000"/>
          <w:sz w:val="24"/>
          <w:szCs w:val="24"/>
        </w:rPr>
        <w:t xml:space="preserve">(Tier1 of  </w:t>
      </w:r>
      <w:r w:rsidRPr="00B90661">
        <w:rPr>
          <w:rFonts w:cs="Calibri"/>
          <w:b/>
          <w:color w:val="000000"/>
          <w:sz w:val="24"/>
          <w:szCs w:val="24"/>
        </w:rPr>
        <w:t>HMIL, General Motors India, Renault Nissan</w:t>
      </w:r>
      <w:r w:rsidRPr="00B90661">
        <w:rPr>
          <w:rFonts w:cs="Calibri"/>
          <w:color w:val="000000"/>
          <w:sz w:val="24"/>
          <w:szCs w:val="24"/>
        </w:rPr>
        <w:t>),</w:t>
      </w:r>
      <w:proofErr w:type="spellStart"/>
      <w:r w:rsidRPr="00B90661">
        <w:rPr>
          <w:rFonts w:cs="Calibri"/>
          <w:b/>
          <w:color w:val="000000"/>
          <w:sz w:val="24"/>
          <w:szCs w:val="24"/>
        </w:rPr>
        <w:t>Comstar</w:t>
      </w:r>
      <w:proofErr w:type="spellEnd"/>
      <w:r w:rsidRPr="00B90661">
        <w:rPr>
          <w:rFonts w:cs="Calibri"/>
          <w:b/>
          <w:color w:val="000000"/>
          <w:sz w:val="24"/>
          <w:szCs w:val="24"/>
        </w:rPr>
        <w:t xml:space="preserve"> Automotive Technologies Pvt. Ltd</w:t>
      </w:r>
      <w:r w:rsidRPr="00B90661">
        <w:rPr>
          <w:rFonts w:cs="Calibri"/>
          <w:color w:val="000000"/>
          <w:sz w:val="24"/>
          <w:szCs w:val="24"/>
        </w:rPr>
        <w:t xml:space="preserve">.(Tier1 Of </w:t>
      </w:r>
      <w:r w:rsidRPr="00B90661">
        <w:rPr>
          <w:rFonts w:cs="Calibri"/>
          <w:b/>
          <w:bCs/>
          <w:color w:val="000000"/>
          <w:sz w:val="24"/>
          <w:szCs w:val="24"/>
        </w:rPr>
        <w:t xml:space="preserve"> Ford India Ltd.),</w:t>
      </w:r>
      <w:r w:rsidRPr="00B90661">
        <w:rPr>
          <w:rFonts w:cs="Calibri"/>
          <w:b/>
          <w:color w:val="000000"/>
          <w:sz w:val="24"/>
          <w:szCs w:val="24"/>
        </w:rPr>
        <w:t>SFL(AUTOLEC DIV. Tier1 Of M&amp;M,</w:t>
      </w:r>
      <w:r w:rsidRPr="00B90661">
        <w:rPr>
          <w:rFonts w:cs="Calibri"/>
          <w:b/>
          <w:bCs/>
          <w:color w:val="000000"/>
          <w:sz w:val="24"/>
          <w:szCs w:val="24"/>
        </w:rPr>
        <w:t xml:space="preserve"> TATA Motors</w:t>
      </w:r>
      <w:r w:rsidRPr="00B90661">
        <w:rPr>
          <w:rFonts w:cs="Calibri"/>
          <w:b/>
          <w:color w:val="000000"/>
          <w:sz w:val="24"/>
          <w:szCs w:val="24"/>
        </w:rPr>
        <w:t>, Ashok Leyland).</w:t>
      </w:r>
    </w:p>
    <w:p w:rsidR="00FB67BD" w:rsidRPr="00B90661" w:rsidRDefault="00FB67BD" w:rsidP="00FB67BD">
      <w:pPr>
        <w:rPr>
          <w:rFonts w:cs="Calibri"/>
          <w:b/>
          <w:sz w:val="28"/>
          <w:szCs w:val="28"/>
          <w:u w:val="single"/>
        </w:rPr>
      </w:pPr>
      <w:r w:rsidRPr="00B90661">
        <w:rPr>
          <w:rFonts w:cs="Calibri"/>
          <w:b/>
          <w:sz w:val="24"/>
          <w:szCs w:val="24"/>
          <w:u w:val="single"/>
        </w:rPr>
        <w:t>Roles and Responsibilities:</w:t>
      </w:r>
      <w:r w:rsidRPr="00B90661">
        <w:rPr>
          <w:rFonts w:cs="Calibri"/>
          <w:b/>
          <w:sz w:val="28"/>
          <w:szCs w:val="28"/>
          <w:u w:val="single"/>
        </w:rPr>
        <w:t xml:space="preserve">     </w:t>
      </w:r>
      <w:r>
        <w:rPr>
          <w:rFonts w:cs="Calibri"/>
          <w:b/>
          <w:sz w:val="28"/>
          <w:szCs w:val="28"/>
          <w:u w:val="single"/>
        </w:rPr>
        <w:t xml:space="preserve">   </w:t>
      </w:r>
    </w:p>
    <w:p w:rsidR="00FB67BD" w:rsidRPr="00ED6F3B" w:rsidRDefault="00FB67BD" w:rsidP="00FB67BD">
      <w:pPr>
        <w:rPr>
          <w:rFonts w:cs="Calibri"/>
          <w:b/>
          <w:color w:val="FF0000"/>
          <w:sz w:val="28"/>
          <w:szCs w:val="28"/>
          <w:u w:val="single"/>
        </w:rPr>
      </w:pPr>
      <w:r w:rsidRPr="00ED6F3B">
        <w:rPr>
          <w:rFonts w:cs="Calibri"/>
          <w:b/>
          <w:color w:val="FF0000"/>
          <w:sz w:val="24"/>
          <w:szCs w:val="24"/>
          <w:u w:val="single"/>
        </w:rPr>
        <w:t>As Engineer - QA</w:t>
      </w:r>
    </w:p>
    <w:p w:rsidR="00FB67BD" w:rsidRPr="001A1BBB" w:rsidRDefault="00FB67BD" w:rsidP="00FB67BD">
      <w:pPr>
        <w:rPr>
          <w:rFonts w:cs="Calibri"/>
          <w:color w:val="000000"/>
          <w:sz w:val="24"/>
          <w:szCs w:val="24"/>
        </w:rPr>
      </w:pPr>
      <w:r w:rsidRPr="00B90661">
        <w:rPr>
          <w:rFonts w:cs="Calibri"/>
          <w:color w:val="000000"/>
          <w:sz w:val="24"/>
          <w:szCs w:val="24"/>
        </w:rPr>
        <w:t>1. Preparation of </w:t>
      </w:r>
      <w:r w:rsidRPr="00B90661">
        <w:rPr>
          <w:rFonts w:cs="Calibri"/>
          <w:b/>
          <w:bCs/>
          <w:color w:val="000000"/>
          <w:sz w:val="24"/>
          <w:szCs w:val="24"/>
        </w:rPr>
        <w:t xml:space="preserve">PFMEA, APQP, PPAP, Control Plan, Process Flow Diagram.                           </w:t>
      </w:r>
      <w:r w:rsidRPr="00B90661">
        <w:rPr>
          <w:rFonts w:cs="Calibri"/>
          <w:color w:val="000000"/>
          <w:sz w:val="24"/>
          <w:szCs w:val="24"/>
        </w:rPr>
        <w:t>2. To use 7QC Tools for problem solving.</w:t>
      </w:r>
      <w:r w:rsidRPr="00B90661">
        <w:rPr>
          <w:rFonts w:cs="Calibri"/>
          <w:color w:val="000000"/>
          <w:sz w:val="24"/>
          <w:szCs w:val="24"/>
        </w:rPr>
        <w:br/>
        <w:t>3. Organizing discussions for Corrective Actions as leader of </w:t>
      </w:r>
      <w:r w:rsidRPr="00B90661">
        <w:rPr>
          <w:rFonts w:cs="Calibri"/>
          <w:b/>
          <w:bCs/>
          <w:color w:val="000000"/>
          <w:sz w:val="24"/>
          <w:szCs w:val="24"/>
        </w:rPr>
        <w:t>CFT</w:t>
      </w:r>
      <w:r w:rsidRPr="00B90661">
        <w:rPr>
          <w:rFonts w:cs="Calibri"/>
          <w:color w:val="000000"/>
          <w:sz w:val="24"/>
          <w:szCs w:val="24"/>
        </w:rPr>
        <w:t xml:space="preserve">,                                                 4. </w:t>
      </w:r>
      <w:proofErr w:type="gramStart"/>
      <w:r w:rsidRPr="00B90661">
        <w:rPr>
          <w:rFonts w:cs="Calibri"/>
          <w:color w:val="000000"/>
          <w:sz w:val="24"/>
          <w:szCs w:val="24"/>
        </w:rPr>
        <w:t>Handling Customer Complaints Using </w:t>
      </w:r>
      <w:r w:rsidRPr="00B90661">
        <w:rPr>
          <w:rFonts w:cs="Calibri"/>
          <w:b/>
          <w:bCs/>
          <w:color w:val="000000"/>
          <w:sz w:val="24"/>
          <w:szCs w:val="24"/>
        </w:rPr>
        <w:t>G8D/C</w:t>
      </w:r>
      <w:r w:rsidRPr="00B90661">
        <w:rPr>
          <w:rFonts w:cs="Calibri"/>
          <w:color w:val="000000"/>
          <w:sz w:val="24"/>
          <w:szCs w:val="24"/>
        </w:rPr>
        <w:t>AR Analysis.</w:t>
      </w:r>
      <w:proofErr w:type="gramEnd"/>
      <w:r w:rsidRPr="00B90661">
        <w:rPr>
          <w:rFonts w:cs="Calibri"/>
          <w:color w:val="000000"/>
          <w:sz w:val="24"/>
          <w:szCs w:val="24"/>
        </w:rPr>
        <w:t xml:space="preserve">                                                            5. Validating product &amp; Process as per Plan.</w:t>
      </w:r>
      <w:r w:rsidRPr="00B90661">
        <w:rPr>
          <w:rFonts w:cs="Calibri"/>
          <w:color w:val="000000"/>
          <w:sz w:val="24"/>
          <w:szCs w:val="24"/>
        </w:rPr>
        <w:br/>
        <w:t>6. Selection of “Special Characteristics”.</w:t>
      </w:r>
      <w:r w:rsidRPr="00B90661">
        <w:rPr>
          <w:rFonts w:cs="Calibri"/>
          <w:color w:val="000000"/>
          <w:sz w:val="24"/>
          <w:szCs w:val="24"/>
        </w:rPr>
        <w:br/>
        <w:t>7. Coordinating with CFT for Engineering Change request for process/drawing changes</w:t>
      </w:r>
      <w:r>
        <w:rPr>
          <w:rFonts w:cs="Calibri"/>
          <w:color w:val="000000"/>
          <w:sz w:val="24"/>
          <w:szCs w:val="24"/>
        </w:rPr>
        <w:t xml:space="preserve">     </w:t>
      </w:r>
      <w:r w:rsidRPr="00B90661">
        <w:rPr>
          <w:rFonts w:cs="Calibri"/>
          <w:color w:val="000000"/>
          <w:sz w:val="24"/>
          <w:szCs w:val="24"/>
        </w:rPr>
        <w:t>from customer.</w:t>
      </w:r>
      <w:r w:rsidRPr="00B90661">
        <w:rPr>
          <w:rFonts w:cs="Calibri"/>
          <w:color w:val="000000"/>
          <w:sz w:val="24"/>
          <w:szCs w:val="24"/>
        </w:rPr>
        <w:br/>
      </w:r>
      <w:r w:rsidRPr="00B90661">
        <w:rPr>
          <w:rFonts w:cs="Calibri"/>
          <w:color w:val="000000"/>
          <w:sz w:val="24"/>
          <w:szCs w:val="24"/>
        </w:rPr>
        <w:lastRenderedPageBreak/>
        <w:t xml:space="preserve">8. Handling supplier part problems and ensuring supplier corrective action </w:t>
      </w:r>
      <w:r w:rsidR="002E6CB6" w:rsidRPr="00B90661">
        <w:rPr>
          <w:rFonts w:cs="Calibri"/>
          <w:color w:val="000000"/>
          <w:sz w:val="24"/>
          <w:szCs w:val="24"/>
        </w:rPr>
        <w:t>effectiveness</w:t>
      </w:r>
      <w:r w:rsidRPr="00B90661">
        <w:rPr>
          <w:rFonts w:cs="Calibri"/>
          <w:color w:val="000000"/>
          <w:sz w:val="24"/>
          <w:szCs w:val="24"/>
        </w:rPr>
        <w:t>.</w:t>
      </w:r>
      <w:r w:rsidRPr="00B90661">
        <w:rPr>
          <w:rFonts w:cs="Calibri"/>
          <w:color w:val="000000"/>
          <w:sz w:val="24"/>
          <w:szCs w:val="24"/>
        </w:rPr>
        <w:br/>
      </w:r>
      <w:proofErr w:type="gramStart"/>
      <w:r w:rsidRPr="00B90661">
        <w:rPr>
          <w:rFonts w:cs="Calibri"/>
          <w:color w:val="000000"/>
          <w:sz w:val="24"/>
          <w:szCs w:val="24"/>
        </w:rPr>
        <w:t>9.Carrying</w:t>
      </w:r>
      <w:proofErr w:type="gramEnd"/>
      <w:r w:rsidRPr="00B90661">
        <w:rPr>
          <w:rFonts w:cs="Calibri"/>
          <w:color w:val="000000"/>
          <w:sz w:val="24"/>
          <w:szCs w:val="24"/>
        </w:rPr>
        <w:t xml:space="preserve"> surprise audit at selected areas (F.O.I.L.O.I, FINAL). </w:t>
      </w:r>
      <w:r w:rsidRPr="00B90661">
        <w:rPr>
          <w:rFonts w:cs="Calibri"/>
          <w:color w:val="000000"/>
          <w:sz w:val="24"/>
          <w:szCs w:val="24"/>
        </w:rPr>
        <w:br/>
        <w:t>10. Attending training classes related to Quality at Customer end.</w:t>
      </w:r>
      <w:r w:rsidRPr="00B90661">
        <w:rPr>
          <w:rFonts w:cs="Calibri"/>
          <w:color w:val="000000"/>
          <w:sz w:val="24"/>
          <w:szCs w:val="24"/>
        </w:rPr>
        <w:br/>
      </w:r>
      <w:r w:rsidRPr="00B90661">
        <w:rPr>
          <w:rFonts w:cs="Calibri"/>
          <w:sz w:val="24"/>
          <w:szCs w:val="24"/>
        </w:rPr>
        <w:t>11. Setting calibration plan for Gauges &amp; Instruments and following the same.  12</w:t>
      </w:r>
      <w:proofErr w:type="gramStart"/>
      <w:r w:rsidRPr="00B90661">
        <w:rPr>
          <w:rFonts w:cs="Calibri"/>
          <w:sz w:val="24"/>
          <w:szCs w:val="24"/>
        </w:rPr>
        <w:t>.Conducting</w:t>
      </w:r>
      <w:proofErr w:type="gramEnd"/>
      <w:r w:rsidRPr="00B90661">
        <w:rPr>
          <w:rFonts w:cs="Calibri"/>
          <w:sz w:val="24"/>
          <w:szCs w:val="24"/>
        </w:rPr>
        <w:t xml:space="preserve"> online SPC.                                                                                                         13</w:t>
      </w:r>
      <w:proofErr w:type="gramStart"/>
      <w:r w:rsidRPr="00B90661">
        <w:rPr>
          <w:rFonts w:cs="Calibri"/>
          <w:sz w:val="24"/>
          <w:szCs w:val="24"/>
        </w:rPr>
        <w:t>.Developing</w:t>
      </w:r>
      <w:proofErr w:type="gramEnd"/>
      <w:r w:rsidRPr="00B90661">
        <w:rPr>
          <w:rFonts w:cs="Calibri"/>
          <w:sz w:val="24"/>
          <w:szCs w:val="24"/>
        </w:rPr>
        <w:t xml:space="preserve"> stage drawings for manufacturing process &amp; releasing the controlled copies For production.                                                                                                                         14</w:t>
      </w:r>
      <w:proofErr w:type="gramStart"/>
      <w:r w:rsidRPr="00B90661">
        <w:rPr>
          <w:rFonts w:cs="Calibri"/>
          <w:sz w:val="24"/>
          <w:szCs w:val="24"/>
        </w:rPr>
        <w:t>.Formulating</w:t>
      </w:r>
      <w:proofErr w:type="gramEnd"/>
      <w:r w:rsidRPr="00B90661">
        <w:rPr>
          <w:rFonts w:cs="Calibri"/>
          <w:sz w:val="24"/>
          <w:szCs w:val="24"/>
        </w:rPr>
        <w:t xml:space="preserve"> Standard Operating Procedures &amp; Inspection Standards for Manufacturing Process.                                                                                                                                            </w:t>
      </w:r>
      <w:r w:rsidRPr="00ED6F3B">
        <w:rPr>
          <w:b/>
          <w:bCs/>
          <w:color w:val="FF0000"/>
          <w:sz w:val="24"/>
          <w:szCs w:val="24"/>
          <w:u w:val="single"/>
        </w:rPr>
        <w:t>SOFTWARE SKILLS:</w:t>
      </w:r>
      <w:r w:rsidRPr="00064A29">
        <w:rPr>
          <w:sz w:val="24"/>
          <w:szCs w:val="24"/>
        </w:rPr>
        <w:t xml:space="preserve">      </w:t>
      </w:r>
    </w:p>
    <w:p w:rsidR="00FB67BD" w:rsidRPr="00875649" w:rsidRDefault="00FB67BD" w:rsidP="00FB67BD">
      <w:pPr>
        <w:rPr>
          <w:rFonts w:cs="Calibri"/>
          <w:sz w:val="24"/>
          <w:szCs w:val="24"/>
        </w:rPr>
      </w:pPr>
      <w:r w:rsidRPr="008B7D5F">
        <w:rPr>
          <w:b/>
          <w:bCs/>
          <w:sz w:val="24"/>
          <w:szCs w:val="24"/>
        </w:rPr>
        <w:t xml:space="preserve">Technical Packages: </w:t>
      </w:r>
      <w:r w:rsidRPr="008B7D5F">
        <w:rPr>
          <w:bCs/>
          <w:sz w:val="24"/>
          <w:szCs w:val="24"/>
        </w:rPr>
        <w:t xml:space="preserve"> 1</w:t>
      </w:r>
      <w:r w:rsidRPr="008B7D5F">
        <w:rPr>
          <w:b/>
          <w:bCs/>
          <w:sz w:val="24"/>
          <w:szCs w:val="24"/>
        </w:rPr>
        <w:t xml:space="preserve">. </w:t>
      </w:r>
      <w:r w:rsidRPr="008B7D5F">
        <w:rPr>
          <w:rStyle w:val="NormalWebChar"/>
          <w:rFonts w:eastAsiaTheme="minorHAnsi" w:cs="Calibri"/>
        </w:rPr>
        <w:t>AutoCAD, PRO-E W (4.0&amp;5.0)</w:t>
      </w:r>
      <w:r w:rsidRPr="008B7D5F">
        <w:rPr>
          <w:rFonts w:cs="Calibri"/>
          <w:sz w:val="24"/>
          <w:szCs w:val="24"/>
        </w:rPr>
        <w:t xml:space="preserve">, CATIA V5.                                                                                                                                                                             </w:t>
      </w:r>
      <w:r w:rsidRPr="008B7D5F">
        <w:rPr>
          <w:rStyle w:val="NormalWebChar"/>
          <w:rFonts w:eastAsiaTheme="minorHAnsi" w:cs="Calibri"/>
        </w:rPr>
        <w:t xml:space="preserve">                               </w:t>
      </w:r>
      <w:r w:rsidRPr="008B7D5F">
        <w:rPr>
          <w:rFonts w:cs="Calibri"/>
          <w:sz w:val="24"/>
          <w:szCs w:val="24"/>
        </w:rPr>
        <w:t xml:space="preserve">      2. </w:t>
      </w:r>
      <w:r w:rsidRPr="008B7F03">
        <w:rPr>
          <w:rFonts w:cs="Calibri"/>
          <w:sz w:val="24"/>
          <w:szCs w:val="24"/>
        </w:rPr>
        <w:t>GEOMENTRIC DIMENSIONING &amp; TOLERANCING (GD&amp;T).</w:t>
      </w:r>
      <w:r>
        <w:rPr>
          <w:rFonts w:cs="Calibri"/>
          <w:sz w:val="24"/>
          <w:szCs w:val="24"/>
        </w:rPr>
        <w:t xml:space="preserve">                                                            </w:t>
      </w:r>
      <w:r w:rsidRPr="008B7F03">
        <w:rPr>
          <w:rFonts w:cs="Calibri"/>
          <w:sz w:val="24"/>
          <w:szCs w:val="24"/>
        </w:rPr>
        <w:t xml:space="preserve"> 3. </w:t>
      </w:r>
      <w:proofErr w:type="spellStart"/>
      <w:r w:rsidRPr="00ED6F3B">
        <w:rPr>
          <w:rFonts w:cs="Calibri"/>
          <w:b/>
          <w:color w:val="FF0000"/>
          <w:sz w:val="24"/>
          <w:szCs w:val="24"/>
        </w:rPr>
        <w:t>StruM.I.S</w:t>
      </w:r>
      <w:proofErr w:type="spellEnd"/>
      <w:r w:rsidRPr="008B7F03">
        <w:rPr>
          <w:rFonts w:cs="Calibri"/>
          <w:sz w:val="24"/>
          <w:szCs w:val="24"/>
        </w:rPr>
        <w:t xml:space="preserve"> software version 2.0 of Steel Fabrication</w:t>
      </w:r>
      <w:r>
        <w:rPr>
          <w:rFonts w:cs="Calibri"/>
          <w:sz w:val="24"/>
          <w:szCs w:val="24"/>
        </w:rPr>
        <w:t xml:space="preserve">.                                                                     </w:t>
      </w:r>
      <w:r w:rsidRPr="008B7F03">
        <w:rPr>
          <w:rFonts w:cs="Calibri"/>
          <w:sz w:val="24"/>
          <w:szCs w:val="24"/>
        </w:rPr>
        <w:t xml:space="preserve">4. </w:t>
      </w:r>
      <w:r w:rsidRPr="00ED6F3B">
        <w:rPr>
          <w:rFonts w:cs="Calibri"/>
          <w:b/>
          <w:color w:val="FF0000"/>
          <w:sz w:val="24"/>
          <w:szCs w:val="24"/>
        </w:rPr>
        <w:t>1D Cutting Optimizer</w:t>
      </w:r>
      <w:r w:rsidRPr="008B7F03">
        <w:rPr>
          <w:rFonts w:cs="Calibri"/>
          <w:sz w:val="24"/>
          <w:szCs w:val="24"/>
        </w:rPr>
        <w:t xml:space="preserve"> Nesting For Profile</w:t>
      </w:r>
      <w:r>
        <w:rPr>
          <w:rFonts w:cs="Calibri"/>
          <w:sz w:val="24"/>
          <w:szCs w:val="24"/>
        </w:rPr>
        <w:t>.</w:t>
      </w:r>
    </w:p>
    <w:p w:rsidR="00FB67BD" w:rsidRPr="00875649" w:rsidRDefault="00FB67BD" w:rsidP="00FB67BD">
      <w:pPr>
        <w:rPr>
          <w:rFonts w:ascii="Times New Roman" w:hAnsi="Times New Roman"/>
          <w:sz w:val="24"/>
          <w:szCs w:val="24"/>
        </w:rPr>
      </w:pPr>
      <w:r w:rsidRPr="00740F2D">
        <w:rPr>
          <w:rFonts w:ascii="Times New Roman" w:hAnsi="Times New Roman"/>
          <w:b/>
          <w:bCs/>
          <w:sz w:val="24"/>
          <w:szCs w:val="24"/>
          <w:u w:val="single"/>
        </w:rPr>
        <w:t>PERSONAL PROFILE:</w:t>
      </w:r>
    </w:p>
    <w:p w:rsidR="00FB67BD" w:rsidRPr="008B7F03" w:rsidRDefault="00FB67BD" w:rsidP="00FB67BD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8B7F03">
        <w:rPr>
          <w:rFonts w:cs="Calibri"/>
          <w:color w:val="000000"/>
          <w:sz w:val="24"/>
          <w:szCs w:val="24"/>
        </w:rPr>
        <w:tab/>
      </w:r>
      <w:r w:rsidRPr="008B7F03">
        <w:rPr>
          <w:rFonts w:cs="Calibri"/>
          <w:b/>
          <w:color w:val="000000"/>
          <w:sz w:val="24"/>
          <w:szCs w:val="24"/>
        </w:rPr>
        <w:t>D.O.B</w:t>
      </w:r>
      <w:r w:rsidRPr="008B7F03">
        <w:rPr>
          <w:rFonts w:cs="Calibri"/>
          <w:b/>
          <w:color w:val="000000"/>
          <w:sz w:val="24"/>
          <w:szCs w:val="24"/>
        </w:rPr>
        <w:tab/>
      </w:r>
      <w:r w:rsidRPr="008B7F03">
        <w:rPr>
          <w:rFonts w:cs="Calibri"/>
          <w:color w:val="000000"/>
          <w:sz w:val="24"/>
          <w:szCs w:val="24"/>
        </w:rPr>
        <w:tab/>
      </w:r>
      <w:r w:rsidRPr="008B7F03">
        <w:rPr>
          <w:rFonts w:cs="Calibri"/>
          <w:color w:val="000000"/>
          <w:sz w:val="24"/>
          <w:szCs w:val="24"/>
        </w:rPr>
        <w:tab/>
        <w:t xml:space="preserve">  :    05.04.1988</w:t>
      </w:r>
    </w:p>
    <w:p w:rsidR="00FB67BD" w:rsidRPr="008B7F03" w:rsidRDefault="00FB67BD" w:rsidP="00FB67BD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8B7F03">
        <w:rPr>
          <w:rFonts w:cs="Calibri"/>
          <w:color w:val="000000"/>
          <w:sz w:val="24"/>
          <w:szCs w:val="24"/>
        </w:rPr>
        <w:tab/>
      </w:r>
      <w:r w:rsidRPr="008B7F03">
        <w:rPr>
          <w:rFonts w:cs="Calibri"/>
          <w:b/>
          <w:color w:val="000000"/>
          <w:sz w:val="24"/>
          <w:szCs w:val="24"/>
        </w:rPr>
        <w:t>SEX</w:t>
      </w:r>
      <w:r w:rsidRPr="008B7F03">
        <w:rPr>
          <w:rFonts w:cs="Calibri"/>
          <w:b/>
          <w:color w:val="000000"/>
          <w:sz w:val="24"/>
          <w:szCs w:val="24"/>
        </w:rPr>
        <w:tab/>
      </w:r>
      <w:r w:rsidRPr="008B7F03">
        <w:rPr>
          <w:rFonts w:cs="Calibri"/>
          <w:color w:val="000000"/>
          <w:sz w:val="24"/>
          <w:szCs w:val="24"/>
        </w:rPr>
        <w:tab/>
        <w:t xml:space="preserve">               :    Male</w:t>
      </w:r>
    </w:p>
    <w:p w:rsidR="00FB67BD" w:rsidRPr="008B7F03" w:rsidRDefault="00FB67BD" w:rsidP="00FB67BD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8B7F03">
        <w:rPr>
          <w:rFonts w:cs="Calibri"/>
          <w:color w:val="000000"/>
          <w:sz w:val="24"/>
          <w:szCs w:val="24"/>
        </w:rPr>
        <w:tab/>
      </w:r>
      <w:r w:rsidRPr="008B7F03">
        <w:rPr>
          <w:rFonts w:cs="Calibri"/>
          <w:b/>
          <w:color w:val="000000"/>
          <w:sz w:val="24"/>
          <w:szCs w:val="24"/>
        </w:rPr>
        <w:t>MARITAL STATUS</w:t>
      </w:r>
      <w:r w:rsidRPr="008B7F03">
        <w:rPr>
          <w:rFonts w:cs="Calibri"/>
          <w:b/>
          <w:color w:val="000000"/>
          <w:sz w:val="24"/>
          <w:szCs w:val="24"/>
        </w:rPr>
        <w:tab/>
        <w:t xml:space="preserve">  </w:t>
      </w:r>
      <w:r w:rsidRPr="008B7F03">
        <w:rPr>
          <w:rFonts w:cs="Calibri"/>
          <w:color w:val="000000"/>
          <w:sz w:val="24"/>
          <w:szCs w:val="24"/>
        </w:rPr>
        <w:t xml:space="preserve">:    </w:t>
      </w:r>
      <w:r>
        <w:rPr>
          <w:rFonts w:cs="Calibri"/>
          <w:color w:val="000000"/>
          <w:sz w:val="24"/>
          <w:szCs w:val="24"/>
        </w:rPr>
        <w:t>M</w:t>
      </w:r>
      <w:r w:rsidRPr="008B7F03">
        <w:rPr>
          <w:rFonts w:cs="Calibri"/>
          <w:color w:val="000000"/>
          <w:sz w:val="24"/>
          <w:szCs w:val="24"/>
        </w:rPr>
        <w:t xml:space="preserve">arried </w:t>
      </w:r>
    </w:p>
    <w:p w:rsidR="00FB67BD" w:rsidRPr="008B7F03" w:rsidRDefault="00FB67BD" w:rsidP="00FB67BD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8B7F03">
        <w:rPr>
          <w:rFonts w:cs="Calibri"/>
          <w:color w:val="000000"/>
          <w:sz w:val="24"/>
          <w:szCs w:val="24"/>
        </w:rPr>
        <w:tab/>
      </w:r>
      <w:r w:rsidRPr="008B7F03">
        <w:rPr>
          <w:rFonts w:cs="Calibri"/>
          <w:b/>
          <w:color w:val="000000"/>
          <w:sz w:val="24"/>
          <w:szCs w:val="24"/>
        </w:rPr>
        <w:t>MOTHER TONGUE</w:t>
      </w:r>
      <w:r w:rsidRPr="008B7F03">
        <w:rPr>
          <w:rFonts w:cs="Calibri"/>
          <w:b/>
          <w:color w:val="000000"/>
          <w:sz w:val="24"/>
          <w:szCs w:val="24"/>
        </w:rPr>
        <w:tab/>
      </w:r>
      <w:r w:rsidRPr="008B7F03">
        <w:rPr>
          <w:rFonts w:cs="Calibri"/>
          <w:color w:val="000000"/>
          <w:sz w:val="24"/>
          <w:szCs w:val="24"/>
        </w:rPr>
        <w:t xml:space="preserve"> :     Tamil</w:t>
      </w:r>
    </w:p>
    <w:p w:rsidR="00FB67BD" w:rsidRPr="008B7F03" w:rsidRDefault="00FB67BD" w:rsidP="002E6CB6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8B7F03">
        <w:rPr>
          <w:rFonts w:cs="Calibri"/>
          <w:color w:val="000000"/>
          <w:sz w:val="24"/>
          <w:szCs w:val="24"/>
        </w:rPr>
        <w:tab/>
      </w:r>
      <w:r w:rsidRPr="008B7F03">
        <w:rPr>
          <w:rFonts w:cs="Calibri"/>
          <w:b/>
          <w:color w:val="000000"/>
          <w:sz w:val="24"/>
          <w:szCs w:val="24"/>
        </w:rPr>
        <w:t>NATIONALITY</w:t>
      </w:r>
      <w:r w:rsidRPr="008B7F03">
        <w:rPr>
          <w:rFonts w:cs="Calibri"/>
          <w:color w:val="000000"/>
          <w:sz w:val="24"/>
          <w:szCs w:val="24"/>
        </w:rPr>
        <w:tab/>
        <w:t xml:space="preserve">               :    </w:t>
      </w:r>
      <w:r w:rsidR="002E6CB6">
        <w:rPr>
          <w:rFonts w:cs="Calibri"/>
          <w:color w:val="000000"/>
          <w:sz w:val="24"/>
          <w:szCs w:val="24"/>
        </w:rPr>
        <w:t>Indian</w:t>
      </w:r>
      <w:bookmarkStart w:id="1" w:name="_GoBack"/>
      <w:bookmarkEnd w:id="1"/>
    </w:p>
    <w:p w:rsidR="00FB67BD" w:rsidRDefault="00FB67BD" w:rsidP="007F37D5">
      <w:pPr>
        <w:spacing w:after="0" w:line="360" w:lineRule="auto"/>
        <w:ind w:left="720" w:hanging="720"/>
      </w:pPr>
      <w:r>
        <w:rPr>
          <w:rFonts w:cs="Calibri"/>
          <w:b/>
          <w:color w:val="000000"/>
          <w:sz w:val="24"/>
          <w:szCs w:val="24"/>
        </w:rPr>
        <w:t xml:space="preserve">             </w:t>
      </w:r>
      <w:r w:rsidRPr="008B7F03">
        <w:rPr>
          <w:rFonts w:cs="Calibri"/>
          <w:b/>
          <w:color w:val="000000"/>
          <w:sz w:val="24"/>
          <w:szCs w:val="24"/>
        </w:rPr>
        <w:t>LANGUAGE KNOWN   :</w:t>
      </w:r>
      <w:r w:rsidRPr="008B7F03">
        <w:rPr>
          <w:rFonts w:cs="Calibri"/>
          <w:color w:val="000000"/>
          <w:sz w:val="24"/>
          <w:szCs w:val="24"/>
        </w:rPr>
        <w:t xml:space="preserve">     English, Tamil (Read, Write &amp; Speak)</w:t>
      </w:r>
      <w:r w:rsidRPr="008B7F03">
        <w:rPr>
          <w:rFonts w:cs="Calibri"/>
          <w:bCs/>
          <w:sz w:val="24"/>
          <w:szCs w:val="24"/>
        </w:rPr>
        <w:t xml:space="preserve"> Malayalam</w:t>
      </w:r>
      <w:r>
        <w:rPr>
          <w:bCs/>
        </w:rPr>
        <w:t>.</w:t>
      </w:r>
      <w:r w:rsidRPr="00246579">
        <w:rPr>
          <w:bCs/>
        </w:rPr>
        <w:t xml:space="preserve">                                                                                                          </w:t>
      </w:r>
    </w:p>
    <w:p w:rsidR="001E6D69" w:rsidRPr="00FB67BD" w:rsidRDefault="001E6D69" w:rsidP="00FB67BD">
      <w:pPr>
        <w:rPr>
          <w:lang w:val="en-US"/>
        </w:rPr>
      </w:pPr>
    </w:p>
    <w:sectPr w:rsidR="001E6D69" w:rsidRPr="00FB67BD" w:rsidSect="00DF79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C" w:rsidRDefault="0095737C" w:rsidP="002E6CB6">
      <w:pPr>
        <w:spacing w:after="0" w:line="240" w:lineRule="auto"/>
      </w:pPr>
      <w:r>
        <w:separator/>
      </w:r>
    </w:p>
  </w:endnote>
  <w:endnote w:type="continuationSeparator" w:id="0">
    <w:p w:rsidR="0095737C" w:rsidRDefault="0095737C" w:rsidP="002E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C" w:rsidRDefault="0095737C" w:rsidP="002E6CB6">
      <w:pPr>
        <w:spacing w:after="0" w:line="240" w:lineRule="auto"/>
      </w:pPr>
      <w:r>
        <w:separator/>
      </w:r>
    </w:p>
  </w:footnote>
  <w:footnote w:type="continuationSeparator" w:id="0">
    <w:p w:rsidR="0095737C" w:rsidRDefault="0095737C" w:rsidP="002E6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78E"/>
    <w:multiLevelType w:val="hybridMultilevel"/>
    <w:tmpl w:val="78FE1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1D0D"/>
    <w:multiLevelType w:val="hybridMultilevel"/>
    <w:tmpl w:val="78FE1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7DDE"/>
    <w:multiLevelType w:val="hybridMultilevel"/>
    <w:tmpl w:val="2430B8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94C35"/>
    <w:multiLevelType w:val="hybridMultilevel"/>
    <w:tmpl w:val="A100E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7BD"/>
    <w:rsid w:val="001E6D69"/>
    <w:rsid w:val="002E6CB6"/>
    <w:rsid w:val="00407505"/>
    <w:rsid w:val="007F37D5"/>
    <w:rsid w:val="0095737C"/>
    <w:rsid w:val="00DF79D8"/>
    <w:rsid w:val="00FB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D8"/>
  </w:style>
  <w:style w:type="paragraph" w:styleId="Heading2">
    <w:name w:val="heading 2"/>
    <w:basedOn w:val="Normal"/>
    <w:link w:val="Heading2Char"/>
    <w:qFormat/>
    <w:rsid w:val="00FB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B67B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unhideWhenUsed/>
    <w:rsid w:val="00FB67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nhideWhenUsed/>
    <w:rsid w:val="00FB67B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rsid w:val="00FB67BD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6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B6"/>
  </w:style>
  <w:style w:type="paragraph" w:styleId="Footer">
    <w:name w:val="footer"/>
    <w:basedOn w:val="Normal"/>
    <w:link w:val="FooterChar"/>
    <w:uiPriority w:val="99"/>
    <w:unhideWhenUsed/>
    <w:rsid w:val="002E6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FB6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B67B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unhideWhenUsed/>
    <w:rsid w:val="00FB67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nhideWhenUsed/>
    <w:rsid w:val="00FB67B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rsid w:val="00FB67BD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6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B6"/>
  </w:style>
  <w:style w:type="paragraph" w:styleId="Footer">
    <w:name w:val="footer"/>
    <w:basedOn w:val="Normal"/>
    <w:link w:val="FooterChar"/>
    <w:uiPriority w:val="99"/>
    <w:unhideWhenUsed/>
    <w:rsid w:val="002E6C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sh.381571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8FC5-D8E2-4ACC-A4CD-68842EAF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348370422</cp:lastModifiedBy>
  <cp:revision>2</cp:revision>
  <dcterms:created xsi:type="dcterms:W3CDTF">2018-05-02T07:01:00Z</dcterms:created>
  <dcterms:modified xsi:type="dcterms:W3CDTF">2018-06-28T13:11:00Z</dcterms:modified>
</cp:coreProperties>
</file>