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65" w:rsidRDefault="00945B65">
      <w:pPr>
        <w:pStyle w:val="BodyText"/>
        <w:ind w:left="18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6" style="width:504.8pt;height:131.25pt;mso-position-horizontal-relative:char;mso-position-vertical-relative:line" coordsize="10096,2625">
            <v:line id="_x0000_s1049" style="position:absolute" from="40,2617" to="10096,2617" strokecolor="#bebebe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7364;width:2730;height:2573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width:10096;height:2625" filled="f" stroked="f">
              <v:textbox inset="0,0,0,0">
                <w:txbxContent>
                  <w:p w:rsidR="00945B65" w:rsidRDefault="00945B65">
                    <w:pPr>
                      <w:rPr>
                        <w:rFonts w:ascii="Times New Roman"/>
                        <w:sz w:val="42"/>
                      </w:rPr>
                    </w:pPr>
                  </w:p>
                  <w:p w:rsidR="00945B65" w:rsidRDefault="00945B65">
                    <w:pPr>
                      <w:spacing w:before="7"/>
                      <w:rPr>
                        <w:rFonts w:ascii="Times New Roman"/>
                        <w:sz w:val="52"/>
                      </w:rPr>
                    </w:pPr>
                  </w:p>
                  <w:p w:rsidR="00945B65" w:rsidRDefault="00507334">
                    <w:pPr>
                      <w:spacing w:line="434" w:lineRule="exact"/>
                      <w:rPr>
                        <w:b/>
                        <w:sz w:val="36"/>
                      </w:rPr>
                    </w:pPr>
                    <w:proofErr w:type="spellStart"/>
                    <w:r>
                      <w:rPr>
                        <w:b/>
                        <w:sz w:val="36"/>
                      </w:rPr>
                      <w:t>Leizel</w:t>
                    </w:r>
                    <w:proofErr w:type="spellEnd"/>
                    <w:r>
                      <w:rPr>
                        <w:b/>
                        <w:sz w:val="36"/>
                      </w:rPr>
                      <w:t xml:space="preserve"> </w:t>
                    </w:r>
                  </w:p>
                  <w:p w:rsidR="00945B65" w:rsidRDefault="00945B65">
                    <w:pPr>
                      <w:spacing w:line="262" w:lineRule="exact"/>
                    </w:pPr>
                    <w:hyperlink r:id="rId6">
                      <w:r w:rsidR="00507334">
                        <w:t>Email:</w:t>
                      </w:r>
                    </w:hyperlink>
                    <w:r w:rsidR="00507334">
                      <w:t xml:space="preserve"> </w:t>
                    </w:r>
                    <w:hyperlink r:id="rId7" w:history="1">
                      <w:r w:rsidR="00507334" w:rsidRPr="00507334">
                        <w:rPr>
                          <w:rStyle w:val="Hyperlink"/>
                        </w:rPr>
                        <w:t>leizel-394355@2freemail.com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945B65" w:rsidRDefault="00945B65">
      <w:pPr>
        <w:pStyle w:val="BodyText"/>
        <w:spacing w:before="7"/>
        <w:ind w:left="0"/>
        <w:rPr>
          <w:rFonts w:ascii="Times New Roman"/>
          <w:sz w:val="10"/>
        </w:rPr>
      </w:pPr>
      <w:r w:rsidRPr="00945B65">
        <w:pict>
          <v:shape id="_x0000_s1045" type="#_x0000_t202" style="position:absolute;margin-left:73.65pt;margin-top:7.35pt;width:503.55pt;height:23.35pt;z-index:-15727616;mso-wrap-distance-left:0;mso-wrap-distance-right:0;mso-position-horizontal-relative:page" fillcolor="#bebebe" stroked="f">
            <v:textbox inset="0,0,0,0">
              <w:txbxContent>
                <w:p w:rsidR="00945B65" w:rsidRDefault="00636279">
                  <w:pPr>
                    <w:spacing w:before="31"/>
                    <w:ind w:left="149"/>
                    <w:rPr>
                      <w:b/>
                      <w:sz w:val="36"/>
                    </w:rPr>
                  </w:pPr>
                  <w:r>
                    <w:rPr>
                      <w:b/>
                      <w:w w:val="70"/>
                      <w:sz w:val="36"/>
                    </w:rPr>
                    <w:t>QUALIFICATIONS</w:t>
                  </w:r>
                </w:p>
              </w:txbxContent>
            </v:textbox>
            <w10:wrap type="topAndBottom" anchorx="page"/>
          </v:shape>
        </w:pict>
      </w:r>
      <w:r w:rsidRPr="00945B65">
        <w:pict>
          <v:shape id="_x0000_s1044" style="position:absolute;margin-left:72.8pt;margin-top:40.3pt;width:502.8pt;height:.1pt;z-index:-15727104;mso-wrap-distance-left:0;mso-wrap-distance-right:0;mso-position-horizontal-relative:page" coordorigin="1456,806" coordsize="10056,0" path="m1456,806r10055,e" filled="f" strokecolor="#bebebe">
            <v:path arrowok="t"/>
            <w10:wrap type="topAndBottom" anchorx="page"/>
          </v:shape>
        </w:pict>
      </w:r>
    </w:p>
    <w:p w:rsidR="00945B65" w:rsidRDefault="00945B65">
      <w:pPr>
        <w:pStyle w:val="BodyText"/>
        <w:spacing w:before="4"/>
        <w:ind w:left="0"/>
        <w:rPr>
          <w:rFonts w:ascii="Times New Roman"/>
          <w:sz w:val="11"/>
        </w:rPr>
      </w:pPr>
    </w:p>
    <w:p w:rsidR="00945B65" w:rsidRDefault="00636279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137" w:line="242" w:lineRule="auto"/>
        <w:ind w:right="851"/>
      </w:pPr>
      <w:r>
        <w:t>Analyze, examine and interpret account records, compile financial information, and reconciled reports and financial</w:t>
      </w:r>
      <w:r>
        <w:rPr>
          <w:spacing w:val="-9"/>
        </w:rPr>
        <w:t xml:space="preserve"> </w:t>
      </w:r>
      <w:r>
        <w:t>data.</w:t>
      </w:r>
    </w:p>
    <w:p w:rsidR="00945B65" w:rsidRDefault="00636279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line="261" w:lineRule="exact"/>
      </w:pPr>
      <w:r>
        <w:t>Process journal entries and perform accounting corrections to ensure accurate</w:t>
      </w:r>
      <w:r>
        <w:rPr>
          <w:spacing w:val="-16"/>
        </w:rPr>
        <w:t xml:space="preserve"> </w:t>
      </w:r>
      <w:r>
        <w:t>records.</w:t>
      </w:r>
    </w:p>
    <w:p w:rsidR="00945B65" w:rsidRDefault="00636279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line="266" w:lineRule="exact"/>
      </w:pPr>
      <w:r>
        <w:t>Self-organize, initiator, independent worker, ability to multi task and</w:t>
      </w:r>
      <w:r>
        <w:rPr>
          <w:spacing w:val="-28"/>
        </w:rPr>
        <w:t xml:space="preserve"> </w:t>
      </w:r>
      <w:r>
        <w:t>prioritize.</w:t>
      </w:r>
    </w:p>
    <w:p w:rsidR="00945B65" w:rsidRDefault="00945B65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2" w:line="240" w:lineRule="auto"/>
      </w:pPr>
      <w:r>
        <w:pict>
          <v:shape id="_x0000_s1043" style="position:absolute;left:0;text-align:left;margin-left:73.25pt;margin-top:19.15pt;width:502.8pt;height:.1pt;z-index:-15726592;mso-wrap-distance-left:0;mso-wrap-distance-right:0;mso-position-horizontal-relative:page" coordorigin="1465,383" coordsize="10056,0" path="m1465,383r10055,e" filled="f" strokecolor="#bebebe">
            <v:path arrowok="t"/>
            <w10:wrap type="topAndBottom" anchorx="page"/>
          </v:shape>
        </w:pict>
      </w:r>
      <w:r>
        <w:pict>
          <v:shape id="_x0000_s1042" type="#_x0000_t202" style="position:absolute;left:0;text-align:left;margin-left:72.85pt;margin-top:28.75pt;width:503.55pt;height:23.35pt;z-index:-15726080;mso-wrap-distance-left:0;mso-wrap-distance-right:0;mso-position-horizontal-relative:page" fillcolor="#bebebe" stroked="f">
            <v:textbox inset="0,0,0,0">
              <w:txbxContent>
                <w:p w:rsidR="00945B65" w:rsidRDefault="00636279">
                  <w:pPr>
                    <w:spacing w:line="403" w:lineRule="exact"/>
                    <w:ind w:left="88"/>
                    <w:rPr>
                      <w:b/>
                      <w:sz w:val="36"/>
                    </w:rPr>
                  </w:pPr>
                  <w:r>
                    <w:rPr>
                      <w:b/>
                      <w:w w:val="75"/>
                      <w:sz w:val="36"/>
                    </w:rPr>
                    <w:t>EDUCATIONAL BACKGROUND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1" style="position:absolute;left:0;text-align:left;margin-left:1in;margin-top:61.75pt;width:502.8pt;height:.1pt;z-index:-15725568;mso-wrap-distance-left:0;mso-wrap-distance-right:0;mso-position-horizontal-relative:page" coordorigin="1440,1235" coordsize="10056,0" path="m1440,1235r10055,e" filled="f" strokecolor="#bebebe">
            <v:path arrowok="t"/>
            <w10:wrap type="topAndBottom" anchorx="page"/>
          </v:shape>
        </w:pict>
      </w:r>
      <w:r w:rsidR="00636279">
        <w:t>Team worker, but works independently when</w:t>
      </w:r>
      <w:r w:rsidR="00636279">
        <w:rPr>
          <w:spacing w:val="-11"/>
        </w:rPr>
        <w:t xml:space="preserve"> </w:t>
      </w:r>
      <w:r w:rsidR="00636279">
        <w:t>necessary.</w:t>
      </w:r>
    </w:p>
    <w:p w:rsidR="00945B65" w:rsidRDefault="00945B65">
      <w:pPr>
        <w:pStyle w:val="BodyText"/>
        <w:spacing w:before="10"/>
        <w:ind w:left="0"/>
        <w:rPr>
          <w:sz w:val="10"/>
        </w:rPr>
      </w:pPr>
    </w:p>
    <w:p w:rsidR="00945B65" w:rsidRDefault="00945B65">
      <w:pPr>
        <w:pStyle w:val="BodyText"/>
        <w:spacing w:before="9"/>
        <w:ind w:left="0"/>
        <w:rPr>
          <w:sz w:val="10"/>
        </w:rPr>
      </w:pPr>
    </w:p>
    <w:p w:rsidR="00945B65" w:rsidRDefault="00636279">
      <w:pPr>
        <w:pStyle w:val="Heading3"/>
        <w:numPr>
          <w:ilvl w:val="0"/>
          <w:numId w:val="1"/>
        </w:numPr>
        <w:tabs>
          <w:tab w:val="left" w:pos="900"/>
          <w:tab w:val="left" w:pos="901"/>
        </w:tabs>
        <w:spacing w:before="190"/>
      </w:pPr>
      <w:r>
        <w:t>Tertiary Education: University of San</w:t>
      </w:r>
      <w:r>
        <w:rPr>
          <w:spacing w:val="-17"/>
        </w:rPr>
        <w:t xml:space="preserve"> </w:t>
      </w:r>
      <w:r>
        <w:t>Carlos</w:t>
      </w:r>
    </w:p>
    <w:p w:rsidR="00945B65" w:rsidRDefault="00636279">
      <w:pPr>
        <w:pStyle w:val="BodyText"/>
        <w:spacing w:line="264" w:lineRule="exact"/>
      </w:pPr>
      <w:r>
        <w:t>Address: P. Del Rosario St., Cebu City</w:t>
      </w:r>
    </w:p>
    <w:p w:rsidR="00945B65" w:rsidRDefault="00636279">
      <w:pPr>
        <w:pStyle w:val="BodyText"/>
        <w:spacing w:line="242" w:lineRule="auto"/>
        <w:ind w:right="4320"/>
      </w:pPr>
      <w:r>
        <w:t>Degree Program: Bachelor of Science in Accountancy Year Graduated: 2011-2016</w:t>
      </w:r>
    </w:p>
    <w:p w:rsidR="00945B65" w:rsidRDefault="00945B65">
      <w:pPr>
        <w:pStyle w:val="BodyText"/>
        <w:spacing w:before="6"/>
        <w:ind w:left="0"/>
        <w:rPr>
          <w:sz w:val="21"/>
        </w:rPr>
      </w:pPr>
    </w:p>
    <w:p w:rsidR="00945B65" w:rsidRDefault="00636279">
      <w:pPr>
        <w:pStyle w:val="Heading3"/>
        <w:numPr>
          <w:ilvl w:val="0"/>
          <w:numId w:val="1"/>
        </w:numPr>
        <w:tabs>
          <w:tab w:val="left" w:pos="900"/>
          <w:tab w:val="left" w:pos="901"/>
        </w:tabs>
        <w:spacing w:line="240" w:lineRule="auto"/>
      </w:pPr>
      <w:r>
        <w:t xml:space="preserve">Secondary Education: </w:t>
      </w:r>
      <w:proofErr w:type="spellStart"/>
      <w:r>
        <w:t>Salaman</w:t>
      </w:r>
      <w:proofErr w:type="spellEnd"/>
      <w:r>
        <w:rPr>
          <w:spacing w:val="-11"/>
        </w:rPr>
        <w:t xml:space="preserve"> </w:t>
      </w:r>
      <w:r>
        <w:t>Institute</w:t>
      </w:r>
    </w:p>
    <w:p w:rsidR="00945B65" w:rsidRDefault="00636279">
      <w:pPr>
        <w:pStyle w:val="BodyText"/>
        <w:spacing w:before="3"/>
        <w:ind w:right="3588"/>
      </w:pPr>
      <w:r>
        <w:t xml:space="preserve">Address: </w:t>
      </w:r>
      <w:proofErr w:type="spellStart"/>
      <w:r>
        <w:t>Brgy</w:t>
      </w:r>
      <w:proofErr w:type="spellEnd"/>
      <w:r>
        <w:t xml:space="preserve">. Aurelio </w:t>
      </w:r>
      <w:proofErr w:type="spellStart"/>
      <w:r>
        <w:t>Freries</w:t>
      </w:r>
      <w:proofErr w:type="spellEnd"/>
      <w:r>
        <w:t xml:space="preserve"> Sr., </w:t>
      </w:r>
      <w:proofErr w:type="spellStart"/>
      <w:r>
        <w:t>Lebak</w:t>
      </w:r>
      <w:proofErr w:type="spellEnd"/>
      <w:r>
        <w:t xml:space="preserve">, Sultan </w:t>
      </w:r>
      <w:proofErr w:type="spellStart"/>
      <w:r>
        <w:t>Kudarat</w:t>
      </w:r>
      <w:proofErr w:type="spellEnd"/>
      <w:r>
        <w:t xml:space="preserve"> Year Graduated: 2007-2011</w:t>
      </w:r>
    </w:p>
    <w:p w:rsidR="00945B65" w:rsidRDefault="00945B65">
      <w:pPr>
        <w:pStyle w:val="BodyText"/>
        <w:ind w:left="0"/>
      </w:pPr>
    </w:p>
    <w:p w:rsidR="00945B65" w:rsidRDefault="00636279">
      <w:pPr>
        <w:pStyle w:val="Heading3"/>
        <w:numPr>
          <w:ilvl w:val="0"/>
          <w:numId w:val="1"/>
        </w:numPr>
        <w:tabs>
          <w:tab w:val="left" w:pos="900"/>
          <w:tab w:val="left" w:pos="901"/>
        </w:tabs>
      </w:pPr>
      <w:r>
        <w:t>Elementary Educ</w:t>
      </w:r>
      <w:r>
        <w:t xml:space="preserve">ation: </w:t>
      </w:r>
      <w:proofErr w:type="spellStart"/>
      <w:r>
        <w:t>Salaman</w:t>
      </w:r>
      <w:proofErr w:type="spellEnd"/>
      <w:r>
        <w:t xml:space="preserve"> Central Elementary</w:t>
      </w:r>
      <w:r>
        <w:rPr>
          <w:spacing w:val="-19"/>
        </w:rPr>
        <w:t xml:space="preserve"> </w:t>
      </w:r>
      <w:r>
        <w:t>School</w:t>
      </w:r>
    </w:p>
    <w:p w:rsidR="00945B65" w:rsidRDefault="00945B65">
      <w:pPr>
        <w:pStyle w:val="BodyText"/>
        <w:ind w:right="5710"/>
      </w:pPr>
      <w:r>
        <w:pict>
          <v:shape id="_x0000_s1040" style="position:absolute;left:0;text-align:left;margin-left:72.8pt;margin-top:29.75pt;width:468.4pt;height:.1pt;z-index:-15725056;mso-wrap-distance-left:0;mso-wrap-distance-right:0;mso-position-horizontal-relative:page" coordorigin="1456,595" coordsize="9368,0" path="m1456,595r9367,e" filled="f" strokecolor="#bebebe">
            <v:path arrowok="t"/>
            <w10:wrap type="topAndBottom" anchorx="page"/>
          </v:shape>
        </w:pict>
      </w:r>
      <w:r w:rsidR="00636279">
        <w:t xml:space="preserve">Address: </w:t>
      </w:r>
      <w:proofErr w:type="spellStart"/>
      <w:r w:rsidR="00636279">
        <w:t>Pob</w:t>
      </w:r>
      <w:proofErr w:type="spellEnd"/>
      <w:r w:rsidR="00636279">
        <w:t xml:space="preserve">. I, </w:t>
      </w:r>
      <w:proofErr w:type="spellStart"/>
      <w:r w:rsidR="00636279">
        <w:t>Lebak</w:t>
      </w:r>
      <w:proofErr w:type="spellEnd"/>
      <w:r w:rsidR="00636279">
        <w:t xml:space="preserve">, Sultan </w:t>
      </w:r>
      <w:proofErr w:type="spellStart"/>
      <w:r w:rsidR="00636279">
        <w:t>Kudarat</w:t>
      </w:r>
      <w:proofErr w:type="spellEnd"/>
      <w:r w:rsidR="00636279">
        <w:t xml:space="preserve"> Year Graduated: 2001-2007</w:t>
      </w:r>
    </w:p>
    <w:p w:rsidR="00945B65" w:rsidRDefault="00636279">
      <w:pPr>
        <w:pStyle w:val="Heading1"/>
        <w:tabs>
          <w:tab w:val="left" w:pos="9570"/>
        </w:tabs>
        <w:spacing w:before="136"/>
        <w:ind w:left="188"/>
      </w:pPr>
      <w:r>
        <w:rPr>
          <w:w w:val="70"/>
          <w:shd w:val="clear" w:color="auto" w:fill="BEBEBE"/>
        </w:rPr>
        <w:t xml:space="preserve"> </w:t>
      </w:r>
      <w:r>
        <w:rPr>
          <w:spacing w:val="-68"/>
          <w:shd w:val="clear" w:color="auto" w:fill="BEBEBE"/>
        </w:rPr>
        <w:t xml:space="preserve"> </w:t>
      </w:r>
      <w:r>
        <w:rPr>
          <w:w w:val="75"/>
          <w:shd w:val="clear" w:color="auto" w:fill="BEBEBE"/>
        </w:rPr>
        <w:t>SKILLS</w:t>
      </w:r>
      <w:r>
        <w:rPr>
          <w:shd w:val="clear" w:color="auto" w:fill="BEBEBE"/>
        </w:rPr>
        <w:tab/>
      </w:r>
    </w:p>
    <w:p w:rsidR="00945B65" w:rsidRDefault="00945B65">
      <w:pPr>
        <w:pStyle w:val="BodyText"/>
        <w:spacing w:before="4"/>
        <w:ind w:left="0"/>
        <w:rPr>
          <w:b/>
          <w:sz w:val="16"/>
        </w:rPr>
      </w:pPr>
      <w:r w:rsidRPr="00945B65">
        <w:pict>
          <v:shape id="_x0000_s1039" style="position:absolute;margin-left:71.65pt;margin-top:12.2pt;width:468.35pt;height:.1pt;z-index:-15724544;mso-wrap-distance-left:0;mso-wrap-distance-right:0;mso-position-horizontal-relative:page" coordorigin="1433,244" coordsize="9367,0" path="m1433,244r9367,e" filled="f" strokecolor="#bebebe">
            <v:path arrowok="t"/>
            <w10:wrap type="topAndBottom" anchorx="page"/>
          </v:shape>
        </w:pict>
      </w:r>
    </w:p>
    <w:p w:rsidR="00945B65" w:rsidRDefault="00945B65">
      <w:pPr>
        <w:pStyle w:val="BodyText"/>
        <w:spacing w:before="6"/>
        <w:ind w:left="0"/>
        <w:rPr>
          <w:b/>
          <w:sz w:val="7"/>
        </w:rPr>
      </w:pPr>
    </w:p>
    <w:p w:rsidR="00945B65" w:rsidRDefault="00636279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101"/>
      </w:pPr>
      <w:r>
        <w:t xml:space="preserve">Knowledgeable in Oracle, Microsoft Office and </w:t>
      </w:r>
      <w:proofErr w:type="spellStart"/>
      <w:r>
        <w:t>Indinero</w:t>
      </w:r>
      <w:proofErr w:type="spellEnd"/>
      <w:r>
        <w:rPr>
          <w:spacing w:val="-18"/>
        </w:rPr>
        <w:t xml:space="preserve"> </w:t>
      </w:r>
      <w:r>
        <w:t>Software</w:t>
      </w:r>
    </w:p>
    <w:p w:rsidR="00945B65" w:rsidRDefault="00636279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line="264" w:lineRule="exact"/>
      </w:pPr>
      <w:r>
        <w:t>Sound knowledge of Accounting</w:t>
      </w:r>
      <w:r>
        <w:rPr>
          <w:spacing w:val="-9"/>
        </w:rPr>
        <w:t xml:space="preserve"> </w:t>
      </w:r>
      <w:r>
        <w:t>Concepts</w:t>
      </w:r>
    </w:p>
    <w:p w:rsidR="00945B65" w:rsidRDefault="00636279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line="264" w:lineRule="exact"/>
      </w:pPr>
      <w:r>
        <w:t>Possess strong analytical and problem solving</w:t>
      </w:r>
      <w:r>
        <w:rPr>
          <w:spacing w:val="-14"/>
        </w:rPr>
        <w:t xml:space="preserve"> </w:t>
      </w:r>
      <w:r>
        <w:t>skills</w:t>
      </w:r>
    </w:p>
    <w:p w:rsidR="00945B65" w:rsidRDefault="00636279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</w:pPr>
      <w:r>
        <w:t>Skilled in presentation and preparation of financial</w:t>
      </w:r>
      <w:r>
        <w:rPr>
          <w:spacing w:val="-17"/>
        </w:rPr>
        <w:t xml:space="preserve"> </w:t>
      </w:r>
      <w:r>
        <w:t>statements</w:t>
      </w:r>
    </w:p>
    <w:p w:rsidR="00945B65" w:rsidRDefault="00945B65">
      <w:pPr>
        <w:spacing w:line="265" w:lineRule="exact"/>
        <w:sectPr w:rsidR="00945B65">
          <w:type w:val="continuous"/>
          <w:pgSz w:w="12240" w:h="15840"/>
          <w:pgMar w:top="1320" w:right="580" w:bottom="280" w:left="1260" w:header="720" w:footer="720" w:gutter="0"/>
          <w:cols w:space="720"/>
        </w:sectPr>
      </w:pPr>
    </w:p>
    <w:p w:rsidR="00945B65" w:rsidRDefault="00945B65">
      <w:pPr>
        <w:pStyle w:val="BodyText"/>
        <w:spacing w:line="20" w:lineRule="exact"/>
        <w:ind w:left="16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468.4pt;height:.75pt;mso-position-horizontal-relative:char;mso-position-vertical-relative:line" coordsize="9368,15">
            <v:line id="_x0000_s1038" style="position:absolute" from="0,8" to="9367,8" strokecolor="#bebebe"/>
            <w10:wrap type="none"/>
            <w10:anchorlock/>
          </v:group>
        </w:pict>
      </w:r>
    </w:p>
    <w:p w:rsidR="00945B65" w:rsidRDefault="00945B65">
      <w:pPr>
        <w:pStyle w:val="BodyText"/>
        <w:ind w:left="0"/>
        <w:rPr>
          <w:sz w:val="7"/>
        </w:rPr>
      </w:pPr>
    </w:p>
    <w:p w:rsidR="00945B65" w:rsidRDefault="00636279">
      <w:pPr>
        <w:pStyle w:val="Heading1"/>
        <w:tabs>
          <w:tab w:val="left" w:pos="9546"/>
        </w:tabs>
        <w:ind w:left="164"/>
      </w:pPr>
      <w:r>
        <w:rPr>
          <w:w w:val="70"/>
          <w:shd w:val="clear" w:color="auto" w:fill="BEBEBE"/>
        </w:rPr>
        <w:t xml:space="preserve"> </w:t>
      </w:r>
      <w:r>
        <w:rPr>
          <w:spacing w:val="-63"/>
          <w:shd w:val="clear" w:color="auto" w:fill="BEBEBE"/>
        </w:rPr>
        <w:t xml:space="preserve"> </w:t>
      </w:r>
      <w:r>
        <w:rPr>
          <w:w w:val="60"/>
          <w:shd w:val="clear" w:color="auto" w:fill="BEBEBE"/>
        </w:rPr>
        <w:t xml:space="preserve">AWARDS   </w:t>
      </w:r>
      <w:r>
        <w:rPr>
          <w:spacing w:val="-5"/>
          <w:w w:val="60"/>
          <w:shd w:val="clear" w:color="auto" w:fill="BEBEBE"/>
        </w:rPr>
        <w:t>AND</w:t>
      </w:r>
      <w:r>
        <w:rPr>
          <w:spacing w:val="45"/>
          <w:w w:val="60"/>
          <w:shd w:val="clear" w:color="auto" w:fill="BEBEBE"/>
        </w:rPr>
        <w:t xml:space="preserve"> </w:t>
      </w:r>
      <w:r>
        <w:rPr>
          <w:w w:val="60"/>
          <w:shd w:val="clear" w:color="auto" w:fill="BEBEBE"/>
        </w:rPr>
        <w:t>RECOGNITIONS</w:t>
      </w:r>
      <w:r>
        <w:rPr>
          <w:shd w:val="clear" w:color="auto" w:fill="BEBEBE"/>
        </w:rPr>
        <w:tab/>
      </w:r>
    </w:p>
    <w:p w:rsidR="00945B65" w:rsidRDefault="00945B65">
      <w:pPr>
        <w:pStyle w:val="BodyText"/>
        <w:spacing w:before="6"/>
        <w:ind w:left="0"/>
        <w:rPr>
          <w:b/>
          <w:sz w:val="15"/>
        </w:rPr>
      </w:pPr>
      <w:r w:rsidRPr="00945B65">
        <w:pict>
          <v:shape id="_x0000_s1036" style="position:absolute;margin-left:70.45pt;margin-top:11.75pt;width:468.35pt;height:.1pt;z-index:-15723520;mso-wrap-distance-left:0;mso-wrap-distance-right:0;mso-position-horizontal-relative:page" coordorigin="1409,235" coordsize="9367,0" path="m1409,235r9367,e" filled="f" strokecolor="#bebebe">
            <v:path arrowok="t"/>
            <w10:wrap type="topAndBottom" anchorx="page"/>
          </v:shape>
        </w:pict>
      </w:r>
    </w:p>
    <w:p w:rsidR="00945B65" w:rsidRDefault="00636279">
      <w:pPr>
        <w:pStyle w:val="Heading3"/>
        <w:numPr>
          <w:ilvl w:val="0"/>
          <w:numId w:val="1"/>
        </w:numPr>
        <w:tabs>
          <w:tab w:val="left" w:pos="900"/>
          <w:tab w:val="left" w:pos="901"/>
        </w:tabs>
        <w:spacing w:before="87" w:line="240" w:lineRule="auto"/>
      </w:pPr>
      <w:r>
        <w:t>Certified Tax</w:t>
      </w:r>
      <w:r>
        <w:rPr>
          <w:spacing w:val="-5"/>
        </w:rPr>
        <w:t xml:space="preserve"> </w:t>
      </w:r>
      <w:r>
        <w:t>Technician</w:t>
      </w:r>
    </w:p>
    <w:p w:rsidR="00945B65" w:rsidRDefault="00636279">
      <w:pPr>
        <w:pStyle w:val="BodyText"/>
        <w:spacing w:before="3" w:line="265" w:lineRule="exact"/>
      </w:pPr>
      <w:r>
        <w:t xml:space="preserve">July </w:t>
      </w:r>
      <w:r>
        <w:t>2019</w:t>
      </w:r>
    </w:p>
    <w:p w:rsidR="00945B65" w:rsidRDefault="00636279">
      <w:pPr>
        <w:pStyle w:val="Heading3"/>
        <w:numPr>
          <w:ilvl w:val="0"/>
          <w:numId w:val="1"/>
        </w:numPr>
        <w:tabs>
          <w:tab w:val="left" w:pos="900"/>
          <w:tab w:val="left" w:pos="901"/>
        </w:tabs>
        <w:spacing w:line="264" w:lineRule="exact"/>
      </w:pPr>
      <w:r>
        <w:t>Certified Financial</w:t>
      </w:r>
      <w:r>
        <w:rPr>
          <w:spacing w:val="-5"/>
        </w:rPr>
        <w:t xml:space="preserve"> </w:t>
      </w:r>
      <w:r>
        <w:t>Advisor</w:t>
      </w:r>
    </w:p>
    <w:p w:rsidR="00945B65" w:rsidRDefault="00636279">
      <w:pPr>
        <w:pStyle w:val="BodyText"/>
        <w:spacing w:line="264" w:lineRule="exact"/>
      </w:pPr>
      <w:r>
        <w:t>April 2018</w:t>
      </w:r>
    </w:p>
    <w:p w:rsidR="00945B65" w:rsidRDefault="00636279">
      <w:pPr>
        <w:pStyle w:val="Heading3"/>
        <w:numPr>
          <w:ilvl w:val="0"/>
          <w:numId w:val="1"/>
        </w:numPr>
        <w:tabs>
          <w:tab w:val="left" w:pos="900"/>
          <w:tab w:val="left" w:pos="901"/>
        </w:tabs>
        <w:spacing w:before="3"/>
      </w:pPr>
      <w:r>
        <w:t>Certified Public</w:t>
      </w:r>
      <w:r>
        <w:rPr>
          <w:spacing w:val="-5"/>
        </w:rPr>
        <w:t xml:space="preserve"> </w:t>
      </w:r>
      <w:r>
        <w:t>Accountant</w:t>
      </w:r>
    </w:p>
    <w:p w:rsidR="00945B65" w:rsidRDefault="00636279">
      <w:pPr>
        <w:pStyle w:val="BodyText"/>
        <w:spacing w:line="264" w:lineRule="exact"/>
      </w:pPr>
      <w:r>
        <w:t>October 2016</w:t>
      </w:r>
    </w:p>
    <w:p w:rsidR="00945B65" w:rsidRDefault="00636279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line="240" w:lineRule="auto"/>
        <w:ind w:right="7048"/>
      </w:pPr>
      <w:r>
        <w:rPr>
          <w:b/>
        </w:rPr>
        <w:t xml:space="preserve">Cum Laude </w:t>
      </w:r>
      <w:r>
        <w:t xml:space="preserve">Accountancy </w:t>
      </w:r>
      <w:r>
        <w:rPr>
          <w:spacing w:val="-3"/>
        </w:rPr>
        <w:t xml:space="preserve">Department </w:t>
      </w:r>
      <w:r>
        <w:t>University of San</w:t>
      </w:r>
      <w:r>
        <w:rPr>
          <w:spacing w:val="-7"/>
        </w:rPr>
        <w:t xml:space="preserve"> </w:t>
      </w:r>
      <w:r>
        <w:t>Carlos</w:t>
      </w:r>
    </w:p>
    <w:p w:rsidR="00945B65" w:rsidRDefault="00636279">
      <w:pPr>
        <w:pStyle w:val="ListParagraph"/>
        <w:numPr>
          <w:ilvl w:val="0"/>
          <w:numId w:val="1"/>
        </w:numPr>
        <w:tabs>
          <w:tab w:val="left" w:pos="901"/>
        </w:tabs>
        <w:spacing w:line="240" w:lineRule="auto"/>
        <w:ind w:right="7048"/>
        <w:jc w:val="both"/>
      </w:pPr>
      <w:r>
        <w:rPr>
          <w:b/>
        </w:rPr>
        <w:t xml:space="preserve">Consistent Dean’s List </w:t>
      </w:r>
      <w:r>
        <w:t xml:space="preserve">Accountancy </w:t>
      </w:r>
      <w:r>
        <w:rPr>
          <w:spacing w:val="-3"/>
        </w:rPr>
        <w:t xml:space="preserve">Department </w:t>
      </w:r>
      <w:r>
        <w:t>University of San</w:t>
      </w:r>
      <w:r>
        <w:rPr>
          <w:spacing w:val="-5"/>
        </w:rPr>
        <w:t xml:space="preserve"> </w:t>
      </w:r>
      <w:r>
        <w:t>Carlos</w:t>
      </w:r>
    </w:p>
    <w:p w:rsidR="00945B65" w:rsidRDefault="00636279">
      <w:pPr>
        <w:pStyle w:val="Heading3"/>
        <w:numPr>
          <w:ilvl w:val="0"/>
          <w:numId w:val="1"/>
        </w:numPr>
        <w:tabs>
          <w:tab w:val="left" w:pos="901"/>
        </w:tabs>
        <w:jc w:val="both"/>
      </w:pPr>
      <w:r>
        <w:t>Certified</w:t>
      </w:r>
      <w:r>
        <w:rPr>
          <w:spacing w:val="-3"/>
        </w:rPr>
        <w:t xml:space="preserve"> </w:t>
      </w:r>
      <w:r>
        <w:t>Bookkeeper</w:t>
      </w:r>
    </w:p>
    <w:p w:rsidR="00945B65" w:rsidRDefault="00636279">
      <w:pPr>
        <w:pStyle w:val="BodyText"/>
        <w:spacing w:line="242" w:lineRule="auto"/>
        <w:ind w:right="7649"/>
      </w:pPr>
      <w:r>
        <w:t>Bookkeeping NCIII May 2013</w:t>
      </w:r>
    </w:p>
    <w:p w:rsidR="00945B65" w:rsidRDefault="00636279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line="240" w:lineRule="auto"/>
        <w:ind w:right="7398"/>
      </w:pPr>
      <w:r>
        <w:rPr>
          <w:b/>
        </w:rPr>
        <w:t xml:space="preserve">Class Valedictorian </w:t>
      </w:r>
      <w:proofErr w:type="spellStart"/>
      <w:r>
        <w:t>Salaman</w:t>
      </w:r>
      <w:proofErr w:type="spellEnd"/>
      <w:r>
        <w:t xml:space="preserve"> Institute Batch</w:t>
      </w:r>
      <w:r>
        <w:rPr>
          <w:spacing w:val="-2"/>
        </w:rPr>
        <w:t xml:space="preserve"> </w:t>
      </w:r>
      <w:r>
        <w:t>2011</w:t>
      </w:r>
    </w:p>
    <w:p w:rsidR="00945B65" w:rsidRDefault="00636279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line="240" w:lineRule="auto"/>
        <w:ind w:right="6051"/>
      </w:pPr>
      <w:r>
        <w:rPr>
          <w:b/>
        </w:rPr>
        <w:t xml:space="preserve">Class First Honorable Mention </w:t>
      </w:r>
      <w:proofErr w:type="spellStart"/>
      <w:r>
        <w:t>Salaman</w:t>
      </w:r>
      <w:proofErr w:type="spellEnd"/>
      <w:r>
        <w:t xml:space="preserve"> Central Elementary</w:t>
      </w:r>
      <w:r>
        <w:rPr>
          <w:spacing w:val="-14"/>
        </w:rPr>
        <w:t xml:space="preserve"> </w:t>
      </w:r>
      <w:r>
        <w:t>School Batch</w:t>
      </w:r>
      <w:r>
        <w:rPr>
          <w:spacing w:val="-2"/>
        </w:rPr>
        <w:t xml:space="preserve"> </w:t>
      </w:r>
      <w:r>
        <w:t>2006</w:t>
      </w:r>
    </w:p>
    <w:p w:rsidR="00945B65" w:rsidRDefault="00636279">
      <w:pPr>
        <w:pStyle w:val="Heading3"/>
        <w:numPr>
          <w:ilvl w:val="0"/>
          <w:numId w:val="1"/>
        </w:numPr>
        <w:tabs>
          <w:tab w:val="left" w:pos="900"/>
          <w:tab w:val="left" w:pos="901"/>
        </w:tabs>
        <w:spacing w:line="266" w:lineRule="exact"/>
      </w:pPr>
      <w:r>
        <w:t>3</w:t>
      </w:r>
      <w:r>
        <w:rPr>
          <w:vertAlign w:val="superscript"/>
        </w:rPr>
        <w:t>rd</w:t>
      </w:r>
      <w:r>
        <w:t xml:space="preserve"> place in </w:t>
      </w:r>
      <w:proofErr w:type="spellStart"/>
      <w:r>
        <w:t>Metrobank</w:t>
      </w:r>
      <w:proofErr w:type="spellEnd"/>
      <w:r>
        <w:t>-MTAP-</w:t>
      </w:r>
      <w:proofErr w:type="spellStart"/>
      <w:r>
        <w:t>DepED</w:t>
      </w:r>
      <w:proofErr w:type="spellEnd"/>
      <w:r>
        <w:t xml:space="preserve"> Math</w:t>
      </w:r>
      <w:r>
        <w:rPr>
          <w:spacing w:val="-19"/>
        </w:rPr>
        <w:t xml:space="preserve"> </w:t>
      </w:r>
      <w:r>
        <w:t>Challenge</w:t>
      </w:r>
    </w:p>
    <w:p w:rsidR="00945B65" w:rsidRDefault="00945B65">
      <w:pPr>
        <w:pStyle w:val="BodyText"/>
        <w:spacing w:before="1"/>
        <w:ind w:left="0"/>
        <w:rPr>
          <w:b/>
          <w:sz w:val="14"/>
        </w:rPr>
      </w:pPr>
      <w:r w:rsidRPr="00945B65">
        <w:pict>
          <v:shape id="_x0000_s1035" style="position:absolute;margin-left:75.3pt;margin-top:10.85pt;width:468.4pt;height:.1pt;z-index:-15723008;mso-wrap-distance-left:0;mso-wrap-distance-right:0;mso-position-horizontal-relative:page" coordorigin="1506,217" coordsize="9368,0" path="m1506,217r9367,e" filled="f" strokecolor="#bebebe">
            <v:path arrowok="t"/>
            <w10:wrap type="topAndBottom" anchorx="page"/>
          </v:shape>
        </w:pict>
      </w:r>
    </w:p>
    <w:p w:rsidR="00945B65" w:rsidRDefault="00945B65">
      <w:pPr>
        <w:pStyle w:val="BodyText"/>
        <w:spacing w:before="6"/>
        <w:ind w:left="0"/>
        <w:rPr>
          <w:b/>
          <w:sz w:val="8"/>
        </w:rPr>
      </w:pPr>
    </w:p>
    <w:p w:rsidR="00945B65" w:rsidRDefault="00636279">
      <w:pPr>
        <w:tabs>
          <w:tab w:val="left" w:pos="9620"/>
        </w:tabs>
        <w:spacing w:before="99"/>
        <w:ind w:left="238"/>
        <w:rPr>
          <w:b/>
          <w:sz w:val="36"/>
        </w:rPr>
      </w:pPr>
      <w:r>
        <w:rPr>
          <w:b/>
          <w:w w:val="70"/>
          <w:sz w:val="36"/>
          <w:shd w:val="clear" w:color="auto" w:fill="BEBEBE"/>
        </w:rPr>
        <w:t xml:space="preserve"> </w:t>
      </w:r>
      <w:r>
        <w:rPr>
          <w:b/>
          <w:spacing w:val="-51"/>
          <w:sz w:val="36"/>
          <w:shd w:val="clear" w:color="auto" w:fill="BEBEBE"/>
        </w:rPr>
        <w:t xml:space="preserve"> </w:t>
      </w:r>
      <w:r>
        <w:rPr>
          <w:b/>
          <w:w w:val="60"/>
          <w:sz w:val="36"/>
          <w:shd w:val="clear" w:color="auto" w:fill="BEBEBE"/>
        </w:rPr>
        <w:t>SEMINARS</w:t>
      </w:r>
      <w:r>
        <w:rPr>
          <w:b/>
          <w:spacing w:val="63"/>
          <w:w w:val="60"/>
          <w:sz w:val="36"/>
          <w:shd w:val="clear" w:color="auto" w:fill="BEBEBE"/>
        </w:rPr>
        <w:t xml:space="preserve"> </w:t>
      </w:r>
      <w:proofErr w:type="gramStart"/>
      <w:r>
        <w:rPr>
          <w:b/>
          <w:spacing w:val="-5"/>
          <w:w w:val="60"/>
          <w:sz w:val="36"/>
          <w:shd w:val="clear" w:color="auto" w:fill="BEBEBE"/>
        </w:rPr>
        <w:t xml:space="preserve">AND  </w:t>
      </w:r>
      <w:r>
        <w:rPr>
          <w:b/>
          <w:w w:val="60"/>
          <w:sz w:val="36"/>
          <w:shd w:val="clear" w:color="auto" w:fill="BEBEBE"/>
        </w:rPr>
        <w:t>TRAININGS</w:t>
      </w:r>
      <w:proofErr w:type="gramEnd"/>
      <w:r>
        <w:rPr>
          <w:b/>
          <w:w w:val="60"/>
          <w:sz w:val="36"/>
          <w:shd w:val="clear" w:color="auto" w:fill="BEBEBE"/>
        </w:rPr>
        <w:t xml:space="preserve"> </w:t>
      </w:r>
      <w:r>
        <w:rPr>
          <w:b/>
          <w:spacing w:val="35"/>
          <w:w w:val="60"/>
          <w:sz w:val="36"/>
          <w:shd w:val="clear" w:color="auto" w:fill="BEBEBE"/>
        </w:rPr>
        <w:t xml:space="preserve"> </w:t>
      </w:r>
      <w:r>
        <w:rPr>
          <w:b/>
          <w:w w:val="60"/>
          <w:sz w:val="36"/>
          <w:shd w:val="clear" w:color="auto" w:fill="BEBEBE"/>
        </w:rPr>
        <w:t>ATTENDED</w:t>
      </w:r>
      <w:r>
        <w:rPr>
          <w:b/>
          <w:sz w:val="36"/>
          <w:shd w:val="clear" w:color="auto" w:fill="BEBEBE"/>
        </w:rPr>
        <w:tab/>
      </w:r>
    </w:p>
    <w:p w:rsidR="00945B65" w:rsidRDefault="00945B65">
      <w:pPr>
        <w:pStyle w:val="BodyText"/>
        <w:spacing w:before="11"/>
        <w:ind w:left="0"/>
        <w:rPr>
          <w:b/>
          <w:sz w:val="10"/>
        </w:rPr>
      </w:pPr>
      <w:r w:rsidRPr="00945B65">
        <w:pict>
          <v:shape id="_x0000_s1034" style="position:absolute;margin-left:74.15pt;margin-top:8.95pt;width:468.35pt;height:.1pt;z-index:-15722496;mso-wrap-distance-left:0;mso-wrap-distance-right:0;mso-position-horizontal-relative:page" coordorigin="1483,179" coordsize="9367,0" path="m1483,179r9367,e" filled="f" strokecolor="#bebebe">
            <v:path arrowok="t"/>
            <w10:wrap type="topAndBottom" anchorx="page"/>
          </v:shape>
        </w:pict>
      </w:r>
    </w:p>
    <w:p w:rsidR="00945B65" w:rsidRDefault="00636279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line="215" w:lineRule="exact"/>
        <w:rPr>
          <w:b/>
        </w:rPr>
      </w:pPr>
      <w:r>
        <w:rPr>
          <w:b/>
        </w:rPr>
        <w:t>SEC and BOA</w:t>
      </w:r>
      <w:r>
        <w:rPr>
          <w:b/>
          <w:spacing w:val="-9"/>
        </w:rPr>
        <w:t xml:space="preserve"> </w:t>
      </w:r>
      <w:r>
        <w:rPr>
          <w:b/>
        </w:rPr>
        <w:t>updates</w:t>
      </w:r>
    </w:p>
    <w:p w:rsidR="00945B65" w:rsidRDefault="00636279">
      <w:pPr>
        <w:pStyle w:val="BodyText"/>
        <w:ind w:right="7855"/>
      </w:pPr>
      <w:r>
        <w:t>Waterfront Hotel 2018</w:t>
      </w:r>
    </w:p>
    <w:p w:rsidR="00945B65" w:rsidRDefault="00636279">
      <w:pPr>
        <w:pStyle w:val="Heading3"/>
        <w:numPr>
          <w:ilvl w:val="0"/>
          <w:numId w:val="1"/>
        </w:numPr>
        <w:tabs>
          <w:tab w:val="left" w:pos="900"/>
          <w:tab w:val="left" w:pos="901"/>
        </w:tabs>
        <w:spacing w:before="2" w:line="237" w:lineRule="auto"/>
        <w:ind w:right="957"/>
      </w:pPr>
      <w:r>
        <w:t>A Seminar on Financial Management and Taxation and a Forum with Board</w:t>
      </w:r>
      <w:r>
        <w:rPr>
          <w:spacing w:val="-25"/>
        </w:rPr>
        <w:t xml:space="preserve"> </w:t>
      </w:r>
      <w:r>
        <w:t>of Accountancy</w:t>
      </w:r>
    </w:p>
    <w:p w:rsidR="00945B65" w:rsidRDefault="00636279">
      <w:pPr>
        <w:pStyle w:val="BodyText"/>
        <w:spacing w:line="242" w:lineRule="auto"/>
        <w:ind w:right="7174"/>
      </w:pPr>
      <w:r>
        <w:t>University of San Carlos 2018</w:t>
      </w:r>
    </w:p>
    <w:p w:rsidR="00945B65" w:rsidRDefault="00636279">
      <w:pPr>
        <w:pStyle w:val="Heading3"/>
        <w:numPr>
          <w:ilvl w:val="0"/>
          <w:numId w:val="1"/>
        </w:numPr>
        <w:tabs>
          <w:tab w:val="left" w:pos="900"/>
          <w:tab w:val="left" w:pos="901"/>
        </w:tabs>
        <w:spacing w:line="262" w:lineRule="exact"/>
      </w:pPr>
      <w:r>
        <w:t>Take Charge of your Future Making You Financially</w:t>
      </w:r>
      <w:r>
        <w:rPr>
          <w:spacing w:val="-21"/>
        </w:rPr>
        <w:t xml:space="preserve"> </w:t>
      </w:r>
      <w:r>
        <w:t>Capable</w:t>
      </w:r>
    </w:p>
    <w:p w:rsidR="00945B65" w:rsidRDefault="00636279">
      <w:pPr>
        <w:pStyle w:val="BodyText"/>
        <w:spacing w:line="242" w:lineRule="auto"/>
        <w:ind w:right="7855"/>
      </w:pPr>
      <w:r>
        <w:t>Waterfront Hotel 2018</w:t>
      </w:r>
    </w:p>
    <w:p w:rsidR="00945B65" w:rsidRDefault="00636279">
      <w:pPr>
        <w:pStyle w:val="Heading3"/>
        <w:numPr>
          <w:ilvl w:val="0"/>
          <w:numId w:val="1"/>
        </w:numPr>
        <w:tabs>
          <w:tab w:val="left" w:pos="900"/>
          <w:tab w:val="left" w:pos="901"/>
        </w:tabs>
        <w:spacing w:line="262" w:lineRule="exact"/>
      </w:pPr>
      <w:r>
        <w:t xml:space="preserve">Deutsche Bank: Introduction to </w:t>
      </w:r>
      <w:r>
        <w:t>Investment</w:t>
      </w:r>
      <w:r>
        <w:rPr>
          <w:spacing w:val="-5"/>
        </w:rPr>
        <w:t xml:space="preserve"> </w:t>
      </w:r>
      <w:r>
        <w:t>Banking</w:t>
      </w:r>
    </w:p>
    <w:p w:rsidR="00945B65" w:rsidRDefault="00636279">
      <w:pPr>
        <w:pStyle w:val="BodyText"/>
        <w:ind w:right="7174"/>
      </w:pPr>
      <w:proofErr w:type="spellStart"/>
      <w:r>
        <w:t>Gansenwinkel</w:t>
      </w:r>
      <w:proofErr w:type="spellEnd"/>
      <w:r>
        <w:t xml:space="preserve"> Hall University of San Carlos 2015</w:t>
      </w:r>
    </w:p>
    <w:p w:rsidR="00945B65" w:rsidRDefault="00636279">
      <w:pPr>
        <w:pStyle w:val="Heading3"/>
        <w:numPr>
          <w:ilvl w:val="0"/>
          <w:numId w:val="1"/>
        </w:numPr>
        <w:tabs>
          <w:tab w:val="left" w:pos="900"/>
          <w:tab w:val="left" w:pos="901"/>
        </w:tabs>
        <w:spacing w:line="242" w:lineRule="auto"/>
        <w:ind w:right="916"/>
      </w:pPr>
      <w:r>
        <w:t xml:space="preserve">USC Accounting Convention: Leap &amp; Beat </w:t>
      </w:r>
      <w:proofErr w:type="gramStart"/>
      <w:r>
        <w:t>The</w:t>
      </w:r>
      <w:proofErr w:type="gramEnd"/>
      <w:r>
        <w:t xml:space="preserve"> Odds: Capturing the</w:t>
      </w:r>
      <w:r>
        <w:rPr>
          <w:spacing w:val="-35"/>
        </w:rPr>
        <w:t xml:space="preserve"> </w:t>
      </w:r>
      <w:r>
        <w:t>accounting Vision, Gearing Towards ASEAN</w:t>
      </w:r>
      <w:r>
        <w:rPr>
          <w:spacing w:val="-8"/>
        </w:rPr>
        <w:t xml:space="preserve"> </w:t>
      </w:r>
      <w:r>
        <w:t>Integration</w:t>
      </w:r>
    </w:p>
    <w:p w:rsidR="00945B65" w:rsidRDefault="00636279">
      <w:pPr>
        <w:pStyle w:val="BodyText"/>
        <w:spacing w:line="237" w:lineRule="auto"/>
        <w:ind w:right="6521"/>
      </w:pPr>
      <w:r>
        <w:t>Convention Hall- SM City Cebu 2014</w:t>
      </w:r>
    </w:p>
    <w:p w:rsidR="00945B65" w:rsidRDefault="00945B65">
      <w:pPr>
        <w:spacing w:line="237" w:lineRule="auto"/>
        <w:sectPr w:rsidR="00945B65">
          <w:pgSz w:w="12240" w:h="15840"/>
          <w:pgMar w:top="1500" w:right="580" w:bottom="280" w:left="1260" w:header="720" w:footer="720" w:gutter="0"/>
          <w:cols w:space="720"/>
        </w:sectPr>
      </w:pPr>
    </w:p>
    <w:p w:rsidR="00945B65" w:rsidRDefault="00636279">
      <w:pPr>
        <w:pStyle w:val="Heading3"/>
        <w:numPr>
          <w:ilvl w:val="0"/>
          <w:numId w:val="1"/>
        </w:numPr>
        <w:tabs>
          <w:tab w:val="left" w:pos="900"/>
          <w:tab w:val="left" w:pos="901"/>
        </w:tabs>
        <w:spacing w:before="76"/>
      </w:pPr>
      <w:proofErr w:type="spellStart"/>
      <w:r>
        <w:lastRenderedPageBreak/>
        <w:t>Banko</w:t>
      </w:r>
      <w:proofErr w:type="spellEnd"/>
      <w:r>
        <w:t xml:space="preserve"> </w:t>
      </w:r>
      <w:proofErr w:type="spellStart"/>
      <w:r>
        <w:t>Sentral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Pilipinas</w:t>
      </w:r>
      <w:proofErr w:type="spellEnd"/>
      <w:r>
        <w:t>: Symposium on</w:t>
      </w:r>
      <w:r>
        <w:rPr>
          <w:spacing w:val="-17"/>
        </w:rPr>
        <w:t xml:space="preserve"> </w:t>
      </w:r>
      <w:r>
        <w:t>Currency</w:t>
      </w:r>
    </w:p>
    <w:p w:rsidR="00945B65" w:rsidRDefault="00636279">
      <w:pPr>
        <w:pStyle w:val="BodyText"/>
        <w:spacing w:line="242" w:lineRule="auto"/>
        <w:ind w:right="7138"/>
      </w:pPr>
      <w:r>
        <w:t xml:space="preserve">University </w:t>
      </w:r>
      <w:proofErr w:type="gramStart"/>
      <w:r>
        <w:t>Of</w:t>
      </w:r>
      <w:proofErr w:type="gramEnd"/>
      <w:r>
        <w:t xml:space="preserve"> San Carlos 2012</w:t>
      </w:r>
    </w:p>
    <w:p w:rsidR="00945B65" w:rsidRDefault="00636279">
      <w:pPr>
        <w:pStyle w:val="Heading3"/>
        <w:numPr>
          <w:ilvl w:val="0"/>
          <w:numId w:val="1"/>
        </w:numPr>
        <w:tabs>
          <w:tab w:val="left" w:pos="900"/>
          <w:tab w:val="left" w:pos="901"/>
        </w:tabs>
        <w:spacing w:line="237" w:lineRule="auto"/>
        <w:ind w:right="5814"/>
      </w:pPr>
      <w:r>
        <w:t>Business and Finance</w:t>
      </w:r>
      <w:r>
        <w:rPr>
          <w:spacing w:val="-13"/>
        </w:rPr>
        <w:t xml:space="preserve"> </w:t>
      </w:r>
      <w:r>
        <w:t>Convention Activity</w:t>
      </w:r>
      <w:r>
        <w:rPr>
          <w:spacing w:val="-6"/>
        </w:rPr>
        <w:t xml:space="preserve"> </w:t>
      </w:r>
      <w:r>
        <w:t>Center</w:t>
      </w:r>
    </w:p>
    <w:p w:rsidR="00945B65" w:rsidRDefault="00636279">
      <w:pPr>
        <w:pStyle w:val="BodyText"/>
        <w:spacing w:before="2" w:after="13"/>
        <w:ind w:right="7926"/>
      </w:pPr>
      <w:r>
        <w:t>J.Y. Square Mall 2012</w:t>
      </w:r>
    </w:p>
    <w:p w:rsidR="00945B65" w:rsidRDefault="00945B65"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68.4pt;height:.75pt;mso-position-horizontal-relative:char;mso-position-vertical-relative:line" coordsize="9368,15">
            <v:line id="_x0000_s1033" style="position:absolute" from="0,8" to="9367,8" strokecolor="#bebebe"/>
            <w10:wrap type="none"/>
            <w10:anchorlock/>
          </v:group>
        </w:pict>
      </w:r>
    </w:p>
    <w:p w:rsidR="00945B65" w:rsidRDefault="00945B65">
      <w:pPr>
        <w:pStyle w:val="BodyText"/>
        <w:spacing w:before="11"/>
        <w:ind w:left="0"/>
        <w:rPr>
          <w:sz w:val="12"/>
        </w:rPr>
      </w:pPr>
      <w:r w:rsidRPr="00945B65">
        <w:pict>
          <v:shape id="_x0000_s1031" type="#_x0000_t202" style="position:absolute;margin-left:68.45pt;margin-top:9pt;width:473.45pt;height:23.35pt;z-index:-15721472;mso-wrap-distance-left:0;mso-wrap-distance-right:0;mso-position-horizontal-relative:page" fillcolor="#bebebe" stroked="f">
            <v:textbox inset="0,0,0,0">
              <w:txbxContent>
                <w:p w:rsidR="00945B65" w:rsidRDefault="00636279">
                  <w:pPr>
                    <w:spacing w:before="41" w:line="425" w:lineRule="exact"/>
                    <w:ind w:left="239"/>
                    <w:rPr>
                      <w:b/>
                      <w:sz w:val="36"/>
                    </w:rPr>
                  </w:pPr>
                  <w:r>
                    <w:rPr>
                      <w:b/>
                      <w:w w:val="70"/>
                      <w:sz w:val="36"/>
                    </w:rPr>
                    <w:t>ORGANIZATIONAL AFFILIATIONS</w:t>
                  </w:r>
                </w:p>
              </w:txbxContent>
            </v:textbox>
            <w10:wrap type="topAndBottom" anchorx="page"/>
          </v:shape>
        </w:pict>
      </w:r>
      <w:r w:rsidRPr="00945B65">
        <w:pict>
          <v:shape id="_x0000_s1030" style="position:absolute;margin-left:1in;margin-top:42pt;width:468.35pt;height:.1pt;z-index:-15720960;mso-wrap-distance-left:0;mso-wrap-distance-right:0;mso-position-horizontal-relative:page" coordorigin="1440,840" coordsize="9367,0" path="m1440,840r9367,e" filled="f" strokecolor="#bebebe">
            <v:path arrowok="t"/>
            <w10:wrap type="topAndBottom" anchorx="page"/>
          </v:shape>
        </w:pict>
      </w:r>
    </w:p>
    <w:p w:rsidR="00945B65" w:rsidRDefault="00945B65">
      <w:pPr>
        <w:pStyle w:val="BodyText"/>
        <w:spacing w:before="9"/>
        <w:ind w:left="0"/>
        <w:rPr>
          <w:sz w:val="10"/>
        </w:rPr>
      </w:pPr>
    </w:p>
    <w:p w:rsidR="00945B65" w:rsidRDefault="00636279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152"/>
      </w:pPr>
      <w:r>
        <w:t xml:space="preserve">Philippine Association </w:t>
      </w:r>
      <w:r>
        <w:rPr>
          <w:spacing w:val="-3"/>
        </w:rPr>
        <w:t xml:space="preserve">of </w:t>
      </w:r>
      <w:r>
        <w:t>Certified Tax</w:t>
      </w:r>
      <w:r>
        <w:rPr>
          <w:spacing w:val="-8"/>
        </w:rPr>
        <w:t xml:space="preserve"> </w:t>
      </w:r>
      <w:r>
        <w:t>Technician</w:t>
      </w:r>
    </w:p>
    <w:p w:rsidR="00945B65" w:rsidRDefault="00636279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line="264" w:lineRule="exact"/>
      </w:pPr>
      <w:r>
        <w:t>Philippine Institute of Certified Public</w:t>
      </w:r>
      <w:r>
        <w:rPr>
          <w:spacing w:val="-15"/>
        </w:rPr>
        <w:t xml:space="preserve"> </w:t>
      </w:r>
      <w:r>
        <w:t>Accountant</w:t>
      </w:r>
    </w:p>
    <w:p w:rsidR="00945B65" w:rsidRDefault="00636279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</w:pPr>
      <w:r>
        <w:t>National Federation- Junior Philippine Institute of</w:t>
      </w:r>
      <w:r>
        <w:rPr>
          <w:spacing w:val="-9"/>
        </w:rPr>
        <w:t xml:space="preserve"> </w:t>
      </w:r>
      <w:r>
        <w:t>Accountants</w:t>
      </w:r>
    </w:p>
    <w:p w:rsidR="00945B65" w:rsidRDefault="00636279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3"/>
      </w:pPr>
      <w:r>
        <w:t>JFINEX-</w:t>
      </w:r>
      <w:r>
        <w:rPr>
          <w:spacing w:val="-2"/>
        </w:rPr>
        <w:t xml:space="preserve"> </w:t>
      </w:r>
      <w:r>
        <w:t>Member</w:t>
      </w:r>
    </w:p>
    <w:p w:rsidR="00945B65" w:rsidRDefault="00636279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line="264" w:lineRule="exact"/>
      </w:pPr>
      <w:r>
        <w:t>Dance Talent Circle</w:t>
      </w:r>
      <w:r>
        <w:rPr>
          <w:spacing w:val="-9"/>
        </w:rPr>
        <w:t xml:space="preserve"> </w:t>
      </w:r>
      <w:r>
        <w:t>-Member</w:t>
      </w:r>
    </w:p>
    <w:p w:rsidR="00945B65" w:rsidRDefault="00636279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line="266" w:lineRule="exact"/>
      </w:pPr>
      <w:r>
        <w:t>Assistant Editor-in-chief –Pioneer School</w:t>
      </w:r>
      <w:r>
        <w:rPr>
          <w:spacing w:val="-10"/>
        </w:rPr>
        <w:t xml:space="preserve"> </w:t>
      </w:r>
      <w:r>
        <w:t>Paper</w:t>
      </w:r>
    </w:p>
    <w:p w:rsidR="00945B65" w:rsidRDefault="00945B65">
      <w:pPr>
        <w:pStyle w:val="BodyText"/>
        <w:spacing w:before="2"/>
        <w:ind w:left="0"/>
        <w:rPr>
          <w:sz w:val="9"/>
        </w:rPr>
      </w:pPr>
      <w:r w:rsidRPr="00945B65">
        <w:pict>
          <v:shape id="_x0000_s1029" style="position:absolute;margin-left:69.6pt;margin-top:7.9pt;width:468.4pt;height:.1pt;z-index:-15720448;mso-wrap-distance-left:0;mso-wrap-distance-right:0;mso-position-horizontal-relative:page" coordorigin="1392,158" coordsize="9368,0" path="m1392,158r9367,e" filled="f" strokecolor="#bebebe">
            <v:path arrowok="t"/>
            <w10:wrap type="topAndBottom" anchorx="page"/>
          </v:shape>
        </w:pict>
      </w:r>
    </w:p>
    <w:p w:rsidR="00945B65" w:rsidRDefault="00945B65">
      <w:pPr>
        <w:pStyle w:val="BodyText"/>
        <w:spacing w:before="9"/>
        <w:ind w:left="0"/>
        <w:rPr>
          <w:sz w:val="10"/>
        </w:rPr>
      </w:pPr>
    </w:p>
    <w:p w:rsidR="00945B65" w:rsidRDefault="00636279">
      <w:pPr>
        <w:tabs>
          <w:tab w:val="left" w:pos="9506"/>
        </w:tabs>
        <w:spacing w:before="101"/>
        <w:ind w:left="124"/>
        <w:rPr>
          <w:b/>
          <w:sz w:val="32"/>
        </w:rPr>
      </w:pPr>
      <w:r>
        <w:rPr>
          <w:b/>
          <w:w w:val="70"/>
          <w:sz w:val="32"/>
          <w:shd w:val="clear" w:color="auto" w:fill="BEBEBE"/>
        </w:rPr>
        <w:t xml:space="preserve"> </w:t>
      </w:r>
      <w:r>
        <w:rPr>
          <w:b/>
          <w:sz w:val="32"/>
          <w:shd w:val="clear" w:color="auto" w:fill="BEBEBE"/>
        </w:rPr>
        <w:t xml:space="preserve"> </w:t>
      </w:r>
      <w:r>
        <w:rPr>
          <w:b/>
          <w:spacing w:val="-45"/>
          <w:sz w:val="32"/>
          <w:shd w:val="clear" w:color="auto" w:fill="BEBEBE"/>
        </w:rPr>
        <w:t xml:space="preserve"> </w:t>
      </w:r>
      <w:r>
        <w:rPr>
          <w:b/>
          <w:w w:val="60"/>
          <w:sz w:val="32"/>
          <w:shd w:val="clear" w:color="auto" w:fill="BEBEBE"/>
        </w:rPr>
        <w:t xml:space="preserve">WORK  </w:t>
      </w:r>
      <w:r>
        <w:rPr>
          <w:b/>
          <w:spacing w:val="10"/>
          <w:w w:val="60"/>
          <w:sz w:val="32"/>
          <w:shd w:val="clear" w:color="auto" w:fill="BEBEBE"/>
        </w:rPr>
        <w:t xml:space="preserve"> </w:t>
      </w:r>
      <w:r>
        <w:rPr>
          <w:b/>
          <w:w w:val="60"/>
          <w:sz w:val="32"/>
          <w:shd w:val="clear" w:color="auto" w:fill="BEBEBE"/>
        </w:rPr>
        <w:t>EXPERIENCES</w:t>
      </w:r>
      <w:r>
        <w:rPr>
          <w:b/>
          <w:sz w:val="32"/>
          <w:shd w:val="clear" w:color="auto" w:fill="BEBEBE"/>
        </w:rPr>
        <w:tab/>
      </w:r>
    </w:p>
    <w:p w:rsidR="00945B65" w:rsidRDefault="00945B65">
      <w:pPr>
        <w:pStyle w:val="BodyText"/>
        <w:spacing w:before="6"/>
        <w:ind w:left="0"/>
        <w:rPr>
          <w:b/>
          <w:sz w:val="12"/>
        </w:rPr>
      </w:pPr>
      <w:r w:rsidRPr="00945B65">
        <w:pict>
          <v:shape id="_x0000_s1028" style="position:absolute;margin-left:68.45pt;margin-top:9.9pt;width:468.35pt;height:.1pt;z-index:-15719936;mso-wrap-distance-left:0;mso-wrap-distance-right:0;mso-position-horizontal-relative:page" coordorigin="1369,198" coordsize="9367,0" path="m1369,198r9367,e" filled="f" strokecolor="#bebebe">
            <v:path arrowok="t"/>
            <w10:wrap type="topAndBottom" anchorx="page"/>
          </v:shape>
        </w:pict>
      </w:r>
    </w:p>
    <w:p w:rsidR="00945B65" w:rsidRDefault="00636279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69"/>
        <w:rPr>
          <w:b/>
        </w:rPr>
      </w:pPr>
      <w:r>
        <w:rPr>
          <w:b/>
        </w:rPr>
        <w:t>Accounting</w:t>
      </w:r>
      <w:r>
        <w:rPr>
          <w:b/>
          <w:spacing w:val="-6"/>
        </w:rPr>
        <w:t xml:space="preserve"> </w:t>
      </w:r>
      <w:r>
        <w:rPr>
          <w:b/>
        </w:rPr>
        <w:t>Associate</w:t>
      </w:r>
    </w:p>
    <w:p w:rsidR="00945B65" w:rsidRDefault="00636279">
      <w:pPr>
        <w:pStyle w:val="BodyText"/>
        <w:spacing w:line="264" w:lineRule="exact"/>
        <w:ind w:left="2341"/>
      </w:pPr>
      <w:r>
        <w:t>June 2018 – August 2019</w:t>
      </w:r>
    </w:p>
    <w:p w:rsidR="00945B65" w:rsidRDefault="00945B65">
      <w:pPr>
        <w:pStyle w:val="BodyText"/>
        <w:spacing w:before="1"/>
        <w:ind w:left="0"/>
      </w:pPr>
    </w:p>
    <w:p w:rsidR="00945B65" w:rsidRDefault="00636279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b/>
        </w:rPr>
      </w:pPr>
      <w:r>
        <w:rPr>
          <w:b/>
        </w:rPr>
        <w:t>Financial</w:t>
      </w:r>
      <w:r>
        <w:rPr>
          <w:b/>
          <w:spacing w:val="-7"/>
        </w:rPr>
        <w:t xml:space="preserve"> </w:t>
      </w:r>
      <w:r>
        <w:rPr>
          <w:b/>
        </w:rPr>
        <w:t>Advisor</w:t>
      </w:r>
    </w:p>
    <w:p w:rsidR="00945B65" w:rsidRDefault="00636279">
      <w:pPr>
        <w:pStyle w:val="BodyText"/>
        <w:spacing w:line="264" w:lineRule="exact"/>
        <w:ind w:left="2341"/>
      </w:pPr>
      <w:r>
        <w:t>April 2018 – August 2019</w:t>
      </w:r>
    </w:p>
    <w:p w:rsidR="00945B65" w:rsidRDefault="00945B65">
      <w:pPr>
        <w:pStyle w:val="BodyText"/>
        <w:spacing w:before="2"/>
        <w:ind w:left="0"/>
      </w:pPr>
    </w:p>
    <w:p w:rsidR="00945B65" w:rsidRDefault="00636279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b/>
        </w:rPr>
      </w:pPr>
      <w:r>
        <w:rPr>
          <w:b/>
        </w:rPr>
        <w:t>Accounting</w:t>
      </w:r>
      <w:r>
        <w:rPr>
          <w:b/>
          <w:spacing w:val="-14"/>
        </w:rPr>
        <w:t xml:space="preserve"> </w:t>
      </w:r>
      <w:r>
        <w:rPr>
          <w:b/>
        </w:rPr>
        <w:t>Analyst</w:t>
      </w:r>
    </w:p>
    <w:p w:rsidR="00945B65" w:rsidRDefault="00636279">
      <w:pPr>
        <w:pStyle w:val="BodyText"/>
        <w:spacing w:line="264" w:lineRule="exact"/>
        <w:ind w:left="2341"/>
      </w:pPr>
      <w:r>
        <w:t>March 2017- June 2018</w:t>
      </w:r>
    </w:p>
    <w:p w:rsidR="00945B65" w:rsidRDefault="00945B65">
      <w:pPr>
        <w:pStyle w:val="BodyText"/>
        <w:spacing w:before="2"/>
        <w:ind w:left="0"/>
      </w:pPr>
    </w:p>
    <w:p w:rsidR="00945B65" w:rsidRDefault="00636279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b/>
        </w:rPr>
      </w:pPr>
      <w:r>
        <w:rPr>
          <w:b/>
        </w:rPr>
        <w:t>Accounting</w:t>
      </w:r>
      <w:r>
        <w:rPr>
          <w:b/>
          <w:spacing w:val="-4"/>
        </w:rPr>
        <w:t xml:space="preserve"> </w:t>
      </w:r>
      <w:r>
        <w:rPr>
          <w:b/>
        </w:rPr>
        <w:t>Intern</w:t>
      </w:r>
    </w:p>
    <w:p w:rsidR="00945B65" w:rsidRDefault="00636279">
      <w:pPr>
        <w:pStyle w:val="BodyText"/>
        <w:spacing w:line="264" w:lineRule="exact"/>
        <w:ind w:left="2341"/>
      </w:pPr>
      <w:r>
        <w:t>March 2014 - May 2014</w:t>
      </w:r>
    </w:p>
    <w:p w:rsidR="00945B65" w:rsidRDefault="00945B65">
      <w:pPr>
        <w:pStyle w:val="BodyText"/>
        <w:spacing w:before="2"/>
        <w:ind w:left="0"/>
      </w:pPr>
    </w:p>
    <w:p w:rsidR="00945B65" w:rsidRDefault="00636279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line="263" w:lineRule="exact"/>
        <w:rPr>
          <w:b/>
        </w:rPr>
      </w:pPr>
      <w:r>
        <w:rPr>
          <w:b/>
        </w:rPr>
        <w:t>Audit Assistant</w:t>
      </w:r>
      <w:r>
        <w:rPr>
          <w:b/>
          <w:spacing w:val="-13"/>
        </w:rPr>
        <w:t xml:space="preserve"> </w:t>
      </w:r>
      <w:r>
        <w:rPr>
          <w:b/>
        </w:rPr>
        <w:t>Intern</w:t>
      </w:r>
    </w:p>
    <w:p w:rsidR="00945B65" w:rsidRDefault="00636279">
      <w:pPr>
        <w:pStyle w:val="BodyText"/>
        <w:spacing w:line="262" w:lineRule="exact"/>
        <w:ind w:left="2341"/>
      </w:pPr>
      <w:r>
        <w:t>October 2013 - February 2014</w:t>
      </w:r>
    </w:p>
    <w:p w:rsidR="00945B65" w:rsidRDefault="00945B65">
      <w:pPr>
        <w:pStyle w:val="BodyText"/>
        <w:spacing w:before="5"/>
        <w:ind w:left="0"/>
        <w:rPr>
          <w:sz w:val="14"/>
        </w:rPr>
      </w:pPr>
      <w:r w:rsidRPr="00945B65">
        <w:pict>
          <v:shape id="_x0000_s1027" style="position:absolute;margin-left:73.15pt;margin-top:11.05pt;width:468.4pt;height:.1pt;z-index:-15719424;mso-wrap-distance-left:0;mso-wrap-distance-right:0;mso-position-horizontal-relative:page" coordorigin="1463,221" coordsize="9368,0" path="m1463,221r9367,e" filled="f" strokecolor="#bebebe">
            <v:path arrowok="t"/>
            <w10:wrap type="topAndBottom" anchorx="page"/>
          </v:shape>
        </w:pict>
      </w:r>
    </w:p>
    <w:p w:rsidR="00945B65" w:rsidRDefault="00945B65">
      <w:pPr>
        <w:pStyle w:val="BodyText"/>
        <w:spacing w:before="10"/>
        <w:ind w:left="0"/>
        <w:rPr>
          <w:sz w:val="12"/>
        </w:rPr>
      </w:pPr>
    </w:p>
    <w:p w:rsidR="00945B65" w:rsidRDefault="00636279">
      <w:pPr>
        <w:pStyle w:val="Heading2"/>
        <w:tabs>
          <w:tab w:val="left" w:pos="9577"/>
        </w:tabs>
        <w:ind w:left="195"/>
      </w:pPr>
      <w:r>
        <w:rPr>
          <w:w w:val="70"/>
          <w:shd w:val="clear" w:color="auto" w:fill="BEBEBE"/>
        </w:rPr>
        <w:t xml:space="preserve"> </w:t>
      </w:r>
      <w:r>
        <w:rPr>
          <w:spacing w:val="-17"/>
          <w:shd w:val="clear" w:color="auto" w:fill="BEBEBE"/>
        </w:rPr>
        <w:t xml:space="preserve"> </w:t>
      </w:r>
      <w:r>
        <w:rPr>
          <w:w w:val="60"/>
          <w:shd w:val="clear" w:color="auto" w:fill="BEBEBE"/>
        </w:rPr>
        <w:t xml:space="preserve">VOLUNTEER  </w:t>
      </w:r>
      <w:r>
        <w:rPr>
          <w:spacing w:val="30"/>
          <w:w w:val="60"/>
          <w:shd w:val="clear" w:color="auto" w:fill="BEBEBE"/>
        </w:rPr>
        <w:t xml:space="preserve"> </w:t>
      </w:r>
      <w:r>
        <w:rPr>
          <w:w w:val="60"/>
          <w:shd w:val="clear" w:color="auto" w:fill="BEBEBE"/>
        </w:rPr>
        <w:t>EXPERIENCE</w:t>
      </w:r>
      <w:r>
        <w:rPr>
          <w:shd w:val="clear" w:color="auto" w:fill="BEBEBE"/>
        </w:rPr>
        <w:tab/>
      </w:r>
    </w:p>
    <w:p w:rsidR="00945B65" w:rsidRDefault="00945B65">
      <w:pPr>
        <w:pStyle w:val="BodyText"/>
        <w:spacing w:before="6"/>
        <w:ind w:left="0"/>
        <w:rPr>
          <w:b/>
          <w:sz w:val="10"/>
        </w:rPr>
      </w:pPr>
      <w:r w:rsidRPr="00945B65">
        <w:pict>
          <v:shape id="_x0000_s1026" style="position:absolute;margin-left:1in;margin-top:8.7pt;width:468.35pt;height:.1pt;z-index:-15718912;mso-wrap-distance-left:0;mso-wrap-distance-right:0;mso-position-horizontal-relative:page" coordorigin="1440,174" coordsize="9367,0" path="m1440,174r9367,e" filled="f" strokecolor="#bebebe">
            <v:path arrowok="t"/>
            <w10:wrap type="topAndBottom" anchorx="page"/>
          </v:shape>
        </w:pict>
      </w:r>
    </w:p>
    <w:p w:rsidR="00945B65" w:rsidRDefault="00636279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108" w:line="240" w:lineRule="auto"/>
      </w:pPr>
      <w:r>
        <w:t>Proctor/Room Watcher for Professional Regulation Commission</w:t>
      </w:r>
      <w:r>
        <w:rPr>
          <w:spacing w:val="-5"/>
        </w:rPr>
        <w:t xml:space="preserve"> </w:t>
      </w:r>
      <w:r>
        <w:t>Examination</w:t>
      </w:r>
    </w:p>
    <w:p w:rsidR="00945B65" w:rsidRDefault="00636279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36" w:line="240" w:lineRule="auto"/>
      </w:pPr>
      <w:r>
        <w:t>Assisted in the 69</w:t>
      </w:r>
      <w:r>
        <w:rPr>
          <w:vertAlign w:val="superscript"/>
        </w:rPr>
        <w:t>th</w:t>
      </w:r>
      <w:r>
        <w:t xml:space="preserve"> PICPA annual National</w:t>
      </w:r>
      <w:r>
        <w:rPr>
          <w:spacing w:val="-12"/>
        </w:rPr>
        <w:t xml:space="preserve"> </w:t>
      </w:r>
      <w:r>
        <w:t>Convention</w:t>
      </w:r>
    </w:p>
    <w:sectPr w:rsidR="00945B65" w:rsidSect="00945B65">
      <w:pgSz w:w="12240" w:h="15840"/>
      <w:pgMar w:top="1360" w:right="58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203B"/>
    <w:multiLevelType w:val="hybridMultilevel"/>
    <w:tmpl w:val="80F253C4"/>
    <w:lvl w:ilvl="0" w:tplc="F2146F74">
      <w:numFmt w:val="bullet"/>
      <w:lvlText w:val=""/>
      <w:lvlJc w:val="left"/>
      <w:pPr>
        <w:ind w:left="901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2780C5AC">
      <w:numFmt w:val="bullet"/>
      <w:lvlText w:val="•"/>
      <w:lvlJc w:val="left"/>
      <w:pPr>
        <w:ind w:left="1850" w:hanging="361"/>
      </w:pPr>
      <w:rPr>
        <w:rFonts w:hint="default"/>
        <w:lang w:val="en-US" w:eastAsia="en-US" w:bidi="en-US"/>
      </w:rPr>
    </w:lvl>
    <w:lvl w:ilvl="2" w:tplc="F0E421F2"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en-US"/>
      </w:rPr>
    </w:lvl>
    <w:lvl w:ilvl="3" w:tplc="9B64BA8A">
      <w:numFmt w:val="bullet"/>
      <w:lvlText w:val="•"/>
      <w:lvlJc w:val="left"/>
      <w:pPr>
        <w:ind w:left="3750" w:hanging="361"/>
      </w:pPr>
      <w:rPr>
        <w:rFonts w:hint="default"/>
        <w:lang w:val="en-US" w:eastAsia="en-US" w:bidi="en-US"/>
      </w:rPr>
    </w:lvl>
    <w:lvl w:ilvl="4" w:tplc="CA26AF80">
      <w:numFmt w:val="bullet"/>
      <w:lvlText w:val="•"/>
      <w:lvlJc w:val="left"/>
      <w:pPr>
        <w:ind w:left="4700" w:hanging="361"/>
      </w:pPr>
      <w:rPr>
        <w:rFonts w:hint="default"/>
        <w:lang w:val="en-US" w:eastAsia="en-US" w:bidi="en-US"/>
      </w:rPr>
    </w:lvl>
    <w:lvl w:ilvl="5" w:tplc="50B83066">
      <w:numFmt w:val="bullet"/>
      <w:lvlText w:val="•"/>
      <w:lvlJc w:val="left"/>
      <w:pPr>
        <w:ind w:left="5650" w:hanging="361"/>
      </w:pPr>
      <w:rPr>
        <w:rFonts w:hint="default"/>
        <w:lang w:val="en-US" w:eastAsia="en-US" w:bidi="en-US"/>
      </w:rPr>
    </w:lvl>
    <w:lvl w:ilvl="6" w:tplc="26283906">
      <w:numFmt w:val="bullet"/>
      <w:lvlText w:val="•"/>
      <w:lvlJc w:val="left"/>
      <w:pPr>
        <w:ind w:left="6600" w:hanging="361"/>
      </w:pPr>
      <w:rPr>
        <w:rFonts w:hint="default"/>
        <w:lang w:val="en-US" w:eastAsia="en-US" w:bidi="en-US"/>
      </w:rPr>
    </w:lvl>
    <w:lvl w:ilvl="7" w:tplc="01CAD9CE">
      <w:numFmt w:val="bullet"/>
      <w:lvlText w:val="•"/>
      <w:lvlJc w:val="left"/>
      <w:pPr>
        <w:ind w:left="7550" w:hanging="361"/>
      </w:pPr>
      <w:rPr>
        <w:rFonts w:hint="default"/>
        <w:lang w:val="en-US" w:eastAsia="en-US" w:bidi="en-US"/>
      </w:rPr>
    </w:lvl>
    <w:lvl w:ilvl="8" w:tplc="2D4E8E62">
      <w:numFmt w:val="bullet"/>
      <w:lvlText w:val="•"/>
      <w:lvlJc w:val="left"/>
      <w:pPr>
        <w:ind w:left="8500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45B65"/>
    <w:rsid w:val="00507334"/>
    <w:rsid w:val="00636279"/>
    <w:rsid w:val="0094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5B65"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rsid w:val="00945B65"/>
    <w:pPr>
      <w:spacing w:before="99"/>
      <w:ind w:left="88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945B65"/>
    <w:pPr>
      <w:spacing w:before="100"/>
      <w:ind w:left="124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945B65"/>
    <w:pPr>
      <w:spacing w:line="265" w:lineRule="exact"/>
      <w:ind w:left="901" w:hanging="36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45B65"/>
    <w:pPr>
      <w:ind w:left="901"/>
    </w:pPr>
  </w:style>
  <w:style w:type="paragraph" w:styleId="ListParagraph">
    <w:name w:val="List Paragraph"/>
    <w:basedOn w:val="Normal"/>
    <w:uiPriority w:val="1"/>
    <w:qFormat/>
    <w:rsid w:val="00945B65"/>
    <w:pPr>
      <w:spacing w:line="265" w:lineRule="exact"/>
      <w:ind w:left="901" w:hanging="361"/>
    </w:pPr>
  </w:style>
  <w:style w:type="paragraph" w:customStyle="1" w:styleId="TableParagraph">
    <w:name w:val="Table Paragraph"/>
    <w:basedOn w:val="Normal"/>
    <w:uiPriority w:val="1"/>
    <w:qFormat/>
    <w:rsid w:val="00945B65"/>
  </w:style>
  <w:style w:type="character" w:styleId="Hyperlink">
    <w:name w:val="Hyperlink"/>
    <w:basedOn w:val="DefaultParagraphFont"/>
    <w:uiPriority w:val="99"/>
    <w:unhideWhenUsed/>
    <w:rsid w:val="005073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izel-39435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zelhenry1894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G. Dela Rosa</dc:creator>
  <cp:lastModifiedBy>348370422</cp:lastModifiedBy>
  <cp:revision>2</cp:revision>
  <dcterms:created xsi:type="dcterms:W3CDTF">2019-09-30T12:53:00Z</dcterms:created>
  <dcterms:modified xsi:type="dcterms:W3CDTF">2019-09-30T12:53:00Z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2019-09-30T00:00:00Z</vt:filetime>
  </property>
</Properties>
</file>