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4F" w:rsidRPr="00923012" w:rsidRDefault="00F55EB6" w:rsidP="007A3C4F">
      <w:pPr>
        <w:pStyle w:val="BodyText2"/>
        <w:ind w:right="-450"/>
        <w:jc w:val="center"/>
        <w:rPr>
          <w:rFonts w:ascii="Times New Roman" w:hAnsi="Times New Roman"/>
          <w:b/>
          <w:sz w:val="36"/>
          <w:szCs w:val="36"/>
          <w:lang w:val="fr-FR"/>
        </w:rPr>
      </w:pPr>
      <w:r>
        <w:rPr>
          <w:rFonts w:ascii="Times New Roman" w:hAnsi="Times New Roman"/>
          <w:b/>
          <w:sz w:val="36"/>
          <w:szCs w:val="36"/>
          <w:lang w:val="fr-FR"/>
        </w:rPr>
        <w:t>P</w:t>
      </w:r>
      <w:r w:rsidR="007C36D4" w:rsidRPr="00923012">
        <w:rPr>
          <w:rFonts w:ascii="Times New Roman" w:hAnsi="Times New Roman"/>
          <w:b/>
          <w:sz w:val="36"/>
          <w:szCs w:val="36"/>
          <w:lang w:val="fr-FR"/>
        </w:rPr>
        <w:t>inal</w:t>
      </w:r>
    </w:p>
    <w:p w:rsidR="00923012" w:rsidRPr="00923012" w:rsidRDefault="00923012" w:rsidP="00970925">
      <w:pPr>
        <w:pStyle w:val="BodyText2"/>
        <w:tabs>
          <w:tab w:val="center" w:pos="4905"/>
        </w:tabs>
        <w:ind w:right="-450"/>
        <w:rPr>
          <w:rFonts w:ascii="Times New Roman" w:hAnsi="Times New Roman"/>
          <w:sz w:val="24"/>
          <w:szCs w:val="24"/>
          <w:lang w:val="fr-FR"/>
        </w:rPr>
      </w:pPr>
    </w:p>
    <w:p w:rsidR="007A3C4F" w:rsidRDefault="00D17D3F" w:rsidP="00D17D3F">
      <w:pPr>
        <w:pStyle w:val="BodyText2"/>
        <w:ind w:right="-450"/>
        <w:rPr>
          <w:rFonts w:ascii="Times New Roman" w:hAnsi="Times New Roman"/>
          <w:szCs w:val="22"/>
          <w:lang w:val="fr-FR"/>
        </w:rPr>
      </w:pPr>
      <w:r>
        <w:rPr>
          <w:rFonts w:ascii="Times New Roman" w:hAnsi="Times New Roman"/>
          <w:b/>
          <w:szCs w:val="22"/>
          <w:lang w:val="fr-FR"/>
        </w:rPr>
        <w:t>E</w:t>
      </w:r>
      <w:r w:rsidRPr="00114778">
        <w:rPr>
          <w:rFonts w:ascii="Times New Roman" w:hAnsi="Times New Roman"/>
          <w:b/>
          <w:szCs w:val="22"/>
          <w:lang w:val="fr-FR"/>
        </w:rPr>
        <w:t xml:space="preserve"> </w:t>
      </w:r>
      <w:r w:rsidR="007A3C4F" w:rsidRPr="00114778">
        <w:rPr>
          <w:rFonts w:ascii="Times New Roman" w:hAnsi="Times New Roman"/>
          <w:b/>
          <w:szCs w:val="22"/>
          <w:lang w:val="fr-FR"/>
        </w:rPr>
        <w:t>-Mail</w:t>
      </w:r>
      <w:r w:rsidR="00956099">
        <w:rPr>
          <w:rFonts w:ascii="Times New Roman" w:hAnsi="Times New Roman"/>
          <w:b/>
          <w:szCs w:val="22"/>
          <w:lang w:val="fr-FR"/>
        </w:rPr>
        <w:t xml:space="preserve"> </w:t>
      </w:r>
      <w:r w:rsidR="007A3C4F" w:rsidRPr="00114778">
        <w:rPr>
          <w:rFonts w:ascii="Times New Roman" w:hAnsi="Times New Roman"/>
          <w:b/>
          <w:szCs w:val="22"/>
          <w:lang w:val="fr-FR"/>
        </w:rPr>
        <w:t>:</w:t>
      </w:r>
      <w:r w:rsidR="00956099">
        <w:rPr>
          <w:rFonts w:ascii="Times New Roman" w:hAnsi="Times New Roman"/>
          <w:b/>
          <w:szCs w:val="22"/>
          <w:lang w:val="fr-FR"/>
        </w:rPr>
        <w:t xml:space="preserve"> </w:t>
      </w:r>
      <w:hyperlink r:id="rId8" w:history="1">
        <w:r w:rsidR="00E528C3" w:rsidRPr="0037134C">
          <w:rPr>
            <w:rStyle w:val="Hyperlink"/>
            <w:rFonts w:ascii="Times New Roman" w:hAnsi="Times New Roman"/>
            <w:szCs w:val="22"/>
            <w:lang w:val="fr-FR"/>
          </w:rPr>
          <w:t>pinal-397821@gulfjobseeker.com</w:t>
        </w:r>
      </w:hyperlink>
      <w:r w:rsidR="00E528C3">
        <w:rPr>
          <w:rFonts w:ascii="Times New Roman" w:hAnsi="Times New Roman"/>
          <w:szCs w:val="22"/>
          <w:lang w:val="fr-FR"/>
        </w:rPr>
        <w:t xml:space="preserve"> </w:t>
      </w:r>
    </w:p>
    <w:p w:rsidR="00956099" w:rsidRPr="00114778" w:rsidRDefault="00956099" w:rsidP="00D17D3F">
      <w:pPr>
        <w:pStyle w:val="BodyText2"/>
        <w:ind w:right="-450"/>
        <w:rPr>
          <w:rFonts w:ascii="Times New Roman" w:hAnsi="Times New Roman"/>
          <w:szCs w:val="22"/>
          <w:lang w:val="fr-FR"/>
        </w:rPr>
      </w:pPr>
    </w:p>
    <w:p w:rsidR="00C60FDE" w:rsidRDefault="00653BBE" w:rsidP="00436470">
      <w:pPr>
        <w:pStyle w:val="BodyText2"/>
        <w:ind w:left="8990" w:right="-450" w:hanging="180"/>
        <w:jc w:val="both"/>
        <w:rPr>
          <w:rFonts w:ascii="Arial" w:hAnsi="Arial" w:cs="Arial"/>
          <w:szCs w:val="22"/>
          <w:lang w:val="it-IT"/>
        </w:rPr>
      </w:pPr>
      <w:r w:rsidRPr="00653BBE">
        <w:rPr>
          <w:rFonts w:ascii="Arial" w:hAnsi="Arial" w:cs="Arial"/>
          <w:b/>
          <w:noProof/>
          <w:spacing w:val="-30"/>
          <w:szCs w:val="22"/>
        </w:rPr>
        <w:pict>
          <v:line id="_x0000_s1026" style="position:absolute;left:0;text-align:left;z-index:251657728" from="-2.4pt,4pt" to="506.7pt,4pt" strokeweight="6pt">
            <v:stroke linestyle="thickBetweenThin"/>
          </v:line>
        </w:pict>
      </w:r>
      <w:r w:rsidR="00020BD9" w:rsidRPr="00114778">
        <w:rPr>
          <w:rFonts w:ascii="Arial" w:hAnsi="Arial" w:cs="Arial"/>
          <w:szCs w:val="22"/>
          <w:lang w:val="it-IT"/>
        </w:rPr>
        <w:t xml:space="preserve">                </w:t>
      </w:r>
      <w:r w:rsidR="00014073" w:rsidRPr="00114778">
        <w:rPr>
          <w:rFonts w:ascii="Arial" w:hAnsi="Arial" w:cs="Arial"/>
          <w:szCs w:val="22"/>
          <w:lang w:val="it-IT"/>
        </w:rPr>
        <w:t xml:space="preserve">         </w:t>
      </w:r>
    </w:p>
    <w:p w:rsidR="00956099" w:rsidRDefault="00956099" w:rsidP="00436470">
      <w:pPr>
        <w:pStyle w:val="BodyText2"/>
        <w:ind w:left="8990" w:right="-450" w:hanging="180"/>
        <w:jc w:val="both"/>
        <w:rPr>
          <w:rFonts w:ascii="Arial" w:hAnsi="Arial" w:cs="Arial"/>
          <w:szCs w:val="22"/>
          <w:lang w:val="it-IT"/>
        </w:rPr>
      </w:pPr>
    </w:p>
    <w:p w:rsidR="00C60FDE" w:rsidRPr="008647C9" w:rsidRDefault="00C60FDE" w:rsidP="00C60FDE">
      <w:pPr>
        <w:shd w:val="pct15" w:color="000000" w:fill="FFFFFF"/>
        <w:tabs>
          <w:tab w:val="right" w:pos="6201"/>
        </w:tabs>
        <w:ind w:right="-360"/>
        <w:jc w:val="both"/>
        <w:rPr>
          <w:rFonts w:ascii="Arial" w:hAnsi="Arial" w:cs="Arial"/>
          <w:b/>
          <w:caps/>
          <w:color w:val="000000"/>
        </w:rPr>
      </w:pPr>
      <w:r w:rsidRPr="008647C9">
        <w:rPr>
          <w:rFonts w:ascii="Arial" w:hAnsi="Arial" w:cs="Arial"/>
          <w:b/>
          <w:caps/>
          <w:color w:val="000000"/>
        </w:rPr>
        <w:t>OBJECTIVE</w:t>
      </w:r>
    </w:p>
    <w:p w:rsidR="00C60FDE" w:rsidRPr="00956099" w:rsidRDefault="00C60FDE" w:rsidP="00C60FDE">
      <w:pPr>
        <w:pStyle w:val="NormalWeb"/>
        <w:spacing w:before="0" w:beforeAutospacing="0" w:after="0" w:afterAutospacing="0" w:line="240" w:lineRule="atLeast"/>
      </w:pPr>
    </w:p>
    <w:p w:rsidR="00956099" w:rsidRPr="00956099" w:rsidRDefault="00956099" w:rsidP="00C60FDE">
      <w:pPr>
        <w:pStyle w:val="BodyText2"/>
        <w:ind w:right="-450"/>
        <w:rPr>
          <w:rFonts w:ascii="Times New Roman" w:hAnsi="Times New Roman"/>
          <w:szCs w:val="22"/>
          <w:lang w:val="it-IT"/>
        </w:rPr>
      </w:pPr>
      <w:r w:rsidRPr="00956099">
        <w:rPr>
          <w:rFonts w:ascii="Times New Roman" w:hAnsi="Times New Roman"/>
          <w:color w:val="333333"/>
          <w:sz w:val="24"/>
          <w:szCs w:val="24"/>
          <w:shd w:val="clear" w:color="auto" w:fill="FFFFFF"/>
        </w:rPr>
        <w:t xml:space="preserve">Continuous progress on both professional and personal fronts through all round skills with emphasis on assigned targets. Hard work and team spirit thereby anticipating and meeting the challenging arising in the contemporary competitive business environment integrity and given to sustained hard work. And if provide with an opportunity I shall try my level best in satisfying </w:t>
      </w:r>
      <w:r w:rsidR="00AF6CAA">
        <w:rPr>
          <w:rFonts w:ascii="Times New Roman" w:hAnsi="Times New Roman"/>
          <w:color w:val="333333"/>
          <w:sz w:val="24"/>
          <w:szCs w:val="24"/>
          <w:shd w:val="clear" w:color="auto" w:fill="FFFFFF"/>
        </w:rPr>
        <w:t>customer and</w:t>
      </w:r>
      <w:r w:rsidRPr="00956099">
        <w:rPr>
          <w:rFonts w:ascii="Times New Roman" w:hAnsi="Times New Roman"/>
          <w:color w:val="333333"/>
          <w:sz w:val="24"/>
          <w:szCs w:val="24"/>
          <w:shd w:val="clear" w:color="auto" w:fill="FFFFFF"/>
        </w:rPr>
        <w:t xml:space="preserve"> superiors in rightful discharge of my duties</w:t>
      </w:r>
      <w:r w:rsidRPr="00956099">
        <w:rPr>
          <w:rFonts w:ascii="Times New Roman" w:hAnsi="Times New Roman"/>
          <w:szCs w:val="22"/>
          <w:lang w:val="it-IT"/>
        </w:rPr>
        <w:t>.</w:t>
      </w:r>
    </w:p>
    <w:p w:rsidR="00014073" w:rsidRPr="00114778" w:rsidRDefault="00014073" w:rsidP="00C60FDE">
      <w:pPr>
        <w:pStyle w:val="BodyText2"/>
        <w:ind w:right="-450"/>
        <w:rPr>
          <w:rFonts w:ascii="Arial" w:hAnsi="Arial" w:cs="Arial"/>
          <w:szCs w:val="22"/>
          <w:lang w:val="it-IT"/>
        </w:rPr>
      </w:pPr>
      <w:r w:rsidRPr="00114778">
        <w:rPr>
          <w:rFonts w:ascii="Arial" w:hAnsi="Arial" w:cs="Arial"/>
          <w:szCs w:val="22"/>
          <w:lang w:val="it-IT"/>
        </w:rPr>
        <w:t xml:space="preserve">      </w:t>
      </w:r>
    </w:p>
    <w:p w:rsidR="0090729B" w:rsidRPr="008647C9" w:rsidRDefault="00C60FDE" w:rsidP="0090729B">
      <w:pPr>
        <w:shd w:val="pct15" w:color="000000" w:fill="FFFFFF"/>
        <w:tabs>
          <w:tab w:val="right" w:pos="6201"/>
        </w:tabs>
        <w:ind w:right="-360"/>
        <w:jc w:val="both"/>
        <w:rPr>
          <w:rFonts w:ascii="Arial" w:hAnsi="Arial" w:cs="Arial"/>
          <w:b/>
          <w:caps/>
          <w:color w:val="000000"/>
        </w:rPr>
      </w:pPr>
      <w:r w:rsidRPr="008647C9">
        <w:rPr>
          <w:rFonts w:ascii="Arial" w:hAnsi="Arial" w:cs="Arial"/>
          <w:b/>
          <w:caps/>
          <w:color w:val="000000"/>
        </w:rPr>
        <w:t>Synopsis</w:t>
      </w:r>
    </w:p>
    <w:p w:rsidR="0090729B" w:rsidRPr="00114778" w:rsidRDefault="0090729B" w:rsidP="0090729B">
      <w:pPr>
        <w:pStyle w:val="NormalPalatinoLinotype"/>
        <w:jc w:val="both"/>
        <w:rPr>
          <w:rFonts w:ascii="Arial" w:hAnsi="Arial" w:cs="Arial"/>
          <w:szCs w:val="22"/>
        </w:rPr>
      </w:pPr>
    </w:p>
    <w:p w:rsidR="00324B97" w:rsidRDefault="00BC33A6" w:rsidP="00C60FDE">
      <w:pPr>
        <w:numPr>
          <w:ilvl w:val="0"/>
          <w:numId w:val="28"/>
        </w:numPr>
        <w:ind w:left="450"/>
      </w:pPr>
      <w:r>
        <w:t>13</w:t>
      </w:r>
      <w:r w:rsidR="00C35200">
        <w:t>+</w:t>
      </w:r>
      <w:r w:rsidR="0038727D" w:rsidRPr="00923542">
        <w:t>y</w:t>
      </w:r>
      <w:r w:rsidR="00570942" w:rsidRPr="00923542">
        <w:t>ears of experience</w:t>
      </w:r>
      <w:r w:rsidR="00DD6597">
        <w:t xml:space="preserve"> </w:t>
      </w:r>
      <w:r w:rsidR="00570942" w:rsidRPr="00923542">
        <w:t xml:space="preserve"> in </w:t>
      </w:r>
      <w:r w:rsidR="00C35200" w:rsidRPr="00A217DF">
        <w:rPr>
          <w:b/>
          <w:i/>
          <w:u w:val="single"/>
        </w:rPr>
        <w:t>THERMAL AND RO DESALINATION PLANT</w:t>
      </w:r>
      <w:r w:rsidR="0056033B" w:rsidRPr="00A217DF">
        <w:rPr>
          <w:b/>
          <w:i/>
          <w:u w:val="single"/>
        </w:rPr>
        <w:t>.</w:t>
      </w:r>
    </w:p>
    <w:p w:rsidR="00C35200" w:rsidRDefault="00BC33A6" w:rsidP="00C60FDE">
      <w:pPr>
        <w:numPr>
          <w:ilvl w:val="0"/>
          <w:numId w:val="28"/>
        </w:numPr>
        <w:ind w:left="450"/>
      </w:pPr>
      <w:r>
        <w:t>17</w:t>
      </w:r>
      <w:r w:rsidR="00C35200" w:rsidRPr="00923542">
        <w:t xml:space="preserve"> years of experience</w:t>
      </w:r>
      <w:r w:rsidR="00C35200">
        <w:t xml:space="preserve"> </w:t>
      </w:r>
      <w:r w:rsidR="00C35200" w:rsidRPr="00923542">
        <w:t xml:space="preserve"> </w:t>
      </w:r>
      <w:r w:rsidR="00117CD8">
        <w:t>overall career.</w:t>
      </w:r>
    </w:p>
    <w:p w:rsidR="00DE1132" w:rsidRPr="00923542" w:rsidRDefault="00DE1132" w:rsidP="00C60FDE">
      <w:pPr>
        <w:numPr>
          <w:ilvl w:val="0"/>
          <w:numId w:val="28"/>
        </w:numPr>
        <w:ind w:left="450"/>
      </w:pPr>
      <w:r>
        <w:t>Having hardcore experience in</w:t>
      </w:r>
      <w:r w:rsidRPr="00710142">
        <w:rPr>
          <w:b/>
          <w:u w:val="single"/>
        </w:rPr>
        <w:t xml:space="preserve"> POWER PLANTS and REFINERY ( Utility Dept)</w:t>
      </w:r>
    </w:p>
    <w:p w:rsidR="00923542" w:rsidRPr="00923542" w:rsidRDefault="00C35200" w:rsidP="00C60FDE">
      <w:pPr>
        <w:widowControl w:val="0"/>
        <w:numPr>
          <w:ilvl w:val="0"/>
          <w:numId w:val="28"/>
        </w:numPr>
        <w:autoSpaceDE w:val="0"/>
        <w:autoSpaceDN w:val="0"/>
        <w:adjustRightInd w:val="0"/>
        <w:ind w:left="450"/>
      </w:pPr>
      <w:r>
        <w:t>Activities in Major Minor Modification at site for reducing downtime of system and increasing productivity.</w:t>
      </w:r>
    </w:p>
    <w:p w:rsidR="00037D40" w:rsidRDefault="00923542" w:rsidP="00C60FDE">
      <w:pPr>
        <w:numPr>
          <w:ilvl w:val="0"/>
          <w:numId w:val="28"/>
        </w:numPr>
        <w:ind w:left="450"/>
      </w:pPr>
      <w:r w:rsidRPr="00923542">
        <w:t xml:space="preserve">Skilled to work with various control systems </w:t>
      </w:r>
      <w:r w:rsidR="00956099">
        <w:t>.</w:t>
      </w:r>
    </w:p>
    <w:p w:rsidR="00956099" w:rsidRDefault="00956099" w:rsidP="00C60FDE">
      <w:pPr>
        <w:numPr>
          <w:ilvl w:val="0"/>
          <w:numId w:val="28"/>
        </w:numPr>
        <w:ind w:left="450"/>
      </w:pPr>
      <w:r>
        <w:t>Experience in revamping of plant.</w:t>
      </w:r>
    </w:p>
    <w:p w:rsidR="00923012" w:rsidRDefault="008647C9" w:rsidP="00923012">
      <w:pPr>
        <w:numPr>
          <w:ilvl w:val="0"/>
          <w:numId w:val="28"/>
        </w:numPr>
        <w:ind w:left="450"/>
      </w:pPr>
      <w:r>
        <w:t xml:space="preserve">Experience in </w:t>
      </w:r>
      <w:r w:rsidR="00956099">
        <w:t>Commissioning of plant.</w:t>
      </w:r>
    </w:p>
    <w:p w:rsidR="00DD6597" w:rsidRDefault="00DD6597" w:rsidP="00923012">
      <w:pPr>
        <w:numPr>
          <w:ilvl w:val="0"/>
          <w:numId w:val="28"/>
        </w:numPr>
        <w:ind w:left="450"/>
      </w:pPr>
      <w:r>
        <w:t>Capable of handling project sites.</w:t>
      </w:r>
    </w:p>
    <w:p w:rsidR="00DD6597" w:rsidRDefault="00D71C9C" w:rsidP="00923012">
      <w:pPr>
        <w:numPr>
          <w:ilvl w:val="0"/>
          <w:numId w:val="28"/>
        </w:numPr>
        <w:ind w:left="450"/>
      </w:pPr>
      <w:r>
        <w:t>Experience in</w:t>
      </w:r>
      <w:r w:rsidR="00DD6597">
        <w:t xml:space="preserve"> documentation and maintenance with proper planning. </w:t>
      </w:r>
    </w:p>
    <w:p w:rsidR="006B754B" w:rsidRDefault="00D71C9C" w:rsidP="00923012">
      <w:pPr>
        <w:numPr>
          <w:ilvl w:val="0"/>
          <w:numId w:val="28"/>
        </w:numPr>
        <w:ind w:left="450"/>
      </w:pPr>
      <w:r>
        <w:t>Experience in</w:t>
      </w:r>
      <w:r w:rsidR="006B754B">
        <w:t xml:space="preserve"> Operating and maintenance of </w:t>
      </w:r>
      <w:r w:rsidR="006B754B" w:rsidRPr="00710142">
        <w:rPr>
          <w:b/>
          <w:u w:val="single"/>
        </w:rPr>
        <w:t>Thermal Desalination Plant.</w:t>
      </w:r>
    </w:p>
    <w:p w:rsidR="00647B91" w:rsidRDefault="00647B91" w:rsidP="00923012">
      <w:pPr>
        <w:numPr>
          <w:ilvl w:val="0"/>
          <w:numId w:val="28"/>
        </w:numPr>
        <w:ind w:left="450"/>
      </w:pPr>
      <w:r>
        <w:t xml:space="preserve">Knowledge of Operating and maintaining </w:t>
      </w:r>
      <w:r w:rsidRPr="00710142">
        <w:rPr>
          <w:b/>
          <w:u w:val="single"/>
        </w:rPr>
        <w:t>RO Plant</w:t>
      </w:r>
      <w:r>
        <w:t>.</w:t>
      </w:r>
    </w:p>
    <w:p w:rsidR="00B0210B" w:rsidRDefault="00B0210B" w:rsidP="00B0210B">
      <w:pPr>
        <w:numPr>
          <w:ilvl w:val="0"/>
          <w:numId w:val="28"/>
        </w:numPr>
        <w:ind w:left="450"/>
      </w:pPr>
      <w:r>
        <w:t xml:space="preserve">Knowledge of Operating and maintaining  </w:t>
      </w:r>
      <w:r w:rsidRPr="00710142">
        <w:rPr>
          <w:b/>
          <w:sz w:val="28"/>
          <w:szCs w:val="28"/>
          <w:u w:val="single"/>
        </w:rPr>
        <w:t>DM  Plant.</w:t>
      </w:r>
    </w:p>
    <w:p w:rsidR="00923012" w:rsidRDefault="00923012" w:rsidP="00C60FDE">
      <w:pPr>
        <w:numPr>
          <w:ilvl w:val="0"/>
          <w:numId w:val="28"/>
        </w:numPr>
        <w:ind w:left="450"/>
      </w:pPr>
      <w:r>
        <w:t>Team building Spirit</w:t>
      </w:r>
      <w:r w:rsidR="00AF6CAA">
        <w:t>.</w:t>
      </w:r>
    </w:p>
    <w:p w:rsidR="008647C9" w:rsidRDefault="008647C9" w:rsidP="008647C9">
      <w:pPr>
        <w:ind w:left="450"/>
      </w:pPr>
    </w:p>
    <w:p w:rsidR="00923542" w:rsidRPr="00923542" w:rsidRDefault="00923542" w:rsidP="00923542">
      <w:pPr>
        <w:ind w:left="720"/>
      </w:pPr>
    </w:p>
    <w:p w:rsidR="00037D40" w:rsidRDefault="00037D40" w:rsidP="00037D40">
      <w:pPr>
        <w:pStyle w:val="Heading7"/>
        <w:rPr>
          <w:rFonts w:ascii="Arial" w:hAnsi="Arial" w:cs="Arial"/>
        </w:rPr>
      </w:pPr>
      <w:r w:rsidRPr="008647C9">
        <w:rPr>
          <w:rFonts w:ascii="Arial" w:hAnsi="Arial" w:cs="Arial"/>
        </w:rPr>
        <w:t>Academics</w:t>
      </w:r>
    </w:p>
    <w:p w:rsidR="008647C9" w:rsidRPr="008647C9" w:rsidRDefault="008647C9" w:rsidP="008647C9"/>
    <w:p w:rsidR="00037D40" w:rsidRPr="00114778" w:rsidRDefault="00037D40" w:rsidP="00037D40">
      <w:pPr>
        <w:rPr>
          <w:sz w:val="22"/>
          <w:szCs w:val="22"/>
        </w:rPr>
      </w:pPr>
    </w:p>
    <w:p w:rsidR="00037D40" w:rsidRPr="00DD6597" w:rsidRDefault="0038727D" w:rsidP="00BD202F">
      <w:pPr>
        <w:ind w:left="90"/>
        <w:rPr>
          <w:b/>
        </w:rPr>
      </w:pPr>
      <w:r w:rsidRPr="00DD6597">
        <w:rPr>
          <w:b/>
        </w:rPr>
        <w:t>Bachelors</w:t>
      </w:r>
      <w:r w:rsidR="00037D40" w:rsidRPr="00DD6597">
        <w:rPr>
          <w:b/>
        </w:rPr>
        <w:t xml:space="preserve"> of Engine</w:t>
      </w:r>
      <w:r w:rsidR="00EC54E2" w:rsidRPr="00DD6597">
        <w:rPr>
          <w:b/>
        </w:rPr>
        <w:t xml:space="preserve">ering in </w:t>
      </w:r>
      <w:r w:rsidR="007C36D4" w:rsidRPr="00DD6597">
        <w:rPr>
          <w:b/>
        </w:rPr>
        <w:t>Instrumentation and Control</w:t>
      </w:r>
      <w:r w:rsidR="007C36D4" w:rsidRPr="00DD6597">
        <w:rPr>
          <w:b/>
        </w:rPr>
        <w:tab/>
      </w:r>
      <w:r w:rsidR="007C36D4" w:rsidRPr="00DD6597">
        <w:rPr>
          <w:b/>
        </w:rPr>
        <w:tab/>
        <w:t xml:space="preserve">                  </w:t>
      </w:r>
      <w:r w:rsidR="007C36D4" w:rsidRPr="00DD6597">
        <w:t>2000-200</w:t>
      </w:r>
      <w:r w:rsidR="0058559B" w:rsidRPr="00DD6597">
        <w:t>3</w:t>
      </w:r>
      <w:r w:rsidR="007C36D4" w:rsidRPr="00DD6597">
        <w:rPr>
          <w:b/>
        </w:rPr>
        <w:tab/>
      </w:r>
    </w:p>
    <w:p w:rsidR="00037D40" w:rsidRPr="00DD6597" w:rsidRDefault="00C60FDE" w:rsidP="00C60FDE">
      <w:r w:rsidRPr="00DD6597">
        <w:t xml:space="preserve"> </w:t>
      </w:r>
      <w:r w:rsidR="00360E83" w:rsidRPr="00DD6597">
        <w:t xml:space="preserve"> </w:t>
      </w:r>
      <w:r w:rsidR="00037D40" w:rsidRPr="00DD6597">
        <w:t>University of Pune, India</w:t>
      </w:r>
    </w:p>
    <w:p w:rsidR="007C36D4" w:rsidRPr="00DD6597" w:rsidRDefault="007C36D4" w:rsidP="00360E83">
      <w:pPr>
        <w:ind w:left="284"/>
      </w:pPr>
    </w:p>
    <w:p w:rsidR="007C36D4" w:rsidRPr="00DD6597" w:rsidRDefault="007C36D4" w:rsidP="00BD202F">
      <w:pPr>
        <w:ind w:left="90"/>
        <w:rPr>
          <w:b/>
        </w:rPr>
      </w:pPr>
      <w:r w:rsidRPr="00DD6597">
        <w:rPr>
          <w:b/>
        </w:rPr>
        <w:t>Diploma in Instrumentation and Control</w:t>
      </w:r>
      <w:r w:rsidRPr="00DD6597">
        <w:rPr>
          <w:b/>
        </w:rPr>
        <w:tab/>
      </w:r>
      <w:r w:rsidRPr="00DD6597">
        <w:rPr>
          <w:b/>
        </w:rPr>
        <w:tab/>
      </w:r>
      <w:r w:rsidRPr="00DD6597">
        <w:rPr>
          <w:b/>
        </w:rPr>
        <w:tab/>
        <w:t xml:space="preserve">                                         </w:t>
      </w:r>
      <w:r w:rsidRPr="00DD6597">
        <w:t>1997-2000</w:t>
      </w:r>
      <w:r w:rsidRPr="00DD6597">
        <w:rPr>
          <w:b/>
        </w:rPr>
        <w:tab/>
      </w:r>
    </w:p>
    <w:p w:rsidR="007C36D4" w:rsidRDefault="007C36D4" w:rsidP="00BD202F">
      <w:pPr>
        <w:ind w:left="90"/>
      </w:pPr>
      <w:r w:rsidRPr="00DD6597">
        <w:t xml:space="preserve">University of Pune, India </w:t>
      </w:r>
    </w:p>
    <w:p w:rsidR="00DD6597" w:rsidRPr="00DD6597" w:rsidRDefault="00DD6597" w:rsidP="00BD202F">
      <w:pPr>
        <w:ind w:left="90"/>
      </w:pPr>
    </w:p>
    <w:p w:rsidR="00BA19F1" w:rsidRPr="00114778" w:rsidRDefault="00BA19F1" w:rsidP="00C60FDE">
      <w:pPr>
        <w:rPr>
          <w:sz w:val="22"/>
          <w:szCs w:val="22"/>
        </w:rPr>
      </w:pPr>
    </w:p>
    <w:p w:rsidR="00B0069A" w:rsidRPr="008647C9" w:rsidRDefault="004A581B" w:rsidP="00436470">
      <w:pPr>
        <w:shd w:val="pct15" w:color="000000" w:fill="FFFFFF"/>
        <w:tabs>
          <w:tab w:val="right" w:pos="6201"/>
        </w:tabs>
        <w:ind w:right="-360"/>
        <w:jc w:val="both"/>
        <w:rPr>
          <w:rFonts w:ascii="Arial" w:hAnsi="Arial" w:cs="Arial"/>
          <w:b/>
          <w:caps/>
          <w:color w:val="000000"/>
        </w:rPr>
      </w:pPr>
      <w:r w:rsidRPr="008647C9">
        <w:rPr>
          <w:rFonts w:ascii="Arial" w:hAnsi="Arial" w:cs="Arial"/>
          <w:b/>
          <w:caps/>
          <w:color w:val="000000"/>
        </w:rPr>
        <w:t>TRAINING AND CERTIFICATION</w:t>
      </w:r>
    </w:p>
    <w:p w:rsidR="00037D40" w:rsidRDefault="00037D40" w:rsidP="00037D40">
      <w:pPr>
        <w:rPr>
          <w:sz w:val="22"/>
          <w:szCs w:val="22"/>
        </w:rPr>
      </w:pPr>
    </w:p>
    <w:p w:rsidR="0058559B" w:rsidRDefault="00C60FDE" w:rsidP="00037D40">
      <w:pPr>
        <w:rPr>
          <w:bCs/>
          <w:iCs/>
        </w:rPr>
      </w:pPr>
      <w:r>
        <w:t xml:space="preserve"> </w:t>
      </w:r>
      <w:r w:rsidR="0058559B">
        <w:t xml:space="preserve">Certification course in </w:t>
      </w:r>
      <w:r w:rsidR="006060EB">
        <w:rPr>
          <w:bCs/>
          <w:iCs/>
        </w:rPr>
        <w:t>PLC programming and maintenance at VMS controls</w:t>
      </w:r>
    </w:p>
    <w:p w:rsidR="00455011" w:rsidRPr="008647C9" w:rsidRDefault="00923542" w:rsidP="00380DD2">
      <w:pPr>
        <w:shd w:val="pct15" w:color="000000" w:fill="FFFFFF"/>
        <w:tabs>
          <w:tab w:val="left" w:pos="360"/>
          <w:tab w:val="right" w:pos="6201"/>
        </w:tabs>
        <w:ind w:right="-360"/>
        <w:jc w:val="both"/>
        <w:rPr>
          <w:rFonts w:ascii="Arial" w:hAnsi="Arial" w:cs="Arial"/>
          <w:b/>
          <w:caps/>
          <w:color w:val="000000"/>
        </w:rPr>
      </w:pPr>
      <w:r w:rsidRPr="008647C9">
        <w:rPr>
          <w:rFonts w:ascii="Arial" w:hAnsi="Arial" w:cs="Arial"/>
          <w:b/>
          <w:caps/>
          <w:color w:val="000000"/>
        </w:rPr>
        <w:t>Professional</w:t>
      </w:r>
      <w:r w:rsidR="00BD202F" w:rsidRPr="008647C9">
        <w:rPr>
          <w:rFonts w:ascii="Arial" w:hAnsi="Arial" w:cs="Arial"/>
          <w:b/>
          <w:caps/>
          <w:color w:val="000000"/>
        </w:rPr>
        <w:t xml:space="preserve"> Experience</w:t>
      </w:r>
    </w:p>
    <w:p w:rsidR="00030EB5" w:rsidRDefault="00030EB5" w:rsidP="00030EB5">
      <w:pPr>
        <w:rPr>
          <w:b/>
        </w:rPr>
      </w:pPr>
    </w:p>
    <w:p w:rsidR="00BC7E0B" w:rsidRDefault="00BC7E0B" w:rsidP="00BC7E0B">
      <w:pPr>
        <w:ind w:left="1440" w:hanging="1440"/>
        <w:rPr>
          <w:b/>
        </w:rPr>
      </w:pPr>
      <w:r>
        <w:rPr>
          <w:b/>
        </w:rPr>
        <w:t xml:space="preserve">Duration: </w:t>
      </w:r>
      <w:r w:rsidRPr="006127B0">
        <w:rPr>
          <w:b/>
        </w:rPr>
        <w:t xml:space="preserve">        </w:t>
      </w:r>
      <w:r>
        <w:rPr>
          <w:b/>
        </w:rPr>
        <w:t xml:space="preserve">           June 2019 – Continue</w:t>
      </w:r>
    </w:p>
    <w:p w:rsidR="00BC7E0B" w:rsidRPr="00923542" w:rsidRDefault="00BC7E0B" w:rsidP="00BC7E0B">
      <w:pPr>
        <w:ind w:left="1440" w:hanging="1440"/>
        <w:rPr>
          <w:b/>
          <w:bCs/>
        </w:rPr>
      </w:pPr>
      <w:r w:rsidRPr="006127B0">
        <w:rPr>
          <w:b/>
          <w:bCs/>
        </w:rPr>
        <w:lastRenderedPageBreak/>
        <w:t xml:space="preserve">Designation:  </w:t>
      </w:r>
      <w:r>
        <w:rPr>
          <w:b/>
          <w:bCs/>
        </w:rPr>
        <w:t xml:space="preserve">             Sr.Executive O &amp; M</w:t>
      </w:r>
    </w:p>
    <w:p w:rsidR="00BC7E0B" w:rsidRDefault="00BC7E0B" w:rsidP="00BC7E0B">
      <w:pPr>
        <w:tabs>
          <w:tab w:val="left" w:pos="1890"/>
        </w:tabs>
      </w:pPr>
      <w:r w:rsidRPr="006127B0">
        <w:rPr>
          <w:b/>
          <w:bCs/>
        </w:rPr>
        <w:t xml:space="preserve">Project: </w:t>
      </w:r>
      <w:r>
        <w:rPr>
          <w:b/>
          <w:bCs/>
        </w:rPr>
        <w:t xml:space="preserve">                     WESTIN Group,Chithale bandhu,National Institute of Virology</w:t>
      </w:r>
    </w:p>
    <w:p w:rsidR="00BC7E0B" w:rsidRPr="002A390D" w:rsidRDefault="00BC7E0B" w:rsidP="00BC7E0B">
      <w:pPr>
        <w:tabs>
          <w:tab w:val="left" w:pos="1890"/>
        </w:tabs>
        <w:rPr>
          <w:b/>
          <w:bCs/>
          <w:iCs/>
        </w:rPr>
      </w:pPr>
    </w:p>
    <w:p w:rsidR="00BC7E0B" w:rsidRDefault="00BC7E0B" w:rsidP="00BC7E0B">
      <w:pPr>
        <w:tabs>
          <w:tab w:val="left" w:pos="1890"/>
        </w:tabs>
        <w:ind w:left="180"/>
        <w:jc w:val="both"/>
        <w:rPr>
          <w:bCs/>
          <w:iCs/>
        </w:rPr>
      </w:pPr>
      <w:r w:rsidRPr="002A390D">
        <w:rPr>
          <w:bCs/>
          <w:iCs/>
        </w:rPr>
        <w:t xml:space="preserve">This is </w:t>
      </w:r>
      <w:r>
        <w:rPr>
          <w:bCs/>
          <w:iCs/>
        </w:rPr>
        <w:t>a upcoming firm which executes projects of Boilers 1.5 tons also a channel partner of THERMAX.Having multiple AMC across india . Mirth handle O &amp; M activities of STP and WTPS.</w:t>
      </w:r>
    </w:p>
    <w:p w:rsidR="00BC7E0B" w:rsidRDefault="00BC7E0B" w:rsidP="00BC7E0B">
      <w:pPr>
        <w:tabs>
          <w:tab w:val="left" w:pos="1890"/>
        </w:tabs>
        <w:ind w:left="180"/>
        <w:jc w:val="both"/>
        <w:rPr>
          <w:bCs/>
          <w:iCs/>
        </w:rPr>
      </w:pPr>
    </w:p>
    <w:p w:rsidR="00BC7E0B" w:rsidRDefault="00BC7E0B" w:rsidP="00BC7E0B">
      <w:pPr>
        <w:tabs>
          <w:tab w:val="left" w:pos="1890"/>
        </w:tabs>
        <w:ind w:left="180"/>
        <w:jc w:val="both"/>
        <w:rPr>
          <w:b/>
          <w:bCs/>
          <w:iCs/>
        </w:rPr>
      </w:pPr>
      <w:r w:rsidRPr="00B659A2">
        <w:rPr>
          <w:b/>
          <w:bCs/>
          <w:iCs/>
        </w:rPr>
        <w:t>Responsibilities:</w:t>
      </w:r>
    </w:p>
    <w:p w:rsidR="00BC7E0B" w:rsidRDefault="00BC7E0B" w:rsidP="00BC7E0B">
      <w:pPr>
        <w:numPr>
          <w:ilvl w:val="0"/>
          <w:numId w:val="30"/>
        </w:numPr>
        <w:tabs>
          <w:tab w:val="left" w:pos="540"/>
          <w:tab w:val="left" w:pos="1890"/>
        </w:tabs>
        <w:ind w:left="630"/>
        <w:jc w:val="both"/>
        <w:rPr>
          <w:bCs/>
          <w:iCs/>
        </w:rPr>
      </w:pPr>
      <w:r w:rsidRPr="00B659A2">
        <w:rPr>
          <w:bCs/>
          <w:iCs/>
        </w:rPr>
        <w:t>Lead</w:t>
      </w:r>
      <w:r>
        <w:rPr>
          <w:bCs/>
          <w:iCs/>
        </w:rPr>
        <w:t>ing</w:t>
      </w:r>
      <w:r w:rsidRPr="00B659A2">
        <w:rPr>
          <w:bCs/>
          <w:iCs/>
        </w:rPr>
        <w:t xml:space="preserve"> team </w:t>
      </w:r>
      <w:r>
        <w:rPr>
          <w:bCs/>
          <w:iCs/>
        </w:rPr>
        <w:t xml:space="preserve">of 9 persons </w:t>
      </w:r>
    </w:p>
    <w:p w:rsidR="00BC7E0B" w:rsidRDefault="00BC7E0B" w:rsidP="00BC7E0B">
      <w:pPr>
        <w:numPr>
          <w:ilvl w:val="0"/>
          <w:numId w:val="30"/>
        </w:numPr>
        <w:tabs>
          <w:tab w:val="left" w:pos="540"/>
          <w:tab w:val="left" w:pos="1890"/>
        </w:tabs>
        <w:ind w:left="630"/>
        <w:jc w:val="both"/>
        <w:rPr>
          <w:bCs/>
          <w:iCs/>
        </w:rPr>
      </w:pPr>
      <w:r w:rsidRPr="00BC7E0B">
        <w:rPr>
          <w:bCs/>
          <w:iCs/>
        </w:rPr>
        <w:t>Planning and Managing of</w:t>
      </w:r>
      <w:r>
        <w:rPr>
          <w:bCs/>
          <w:iCs/>
        </w:rPr>
        <w:t xml:space="preserve"> maintenance.</w:t>
      </w:r>
    </w:p>
    <w:p w:rsidR="00BC7E0B" w:rsidRDefault="00BC7E0B" w:rsidP="00BC7E0B">
      <w:pPr>
        <w:numPr>
          <w:ilvl w:val="0"/>
          <w:numId w:val="30"/>
        </w:numPr>
        <w:tabs>
          <w:tab w:val="left" w:pos="540"/>
          <w:tab w:val="left" w:pos="1890"/>
        </w:tabs>
        <w:ind w:left="630"/>
        <w:jc w:val="both"/>
        <w:rPr>
          <w:bCs/>
          <w:iCs/>
        </w:rPr>
      </w:pPr>
      <w:r>
        <w:rPr>
          <w:bCs/>
          <w:iCs/>
        </w:rPr>
        <w:t>Daily Plant Operations.</w:t>
      </w:r>
    </w:p>
    <w:p w:rsidR="00BC7E0B" w:rsidRPr="00BC7E0B" w:rsidRDefault="00BC7E0B" w:rsidP="00BC7E0B">
      <w:pPr>
        <w:numPr>
          <w:ilvl w:val="0"/>
          <w:numId w:val="30"/>
        </w:numPr>
        <w:tabs>
          <w:tab w:val="left" w:pos="540"/>
          <w:tab w:val="left" w:pos="1890"/>
        </w:tabs>
        <w:ind w:left="630"/>
        <w:jc w:val="both"/>
        <w:rPr>
          <w:bCs/>
          <w:iCs/>
        </w:rPr>
      </w:pPr>
      <w:r w:rsidRPr="00BC7E0B">
        <w:rPr>
          <w:bCs/>
          <w:iCs/>
        </w:rPr>
        <w:t>Troubleshooting and fault finding activities.</w:t>
      </w:r>
    </w:p>
    <w:p w:rsidR="00BC7E0B" w:rsidRDefault="00BC7E0B" w:rsidP="00BC7E0B">
      <w:pPr>
        <w:numPr>
          <w:ilvl w:val="0"/>
          <w:numId w:val="30"/>
        </w:numPr>
        <w:tabs>
          <w:tab w:val="left" w:pos="540"/>
          <w:tab w:val="left" w:pos="1890"/>
        </w:tabs>
        <w:ind w:left="630"/>
        <w:jc w:val="both"/>
        <w:rPr>
          <w:bCs/>
          <w:iCs/>
        </w:rPr>
      </w:pPr>
      <w:r>
        <w:rPr>
          <w:bCs/>
          <w:iCs/>
        </w:rPr>
        <w:t>Take initiative for improvement and modifications.</w:t>
      </w:r>
    </w:p>
    <w:p w:rsidR="00BC7E0B" w:rsidRDefault="00BC7E0B" w:rsidP="00BC7E0B">
      <w:pPr>
        <w:numPr>
          <w:ilvl w:val="0"/>
          <w:numId w:val="30"/>
        </w:numPr>
        <w:tabs>
          <w:tab w:val="left" w:pos="540"/>
          <w:tab w:val="left" w:pos="1890"/>
        </w:tabs>
        <w:ind w:left="630"/>
        <w:jc w:val="both"/>
        <w:rPr>
          <w:bCs/>
          <w:iCs/>
        </w:rPr>
      </w:pPr>
      <w:r>
        <w:rPr>
          <w:bCs/>
          <w:iCs/>
        </w:rPr>
        <w:t>Maintaining proper documentation of Operation and Maintenance.</w:t>
      </w:r>
    </w:p>
    <w:p w:rsidR="00BC7E0B" w:rsidRDefault="00BC7E0B" w:rsidP="00BC7E0B">
      <w:pPr>
        <w:numPr>
          <w:ilvl w:val="0"/>
          <w:numId w:val="30"/>
        </w:numPr>
        <w:tabs>
          <w:tab w:val="left" w:pos="540"/>
          <w:tab w:val="left" w:pos="1890"/>
        </w:tabs>
        <w:ind w:left="630"/>
        <w:jc w:val="both"/>
        <w:rPr>
          <w:bCs/>
          <w:iCs/>
        </w:rPr>
      </w:pPr>
      <w:r>
        <w:rPr>
          <w:bCs/>
          <w:iCs/>
        </w:rPr>
        <w:t>Making new plans ,analyzing plant datas and appropriately optimizing chemical consumption etc.</w:t>
      </w:r>
    </w:p>
    <w:p w:rsidR="00BC7E0B" w:rsidRDefault="00BC7E0B" w:rsidP="00BC7E0B">
      <w:pPr>
        <w:numPr>
          <w:ilvl w:val="0"/>
          <w:numId w:val="30"/>
        </w:numPr>
        <w:tabs>
          <w:tab w:val="left" w:pos="540"/>
          <w:tab w:val="left" w:pos="1890"/>
        </w:tabs>
        <w:ind w:left="630"/>
        <w:jc w:val="both"/>
        <w:rPr>
          <w:bCs/>
          <w:iCs/>
        </w:rPr>
      </w:pPr>
      <w:r w:rsidRPr="00EF7FFD">
        <w:rPr>
          <w:bCs/>
          <w:iCs/>
        </w:rPr>
        <w:t>Supervise and train subordinates for operation and maintenance of plant.</w:t>
      </w:r>
    </w:p>
    <w:p w:rsidR="00BC7E0B" w:rsidRPr="00EF7FFD" w:rsidRDefault="00BC7E0B" w:rsidP="00BC7E0B">
      <w:pPr>
        <w:numPr>
          <w:ilvl w:val="0"/>
          <w:numId w:val="30"/>
        </w:numPr>
        <w:tabs>
          <w:tab w:val="left" w:pos="540"/>
          <w:tab w:val="left" w:pos="1890"/>
        </w:tabs>
        <w:ind w:left="630"/>
        <w:jc w:val="both"/>
        <w:rPr>
          <w:bCs/>
          <w:iCs/>
        </w:rPr>
      </w:pPr>
      <w:r>
        <w:rPr>
          <w:bCs/>
          <w:iCs/>
        </w:rPr>
        <w:t>Major minor modifications and execution.</w:t>
      </w:r>
    </w:p>
    <w:p w:rsidR="00BC7E0B" w:rsidRDefault="00BC7E0B" w:rsidP="003555A8">
      <w:pPr>
        <w:ind w:left="1440" w:hanging="1440"/>
        <w:rPr>
          <w:b/>
          <w:bCs/>
        </w:rPr>
      </w:pPr>
    </w:p>
    <w:p w:rsidR="003555A8" w:rsidRDefault="003555A8" w:rsidP="003555A8">
      <w:pPr>
        <w:ind w:left="1440" w:hanging="1440"/>
        <w:rPr>
          <w:b/>
        </w:rPr>
      </w:pPr>
      <w:r w:rsidRPr="008647C9">
        <w:rPr>
          <w:b/>
          <w:bCs/>
        </w:rPr>
        <w:t>Or</w:t>
      </w:r>
      <w:r>
        <w:rPr>
          <w:b/>
          <w:bCs/>
        </w:rPr>
        <w:t xml:space="preserve">ganization:             </w:t>
      </w:r>
      <w:r w:rsidR="00CA63EE">
        <w:rPr>
          <w:b/>
          <w:bCs/>
        </w:rPr>
        <w:t xml:space="preserve">EARTH WATER LTD (Formerly </w:t>
      </w:r>
      <w:r>
        <w:rPr>
          <w:b/>
          <w:bCs/>
        </w:rPr>
        <w:t xml:space="preserve">FONTUS WATER (P) Ltd </w:t>
      </w:r>
      <w:r w:rsidR="00CA63EE">
        <w:rPr>
          <w:b/>
          <w:bCs/>
        </w:rPr>
        <w:t xml:space="preserve">) </w:t>
      </w:r>
    </w:p>
    <w:p w:rsidR="003555A8" w:rsidRPr="006127B0" w:rsidRDefault="003555A8" w:rsidP="003555A8">
      <w:pPr>
        <w:ind w:left="1440" w:hanging="1440"/>
        <w:rPr>
          <w:b/>
          <w:bCs/>
        </w:rPr>
      </w:pPr>
      <w:r>
        <w:rPr>
          <w:b/>
        </w:rPr>
        <w:t xml:space="preserve">Duration: </w:t>
      </w:r>
      <w:r w:rsidRPr="006127B0">
        <w:rPr>
          <w:b/>
        </w:rPr>
        <w:t xml:space="preserve">        </w:t>
      </w:r>
      <w:r>
        <w:rPr>
          <w:b/>
        </w:rPr>
        <w:t xml:space="preserve">           June 2015</w:t>
      </w:r>
      <w:r w:rsidR="00540707">
        <w:rPr>
          <w:b/>
        </w:rPr>
        <w:t xml:space="preserve"> – April 2019</w:t>
      </w:r>
    </w:p>
    <w:p w:rsidR="003555A8" w:rsidRPr="00923542" w:rsidRDefault="003555A8" w:rsidP="003555A8">
      <w:pPr>
        <w:ind w:left="1440" w:hanging="1440"/>
        <w:rPr>
          <w:b/>
          <w:bCs/>
        </w:rPr>
      </w:pPr>
      <w:r w:rsidRPr="006127B0">
        <w:rPr>
          <w:b/>
          <w:bCs/>
        </w:rPr>
        <w:t xml:space="preserve">Designation:  </w:t>
      </w:r>
      <w:r>
        <w:rPr>
          <w:b/>
          <w:bCs/>
        </w:rPr>
        <w:t xml:space="preserve">             </w:t>
      </w:r>
      <w:r w:rsidR="00C35200">
        <w:rPr>
          <w:b/>
          <w:bCs/>
        </w:rPr>
        <w:t>Sr.</w:t>
      </w:r>
      <w:r>
        <w:rPr>
          <w:b/>
          <w:bCs/>
        </w:rPr>
        <w:t>Manager Productions</w:t>
      </w:r>
    </w:p>
    <w:p w:rsidR="003555A8" w:rsidRDefault="003555A8" w:rsidP="003555A8">
      <w:pPr>
        <w:tabs>
          <w:tab w:val="left" w:pos="1890"/>
        </w:tabs>
        <w:rPr>
          <w:b/>
          <w:bCs/>
        </w:rPr>
      </w:pPr>
      <w:r w:rsidRPr="006127B0">
        <w:rPr>
          <w:b/>
          <w:bCs/>
        </w:rPr>
        <w:t xml:space="preserve">Project: </w:t>
      </w:r>
      <w:r>
        <w:rPr>
          <w:b/>
          <w:bCs/>
        </w:rPr>
        <w:t xml:space="preserve">                      ADANI POWER LTD        </w:t>
      </w:r>
    </w:p>
    <w:p w:rsidR="003555A8" w:rsidRDefault="003555A8" w:rsidP="003555A8">
      <w:pPr>
        <w:tabs>
          <w:tab w:val="left" w:pos="1890"/>
        </w:tabs>
      </w:pPr>
      <w:r>
        <w:rPr>
          <w:b/>
          <w:bCs/>
        </w:rPr>
        <w:t xml:space="preserve">                                     </w:t>
      </w:r>
      <w:r>
        <w:t>(4620 MW Capacity) Kutch, Gujarat, India</w:t>
      </w:r>
    </w:p>
    <w:p w:rsidR="003555A8" w:rsidRPr="002A390D" w:rsidRDefault="003555A8" w:rsidP="003555A8">
      <w:pPr>
        <w:tabs>
          <w:tab w:val="left" w:pos="1890"/>
        </w:tabs>
        <w:rPr>
          <w:b/>
          <w:bCs/>
          <w:iCs/>
        </w:rPr>
      </w:pPr>
    </w:p>
    <w:p w:rsidR="003555A8" w:rsidRPr="00C35200" w:rsidRDefault="003555A8" w:rsidP="003555A8">
      <w:pPr>
        <w:tabs>
          <w:tab w:val="left" w:pos="900"/>
          <w:tab w:val="left" w:pos="1890"/>
        </w:tabs>
        <w:ind w:left="180"/>
        <w:rPr>
          <w:b/>
          <w:bCs/>
          <w:iCs/>
          <w:sz w:val="32"/>
          <w:szCs w:val="32"/>
          <w:u w:val="single"/>
        </w:rPr>
      </w:pPr>
      <w:r w:rsidRPr="00C35200">
        <w:rPr>
          <w:b/>
          <w:bCs/>
          <w:iCs/>
          <w:sz w:val="32"/>
          <w:szCs w:val="32"/>
          <w:u w:val="single"/>
        </w:rPr>
        <w:t>A 47 MLD RO DESALINATION PROJECT</w:t>
      </w:r>
    </w:p>
    <w:p w:rsidR="003555A8" w:rsidRDefault="003555A8" w:rsidP="003555A8">
      <w:pPr>
        <w:tabs>
          <w:tab w:val="left" w:pos="1890"/>
        </w:tabs>
        <w:ind w:left="180"/>
        <w:jc w:val="both"/>
        <w:rPr>
          <w:bCs/>
          <w:iCs/>
        </w:rPr>
      </w:pPr>
      <w:r w:rsidRPr="002A390D">
        <w:rPr>
          <w:bCs/>
          <w:iCs/>
        </w:rPr>
        <w:t xml:space="preserve">This is </w:t>
      </w:r>
      <w:r>
        <w:rPr>
          <w:bCs/>
          <w:iCs/>
        </w:rPr>
        <w:t>a 47 MLD RO</w:t>
      </w:r>
      <w:r w:rsidRPr="002A390D">
        <w:rPr>
          <w:bCs/>
          <w:iCs/>
        </w:rPr>
        <w:t xml:space="preserve"> Desalination plant </w:t>
      </w:r>
      <w:r>
        <w:rPr>
          <w:bCs/>
          <w:iCs/>
        </w:rPr>
        <w:t>.We are running a comprehensive with spares O&amp;M project .</w:t>
      </w:r>
      <w:r w:rsidR="00E904F0">
        <w:rPr>
          <w:bCs/>
          <w:iCs/>
        </w:rPr>
        <w:t xml:space="preserve"> </w:t>
      </w:r>
      <w:r>
        <w:rPr>
          <w:bCs/>
          <w:iCs/>
        </w:rPr>
        <w:t>We have just bagged 1000Cr.Desalination project in Mumbai for Thane municipal Corporation</w:t>
      </w:r>
      <w:r w:rsidRPr="002A390D">
        <w:rPr>
          <w:bCs/>
          <w:iCs/>
        </w:rPr>
        <w:t xml:space="preserve">. </w:t>
      </w:r>
      <w:r>
        <w:rPr>
          <w:bCs/>
          <w:iCs/>
        </w:rPr>
        <w:t>Currently working at ADANI POWER Site India's only Thermal power plant to generate electricity of 4620 Mw.</w:t>
      </w:r>
    </w:p>
    <w:p w:rsidR="003555A8" w:rsidRDefault="003555A8" w:rsidP="003555A8">
      <w:pPr>
        <w:tabs>
          <w:tab w:val="left" w:pos="1890"/>
        </w:tabs>
        <w:ind w:left="180"/>
        <w:jc w:val="both"/>
        <w:rPr>
          <w:bCs/>
          <w:iCs/>
        </w:rPr>
      </w:pPr>
    </w:p>
    <w:p w:rsidR="003555A8" w:rsidRDefault="003555A8" w:rsidP="003555A8">
      <w:pPr>
        <w:tabs>
          <w:tab w:val="left" w:pos="1890"/>
        </w:tabs>
        <w:ind w:left="180"/>
        <w:jc w:val="both"/>
        <w:rPr>
          <w:b/>
          <w:bCs/>
          <w:iCs/>
        </w:rPr>
      </w:pPr>
      <w:r w:rsidRPr="00B659A2">
        <w:rPr>
          <w:b/>
          <w:bCs/>
          <w:iCs/>
        </w:rPr>
        <w:t>Responsibilities:</w:t>
      </w:r>
    </w:p>
    <w:p w:rsidR="003555A8" w:rsidRDefault="003555A8" w:rsidP="003555A8">
      <w:pPr>
        <w:numPr>
          <w:ilvl w:val="0"/>
          <w:numId w:val="30"/>
        </w:numPr>
        <w:tabs>
          <w:tab w:val="left" w:pos="540"/>
          <w:tab w:val="left" w:pos="1890"/>
        </w:tabs>
        <w:ind w:left="630"/>
        <w:jc w:val="both"/>
        <w:rPr>
          <w:bCs/>
          <w:iCs/>
        </w:rPr>
      </w:pPr>
      <w:r w:rsidRPr="00B659A2">
        <w:rPr>
          <w:bCs/>
          <w:iCs/>
        </w:rPr>
        <w:t>Lead</w:t>
      </w:r>
      <w:r>
        <w:rPr>
          <w:bCs/>
          <w:iCs/>
        </w:rPr>
        <w:t>ing</w:t>
      </w:r>
      <w:r w:rsidRPr="00B659A2">
        <w:rPr>
          <w:bCs/>
          <w:iCs/>
        </w:rPr>
        <w:t xml:space="preserve"> team </w:t>
      </w:r>
      <w:r>
        <w:rPr>
          <w:bCs/>
          <w:iCs/>
        </w:rPr>
        <w:t xml:space="preserve">of 88 persons </w:t>
      </w:r>
    </w:p>
    <w:p w:rsidR="003555A8" w:rsidRDefault="003555A8" w:rsidP="003555A8">
      <w:pPr>
        <w:numPr>
          <w:ilvl w:val="0"/>
          <w:numId w:val="30"/>
        </w:numPr>
        <w:tabs>
          <w:tab w:val="left" w:pos="540"/>
          <w:tab w:val="left" w:pos="1890"/>
        </w:tabs>
        <w:ind w:left="630"/>
        <w:jc w:val="both"/>
        <w:rPr>
          <w:bCs/>
          <w:iCs/>
        </w:rPr>
      </w:pPr>
      <w:r>
        <w:rPr>
          <w:bCs/>
          <w:iCs/>
        </w:rPr>
        <w:t>Planning and Managing of maintenance in co – ordination of concern Department (Electrical,Instrumentation and Mechanical)</w:t>
      </w:r>
    </w:p>
    <w:p w:rsidR="003555A8" w:rsidRDefault="003555A8" w:rsidP="003555A8">
      <w:pPr>
        <w:numPr>
          <w:ilvl w:val="0"/>
          <w:numId w:val="30"/>
        </w:numPr>
        <w:tabs>
          <w:tab w:val="left" w:pos="540"/>
          <w:tab w:val="left" w:pos="1890"/>
        </w:tabs>
        <w:ind w:left="630"/>
        <w:jc w:val="both"/>
        <w:rPr>
          <w:bCs/>
          <w:iCs/>
        </w:rPr>
      </w:pPr>
      <w:r>
        <w:rPr>
          <w:bCs/>
          <w:iCs/>
        </w:rPr>
        <w:t>Troubleshooting and fault finding activities.</w:t>
      </w:r>
    </w:p>
    <w:p w:rsidR="003555A8" w:rsidRDefault="003555A8" w:rsidP="003555A8">
      <w:pPr>
        <w:numPr>
          <w:ilvl w:val="0"/>
          <w:numId w:val="30"/>
        </w:numPr>
        <w:tabs>
          <w:tab w:val="left" w:pos="540"/>
          <w:tab w:val="left" w:pos="1890"/>
        </w:tabs>
        <w:ind w:left="630"/>
        <w:jc w:val="both"/>
        <w:rPr>
          <w:bCs/>
          <w:iCs/>
        </w:rPr>
      </w:pPr>
      <w:r>
        <w:rPr>
          <w:bCs/>
          <w:iCs/>
        </w:rPr>
        <w:t>Take initiative for improvement and modifications.</w:t>
      </w:r>
    </w:p>
    <w:p w:rsidR="00EF7FFD" w:rsidRDefault="003555A8" w:rsidP="00EF7FFD">
      <w:pPr>
        <w:numPr>
          <w:ilvl w:val="0"/>
          <w:numId w:val="30"/>
        </w:numPr>
        <w:tabs>
          <w:tab w:val="left" w:pos="540"/>
          <w:tab w:val="left" w:pos="1890"/>
        </w:tabs>
        <w:ind w:left="630"/>
        <w:jc w:val="both"/>
        <w:rPr>
          <w:bCs/>
          <w:iCs/>
        </w:rPr>
      </w:pPr>
      <w:r>
        <w:rPr>
          <w:bCs/>
          <w:iCs/>
        </w:rPr>
        <w:t>Maintaining proper documentation of Operation and Maintenance.</w:t>
      </w:r>
    </w:p>
    <w:p w:rsidR="00EF7FFD" w:rsidRDefault="00EF7FFD" w:rsidP="00EF7FFD">
      <w:pPr>
        <w:numPr>
          <w:ilvl w:val="0"/>
          <w:numId w:val="30"/>
        </w:numPr>
        <w:tabs>
          <w:tab w:val="left" w:pos="540"/>
          <w:tab w:val="left" w:pos="1890"/>
        </w:tabs>
        <w:ind w:left="630"/>
        <w:jc w:val="both"/>
        <w:rPr>
          <w:bCs/>
          <w:iCs/>
        </w:rPr>
      </w:pPr>
      <w:r>
        <w:rPr>
          <w:bCs/>
          <w:iCs/>
        </w:rPr>
        <w:t>Making new plans ,analyzing plant datas and appropriately optimizing chemical consumption etc.</w:t>
      </w:r>
    </w:p>
    <w:p w:rsidR="003555A8" w:rsidRDefault="003555A8" w:rsidP="00EF7FFD">
      <w:pPr>
        <w:numPr>
          <w:ilvl w:val="0"/>
          <w:numId w:val="30"/>
        </w:numPr>
        <w:tabs>
          <w:tab w:val="left" w:pos="540"/>
          <w:tab w:val="left" w:pos="1890"/>
        </w:tabs>
        <w:ind w:left="630"/>
        <w:jc w:val="both"/>
        <w:rPr>
          <w:bCs/>
          <w:iCs/>
        </w:rPr>
      </w:pPr>
      <w:r w:rsidRPr="00EF7FFD">
        <w:rPr>
          <w:bCs/>
          <w:iCs/>
        </w:rPr>
        <w:t>Supervise and train subordinates for operation and maintenance of plant.</w:t>
      </w:r>
    </w:p>
    <w:p w:rsidR="00CA63EE" w:rsidRPr="00EF7FFD" w:rsidRDefault="00CA63EE" w:rsidP="00EF7FFD">
      <w:pPr>
        <w:numPr>
          <w:ilvl w:val="0"/>
          <w:numId w:val="30"/>
        </w:numPr>
        <w:tabs>
          <w:tab w:val="left" w:pos="540"/>
          <w:tab w:val="left" w:pos="1890"/>
        </w:tabs>
        <w:ind w:left="630"/>
        <w:jc w:val="both"/>
        <w:rPr>
          <w:bCs/>
          <w:iCs/>
        </w:rPr>
      </w:pPr>
      <w:r>
        <w:rPr>
          <w:bCs/>
          <w:iCs/>
        </w:rPr>
        <w:t>Major minor modifications and execution.</w:t>
      </w:r>
    </w:p>
    <w:p w:rsidR="003555A8" w:rsidRDefault="003555A8" w:rsidP="00CA63EE">
      <w:pPr>
        <w:tabs>
          <w:tab w:val="left" w:pos="540"/>
          <w:tab w:val="left" w:pos="1890"/>
        </w:tabs>
        <w:ind w:left="630"/>
        <w:jc w:val="both"/>
        <w:rPr>
          <w:bCs/>
          <w:iCs/>
        </w:rPr>
      </w:pPr>
    </w:p>
    <w:p w:rsidR="00923542" w:rsidRDefault="00923542" w:rsidP="002A390D">
      <w:pPr>
        <w:ind w:left="1440" w:hanging="1440"/>
        <w:rPr>
          <w:b/>
        </w:rPr>
      </w:pPr>
      <w:r w:rsidRPr="008647C9">
        <w:rPr>
          <w:b/>
          <w:bCs/>
        </w:rPr>
        <w:t>Or</w:t>
      </w:r>
      <w:r>
        <w:rPr>
          <w:b/>
          <w:bCs/>
        </w:rPr>
        <w:t xml:space="preserve">ganization: </w:t>
      </w:r>
      <w:r w:rsidR="002938C9">
        <w:rPr>
          <w:b/>
          <w:bCs/>
        </w:rPr>
        <w:t xml:space="preserve">            </w:t>
      </w:r>
      <w:r>
        <w:rPr>
          <w:b/>
          <w:bCs/>
        </w:rPr>
        <w:t>ION Exchange India Ltd -</w:t>
      </w:r>
      <w:r>
        <w:rPr>
          <w:b/>
        </w:rPr>
        <w:t xml:space="preserve"> Kutch</w:t>
      </w:r>
      <w:r w:rsidR="002A390D" w:rsidRPr="006127B0">
        <w:rPr>
          <w:b/>
        </w:rPr>
        <w:t>, Gujarat</w:t>
      </w:r>
      <w:r w:rsidR="00BF0797" w:rsidRPr="006127B0">
        <w:rPr>
          <w:b/>
        </w:rPr>
        <w:t xml:space="preserve">     </w:t>
      </w:r>
    </w:p>
    <w:p w:rsidR="00C05C38" w:rsidRPr="006127B0" w:rsidRDefault="00923542" w:rsidP="002A390D">
      <w:pPr>
        <w:ind w:left="1440" w:hanging="1440"/>
        <w:rPr>
          <w:b/>
          <w:bCs/>
        </w:rPr>
      </w:pPr>
      <w:r>
        <w:rPr>
          <w:b/>
        </w:rPr>
        <w:t xml:space="preserve">Duration: </w:t>
      </w:r>
      <w:r w:rsidR="002A390D" w:rsidRPr="006127B0">
        <w:rPr>
          <w:b/>
        </w:rPr>
        <w:t xml:space="preserve">        </w:t>
      </w:r>
      <w:r w:rsidR="002938C9">
        <w:rPr>
          <w:b/>
        </w:rPr>
        <w:t xml:space="preserve">           </w:t>
      </w:r>
      <w:r w:rsidR="006A1D6A">
        <w:rPr>
          <w:b/>
        </w:rPr>
        <w:t>Feb'2009</w:t>
      </w:r>
      <w:r w:rsidR="00C05C38" w:rsidRPr="006127B0">
        <w:rPr>
          <w:b/>
        </w:rPr>
        <w:t xml:space="preserve"> - </w:t>
      </w:r>
      <w:r w:rsidR="006A1D6A">
        <w:rPr>
          <w:b/>
        </w:rPr>
        <w:t>June'2015</w:t>
      </w:r>
    </w:p>
    <w:p w:rsidR="002A390D" w:rsidRPr="00923542" w:rsidRDefault="00BF0797" w:rsidP="00923542">
      <w:pPr>
        <w:ind w:left="1440" w:hanging="1440"/>
        <w:rPr>
          <w:b/>
          <w:bCs/>
        </w:rPr>
      </w:pPr>
      <w:r w:rsidRPr="006127B0">
        <w:rPr>
          <w:b/>
          <w:bCs/>
        </w:rPr>
        <w:t>Designation</w:t>
      </w:r>
      <w:r w:rsidR="002F45D3" w:rsidRPr="006127B0">
        <w:rPr>
          <w:b/>
          <w:bCs/>
        </w:rPr>
        <w:t xml:space="preserve">:  </w:t>
      </w:r>
      <w:r w:rsidR="00923542">
        <w:rPr>
          <w:b/>
          <w:bCs/>
        </w:rPr>
        <w:t xml:space="preserve">  </w:t>
      </w:r>
      <w:r w:rsidR="002938C9">
        <w:rPr>
          <w:b/>
          <w:bCs/>
        </w:rPr>
        <w:t xml:space="preserve">           </w:t>
      </w:r>
      <w:r w:rsidR="00A721A9">
        <w:rPr>
          <w:b/>
          <w:bCs/>
        </w:rPr>
        <w:t>Plant In-Charge</w:t>
      </w:r>
    </w:p>
    <w:p w:rsidR="002F45D3" w:rsidRDefault="002A390D" w:rsidP="002A390D">
      <w:pPr>
        <w:tabs>
          <w:tab w:val="left" w:pos="1890"/>
        </w:tabs>
        <w:rPr>
          <w:b/>
          <w:bCs/>
        </w:rPr>
      </w:pPr>
      <w:r w:rsidRPr="006127B0">
        <w:rPr>
          <w:b/>
          <w:bCs/>
        </w:rPr>
        <w:t xml:space="preserve">Project: </w:t>
      </w:r>
      <w:r w:rsidR="0041343F">
        <w:rPr>
          <w:b/>
          <w:bCs/>
        </w:rPr>
        <w:t xml:space="preserve">                     </w:t>
      </w:r>
      <w:r w:rsidR="002938C9">
        <w:rPr>
          <w:b/>
          <w:bCs/>
        </w:rPr>
        <w:t xml:space="preserve"> </w:t>
      </w:r>
      <w:r w:rsidR="002F45D3">
        <w:rPr>
          <w:b/>
          <w:bCs/>
        </w:rPr>
        <w:t xml:space="preserve">GMDC’s “AKRIMOTA THERMAL POWER PROJECT”        </w:t>
      </w:r>
    </w:p>
    <w:p w:rsidR="002F45D3" w:rsidRDefault="006127B0" w:rsidP="006127B0">
      <w:pPr>
        <w:tabs>
          <w:tab w:val="left" w:pos="1890"/>
        </w:tabs>
      </w:pPr>
      <w:r>
        <w:rPr>
          <w:b/>
          <w:bCs/>
        </w:rPr>
        <w:lastRenderedPageBreak/>
        <w:t xml:space="preserve">            </w:t>
      </w:r>
      <w:r w:rsidR="002F45D3">
        <w:rPr>
          <w:b/>
          <w:bCs/>
        </w:rPr>
        <w:t xml:space="preserve">    </w:t>
      </w:r>
      <w:r w:rsidR="002938C9">
        <w:rPr>
          <w:b/>
          <w:bCs/>
        </w:rPr>
        <w:t xml:space="preserve">                     </w:t>
      </w:r>
      <w:r>
        <w:t>(250 MW Capacity)</w:t>
      </w:r>
      <w:r w:rsidR="002F45D3">
        <w:t xml:space="preserve"> </w:t>
      </w:r>
      <w:r>
        <w:t>Kutch, Gujarat, India</w:t>
      </w:r>
    </w:p>
    <w:p w:rsidR="002F45D3" w:rsidRPr="002A390D" w:rsidRDefault="002F45D3" w:rsidP="002A390D">
      <w:pPr>
        <w:tabs>
          <w:tab w:val="left" w:pos="1890"/>
        </w:tabs>
        <w:rPr>
          <w:b/>
          <w:bCs/>
          <w:iCs/>
        </w:rPr>
      </w:pPr>
    </w:p>
    <w:p w:rsidR="002F45D3" w:rsidRPr="00C35200" w:rsidRDefault="002F45D3" w:rsidP="002A390D">
      <w:pPr>
        <w:tabs>
          <w:tab w:val="left" w:pos="900"/>
          <w:tab w:val="left" w:pos="1890"/>
        </w:tabs>
        <w:ind w:left="180"/>
        <w:rPr>
          <w:b/>
          <w:bCs/>
          <w:i/>
          <w:iCs/>
          <w:sz w:val="28"/>
          <w:szCs w:val="28"/>
          <w:u w:val="single"/>
        </w:rPr>
      </w:pPr>
      <w:r w:rsidRPr="00C35200">
        <w:rPr>
          <w:b/>
          <w:bCs/>
          <w:i/>
          <w:iCs/>
          <w:sz w:val="28"/>
          <w:szCs w:val="28"/>
          <w:u w:val="single"/>
        </w:rPr>
        <w:t>A THERMAL DESALINATION PROJECT</w:t>
      </w:r>
    </w:p>
    <w:p w:rsidR="002F45D3" w:rsidRDefault="002F45D3" w:rsidP="0041343F">
      <w:pPr>
        <w:tabs>
          <w:tab w:val="left" w:pos="1890"/>
        </w:tabs>
        <w:ind w:left="180"/>
        <w:jc w:val="both"/>
        <w:rPr>
          <w:bCs/>
          <w:iCs/>
        </w:rPr>
      </w:pPr>
      <w:r w:rsidRPr="002A390D">
        <w:rPr>
          <w:bCs/>
          <w:iCs/>
        </w:rPr>
        <w:t xml:space="preserve">This is thermal multi effect Desalination plant erected and commissioned by VA TECH WABAG Ltd. Plant currently handed over to </w:t>
      </w:r>
      <w:r w:rsidR="0041343F">
        <w:rPr>
          <w:bCs/>
          <w:iCs/>
        </w:rPr>
        <w:t xml:space="preserve">GMDC after completion of tenure. </w:t>
      </w:r>
      <w:r w:rsidRPr="002A390D">
        <w:rPr>
          <w:bCs/>
          <w:iCs/>
        </w:rPr>
        <w:t xml:space="preserve">We have </w:t>
      </w:r>
      <w:r w:rsidR="0041343F">
        <w:rPr>
          <w:bCs/>
          <w:iCs/>
        </w:rPr>
        <w:t xml:space="preserve"> </w:t>
      </w:r>
      <w:r w:rsidRPr="002A390D">
        <w:rPr>
          <w:bCs/>
          <w:iCs/>
        </w:rPr>
        <w:t>revamped a 50 m3 Drinking water RO plant in GMDC which was a decade old and are successfully running the same.</w:t>
      </w:r>
    </w:p>
    <w:p w:rsidR="00B659A2" w:rsidRDefault="00B659A2" w:rsidP="0041343F">
      <w:pPr>
        <w:tabs>
          <w:tab w:val="left" w:pos="1890"/>
        </w:tabs>
        <w:jc w:val="both"/>
        <w:rPr>
          <w:bCs/>
          <w:iCs/>
        </w:rPr>
      </w:pPr>
    </w:p>
    <w:p w:rsidR="006127B0" w:rsidRDefault="00B659A2" w:rsidP="002A390D">
      <w:pPr>
        <w:tabs>
          <w:tab w:val="left" w:pos="1890"/>
        </w:tabs>
        <w:ind w:left="180"/>
        <w:jc w:val="both"/>
        <w:rPr>
          <w:b/>
          <w:bCs/>
          <w:iCs/>
        </w:rPr>
      </w:pPr>
      <w:r w:rsidRPr="00B659A2">
        <w:rPr>
          <w:b/>
          <w:bCs/>
          <w:iCs/>
        </w:rPr>
        <w:t>Responsibilities:</w:t>
      </w:r>
    </w:p>
    <w:p w:rsidR="00B659A2" w:rsidRDefault="00B659A2" w:rsidP="00B659A2">
      <w:pPr>
        <w:numPr>
          <w:ilvl w:val="0"/>
          <w:numId w:val="30"/>
        </w:numPr>
        <w:tabs>
          <w:tab w:val="left" w:pos="540"/>
          <w:tab w:val="left" w:pos="1890"/>
        </w:tabs>
        <w:ind w:left="630"/>
        <w:jc w:val="both"/>
        <w:rPr>
          <w:bCs/>
          <w:iCs/>
        </w:rPr>
      </w:pPr>
      <w:r w:rsidRPr="00B659A2">
        <w:rPr>
          <w:bCs/>
          <w:iCs/>
        </w:rPr>
        <w:t>Lead</w:t>
      </w:r>
      <w:r w:rsidR="00B11BC7">
        <w:rPr>
          <w:bCs/>
          <w:iCs/>
        </w:rPr>
        <w:t>ed</w:t>
      </w:r>
      <w:r w:rsidRPr="00B659A2">
        <w:rPr>
          <w:bCs/>
          <w:iCs/>
        </w:rPr>
        <w:t xml:space="preserve"> team </w:t>
      </w:r>
      <w:r w:rsidR="00B11BC7">
        <w:rPr>
          <w:bCs/>
          <w:iCs/>
        </w:rPr>
        <w:t>of 24 (</w:t>
      </w:r>
      <w:r w:rsidRPr="00B659A2">
        <w:rPr>
          <w:bCs/>
          <w:iCs/>
        </w:rPr>
        <w:t>16 engineers</w:t>
      </w:r>
      <w:r w:rsidR="00B11BC7">
        <w:rPr>
          <w:bCs/>
          <w:iCs/>
        </w:rPr>
        <w:t xml:space="preserve"> + 8 others) </w:t>
      </w:r>
    </w:p>
    <w:p w:rsidR="00B11BC7" w:rsidRDefault="006237A3" w:rsidP="00B659A2">
      <w:pPr>
        <w:numPr>
          <w:ilvl w:val="0"/>
          <w:numId w:val="30"/>
        </w:numPr>
        <w:tabs>
          <w:tab w:val="left" w:pos="540"/>
          <w:tab w:val="left" w:pos="1890"/>
        </w:tabs>
        <w:ind w:left="630"/>
        <w:jc w:val="both"/>
        <w:rPr>
          <w:bCs/>
          <w:iCs/>
        </w:rPr>
      </w:pPr>
      <w:r>
        <w:rPr>
          <w:bCs/>
          <w:iCs/>
        </w:rPr>
        <w:t xml:space="preserve">Planning and Managing </w:t>
      </w:r>
      <w:r w:rsidR="00F131A4">
        <w:rPr>
          <w:bCs/>
          <w:iCs/>
        </w:rPr>
        <w:t>of maintenance in co – ordination of concern Department (Electrical,Instrumentation and Mechanical)</w:t>
      </w:r>
    </w:p>
    <w:p w:rsidR="00F131A4" w:rsidRDefault="00F131A4" w:rsidP="00B659A2">
      <w:pPr>
        <w:numPr>
          <w:ilvl w:val="0"/>
          <w:numId w:val="30"/>
        </w:numPr>
        <w:tabs>
          <w:tab w:val="left" w:pos="540"/>
          <w:tab w:val="left" w:pos="1890"/>
        </w:tabs>
        <w:ind w:left="630"/>
        <w:jc w:val="both"/>
        <w:rPr>
          <w:bCs/>
          <w:iCs/>
        </w:rPr>
      </w:pPr>
      <w:r>
        <w:rPr>
          <w:bCs/>
          <w:iCs/>
        </w:rPr>
        <w:t>Good knowledge in shutdown maintenance jobs</w:t>
      </w:r>
    </w:p>
    <w:p w:rsidR="00F131A4" w:rsidRDefault="00F131A4" w:rsidP="00B659A2">
      <w:pPr>
        <w:numPr>
          <w:ilvl w:val="0"/>
          <w:numId w:val="30"/>
        </w:numPr>
        <w:tabs>
          <w:tab w:val="left" w:pos="540"/>
          <w:tab w:val="left" w:pos="1890"/>
        </w:tabs>
        <w:ind w:left="630"/>
        <w:jc w:val="both"/>
        <w:rPr>
          <w:bCs/>
          <w:iCs/>
        </w:rPr>
      </w:pPr>
      <w:r>
        <w:rPr>
          <w:bCs/>
          <w:iCs/>
        </w:rPr>
        <w:t>Good knowledge in Troubleshooting and fault finding activities.</w:t>
      </w:r>
    </w:p>
    <w:p w:rsidR="00F131A4" w:rsidRDefault="00F131A4" w:rsidP="00B659A2">
      <w:pPr>
        <w:numPr>
          <w:ilvl w:val="0"/>
          <w:numId w:val="30"/>
        </w:numPr>
        <w:tabs>
          <w:tab w:val="left" w:pos="540"/>
          <w:tab w:val="left" w:pos="1890"/>
        </w:tabs>
        <w:ind w:left="630"/>
        <w:jc w:val="both"/>
        <w:rPr>
          <w:bCs/>
          <w:iCs/>
        </w:rPr>
      </w:pPr>
      <w:r>
        <w:rPr>
          <w:bCs/>
          <w:iCs/>
        </w:rPr>
        <w:t>Take initiative for improvement and modifications.</w:t>
      </w:r>
    </w:p>
    <w:p w:rsidR="00B659A2" w:rsidRDefault="00F131A4" w:rsidP="00B659A2">
      <w:pPr>
        <w:numPr>
          <w:ilvl w:val="0"/>
          <w:numId w:val="30"/>
        </w:numPr>
        <w:tabs>
          <w:tab w:val="left" w:pos="540"/>
          <w:tab w:val="left" w:pos="1890"/>
        </w:tabs>
        <w:ind w:left="630"/>
        <w:jc w:val="both"/>
        <w:rPr>
          <w:bCs/>
          <w:iCs/>
        </w:rPr>
      </w:pPr>
      <w:r>
        <w:rPr>
          <w:bCs/>
          <w:iCs/>
        </w:rPr>
        <w:t>Maintaining proper documentation of Operation and Maintenance.</w:t>
      </w:r>
    </w:p>
    <w:p w:rsidR="00324B97" w:rsidRDefault="004D4DAE" w:rsidP="00B659A2">
      <w:pPr>
        <w:numPr>
          <w:ilvl w:val="0"/>
          <w:numId w:val="30"/>
        </w:numPr>
        <w:tabs>
          <w:tab w:val="left" w:pos="540"/>
          <w:tab w:val="left" w:pos="1890"/>
        </w:tabs>
        <w:ind w:left="630"/>
        <w:jc w:val="both"/>
        <w:rPr>
          <w:bCs/>
          <w:iCs/>
        </w:rPr>
      </w:pPr>
      <w:r w:rsidRPr="00F131A4">
        <w:rPr>
          <w:bCs/>
          <w:iCs/>
        </w:rPr>
        <w:t>Supervise and train subordinates for operation and maintenance of plant</w:t>
      </w:r>
      <w:r w:rsidR="00F131A4">
        <w:rPr>
          <w:bCs/>
          <w:iCs/>
        </w:rPr>
        <w:t>.</w:t>
      </w:r>
    </w:p>
    <w:p w:rsidR="00BC7E0B" w:rsidRPr="00F131A4" w:rsidRDefault="00BC7E0B" w:rsidP="00BC7E0B">
      <w:pPr>
        <w:tabs>
          <w:tab w:val="left" w:pos="540"/>
          <w:tab w:val="left" w:pos="1890"/>
        </w:tabs>
        <w:jc w:val="both"/>
        <w:rPr>
          <w:bCs/>
          <w:iCs/>
        </w:rPr>
      </w:pPr>
    </w:p>
    <w:p w:rsidR="00B659A2" w:rsidRDefault="00B659A2" w:rsidP="002A390D">
      <w:pPr>
        <w:tabs>
          <w:tab w:val="left" w:pos="1890"/>
        </w:tabs>
        <w:ind w:left="180"/>
        <w:jc w:val="both"/>
        <w:rPr>
          <w:bCs/>
          <w:iCs/>
        </w:rPr>
      </w:pPr>
    </w:p>
    <w:p w:rsidR="0041343F" w:rsidRDefault="0041343F" w:rsidP="0041343F">
      <w:pPr>
        <w:ind w:left="1440" w:hanging="1440"/>
        <w:rPr>
          <w:b/>
        </w:rPr>
      </w:pPr>
      <w:r>
        <w:rPr>
          <w:b/>
          <w:bCs/>
        </w:rPr>
        <w:t xml:space="preserve">Organization:             VA Tech Wabag Ltd. </w:t>
      </w:r>
    </w:p>
    <w:p w:rsidR="0041343F" w:rsidRPr="0041343F" w:rsidRDefault="0041343F" w:rsidP="0041343F">
      <w:pPr>
        <w:ind w:left="1440" w:hanging="1440"/>
        <w:rPr>
          <w:b/>
          <w:bCs/>
          <w:iCs/>
          <w:sz w:val="28"/>
          <w:szCs w:val="28"/>
        </w:rPr>
      </w:pPr>
      <w:r>
        <w:rPr>
          <w:b/>
        </w:rPr>
        <w:t xml:space="preserve">Duration: </w:t>
      </w:r>
      <w:r w:rsidRPr="006127B0">
        <w:rPr>
          <w:b/>
        </w:rPr>
        <w:t xml:space="preserve">        </w:t>
      </w:r>
      <w:r>
        <w:rPr>
          <w:b/>
        </w:rPr>
        <w:t xml:space="preserve">           </w:t>
      </w:r>
      <w:r w:rsidR="003245D4">
        <w:rPr>
          <w:b/>
        </w:rPr>
        <w:t>November’2005 to December’2008</w:t>
      </w:r>
    </w:p>
    <w:p w:rsidR="0041343F" w:rsidRPr="00BF0797" w:rsidRDefault="0041343F" w:rsidP="0041343F">
      <w:pPr>
        <w:ind w:left="1440" w:hanging="1440"/>
        <w:rPr>
          <w:b/>
          <w:bCs/>
          <w:iCs/>
          <w:sz w:val="28"/>
          <w:szCs w:val="28"/>
        </w:rPr>
      </w:pPr>
      <w:r w:rsidRPr="006127B0">
        <w:rPr>
          <w:b/>
          <w:bCs/>
        </w:rPr>
        <w:t xml:space="preserve">Designation:  </w:t>
      </w:r>
      <w:r>
        <w:rPr>
          <w:b/>
          <w:bCs/>
        </w:rPr>
        <w:t xml:space="preserve">             </w:t>
      </w:r>
      <w:r w:rsidRPr="0041343F">
        <w:rPr>
          <w:b/>
          <w:bCs/>
        </w:rPr>
        <w:t>Instrumentation Engineer</w:t>
      </w:r>
    </w:p>
    <w:p w:rsidR="0041343F" w:rsidRDefault="0041343F" w:rsidP="0041343F">
      <w:pPr>
        <w:rPr>
          <w:b/>
          <w:bCs/>
        </w:rPr>
      </w:pPr>
    </w:p>
    <w:p w:rsidR="002A390D" w:rsidRDefault="006127B0" w:rsidP="0041343F">
      <w:pPr>
        <w:rPr>
          <w:bCs/>
        </w:rPr>
      </w:pPr>
      <w:r>
        <w:rPr>
          <w:bCs/>
        </w:rPr>
        <w:t>Worked with Va Tech</w:t>
      </w:r>
      <w:r w:rsidR="002A390D" w:rsidRPr="00BF0797">
        <w:rPr>
          <w:bCs/>
        </w:rPr>
        <w:t xml:space="preserve"> </w:t>
      </w:r>
      <w:r w:rsidR="001146C0">
        <w:rPr>
          <w:bCs/>
        </w:rPr>
        <w:t>Wabag</w:t>
      </w:r>
      <w:r w:rsidR="002A390D" w:rsidRPr="00BF0797">
        <w:rPr>
          <w:bCs/>
        </w:rPr>
        <w:t xml:space="preserve"> which had yearly turno</w:t>
      </w:r>
      <w:r>
        <w:rPr>
          <w:bCs/>
        </w:rPr>
        <w:t>ver of nearly Rs.500 Cr INR</w:t>
      </w:r>
      <w:r w:rsidR="002A390D" w:rsidRPr="00BF0797">
        <w:rPr>
          <w:bCs/>
        </w:rPr>
        <w:t>.</w:t>
      </w:r>
      <w:r>
        <w:rPr>
          <w:bCs/>
        </w:rPr>
        <w:t xml:space="preserve"> It is</w:t>
      </w:r>
      <w:r w:rsidR="001146C0">
        <w:rPr>
          <w:bCs/>
        </w:rPr>
        <w:t xml:space="preserve"> leading EPC </w:t>
      </w:r>
      <w:r w:rsidR="002A390D" w:rsidRPr="00BF0797">
        <w:rPr>
          <w:bCs/>
        </w:rPr>
        <w:t xml:space="preserve">company in water treatment holding ISO certification. Having regional headquarters at </w:t>
      </w:r>
      <w:r w:rsidR="00450F6A">
        <w:rPr>
          <w:bCs/>
        </w:rPr>
        <w:t>Chennai</w:t>
      </w:r>
      <w:r w:rsidR="002A390D" w:rsidRPr="00BF0797">
        <w:rPr>
          <w:bCs/>
        </w:rPr>
        <w:t xml:space="preserve"> and global headquarters in </w:t>
      </w:r>
      <w:r>
        <w:rPr>
          <w:bCs/>
        </w:rPr>
        <w:t>Australia</w:t>
      </w:r>
      <w:r w:rsidR="002A390D" w:rsidRPr="00BF0797">
        <w:rPr>
          <w:bCs/>
        </w:rPr>
        <w:t xml:space="preserve">. Also had clients like ONGC, IOCL, GMDC, </w:t>
      </w:r>
      <w:r w:rsidR="00450F6A">
        <w:rPr>
          <w:bCs/>
        </w:rPr>
        <w:t>Pune Municipal Corporation (PMC)</w:t>
      </w:r>
      <w:r w:rsidR="002A390D" w:rsidRPr="00BF0797">
        <w:rPr>
          <w:bCs/>
        </w:rPr>
        <w:t xml:space="preserve">, </w:t>
      </w:r>
      <w:r w:rsidR="00450F6A">
        <w:rPr>
          <w:bCs/>
        </w:rPr>
        <w:t>Bombay Municipal Corporation (</w:t>
      </w:r>
      <w:r w:rsidR="002A390D" w:rsidRPr="00BF0797">
        <w:rPr>
          <w:bCs/>
        </w:rPr>
        <w:t>BMC</w:t>
      </w:r>
      <w:r w:rsidR="00450F6A">
        <w:rPr>
          <w:bCs/>
        </w:rPr>
        <w:t>),</w:t>
      </w:r>
      <w:r w:rsidR="002A390D" w:rsidRPr="00BF0797">
        <w:rPr>
          <w:bCs/>
        </w:rPr>
        <w:t xml:space="preserve"> major </w:t>
      </w:r>
      <w:r w:rsidR="00450F6A">
        <w:rPr>
          <w:bCs/>
        </w:rPr>
        <w:t>Government</w:t>
      </w:r>
      <w:r w:rsidR="002A390D" w:rsidRPr="00BF0797">
        <w:rPr>
          <w:bCs/>
        </w:rPr>
        <w:t xml:space="preserve"> firms across India.</w:t>
      </w:r>
    </w:p>
    <w:p w:rsidR="0041343F" w:rsidRPr="00BF0797" w:rsidRDefault="0041343F" w:rsidP="0041343F">
      <w:pPr>
        <w:rPr>
          <w:bCs/>
        </w:rPr>
      </w:pPr>
    </w:p>
    <w:p w:rsidR="002A390D" w:rsidRPr="0041343F" w:rsidRDefault="0041343F" w:rsidP="0041343F">
      <w:pPr>
        <w:jc w:val="both"/>
        <w:rPr>
          <w:b/>
          <w:bCs/>
        </w:rPr>
      </w:pPr>
      <w:r w:rsidRPr="0041343F">
        <w:rPr>
          <w:b/>
          <w:bCs/>
        </w:rPr>
        <w:t xml:space="preserve">Project </w:t>
      </w:r>
      <w:r w:rsidR="002A390D" w:rsidRPr="0041343F">
        <w:rPr>
          <w:b/>
          <w:bCs/>
        </w:rPr>
        <w:t>Site</w:t>
      </w:r>
      <w:r w:rsidR="00BF0797" w:rsidRPr="0041343F">
        <w:rPr>
          <w:b/>
          <w:bCs/>
        </w:rPr>
        <w:t xml:space="preserve">: </w:t>
      </w:r>
      <w:r w:rsidR="002A390D" w:rsidRPr="0041343F">
        <w:rPr>
          <w:b/>
          <w:bCs/>
        </w:rPr>
        <w:t>“</w:t>
      </w:r>
      <w:r w:rsidR="002A390D" w:rsidRPr="00BF0797">
        <w:rPr>
          <w:b/>
          <w:bCs/>
        </w:rPr>
        <w:t>PMC’s   SEWAGE TREATMENT PLANT”</w:t>
      </w:r>
      <w:r w:rsidR="002A390D" w:rsidRPr="0041343F">
        <w:rPr>
          <w:b/>
          <w:bCs/>
        </w:rPr>
        <w:t xml:space="preserve"> </w:t>
      </w:r>
    </w:p>
    <w:p w:rsidR="00BF0797" w:rsidRDefault="00BF0797" w:rsidP="00BF0797">
      <w:pPr>
        <w:ind w:left="180" w:hanging="1950"/>
        <w:jc w:val="both"/>
        <w:rPr>
          <w:bCs/>
          <w:iCs/>
        </w:rPr>
      </w:pPr>
      <w:r w:rsidRPr="00BF0797">
        <w:rPr>
          <w:b/>
          <w:bCs/>
          <w:iCs/>
        </w:rPr>
        <w:t xml:space="preserve">                                 </w:t>
      </w:r>
      <w:r>
        <w:rPr>
          <w:b/>
          <w:bCs/>
          <w:iCs/>
        </w:rPr>
        <w:tab/>
      </w:r>
      <w:r w:rsidR="000D398F">
        <w:rPr>
          <w:b/>
          <w:bCs/>
          <w:iCs/>
        </w:rPr>
        <w:t xml:space="preserve">   </w:t>
      </w:r>
      <w:r w:rsidR="0041343F">
        <w:rPr>
          <w:b/>
          <w:bCs/>
          <w:iCs/>
        </w:rPr>
        <w:t xml:space="preserve">        </w:t>
      </w:r>
      <w:r>
        <w:rPr>
          <w:bCs/>
          <w:iCs/>
        </w:rPr>
        <w:t>(</w:t>
      </w:r>
      <w:r w:rsidR="002A390D" w:rsidRPr="00BF0797">
        <w:rPr>
          <w:bCs/>
          <w:iCs/>
        </w:rPr>
        <w:t>130 mld</w:t>
      </w:r>
      <w:r>
        <w:t xml:space="preserve"> capacity PROJECT</w:t>
      </w:r>
      <w:r w:rsidR="000D398F">
        <w:rPr>
          <w:bCs/>
          <w:iCs/>
        </w:rPr>
        <w:t>)</w:t>
      </w:r>
    </w:p>
    <w:p w:rsidR="0041343F" w:rsidRDefault="0041343F" w:rsidP="00BF0797">
      <w:pPr>
        <w:ind w:left="180" w:hanging="1950"/>
        <w:jc w:val="both"/>
        <w:rPr>
          <w:bCs/>
          <w:iCs/>
        </w:rPr>
      </w:pPr>
    </w:p>
    <w:p w:rsidR="002A390D" w:rsidRPr="00BF0797" w:rsidRDefault="00BF0797" w:rsidP="0041343F">
      <w:pPr>
        <w:ind w:left="90" w:hanging="180"/>
        <w:jc w:val="both"/>
        <w:rPr>
          <w:bCs/>
          <w:iCs/>
        </w:rPr>
      </w:pPr>
      <w:r>
        <w:rPr>
          <w:bCs/>
          <w:iCs/>
        </w:rPr>
        <w:tab/>
      </w:r>
      <w:r w:rsidR="002A390D" w:rsidRPr="00BF0797">
        <w:rPr>
          <w:bCs/>
          <w:iCs/>
        </w:rPr>
        <w:t xml:space="preserve">This </w:t>
      </w:r>
      <w:r>
        <w:rPr>
          <w:bCs/>
          <w:iCs/>
        </w:rPr>
        <w:t xml:space="preserve">is the largest Sewage Treatment </w:t>
      </w:r>
      <w:r w:rsidR="002A390D" w:rsidRPr="00BF0797">
        <w:rPr>
          <w:bCs/>
          <w:iCs/>
        </w:rPr>
        <w:t>Plant in Maharas</w:t>
      </w:r>
      <w:r>
        <w:rPr>
          <w:bCs/>
          <w:iCs/>
        </w:rPr>
        <w:t>h</w:t>
      </w:r>
      <w:r w:rsidR="002A390D" w:rsidRPr="00BF0797">
        <w:rPr>
          <w:bCs/>
          <w:iCs/>
        </w:rPr>
        <w:t xml:space="preserve">tra situated in heart of </w:t>
      </w:r>
      <w:r>
        <w:rPr>
          <w:bCs/>
          <w:iCs/>
        </w:rPr>
        <w:t xml:space="preserve">the </w:t>
      </w:r>
      <w:r w:rsidR="002A390D" w:rsidRPr="00BF0797">
        <w:rPr>
          <w:bCs/>
          <w:iCs/>
        </w:rPr>
        <w:t>city. Here the sewage water is purified and drained to rive</w:t>
      </w:r>
      <w:r>
        <w:rPr>
          <w:bCs/>
          <w:iCs/>
        </w:rPr>
        <w:t xml:space="preserve">r </w:t>
      </w:r>
      <w:r w:rsidR="002A390D" w:rsidRPr="00BF0797">
        <w:rPr>
          <w:bCs/>
          <w:iCs/>
        </w:rPr>
        <w:t>whereas METHANE gas is extracted from solid sewage which drives 2 heavy duty 170KVA generators the electricity generated is used for internal plant equipments during power failure.</w:t>
      </w:r>
    </w:p>
    <w:p w:rsidR="002A390D" w:rsidRDefault="002A390D" w:rsidP="002A390D">
      <w:pPr>
        <w:ind w:left="1440" w:hanging="1440"/>
        <w:rPr>
          <w:rFonts w:ascii="Arial" w:hAnsi="Arial" w:cs="Arial"/>
          <w:b/>
          <w:bCs/>
          <w:i/>
          <w:iCs/>
        </w:rPr>
      </w:pPr>
    </w:p>
    <w:p w:rsidR="00923012" w:rsidRDefault="00923012" w:rsidP="002A390D">
      <w:pPr>
        <w:ind w:left="1440" w:hanging="1440"/>
        <w:rPr>
          <w:rFonts w:ascii="Arial" w:hAnsi="Arial" w:cs="Arial"/>
          <w:b/>
          <w:bCs/>
          <w:i/>
          <w:iCs/>
        </w:rPr>
      </w:pPr>
    </w:p>
    <w:p w:rsidR="00923012" w:rsidRDefault="00923012" w:rsidP="002A390D">
      <w:pPr>
        <w:ind w:left="1440" w:hanging="1440"/>
        <w:rPr>
          <w:rFonts w:ascii="Arial" w:hAnsi="Arial" w:cs="Arial"/>
          <w:b/>
          <w:bCs/>
          <w:i/>
          <w:iCs/>
        </w:rPr>
      </w:pPr>
    </w:p>
    <w:p w:rsidR="00923012" w:rsidRDefault="00923012" w:rsidP="002A390D">
      <w:pPr>
        <w:ind w:left="1440" w:hanging="1440"/>
        <w:rPr>
          <w:rFonts w:ascii="Arial" w:hAnsi="Arial" w:cs="Arial"/>
          <w:b/>
          <w:bCs/>
          <w:i/>
          <w:iCs/>
        </w:rPr>
      </w:pPr>
    </w:p>
    <w:p w:rsidR="002A390D" w:rsidRPr="00204AE7" w:rsidRDefault="0041343F" w:rsidP="00BF0797">
      <w:r>
        <w:rPr>
          <w:b/>
          <w:bCs/>
          <w:iCs/>
        </w:rPr>
        <w:t>Responsibilities</w:t>
      </w:r>
      <w:r w:rsidR="002A390D" w:rsidRPr="00204AE7">
        <w:rPr>
          <w:b/>
          <w:bCs/>
          <w:iCs/>
        </w:rPr>
        <w:t xml:space="preserve">: </w:t>
      </w:r>
      <w:r w:rsidR="002A390D" w:rsidRPr="00204AE7">
        <w:t xml:space="preserve"> </w:t>
      </w:r>
    </w:p>
    <w:p w:rsidR="002A390D" w:rsidRDefault="00BF0797" w:rsidP="004B0D4B">
      <w:pPr>
        <w:numPr>
          <w:ilvl w:val="0"/>
          <w:numId w:val="22"/>
        </w:numPr>
      </w:pPr>
      <w:r>
        <w:t>Routine Instruments c</w:t>
      </w:r>
      <w:r w:rsidR="002A390D">
        <w:t>heck.</w:t>
      </w:r>
    </w:p>
    <w:p w:rsidR="002A390D" w:rsidRDefault="002A390D" w:rsidP="004B0D4B">
      <w:pPr>
        <w:numPr>
          <w:ilvl w:val="0"/>
          <w:numId w:val="22"/>
        </w:numPr>
      </w:pPr>
      <w:r>
        <w:t>Day to day Pumps &amp; Motor check.</w:t>
      </w:r>
    </w:p>
    <w:p w:rsidR="002A390D" w:rsidRPr="0041343F" w:rsidRDefault="002A390D" w:rsidP="0041343F">
      <w:pPr>
        <w:numPr>
          <w:ilvl w:val="0"/>
          <w:numId w:val="22"/>
        </w:numPr>
      </w:pPr>
      <w:r>
        <w:t xml:space="preserve">Documentation (Monthly maintenance Report Electrical &amp; Mechanical).                   </w:t>
      </w:r>
    </w:p>
    <w:p w:rsidR="002A390D" w:rsidRDefault="002A390D" w:rsidP="002A390D">
      <w:pPr>
        <w:tabs>
          <w:tab w:val="left" w:pos="1890"/>
        </w:tabs>
        <w:ind w:left="1980" w:hanging="1980"/>
        <w:rPr>
          <w:b/>
          <w:bCs/>
          <w:i/>
          <w:iCs/>
          <w:u w:val="single"/>
        </w:rPr>
      </w:pPr>
      <w:r>
        <w:rPr>
          <w:i/>
          <w:iCs/>
        </w:rPr>
        <w:t xml:space="preserve"> </w:t>
      </w:r>
    </w:p>
    <w:p w:rsidR="004B0D4B" w:rsidRPr="0041343F" w:rsidRDefault="002A390D" w:rsidP="004B0D4B">
      <w:pPr>
        <w:tabs>
          <w:tab w:val="left" w:pos="1890"/>
        </w:tabs>
        <w:ind w:left="1980" w:hanging="1980"/>
        <w:rPr>
          <w:b/>
          <w:bCs/>
        </w:rPr>
      </w:pPr>
      <w:r w:rsidRPr="0041343F">
        <w:rPr>
          <w:b/>
          <w:bCs/>
        </w:rPr>
        <w:t xml:space="preserve">  </w:t>
      </w:r>
      <w:r w:rsidR="0041343F" w:rsidRPr="0041343F">
        <w:rPr>
          <w:b/>
          <w:bCs/>
        </w:rPr>
        <w:t xml:space="preserve">Project </w:t>
      </w:r>
      <w:r w:rsidR="000D398F" w:rsidRPr="0041343F">
        <w:rPr>
          <w:b/>
          <w:bCs/>
        </w:rPr>
        <w:t>Site:</w:t>
      </w:r>
      <w:r w:rsidRPr="0041343F">
        <w:rPr>
          <w:b/>
          <w:bCs/>
        </w:rPr>
        <w:t xml:space="preserve">  GMDC’s “AKRIMOTA THERMAL POWER PROJECT”        </w:t>
      </w:r>
    </w:p>
    <w:p w:rsidR="002A390D" w:rsidRDefault="002A390D" w:rsidP="004B0D4B">
      <w:pPr>
        <w:tabs>
          <w:tab w:val="left" w:pos="1890"/>
        </w:tabs>
        <w:ind w:left="1980" w:hanging="1980"/>
      </w:pPr>
      <w:r>
        <w:rPr>
          <w:b/>
          <w:bCs/>
        </w:rPr>
        <w:t xml:space="preserve">       </w:t>
      </w:r>
      <w:r w:rsidR="004B0D4B">
        <w:rPr>
          <w:b/>
          <w:bCs/>
        </w:rPr>
        <w:t xml:space="preserve">       </w:t>
      </w:r>
      <w:r w:rsidR="0041343F">
        <w:rPr>
          <w:b/>
          <w:bCs/>
        </w:rPr>
        <w:t xml:space="preserve">           </w:t>
      </w:r>
      <w:r w:rsidR="00C233F0">
        <w:t>(250 MW Capacity). Kutch</w:t>
      </w:r>
    </w:p>
    <w:p w:rsidR="004B0D4B" w:rsidRPr="004B0D4B" w:rsidRDefault="004B0D4B" w:rsidP="004B0D4B">
      <w:pPr>
        <w:tabs>
          <w:tab w:val="left" w:pos="1890"/>
        </w:tabs>
        <w:ind w:left="1980" w:hanging="1980"/>
        <w:rPr>
          <w:b/>
          <w:bCs/>
          <w:i/>
          <w:iCs/>
          <w:sz w:val="28"/>
          <w:szCs w:val="28"/>
          <w:u w:val="single"/>
        </w:rPr>
      </w:pPr>
    </w:p>
    <w:p w:rsidR="002A390D" w:rsidRPr="00C35200" w:rsidRDefault="002A390D" w:rsidP="004B0D4B">
      <w:pPr>
        <w:tabs>
          <w:tab w:val="left" w:pos="900"/>
          <w:tab w:val="left" w:pos="1890"/>
        </w:tabs>
        <w:ind w:left="90" w:hanging="90"/>
        <w:rPr>
          <w:b/>
          <w:bCs/>
          <w:iCs/>
          <w:sz w:val="28"/>
          <w:szCs w:val="28"/>
          <w:u w:val="single"/>
        </w:rPr>
      </w:pPr>
      <w:r w:rsidRPr="00C35200">
        <w:rPr>
          <w:b/>
          <w:bCs/>
          <w:iCs/>
          <w:sz w:val="28"/>
          <w:szCs w:val="28"/>
          <w:u w:val="single"/>
        </w:rPr>
        <w:t>A THERMAL DESALINATION PROJECT</w:t>
      </w:r>
    </w:p>
    <w:p w:rsidR="004B0D4B" w:rsidRDefault="002A390D" w:rsidP="001146C0">
      <w:pPr>
        <w:tabs>
          <w:tab w:val="left" w:pos="1890"/>
        </w:tabs>
        <w:ind w:left="90"/>
      </w:pPr>
      <w:r w:rsidRPr="004B0D4B">
        <w:rPr>
          <w:bCs/>
          <w:iCs/>
        </w:rPr>
        <w:t xml:space="preserve">This is thermal </w:t>
      </w:r>
      <w:r w:rsidR="004B0D4B">
        <w:rPr>
          <w:bCs/>
          <w:iCs/>
        </w:rPr>
        <w:t>multi effect Desalination plant. The Sea</w:t>
      </w:r>
      <w:r w:rsidR="001146C0">
        <w:rPr>
          <w:bCs/>
          <w:iCs/>
        </w:rPr>
        <w:t xml:space="preserve">water is processed for steam </w:t>
      </w:r>
      <w:r w:rsidRPr="004B0D4B">
        <w:rPr>
          <w:bCs/>
          <w:iCs/>
        </w:rPr>
        <w:t>generation which drives heavy turbines to generate electricity; a part of water is made suitable to drink. Hi-tech chlorina</w:t>
      </w:r>
      <w:r w:rsidR="004B0D4B">
        <w:rPr>
          <w:bCs/>
          <w:iCs/>
        </w:rPr>
        <w:t>tor extracts chlorine from sea</w:t>
      </w:r>
      <w:r w:rsidRPr="004B0D4B">
        <w:rPr>
          <w:bCs/>
          <w:iCs/>
        </w:rPr>
        <w:t xml:space="preserve">water itself. </w:t>
      </w:r>
      <w:r w:rsidR="001146C0">
        <w:rPr>
          <w:bCs/>
          <w:iCs/>
        </w:rPr>
        <w:t>This plant is empowered with  advanced</w:t>
      </w:r>
      <w:r w:rsidRPr="004B0D4B">
        <w:rPr>
          <w:bCs/>
          <w:iCs/>
        </w:rPr>
        <w:t xml:space="preserve"> SIEMENS system. The cap</w:t>
      </w:r>
      <w:r w:rsidR="004B0D4B">
        <w:rPr>
          <w:bCs/>
          <w:iCs/>
        </w:rPr>
        <w:t xml:space="preserve">acity of this plant is 100m3/hr. </w:t>
      </w:r>
      <w:r w:rsidR="00187379">
        <w:rPr>
          <w:bCs/>
          <w:iCs/>
        </w:rPr>
        <w:t xml:space="preserve">I was a </w:t>
      </w:r>
      <w:r w:rsidR="001146C0">
        <w:rPr>
          <w:bCs/>
          <w:iCs/>
        </w:rPr>
        <w:t xml:space="preserve"> p</w:t>
      </w:r>
      <w:r w:rsidRPr="004B0D4B">
        <w:rPr>
          <w:bCs/>
          <w:iCs/>
        </w:rPr>
        <w:t>art of commissioning team at GMDC, freshly commissioned a boiler</w:t>
      </w:r>
      <w:r w:rsidR="001146C0">
        <w:rPr>
          <w:bCs/>
          <w:iCs/>
        </w:rPr>
        <w:t>.</w:t>
      </w:r>
      <w:r w:rsidRPr="004B0D4B">
        <w:rPr>
          <w:bCs/>
          <w:iCs/>
        </w:rPr>
        <w:t xml:space="preserve"> </w:t>
      </w:r>
      <w:r w:rsidRPr="004B0D4B">
        <w:tab/>
      </w:r>
    </w:p>
    <w:p w:rsidR="002A390D" w:rsidRDefault="002A390D" w:rsidP="001146C0">
      <w:pPr>
        <w:tabs>
          <w:tab w:val="left" w:pos="1890"/>
        </w:tabs>
        <w:ind w:left="90"/>
        <w:rPr>
          <w:bCs/>
        </w:rPr>
      </w:pPr>
      <w:r w:rsidRPr="004B0D4B">
        <w:rPr>
          <w:b/>
        </w:rPr>
        <w:t>Make:</w:t>
      </w:r>
      <w:r w:rsidRPr="004B0D4B">
        <w:rPr>
          <w:bCs/>
        </w:rPr>
        <w:t xml:space="preserve"> NESTLER. Upgraded to 20ton.</w:t>
      </w:r>
    </w:p>
    <w:p w:rsidR="00A721A9" w:rsidRDefault="00A721A9" w:rsidP="001146C0">
      <w:pPr>
        <w:tabs>
          <w:tab w:val="left" w:pos="1890"/>
        </w:tabs>
        <w:ind w:left="90"/>
        <w:rPr>
          <w:bCs/>
        </w:rPr>
      </w:pPr>
    </w:p>
    <w:p w:rsidR="003245D4" w:rsidRDefault="003245D4" w:rsidP="003245D4">
      <w:pPr>
        <w:tabs>
          <w:tab w:val="left" w:pos="1890"/>
        </w:tabs>
        <w:ind w:left="180"/>
        <w:jc w:val="both"/>
        <w:rPr>
          <w:b/>
          <w:bCs/>
          <w:iCs/>
        </w:rPr>
      </w:pPr>
      <w:r w:rsidRPr="00B659A2">
        <w:rPr>
          <w:b/>
          <w:bCs/>
          <w:iCs/>
        </w:rPr>
        <w:t>Responsibilities:</w:t>
      </w:r>
    </w:p>
    <w:p w:rsidR="003245D4" w:rsidRDefault="003245D4" w:rsidP="006955DC">
      <w:pPr>
        <w:tabs>
          <w:tab w:val="left" w:pos="540"/>
          <w:tab w:val="left" w:pos="1890"/>
        </w:tabs>
        <w:ind w:left="630"/>
        <w:jc w:val="both"/>
        <w:rPr>
          <w:bCs/>
          <w:iCs/>
        </w:rPr>
      </w:pPr>
    </w:p>
    <w:p w:rsidR="003245D4" w:rsidRPr="004E4362" w:rsidRDefault="003245D4" w:rsidP="003245D4">
      <w:pPr>
        <w:widowControl w:val="0"/>
        <w:numPr>
          <w:ilvl w:val="0"/>
          <w:numId w:val="30"/>
        </w:numPr>
        <w:tabs>
          <w:tab w:val="left" w:pos="540"/>
          <w:tab w:val="left" w:pos="1890"/>
        </w:tabs>
        <w:autoSpaceDE w:val="0"/>
        <w:autoSpaceDN w:val="0"/>
        <w:adjustRightInd w:val="0"/>
        <w:ind w:left="630"/>
        <w:jc w:val="both"/>
      </w:pPr>
      <w:r>
        <w:t xml:space="preserve">Maintenance of DCS    - </w:t>
      </w:r>
      <w:r w:rsidRPr="0055322E">
        <w:t>SIEMENS</w:t>
      </w:r>
      <w:r w:rsidRPr="003245D4">
        <w:rPr>
          <w:b/>
          <w:bCs/>
        </w:rPr>
        <w:t xml:space="preserve">   </w:t>
      </w:r>
      <w:r w:rsidRPr="0055322E">
        <w:t>Teleperm XP (Germany)</w:t>
      </w:r>
      <w:r>
        <w:t xml:space="preserve">.        </w:t>
      </w:r>
    </w:p>
    <w:p w:rsidR="003245D4" w:rsidRPr="003245D4" w:rsidRDefault="003245D4" w:rsidP="003245D4">
      <w:pPr>
        <w:numPr>
          <w:ilvl w:val="0"/>
          <w:numId w:val="30"/>
        </w:numPr>
        <w:tabs>
          <w:tab w:val="left" w:pos="540"/>
          <w:tab w:val="left" w:pos="1890"/>
        </w:tabs>
        <w:ind w:left="630"/>
        <w:jc w:val="both"/>
        <w:rPr>
          <w:bCs/>
          <w:iCs/>
        </w:rPr>
      </w:pPr>
      <w:r>
        <w:t>Maintenance &amp; Calibration of process instruments like flow meters,Pressure transmitters,Level Transmitters,Temperature transmitters,conductivity meters,PH meters.</w:t>
      </w:r>
    </w:p>
    <w:p w:rsidR="003245D4" w:rsidRDefault="003245D4" w:rsidP="00294BC2">
      <w:pPr>
        <w:widowControl w:val="0"/>
        <w:numPr>
          <w:ilvl w:val="0"/>
          <w:numId w:val="30"/>
        </w:numPr>
        <w:autoSpaceDE w:val="0"/>
        <w:autoSpaceDN w:val="0"/>
        <w:adjustRightInd w:val="0"/>
        <w:ind w:left="567" w:hanging="283"/>
        <w:jc w:val="both"/>
      </w:pPr>
      <w:r>
        <w:t>Maintenance &amp; Calibration of control valves</w:t>
      </w:r>
    </w:p>
    <w:p w:rsidR="003245D4" w:rsidRDefault="003245D4" w:rsidP="003245D4">
      <w:pPr>
        <w:numPr>
          <w:ilvl w:val="0"/>
          <w:numId w:val="30"/>
        </w:numPr>
        <w:tabs>
          <w:tab w:val="left" w:pos="540"/>
          <w:tab w:val="left" w:pos="1890"/>
        </w:tabs>
        <w:ind w:left="630"/>
        <w:jc w:val="both"/>
        <w:rPr>
          <w:bCs/>
          <w:iCs/>
        </w:rPr>
      </w:pPr>
      <w:r>
        <w:rPr>
          <w:bCs/>
          <w:iCs/>
        </w:rPr>
        <w:t>Start up &amp; Shutdown Knowledge of Multieffect Evaporators and Auxillary boiler.</w:t>
      </w:r>
    </w:p>
    <w:p w:rsidR="003245D4" w:rsidRDefault="003245D4" w:rsidP="003245D4">
      <w:pPr>
        <w:numPr>
          <w:ilvl w:val="0"/>
          <w:numId w:val="30"/>
        </w:numPr>
        <w:tabs>
          <w:tab w:val="left" w:pos="540"/>
          <w:tab w:val="left" w:pos="1890"/>
        </w:tabs>
        <w:ind w:left="630"/>
        <w:jc w:val="both"/>
        <w:rPr>
          <w:bCs/>
          <w:iCs/>
        </w:rPr>
      </w:pPr>
      <w:r>
        <w:rPr>
          <w:bCs/>
          <w:iCs/>
        </w:rPr>
        <w:t>Operational and trouble shooting knowledge.</w:t>
      </w:r>
    </w:p>
    <w:p w:rsidR="006955DC" w:rsidRDefault="006955DC" w:rsidP="003245D4">
      <w:pPr>
        <w:numPr>
          <w:ilvl w:val="0"/>
          <w:numId w:val="30"/>
        </w:numPr>
        <w:tabs>
          <w:tab w:val="left" w:pos="540"/>
          <w:tab w:val="left" w:pos="1890"/>
        </w:tabs>
        <w:ind w:left="630"/>
        <w:jc w:val="both"/>
        <w:rPr>
          <w:bCs/>
          <w:iCs/>
        </w:rPr>
      </w:pPr>
      <w:r>
        <w:rPr>
          <w:bCs/>
          <w:iCs/>
        </w:rPr>
        <w:t>Routine check of all transmitters and dial gauges,Actuators on field.</w:t>
      </w:r>
    </w:p>
    <w:p w:rsidR="006955DC" w:rsidRDefault="006955DC" w:rsidP="003245D4">
      <w:pPr>
        <w:numPr>
          <w:ilvl w:val="0"/>
          <w:numId w:val="30"/>
        </w:numPr>
        <w:tabs>
          <w:tab w:val="left" w:pos="540"/>
          <w:tab w:val="left" w:pos="1890"/>
        </w:tabs>
        <w:ind w:left="630"/>
        <w:jc w:val="both"/>
        <w:rPr>
          <w:bCs/>
          <w:iCs/>
        </w:rPr>
      </w:pPr>
      <w:r>
        <w:rPr>
          <w:bCs/>
          <w:iCs/>
        </w:rPr>
        <w:t>Preparing daily weekly and monthly report</w:t>
      </w:r>
      <w:r w:rsidR="006D445D">
        <w:rPr>
          <w:bCs/>
          <w:iCs/>
        </w:rPr>
        <w:t>s of instrument maintenance.</w:t>
      </w:r>
    </w:p>
    <w:p w:rsidR="006237A3" w:rsidRPr="00DE1132" w:rsidRDefault="00B0210B" w:rsidP="006237A3">
      <w:pPr>
        <w:numPr>
          <w:ilvl w:val="0"/>
          <w:numId w:val="30"/>
        </w:numPr>
        <w:tabs>
          <w:tab w:val="left" w:pos="540"/>
          <w:tab w:val="left" w:pos="1890"/>
        </w:tabs>
        <w:ind w:left="630"/>
        <w:jc w:val="both"/>
        <w:rPr>
          <w:bCs/>
          <w:iCs/>
        </w:rPr>
      </w:pPr>
      <w:r w:rsidRPr="00DE1132">
        <w:rPr>
          <w:bCs/>
          <w:iCs/>
        </w:rPr>
        <w:t>Knowledge of MBE where the DM water is further used for boilers.</w:t>
      </w:r>
    </w:p>
    <w:p w:rsidR="003245D4" w:rsidRPr="00204AE7" w:rsidRDefault="003245D4" w:rsidP="003245D4"/>
    <w:p w:rsidR="003245D4" w:rsidRPr="004B0D4B" w:rsidRDefault="003245D4" w:rsidP="001146C0">
      <w:pPr>
        <w:tabs>
          <w:tab w:val="left" w:pos="1890"/>
        </w:tabs>
        <w:ind w:left="90"/>
        <w:rPr>
          <w:bCs/>
          <w:iCs/>
        </w:rPr>
      </w:pPr>
    </w:p>
    <w:p w:rsidR="002A390D" w:rsidRPr="004B0D4B" w:rsidRDefault="002A390D" w:rsidP="002A390D">
      <w:pPr>
        <w:ind w:left="1530"/>
        <w:rPr>
          <w:bCs/>
          <w:i/>
          <w:iCs/>
        </w:rPr>
      </w:pPr>
      <w:r w:rsidRPr="004B0D4B">
        <w:rPr>
          <w:bCs/>
          <w:i/>
          <w:iCs/>
        </w:rPr>
        <w:t xml:space="preserve">    </w:t>
      </w:r>
    </w:p>
    <w:p w:rsidR="004B0D4B" w:rsidRPr="00D17D3F" w:rsidRDefault="00D17D3F" w:rsidP="002A390D">
      <w:pPr>
        <w:tabs>
          <w:tab w:val="left" w:pos="630"/>
          <w:tab w:val="left" w:pos="1080"/>
        </w:tabs>
        <w:ind w:left="1440" w:hanging="1440"/>
        <w:rPr>
          <w:b/>
          <w:bCs/>
        </w:rPr>
      </w:pPr>
      <w:r w:rsidRPr="00D17D3F">
        <w:rPr>
          <w:b/>
          <w:bCs/>
        </w:rPr>
        <w:t xml:space="preserve">Project </w:t>
      </w:r>
      <w:r w:rsidR="002A390D" w:rsidRPr="00D17D3F">
        <w:rPr>
          <w:b/>
          <w:bCs/>
        </w:rPr>
        <w:t>Site:</w:t>
      </w:r>
      <w:r w:rsidR="004B0D4B" w:rsidRPr="00D17D3F">
        <w:rPr>
          <w:b/>
          <w:bCs/>
        </w:rPr>
        <w:tab/>
      </w:r>
      <w:r w:rsidR="002A390D" w:rsidRPr="00D17D3F">
        <w:rPr>
          <w:b/>
          <w:bCs/>
        </w:rPr>
        <w:t xml:space="preserve">CHENNAI PETROLEUM CORPORATION LTD </w:t>
      </w:r>
      <w:r w:rsidR="004B0D4B" w:rsidRPr="00D17D3F">
        <w:rPr>
          <w:b/>
          <w:bCs/>
        </w:rPr>
        <w:t xml:space="preserve">(CPCL) </w:t>
      </w:r>
      <w:r w:rsidR="002A390D" w:rsidRPr="00D17D3F">
        <w:rPr>
          <w:b/>
          <w:bCs/>
        </w:rPr>
        <w:t xml:space="preserve"> </w:t>
      </w:r>
    </w:p>
    <w:p w:rsidR="002A390D" w:rsidRDefault="004B0D4B" w:rsidP="002A390D">
      <w:pPr>
        <w:tabs>
          <w:tab w:val="left" w:pos="630"/>
          <w:tab w:val="left" w:pos="1080"/>
        </w:tabs>
        <w:ind w:left="1440" w:hanging="1440"/>
        <w:rPr>
          <w:bCs/>
          <w:iCs/>
        </w:rPr>
      </w:pPr>
      <w:r>
        <w:rPr>
          <w:b/>
          <w:bCs/>
          <w:sz w:val="28"/>
          <w:szCs w:val="28"/>
        </w:rPr>
        <w:tab/>
      </w:r>
      <w:r w:rsidR="00D17D3F">
        <w:rPr>
          <w:b/>
          <w:bCs/>
          <w:sz w:val="28"/>
          <w:szCs w:val="28"/>
        </w:rPr>
        <w:t xml:space="preserve">            </w:t>
      </w:r>
      <w:r w:rsidRPr="004B0D4B">
        <w:rPr>
          <w:bCs/>
          <w:iCs/>
        </w:rPr>
        <w:t>G</w:t>
      </w:r>
      <w:r w:rsidR="002A390D" w:rsidRPr="004B0D4B">
        <w:rPr>
          <w:bCs/>
          <w:iCs/>
        </w:rPr>
        <w:t xml:space="preserve">roup of </w:t>
      </w:r>
      <w:r>
        <w:rPr>
          <w:bCs/>
          <w:iCs/>
        </w:rPr>
        <w:t>Indian Oil Corporation Limited</w:t>
      </w:r>
    </w:p>
    <w:p w:rsidR="00C233F0" w:rsidRPr="004B0D4B" w:rsidRDefault="00C233F0" w:rsidP="002A390D">
      <w:pPr>
        <w:tabs>
          <w:tab w:val="left" w:pos="630"/>
          <w:tab w:val="left" w:pos="1080"/>
        </w:tabs>
        <w:ind w:left="1440" w:hanging="1440"/>
        <w:rPr>
          <w:bCs/>
          <w:iCs/>
        </w:rPr>
      </w:pPr>
      <w:r>
        <w:rPr>
          <w:b/>
        </w:rPr>
        <w:t>Duration:</w:t>
      </w:r>
    </w:p>
    <w:p w:rsidR="002A390D" w:rsidRDefault="00D17D3F" w:rsidP="00D17D3F">
      <w:pPr>
        <w:tabs>
          <w:tab w:val="left" w:pos="0"/>
        </w:tabs>
        <w:jc w:val="both"/>
        <w:rPr>
          <w:b/>
          <w:bCs/>
        </w:rPr>
      </w:pPr>
      <w:r w:rsidRPr="00D17D3F">
        <w:rPr>
          <w:b/>
          <w:bCs/>
        </w:rPr>
        <w:t xml:space="preserve">Designation: </w:t>
      </w:r>
      <w:r w:rsidR="00C233F0">
        <w:rPr>
          <w:b/>
          <w:bCs/>
        </w:rPr>
        <w:t xml:space="preserve"> </w:t>
      </w:r>
      <w:r w:rsidRPr="00D17D3F">
        <w:rPr>
          <w:b/>
          <w:bCs/>
        </w:rPr>
        <w:t>Instrumentation Engineer</w:t>
      </w:r>
    </w:p>
    <w:p w:rsidR="00D17D3F" w:rsidRDefault="00D17D3F" w:rsidP="00D17D3F">
      <w:pPr>
        <w:tabs>
          <w:tab w:val="left" w:pos="0"/>
        </w:tabs>
        <w:jc w:val="both"/>
        <w:rPr>
          <w:b/>
          <w:bCs/>
          <w:i/>
          <w:iCs/>
        </w:rPr>
      </w:pPr>
    </w:p>
    <w:p w:rsidR="002A390D" w:rsidRPr="004B0D4B" w:rsidRDefault="00D17D3F" w:rsidP="004B0D4B">
      <w:pPr>
        <w:rPr>
          <w:rFonts w:ascii="Courier New" w:hAnsi="Courier New" w:cs="Courier New"/>
          <w:sz w:val="20"/>
          <w:szCs w:val="20"/>
        </w:rPr>
      </w:pPr>
      <w:r>
        <w:rPr>
          <w:bCs/>
          <w:iCs/>
        </w:rPr>
        <w:t xml:space="preserve">Worked </w:t>
      </w:r>
      <w:r w:rsidR="002A390D" w:rsidRPr="004B0D4B">
        <w:rPr>
          <w:bCs/>
          <w:iCs/>
        </w:rPr>
        <w:t xml:space="preserve">in Operation And Management of </w:t>
      </w:r>
      <w:r w:rsidR="002A390D" w:rsidRPr="004B0D4B">
        <w:rPr>
          <w:bCs/>
          <w:iCs/>
          <w:u w:val="single"/>
        </w:rPr>
        <w:t>TTP</w:t>
      </w:r>
      <w:r w:rsidR="002A390D" w:rsidRPr="004B0D4B">
        <w:rPr>
          <w:bCs/>
          <w:iCs/>
        </w:rPr>
        <w:t xml:space="preserve"> integr</w:t>
      </w:r>
      <w:r w:rsidR="00204AE7">
        <w:rPr>
          <w:bCs/>
          <w:iCs/>
        </w:rPr>
        <w:t>ated with RO plant. This site was</w:t>
      </w:r>
      <w:r w:rsidR="002A390D" w:rsidRPr="004B0D4B">
        <w:rPr>
          <w:bCs/>
          <w:iCs/>
        </w:rPr>
        <w:t xml:space="preserve"> automated by Schneider PLC and Citect SCADA. </w:t>
      </w:r>
    </w:p>
    <w:p w:rsidR="002A390D" w:rsidRPr="00D17D3F" w:rsidRDefault="00D17D3F" w:rsidP="00D17D3F">
      <w:pPr>
        <w:ind w:left="1530"/>
        <w:rPr>
          <w:b/>
          <w:bCs/>
          <w:iCs/>
        </w:rPr>
      </w:pPr>
      <w:r>
        <w:rPr>
          <w:b/>
          <w:bCs/>
          <w:iCs/>
        </w:rPr>
        <w:t xml:space="preserve">      </w:t>
      </w:r>
    </w:p>
    <w:p w:rsidR="002A390D" w:rsidRDefault="00D17D3F" w:rsidP="00D17D3F">
      <w:pPr>
        <w:rPr>
          <w:b/>
          <w:bCs/>
          <w:iCs/>
        </w:rPr>
      </w:pPr>
      <w:r>
        <w:rPr>
          <w:b/>
          <w:bCs/>
          <w:iCs/>
        </w:rPr>
        <w:t>Responsibilities</w:t>
      </w:r>
      <w:r w:rsidR="00204AE7">
        <w:rPr>
          <w:b/>
          <w:bCs/>
          <w:iCs/>
        </w:rPr>
        <w:t>:</w:t>
      </w:r>
    </w:p>
    <w:p w:rsidR="006955DC" w:rsidRPr="004E4362" w:rsidRDefault="006955DC" w:rsidP="006955DC">
      <w:pPr>
        <w:widowControl w:val="0"/>
        <w:tabs>
          <w:tab w:val="left" w:pos="540"/>
          <w:tab w:val="left" w:pos="1890"/>
        </w:tabs>
        <w:autoSpaceDE w:val="0"/>
        <w:autoSpaceDN w:val="0"/>
        <w:adjustRightInd w:val="0"/>
        <w:jc w:val="both"/>
      </w:pPr>
      <w:r>
        <w:t xml:space="preserve">    </w:t>
      </w:r>
    </w:p>
    <w:p w:rsidR="00DD6597" w:rsidRDefault="006955DC" w:rsidP="00DD6597">
      <w:pPr>
        <w:numPr>
          <w:ilvl w:val="0"/>
          <w:numId w:val="30"/>
        </w:numPr>
        <w:tabs>
          <w:tab w:val="left" w:pos="540"/>
          <w:tab w:val="left" w:pos="1890"/>
        </w:tabs>
        <w:ind w:left="630"/>
        <w:jc w:val="both"/>
        <w:rPr>
          <w:bCs/>
          <w:iCs/>
        </w:rPr>
      </w:pPr>
      <w:r>
        <w:t>Maintenance &amp; Calibration of process instruments like flow meters,Pressure transmitters,Level Transmitters,Temperature transmitters,conductivity meters,PH meters.</w:t>
      </w:r>
    </w:p>
    <w:p w:rsidR="00DD6597" w:rsidRPr="00A721A9" w:rsidRDefault="006955DC" w:rsidP="00DD6597">
      <w:pPr>
        <w:numPr>
          <w:ilvl w:val="0"/>
          <w:numId w:val="30"/>
        </w:numPr>
        <w:tabs>
          <w:tab w:val="left" w:pos="540"/>
          <w:tab w:val="left" w:pos="1890"/>
        </w:tabs>
        <w:ind w:left="630"/>
        <w:jc w:val="both"/>
        <w:rPr>
          <w:bCs/>
          <w:iCs/>
        </w:rPr>
      </w:pPr>
      <w:r>
        <w:t>Maintenance</w:t>
      </w:r>
      <w:r w:rsidR="00DD6597">
        <w:t xml:space="preserve"> &amp; Calibration of control valve.</w:t>
      </w:r>
      <w:r w:rsidR="00DD6597" w:rsidRPr="00A721A9">
        <w:rPr>
          <w:bCs/>
          <w:iCs/>
        </w:rPr>
        <w:t xml:space="preserve">                                                                                                            </w:t>
      </w:r>
    </w:p>
    <w:p w:rsidR="006955DC" w:rsidRDefault="006955DC" w:rsidP="006955DC">
      <w:pPr>
        <w:numPr>
          <w:ilvl w:val="0"/>
          <w:numId w:val="30"/>
        </w:numPr>
        <w:tabs>
          <w:tab w:val="left" w:pos="540"/>
          <w:tab w:val="left" w:pos="1890"/>
        </w:tabs>
        <w:ind w:left="630"/>
        <w:jc w:val="both"/>
        <w:rPr>
          <w:bCs/>
          <w:iCs/>
        </w:rPr>
      </w:pPr>
      <w:r>
        <w:rPr>
          <w:bCs/>
          <w:iCs/>
        </w:rPr>
        <w:t>Operational and trouble shooting knowledge.</w:t>
      </w:r>
    </w:p>
    <w:p w:rsidR="006237A3" w:rsidRDefault="006237A3" w:rsidP="006237A3">
      <w:pPr>
        <w:numPr>
          <w:ilvl w:val="0"/>
          <w:numId w:val="30"/>
        </w:numPr>
        <w:tabs>
          <w:tab w:val="left" w:pos="540"/>
          <w:tab w:val="left" w:pos="1890"/>
        </w:tabs>
        <w:ind w:left="630"/>
        <w:jc w:val="both"/>
        <w:rPr>
          <w:bCs/>
          <w:iCs/>
        </w:rPr>
      </w:pPr>
      <w:r>
        <w:rPr>
          <w:bCs/>
          <w:iCs/>
        </w:rPr>
        <w:t>Routine check of all transmitters and dial gauges,Actuators on field.</w:t>
      </w:r>
    </w:p>
    <w:p w:rsidR="006237A3" w:rsidRDefault="006237A3" w:rsidP="006237A3">
      <w:pPr>
        <w:numPr>
          <w:ilvl w:val="0"/>
          <w:numId w:val="30"/>
        </w:numPr>
        <w:tabs>
          <w:tab w:val="left" w:pos="540"/>
          <w:tab w:val="left" w:pos="1890"/>
        </w:tabs>
        <w:ind w:left="630"/>
        <w:jc w:val="both"/>
        <w:rPr>
          <w:bCs/>
          <w:iCs/>
        </w:rPr>
      </w:pPr>
      <w:r>
        <w:rPr>
          <w:bCs/>
          <w:iCs/>
        </w:rPr>
        <w:t>Preparing daily weekly and monthly reports of instrument maintenance.</w:t>
      </w:r>
    </w:p>
    <w:p w:rsidR="006237A3" w:rsidRDefault="006237A3" w:rsidP="006237A3">
      <w:pPr>
        <w:tabs>
          <w:tab w:val="left" w:pos="540"/>
          <w:tab w:val="left" w:pos="1890"/>
        </w:tabs>
        <w:ind w:left="630"/>
        <w:jc w:val="both"/>
        <w:rPr>
          <w:bCs/>
          <w:iCs/>
        </w:rPr>
      </w:pPr>
    </w:p>
    <w:p w:rsidR="006237A3" w:rsidRDefault="006237A3" w:rsidP="006237A3">
      <w:pPr>
        <w:tabs>
          <w:tab w:val="left" w:pos="540"/>
          <w:tab w:val="left" w:pos="1890"/>
        </w:tabs>
        <w:jc w:val="both"/>
        <w:rPr>
          <w:bCs/>
          <w:iCs/>
        </w:rPr>
      </w:pPr>
    </w:p>
    <w:p w:rsidR="002A390D" w:rsidRDefault="002A390D" w:rsidP="006237A3">
      <w:pPr>
        <w:widowControl w:val="0"/>
        <w:autoSpaceDE w:val="0"/>
        <w:autoSpaceDN w:val="0"/>
        <w:adjustRightInd w:val="0"/>
        <w:ind w:left="360"/>
        <w:jc w:val="both"/>
      </w:pPr>
    </w:p>
    <w:p w:rsidR="00800C9D" w:rsidRDefault="00800C9D" w:rsidP="006237A3">
      <w:pPr>
        <w:widowControl w:val="0"/>
        <w:autoSpaceDE w:val="0"/>
        <w:autoSpaceDN w:val="0"/>
        <w:adjustRightInd w:val="0"/>
        <w:ind w:left="360"/>
        <w:jc w:val="both"/>
      </w:pPr>
    </w:p>
    <w:p w:rsidR="002A390D" w:rsidRDefault="002A390D" w:rsidP="002A390D">
      <w:pPr>
        <w:ind w:left="1440" w:hanging="1440"/>
        <w:jc w:val="both"/>
      </w:pPr>
    </w:p>
    <w:p w:rsidR="00D17D3F" w:rsidRDefault="00D17D3F" w:rsidP="00D17D3F">
      <w:pPr>
        <w:ind w:left="1440" w:hanging="1440"/>
        <w:rPr>
          <w:b/>
        </w:rPr>
      </w:pPr>
      <w:r>
        <w:rPr>
          <w:b/>
          <w:bCs/>
        </w:rPr>
        <w:t>Organization:             VMS Controls – Pune, Maharashtra</w:t>
      </w:r>
      <w:r w:rsidRPr="006127B0">
        <w:rPr>
          <w:b/>
        </w:rPr>
        <w:t xml:space="preserve">     </w:t>
      </w:r>
    </w:p>
    <w:p w:rsidR="00D17D3F" w:rsidRPr="006127B0" w:rsidRDefault="00D17D3F" w:rsidP="00D17D3F">
      <w:pPr>
        <w:ind w:left="1440" w:hanging="1440"/>
        <w:rPr>
          <w:b/>
          <w:bCs/>
        </w:rPr>
      </w:pPr>
      <w:r>
        <w:rPr>
          <w:b/>
        </w:rPr>
        <w:t xml:space="preserve">Duration: </w:t>
      </w:r>
      <w:r w:rsidRPr="006127B0">
        <w:rPr>
          <w:b/>
        </w:rPr>
        <w:t xml:space="preserve">        </w:t>
      </w:r>
      <w:r>
        <w:rPr>
          <w:b/>
        </w:rPr>
        <w:t xml:space="preserve">           </w:t>
      </w:r>
      <w:r w:rsidR="005824D4">
        <w:rPr>
          <w:b/>
        </w:rPr>
        <w:t>janvary'2004</w:t>
      </w:r>
      <w:r w:rsidRPr="006127B0">
        <w:rPr>
          <w:b/>
        </w:rPr>
        <w:t xml:space="preserve"> - </w:t>
      </w:r>
      <w:r w:rsidR="005824D4">
        <w:rPr>
          <w:b/>
        </w:rPr>
        <w:t xml:space="preserve">october'2005 </w:t>
      </w:r>
    </w:p>
    <w:p w:rsidR="00D17D3F" w:rsidRDefault="00D17D3F" w:rsidP="00D17D3F">
      <w:pPr>
        <w:ind w:left="1440" w:hanging="1440"/>
        <w:rPr>
          <w:b/>
          <w:bCs/>
        </w:rPr>
      </w:pPr>
      <w:r w:rsidRPr="006127B0">
        <w:rPr>
          <w:b/>
          <w:bCs/>
        </w:rPr>
        <w:t xml:space="preserve">Designation:  </w:t>
      </w:r>
      <w:r>
        <w:rPr>
          <w:b/>
          <w:bCs/>
        </w:rPr>
        <w:t xml:space="preserve">             Instrumentation Engineer </w:t>
      </w:r>
    </w:p>
    <w:p w:rsidR="00D17D3F" w:rsidRPr="00923542" w:rsidRDefault="00D17D3F" w:rsidP="00D17D3F">
      <w:pPr>
        <w:ind w:left="1440" w:hanging="1440"/>
        <w:rPr>
          <w:b/>
          <w:bCs/>
        </w:rPr>
      </w:pPr>
    </w:p>
    <w:p w:rsidR="00157395" w:rsidRPr="008307D7" w:rsidRDefault="008307D7" w:rsidP="008307D7">
      <w:pPr>
        <w:ind w:left="90" w:hanging="90"/>
        <w:rPr>
          <w:bCs/>
        </w:rPr>
      </w:pPr>
      <w:r w:rsidRPr="008307D7">
        <w:rPr>
          <w:bCs/>
        </w:rPr>
        <w:t xml:space="preserve">VMS Controls </w:t>
      </w:r>
      <w:r w:rsidR="00157395" w:rsidRPr="008307D7">
        <w:rPr>
          <w:bCs/>
        </w:rPr>
        <w:t>undertakes automation projects for various engineering applic</w:t>
      </w:r>
      <w:r>
        <w:rPr>
          <w:bCs/>
        </w:rPr>
        <w:t xml:space="preserve">ations along with </w:t>
      </w:r>
      <w:r w:rsidR="00157395" w:rsidRPr="008307D7">
        <w:rPr>
          <w:bCs/>
        </w:rPr>
        <w:t xml:space="preserve">maintenance of various PLC,s  </w:t>
      </w:r>
      <w:r w:rsidR="006060EB">
        <w:rPr>
          <w:bCs/>
        </w:rPr>
        <w:t>Siemens, Allen Bradley, Messung etc</w:t>
      </w:r>
      <w:r w:rsidR="00157395" w:rsidRPr="008307D7">
        <w:rPr>
          <w:bCs/>
        </w:rPr>
        <w:t>. The primary Business is maintenance and Programming of PLC’s.</w:t>
      </w:r>
      <w:r w:rsidRPr="008307D7">
        <w:rPr>
          <w:bCs/>
        </w:rPr>
        <w:t xml:space="preserve"> It has clients like BAJAJ, ELECON, KALYANI FORGE, INOX and many more across India</w:t>
      </w:r>
    </w:p>
    <w:p w:rsidR="00157395" w:rsidRDefault="00157395" w:rsidP="00157395">
      <w:pPr>
        <w:ind w:left="1440" w:hanging="1440"/>
        <w:jc w:val="both"/>
        <w:rPr>
          <w:b/>
          <w:bCs/>
        </w:rPr>
      </w:pPr>
    </w:p>
    <w:p w:rsidR="00157395" w:rsidRPr="00204AE7" w:rsidRDefault="00D17D3F" w:rsidP="00157395">
      <w:pPr>
        <w:ind w:left="1440" w:hanging="1440"/>
        <w:rPr>
          <w:b/>
          <w:bCs/>
          <w:iCs/>
        </w:rPr>
      </w:pPr>
      <w:r>
        <w:rPr>
          <w:b/>
          <w:bCs/>
          <w:iCs/>
        </w:rPr>
        <w:t>Responsibilities</w:t>
      </w:r>
      <w:r w:rsidR="00157395" w:rsidRPr="00204AE7">
        <w:rPr>
          <w:b/>
          <w:bCs/>
          <w:iCs/>
        </w:rPr>
        <w:t xml:space="preserve">:  </w:t>
      </w:r>
    </w:p>
    <w:p w:rsidR="00157395" w:rsidRDefault="00157395" w:rsidP="00D17D3F">
      <w:pPr>
        <w:numPr>
          <w:ilvl w:val="0"/>
          <w:numId w:val="26"/>
        </w:numPr>
        <w:ind w:left="360"/>
      </w:pPr>
      <w:r>
        <w:t>Programming o</w:t>
      </w:r>
      <w:r w:rsidR="008307D7">
        <w:t>f PLC for different applications</w:t>
      </w:r>
      <w:r>
        <w:t xml:space="preserve"> (</w:t>
      </w:r>
      <w:r w:rsidR="008307D7">
        <w:t xml:space="preserve">Make: </w:t>
      </w:r>
      <w:r>
        <w:t>GE)</w:t>
      </w:r>
    </w:p>
    <w:p w:rsidR="00157395" w:rsidRDefault="00157395" w:rsidP="00D17D3F">
      <w:pPr>
        <w:numPr>
          <w:ilvl w:val="0"/>
          <w:numId w:val="26"/>
        </w:numPr>
        <w:ind w:left="360"/>
      </w:pPr>
      <w:r>
        <w:t>Logic</w:t>
      </w:r>
      <w:r w:rsidR="008307D7">
        <w:t xml:space="preserve"> development</w:t>
      </w:r>
    </w:p>
    <w:p w:rsidR="00157395" w:rsidRDefault="00157395" w:rsidP="00157395">
      <w:pPr>
        <w:ind w:left="360" w:firstLine="90"/>
      </w:pPr>
    </w:p>
    <w:p w:rsidR="00157395" w:rsidRPr="00204AE7" w:rsidRDefault="00157395" w:rsidP="00204AE7">
      <w:pPr>
        <w:ind w:left="1440" w:hanging="1440"/>
        <w:rPr>
          <w:b/>
          <w:bCs/>
          <w:iCs/>
        </w:rPr>
      </w:pPr>
      <w:r w:rsidRPr="00204AE7">
        <w:rPr>
          <w:b/>
          <w:bCs/>
          <w:iCs/>
        </w:rPr>
        <w:t xml:space="preserve"> Relevant Project’s:</w:t>
      </w:r>
    </w:p>
    <w:p w:rsidR="00157395" w:rsidRDefault="00157395" w:rsidP="00D17D3F">
      <w:pPr>
        <w:widowControl w:val="0"/>
        <w:numPr>
          <w:ilvl w:val="0"/>
          <w:numId w:val="25"/>
        </w:numPr>
        <w:tabs>
          <w:tab w:val="left" w:pos="360"/>
        </w:tabs>
        <w:autoSpaceDE w:val="0"/>
        <w:autoSpaceDN w:val="0"/>
        <w:adjustRightInd w:val="0"/>
        <w:ind w:hanging="630"/>
      </w:pPr>
      <w:r>
        <w:t>Automation in Chemical Reactor Plant.</w:t>
      </w:r>
    </w:p>
    <w:p w:rsidR="00157395" w:rsidRDefault="00157395" w:rsidP="00D17D3F">
      <w:pPr>
        <w:widowControl w:val="0"/>
        <w:numPr>
          <w:ilvl w:val="0"/>
          <w:numId w:val="25"/>
        </w:numPr>
        <w:tabs>
          <w:tab w:val="left" w:pos="360"/>
        </w:tabs>
        <w:autoSpaceDE w:val="0"/>
        <w:autoSpaceDN w:val="0"/>
        <w:adjustRightInd w:val="0"/>
        <w:ind w:hanging="630"/>
      </w:pPr>
      <w:r>
        <w:t>Automation</w:t>
      </w:r>
      <w:r w:rsidR="006060EB">
        <w:t xml:space="preserve"> in Burner Management System.(</w:t>
      </w:r>
      <w:r>
        <w:t>Boiler’s)</w:t>
      </w:r>
    </w:p>
    <w:p w:rsidR="00157395" w:rsidRDefault="00157395" w:rsidP="00D17D3F">
      <w:pPr>
        <w:widowControl w:val="0"/>
        <w:numPr>
          <w:ilvl w:val="0"/>
          <w:numId w:val="25"/>
        </w:numPr>
        <w:tabs>
          <w:tab w:val="left" w:pos="360"/>
        </w:tabs>
        <w:autoSpaceDE w:val="0"/>
        <w:autoSpaceDN w:val="0"/>
        <w:adjustRightInd w:val="0"/>
        <w:ind w:hanging="630"/>
      </w:pPr>
      <w:r>
        <w:t>Automation in Traffic Signal.</w:t>
      </w:r>
    </w:p>
    <w:p w:rsidR="00157395" w:rsidRDefault="00157395" w:rsidP="00D17D3F">
      <w:pPr>
        <w:widowControl w:val="0"/>
        <w:numPr>
          <w:ilvl w:val="0"/>
          <w:numId w:val="25"/>
        </w:numPr>
        <w:tabs>
          <w:tab w:val="left" w:pos="360"/>
        </w:tabs>
        <w:autoSpaceDE w:val="0"/>
        <w:autoSpaceDN w:val="0"/>
        <w:adjustRightInd w:val="0"/>
        <w:ind w:hanging="630"/>
      </w:pPr>
      <w:r>
        <w:t>Automation in Material Handling System.</w:t>
      </w:r>
    </w:p>
    <w:p w:rsidR="00157395" w:rsidRDefault="00157395" w:rsidP="00D17D3F">
      <w:pPr>
        <w:widowControl w:val="0"/>
        <w:numPr>
          <w:ilvl w:val="0"/>
          <w:numId w:val="25"/>
        </w:numPr>
        <w:tabs>
          <w:tab w:val="left" w:pos="360"/>
        </w:tabs>
        <w:autoSpaceDE w:val="0"/>
        <w:autoSpaceDN w:val="0"/>
        <w:adjustRightInd w:val="0"/>
        <w:ind w:hanging="630"/>
      </w:pPr>
      <w:r>
        <w:t>Automation in Electroplating Plant.</w:t>
      </w:r>
    </w:p>
    <w:p w:rsidR="002A390D" w:rsidRDefault="002A390D" w:rsidP="002A390D">
      <w:pPr>
        <w:ind w:left="1440" w:hanging="1440"/>
        <w:rPr>
          <w:b/>
          <w:bCs/>
        </w:rPr>
      </w:pPr>
    </w:p>
    <w:p w:rsidR="00616A15" w:rsidRPr="00114778" w:rsidRDefault="00616A15" w:rsidP="00616A15">
      <w:pPr>
        <w:spacing w:line="276" w:lineRule="auto"/>
        <w:jc w:val="both"/>
        <w:rPr>
          <w:sz w:val="22"/>
          <w:szCs w:val="22"/>
        </w:rPr>
      </w:pPr>
    </w:p>
    <w:p w:rsidR="0038727D" w:rsidRDefault="0038727D" w:rsidP="0038727D">
      <w:pPr>
        <w:tabs>
          <w:tab w:val="num" w:pos="720"/>
        </w:tabs>
        <w:ind w:left="180"/>
        <w:rPr>
          <w:sz w:val="22"/>
          <w:szCs w:val="22"/>
        </w:rPr>
      </w:pPr>
    </w:p>
    <w:p w:rsidR="00C05C38" w:rsidRPr="00C05C38" w:rsidRDefault="00C05C38" w:rsidP="00C05C38">
      <w:pPr>
        <w:shd w:val="pct15" w:color="000000" w:fill="FFFFFF"/>
        <w:tabs>
          <w:tab w:val="right" w:pos="6201"/>
        </w:tabs>
        <w:ind w:right="-360"/>
        <w:jc w:val="both"/>
        <w:rPr>
          <w:rFonts w:ascii="Arial" w:hAnsi="Arial" w:cs="Arial"/>
          <w:b/>
          <w:caps/>
          <w:color w:val="000000"/>
          <w:sz w:val="22"/>
          <w:szCs w:val="22"/>
        </w:rPr>
      </w:pPr>
      <w:r>
        <w:rPr>
          <w:rFonts w:ascii="Arial" w:hAnsi="Arial" w:cs="Arial"/>
          <w:b/>
          <w:caps/>
          <w:color w:val="000000"/>
          <w:sz w:val="22"/>
          <w:szCs w:val="22"/>
        </w:rPr>
        <w:t>References</w:t>
      </w:r>
    </w:p>
    <w:p w:rsidR="00C05C38" w:rsidRDefault="00C05C38" w:rsidP="0038727D">
      <w:pPr>
        <w:tabs>
          <w:tab w:val="num" w:pos="360"/>
        </w:tabs>
        <w:ind w:left="180"/>
        <w:rPr>
          <w:b/>
          <w:sz w:val="22"/>
          <w:szCs w:val="22"/>
        </w:rPr>
      </w:pPr>
    </w:p>
    <w:p w:rsidR="0038727D" w:rsidRDefault="0038727D" w:rsidP="0038727D">
      <w:pPr>
        <w:tabs>
          <w:tab w:val="num" w:pos="360"/>
        </w:tabs>
        <w:ind w:left="180"/>
        <w:rPr>
          <w:b/>
          <w:sz w:val="22"/>
          <w:szCs w:val="22"/>
        </w:rPr>
      </w:pPr>
      <w:r w:rsidRPr="0038727D">
        <w:rPr>
          <w:b/>
          <w:sz w:val="22"/>
          <w:szCs w:val="22"/>
        </w:rPr>
        <w:t>References available on request</w:t>
      </w:r>
    </w:p>
    <w:p w:rsidR="00DD6597" w:rsidRDefault="00DD6597" w:rsidP="0038727D">
      <w:pPr>
        <w:tabs>
          <w:tab w:val="num" w:pos="360"/>
        </w:tabs>
        <w:ind w:left="180"/>
        <w:rPr>
          <w:b/>
          <w:sz w:val="22"/>
          <w:szCs w:val="22"/>
        </w:rPr>
      </w:pPr>
    </w:p>
    <w:p w:rsidR="00DD6597" w:rsidRDefault="00DD6597" w:rsidP="0038727D">
      <w:pPr>
        <w:tabs>
          <w:tab w:val="num" w:pos="360"/>
        </w:tabs>
        <w:ind w:left="180"/>
        <w:rPr>
          <w:b/>
          <w:sz w:val="22"/>
          <w:szCs w:val="22"/>
        </w:rPr>
      </w:pPr>
    </w:p>
    <w:p w:rsidR="00DD6597" w:rsidRPr="00C05C38" w:rsidRDefault="00DD6597" w:rsidP="00DD6597">
      <w:pPr>
        <w:shd w:val="pct15" w:color="000000" w:fill="FFFFFF"/>
        <w:tabs>
          <w:tab w:val="right" w:pos="6201"/>
        </w:tabs>
        <w:ind w:right="-360"/>
        <w:jc w:val="both"/>
        <w:rPr>
          <w:rFonts w:ascii="Arial" w:hAnsi="Arial" w:cs="Arial"/>
          <w:b/>
          <w:caps/>
          <w:color w:val="000000"/>
          <w:sz w:val="22"/>
          <w:szCs w:val="22"/>
        </w:rPr>
      </w:pPr>
      <w:r>
        <w:rPr>
          <w:rFonts w:ascii="Arial" w:hAnsi="Arial" w:cs="Arial"/>
          <w:b/>
          <w:caps/>
          <w:color w:val="000000"/>
          <w:sz w:val="22"/>
          <w:szCs w:val="22"/>
        </w:rPr>
        <w:t>PERSONAL DETAILS</w:t>
      </w:r>
    </w:p>
    <w:p w:rsidR="00DD6597" w:rsidRDefault="00DD6597" w:rsidP="0038727D">
      <w:pPr>
        <w:tabs>
          <w:tab w:val="num" w:pos="360"/>
        </w:tabs>
        <w:ind w:left="180"/>
        <w:rPr>
          <w:b/>
          <w:sz w:val="22"/>
          <w:szCs w:val="22"/>
        </w:rPr>
      </w:pPr>
    </w:p>
    <w:p w:rsidR="00DD6597" w:rsidRDefault="00DD6597" w:rsidP="0038727D">
      <w:pPr>
        <w:tabs>
          <w:tab w:val="num" w:pos="360"/>
        </w:tabs>
        <w:ind w:left="180"/>
        <w:rPr>
          <w:b/>
          <w:sz w:val="22"/>
          <w:szCs w:val="22"/>
        </w:rPr>
      </w:pPr>
      <w:r>
        <w:rPr>
          <w:b/>
          <w:sz w:val="22"/>
          <w:szCs w:val="22"/>
        </w:rPr>
        <w:t>Father' Name</w:t>
      </w:r>
      <w:r>
        <w:rPr>
          <w:b/>
          <w:sz w:val="22"/>
          <w:szCs w:val="22"/>
        </w:rPr>
        <w:tab/>
      </w:r>
      <w:r>
        <w:rPr>
          <w:b/>
          <w:sz w:val="22"/>
          <w:szCs w:val="22"/>
        </w:rPr>
        <w:tab/>
        <w:t>Hasmukhbhai Ravjibhai Patel (Late)</w:t>
      </w:r>
    </w:p>
    <w:p w:rsidR="00DD6597" w:rsidRDefault="00DD6597" w:rsidP="0038727D">
      <w:pPr>
        <w:tabs>
          <w:tab w:val="num" w:pos="360"/>
        </w:tabs>
        <w:ind w:left="180"/>
        <w:rPr>
          <w:b/>
          <w:sz w:val="22"/>
          <w:szCs w:val="22"/>
        </w:rPr>
      </w:pPr>
    </w:p>
    <w:p w:rsidR="00E21A86" w:rsidRDefault="00E21A86" w:rsidP="0038727D">
      <w:pPr>
        <w:tabs>
          <w:tab w:val="num" w:pos="360"/>
        </w:tabs>
        <w:ind w:left="180"/>
        <w:rPr>
          <w:b/>
          <w:sz w:val="22"/>
          <w:szCs w:val="22"/>
        </w:rPr>
      </w:pPr>
      <w:r>
        <w:rPr>
          <w:b/>
          <w:sz w:val="22"/>
          <w:szCs w:val="22"/>
        </w:rPr>
        <w:t>Interested in</w:t>
      </w:r>
      <w:r>
        <w:rPr>
          <w:b/>
          <w:sz w:val="22"/>
          <w:szCs w:val="22"/>
        </w:rPr>
        <w:tab/>
        <w:t xml:space="preserve">                           Projects.</w:t>
      </w:r>
    </w:p>
    <w:p w:rsidR="00E21A86" w:rsidRDefault="00E21A86" w:rsidP="0038727D">
      <w:pPr>
        <w:tabs>
          <w:tab w:val="num" w:pos="360"/>
        </w:tabs>
        <w:ind w:left="180"/>
        <w:rPr>
          <w:b/>
          <w:sz w:val="22"/>
          <w:szCs w:val="22"/>
        </w:rPr>
      </w:pPr>
    </w:p>
    <w:p w:rsidR="00E21A86" w:rsidRDefault="00E21A86" w:rsidP="0038727D">
      <w:pPr>
        <w:tabs>
          <w:tab w:val="num" w:pos="360"/>
        </w:tabs>
        <w:ind w:left="180"/>
        <w:rPr>
          <w:b/>
          <w:sz w:val="22"/>
          <w:szCs w:val="22"/>
        </w:rPr>
      </w:pPr>
    </w:p>
    <w:p w:rsidR="00E21A86" w:rsidRDefault="00E21A86" w:rsidP="0038727D">
      <w:pPr>
        <w:tabs>
          <w:tab w:val="num" w:pos="360"/>
        </w:tabs>
        <w:ind w:left="180"/>
        <w:rPr>
          <w:b/>
          <w:sz w:val="22"/>
          <w:szCs w:val="22"/>
        </w:rPr>
      </w:pPr>
    </w:p>
    <w:p w:rsidR="00DD6597" w:rsidRPr="0038727D" w:rsidRDefault="00E21A86" w:rsidP="0038727D">
      <w:pPr>
        <w:tabs>
          <w:tab w:val="num" w:pos="360"/>
        </w:tabs>
        <w:ind w:left="180"/>
        <w:rPr>
          <w:b/>
          <w:sz w:val="22"/>
          <w:szCs w:val="22"/>
        </w:rPr>
      </w:pPr>
      <w:r>
        <w:rPr>
          <w:b/>
          <w:sz w:val="22"/>
          <w:szCs w:val="22"/>
        </w:rPr>
        <w:t xml:space="preserve">Pinal </w:t>
      </w:r>
    </w:p>
    <w:sectPr w:rsidR="00DD6597" w:rsidRPr="0038727D" w:rsidSect="00157395">
      <w:pgSz w:w="12240" w:h="15840"/>
      <w:pgMar w:top="720" w:right="1325" w:bottom="1620" w:left="1418" w:header="1440" w:footer="7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10" w:rsidRDefault="004A5310">
      <w:r>
        <w:separator/>
      </w:r>
    </w:p>
  </w:endnote>
  <w:endnote w:type="continuationSeparator" w:id="1">
    <w:p w:rsidR="004A5310" w:rsidRDefault="004A5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10" w:rsidRDefault="004A5310">
      <w:r>
        <w:separator/>
      </w:r>
    </w:p>
  </w:footnote>
  <w:footnote w:type="continuationSeparator" w:id="1">
    <w:p w:rsidR="004A5310" w:rsidRDefault="004A5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76D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A107E"/>
    <w:multiLevelType w:val="hybridMultilevel"/>
    <w:tmpl w:val="BD364B9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
    <w:nsid w:val="248A7BF6"/>
    <w:multiLevelType w:val="hybridMultilevel"/>
    <w:tmpl w:val="D61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66965"/>
    <w:multiLevelType w:val="hybridMultilevel"/>
    <w:tmpl w:val="8014DF8E"/>
    <w:lvl w:ilvl="0" w:tplc="04090001">
      <w:start w:val="1"/>
      <w:numFmt w:val="bullet"/>
      <w:lvlText w:val=""/>
      <w:lvlJc w:val="left"/>
      <w:pPr>
        <w:tabs>
          <w:tab w:val="num" w:pos="720"/>
        </w:tabs>
        <w:ind w:left="720" w:hanging="360"/>
      </w:pPr>
      <w:rPr>
        <w:rFonts w:ascii="Symbol" w:hAnsi="Symbol" w:hint="default"/>
      </w:rPr>
    </w:lvl>
    <w:lvl w:ilvl="1" w:tplc="1F9E5E38">
      <w:start w:val="1"/>
      <w:numFmt w:val="bullet"/>
      <w:lvlText w:val=""/>
      <w:lvlJc w:val="left"/>
      <w:pPr>
        <w:tabs>
          <w:tab w:val="num" w:pos="1440"/>
        </w:tabs>
        <w:ind w:left="1440" w:hanging="360"/>
      </w:pPr>
      <w:rPr>
        <w:rFonts w:ascii="Symbol" w:hAnsi="Symbol" w:hint="default"/>
        <w:sz w:val="22"/>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3D3488"/>
    <w:multiLevelType w:val="hybridMultilevel"/>
    <w:tmpl w:val="F20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3E22A7"/>
    <w:multiLevelType w:val="singleLevel"/>
    <w:tmpl w:val="6F581374"/>
    <w:lvl w:ilvl="0">
      <w:start w:val="1"/>
      <w:numFmt w:val="decimal"/>
      <w:lvlText w:val="%1"/>
      <w:legacy w:legacy="1" w:legacySpace="0" w:legacyIndent="360"/>
      <w:lvlJc w:val="left"/>
      <w:rPr>
        <w:rFonts w:ascii="Times New Roman" w:hAnsi="Times New Roman" w:cs="Times New Roman" w:hint="default"/>
        <w:b w:val="0"/>
        <w:bCs w:val="0"/>
      </w:rPr>
    </w:lvl>
  </w:abstractNum>
  <w:abstractNum w:abstractNumId="6">
    <w:nsid w:val="43FD15C8"/>
    <w:multiLevelType w:val="hybridMultilevel"/>
    <w:tmpl w:val="AA2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82193"/>
    <w:multiLevelType w:val="hybridMultilevel"/>
    <w:tmpl w:val="9BAA68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72231D6"/>
    <w:multiLevelType w:val="singleLevel"/>
    <w:tmpl w:val="5CE64D44"/>
    <w:lvl w:ilvl="0">
      <w:start w:val="1"/>
      <w:numFmt w:val="bullet"/>
      <w:lvlText w:val=""/>
      <w:lvlJc w:val="left"/>
      <w:pPr>
        <w:tabs>
          <w:tab w:val="num" w:pos="360"/>
        </w:tabs>
        <w:ind w:left="245" w:hanging="245"/>
      </w:pPr>
      <w:rPr>
        <w:rFonts w:ascii="Symbol" w:hAnsi="Symbol" w:hint="default"/>
        <w:sz w:val="22"/>
        <w:effect w:val="none"/>
      </w:rPr>
    </w:lvl>
  </w:abstractNum>
  <w:abstractNum w:abstractNumId="9">
    <w:nsid w:val="54672DEF"/>
    <w:multiLevelType w:val="hybridMultilevel"/>
    <w:tmpl w:val="90DE1A56"/>
    <w:lvl w:ilvl="0" w:tplc="2DBA9C2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A650EC2"/>
    <w:multiLevelType w:val="hybridMultilevel"/>
    <w:tmpl w:val="98F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CC683F"/>
    <w:multiLevelType w:val="hybridMultilevel"/>
    <w:tmpl w:val="FE1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347118"/>
    <w:multiLevelType w:val="singleLevel"/>
    <w:tmpl w:val="CFE66ABE"/>
    <w:lvl w:ilvl="0">
      <w:start w:val="1"/>
      <w:numFmt w:val="decimal"/>
      <w:lvlText w:val="%1)"/>
      <w:legacy w:legacy="1" w:legacySpace="0" w:legacyIndent="360"/>
      <w:lvlJc w:val="left"/>
      <w:rPr>
        <w:rFonts w:ascii="Times New Roman" w:hAnsi="Times New Roman" w:cs="Times New Roman" w:hint="default"/>
      </w:rPr>
    </w:lvl>
  </w:abstractNum>
  <w:abstractNum w:abstractNumId="13">
    <w:nsid w:val="6D0E11D7"/>
    <w:multiLevelType w:val="hybridMultilevel"/>
    <w:tmpl w:val="9EDA96F2"/>
    <w:lvl w:ilvl="0" w:tplc="02E20208">
      <w:start w:val="1"/>
      <w:numFmt w:val="bullet"/>
      <w:pStyle w:val="chbullet2"/>
      <w:lvlText w:val=""/>
      <w:lvlJc w:val="left"/>
      <w:pPr>
        <w:tabs>
          <w:tab w:val="num" w:pos="720"/>
        </w:tabs>
        <w:ind w:left="72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133776"/>
    <w:multiLevelType w:val="hybridMultilevel"/>
    <w:tmpl w:val="EC8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
  </w:num>
  <w:num w:numId="5">
    <w:abstractNumId w:val="5"/>
  </w:num>
  <w:num w:numId="6">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6"/>
        <w:numFmt w:val="decimal"/>
        <w:lvlText w:val="%1"/>
        <w:legacy w:legacy="1" w:legacySpace="0" w:legacyIndent="360"/>
        <w:lvlJc w:val="left"/>
        <w:rPr>
          <w:rFonts w:ascii="Times New Roman" w:hAnsi="Times New Roman" w:cs="Times New Roman" w:hint="default"/>
          <w:b w:val="0"/>
          <w:bCs w:val="0"/>
        </w:rPr>
      </w:lvl>
    </w:lvlOverride>
  </w:num>
  <w:num w:numId="11">
    <w:abstractNumId w:val="5"/>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5"/>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5"/>
    <w:lvlOverride w:ilvl="0">
      <w:lvl w:ilvl="0">
        <w:start w:val="9"/>
        <w:numFmt w:val="decimal"/>
        <w:lvlText w:val="%1"/>
        <w:legacy w:legacy="1" w:legacySpace="0" w:legacyIndent="360"/>
        <w:lvlJc w:val="left"/>
        <w:rPr>
          <w:rFonts w:ascii="Times New Roman" w:hAnsi="Times New Roman" w:cs="Times New Roman" w:hint="default"/>
        </w:rPr>
      </w:lvl>
    </w:lvlOverride>
  </w:num>
  <w:num w:numId="14">
    <w:abstractNumId w:val="5"/>
    <w:lvlOverride w:ilvl="0">
      <w:lvl w:ilvl="0">
        <w:start w:val="11"/>
        <w:numFmt w:val="decimal"/>
        <w:lvlText w:val="%1"/>
        <w:legacy w:legacy="1" w:legacySpace="0" w:legacyIndent="360"/>
        <w:lvlJc w:val="left"/>
        <w:rPr>
          <w:rFonts w:ascii="Times New Roman" w:hAnsi="Times New Roman" w:cs="Times New Roman" w:hint="default"/>
        </w:rPr>
      </w:lvl>
    </w:lvlOverride>
  </w:num>
  <w:num w:numId="15">
    <w:abstractNumId w:val="5"/>
    <w:lvlOverride w:ilvl="0">
      <w:lvl w:ilvl="0">
        <w:start w:val="12"/>
        <w:numFmt w:val="decimal"/>
        <w:lvlText w:val="%1"/>
        <w:legacy w:legacy="1" w:legacySpace="0" w:legacyIndent="360"/>
        <w:lvlJc w:val="left"/>
        <w:rPr>
          <w:rFonts w:ascii="Times New Roman" w:hAnsi="Times New Roman" w:cs="Times New Roman" w:hint="default"/>
        </w:rPr>
      </w:lvl>
    </w:lvlOverride>
  </w:num>
  <w:num w:numId="16">
    <w:abstractNumId w:val="5"/>
    <w:lvlOverride w:ilvl="0">
      <w:lvl w:ilvl="0">
        <w:start w:val="13"/>
        <w:numFmt w:val="decimal"/>
        <w:lvlText w:val="%1"/>
        <w:legacy w:legacy="1" w:legacySpace="0" w:legacyIndent="360"/>
        <w:lvlJc w:val="left"/>
        <w:rPr>
          <w:rFonts w:ascii="Times New Roman" w:hAnsi="Times New Roman" w:cs="Times New Roman" w:hint="default"/>
        </w:rPr>
      </w:lvl>
    </w:lvlOverride>
  </w:num>
  <w:num w:numId="17">
    <w:abstractNumId w:val="12"/>
  </w:num>
  <w:num w:numId="18">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21">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22">
    <w:abstractNumId w:val="6"/>
  </w:num>
  <w:num w:numId="23">
    <w:abstractNumId w:val="14"/>
  </w:num>
  <w:num w:numId="24">
    <w:abstractNumId w:val="0"/>
  </w:num>
  <w:num w:numId="25">
    <w:abstractNumId w:val="4"/>
  </w:num>
  <w:num w:numId="26">
    <w:abstractNumId w:val="10"/>
  </w:num>
  <w:num w:numId="27">
    <w:abstractNumId w:val="9"/>
  </w:num>
  <w:num w:numId="28">
    <w:abstractNumId w:val="11"/>
  </w:num>
  <w:num w:numId="29">
    <w:abstractNumId w:val="7"/>
  </w:num>
  <w:num w:numId="30">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footnotePr>
    <w:footnote w:id="0"/>
    <w:footnote w:id="1"/>
  </w:footnotePr>
  <w:endnotePr>
    <w:endnote w:id="0"/>
    <w:endnote w:id="1"/>
  </w:endnotePr>
  <w:compat/>
  <w:rsids>
    <w:rsidRoot w:val="002669B3"/>
    <w:rsid w:val="00001749"/>
    <w:rsid w:val="00005C3B"/>
    <w:rsid w:val="000077D3"/>
    <w:rsid w:val="00011E8D"/>
    <w:rsid w:val="000121F7"/>
    <w:rsid w:val="00013727"/>
    <w:rsid w:val="00014073"/>
    <w:rsid w:val="000142DC"/>
    <w:rsid w:val="00020BD9"/>
    <w:rsid w:val="00021CEC"/>
    <w:rsid w:val="00030EB5"/>
    <w:rsid w:val="00030FA9"/>
    <w:rsid w:val="00031331"/>
    <w:rsid w:val="00031EDF"/>
    <w:rsid w:val="00032A6D"/>
    <w:rsid w:val="00034326"/>
    <w:rsid w:val="000368A2"/>
    <w:rsid w:val="00037D40"/>
    <w:rsid w:val="00043143"/>
    <w:rsid w:val="000512E7"/>
    <w:rsid w:val="00054FEF"/>
    <w:rsid w:val="0006459B"/>
    <w:rsid w:val="0006670C"/>
    <w:rsid w:val="000706BD"/>
    <w:rsid w:val="0008439F"/>
    <w:rsid w:val="00093EED"/>
    <w:rsid w:val="00094B7E"/>
    <w:rsid w:val="000A2915"/>
    <w:rsid w:val="000A4355"/>
    <w:rsid w:val="000A7DCA"/>
    <w:rsid w:val="000B6776"/>
    <w:rsid w:val="000B78F0"/>
    <w:rsid w:val="000C2BF9"/>
    <w:rsid w:val="000C5E16"/>
    <w:rsid w:val="000D19FB"/>
    <w:rsid w:val="000D398F"/>
    <w:rsid w:val="000D6E32"/>
    <w:rsid w:val="000D7329"/>
    <w:rsid w:val="000F1301"/>
    <w:rsid w:val="000F1D9C"/>
    <w:rsid w:val="000F34AC"/>
    <w:rsid w:val="000F3D4A"/>
    <w:rsid w:val="000F6B81"/>
    <w:rsid w:val="00102F4A"/>
    <w:rsid w:val="00110034"/>
    <w:rsid w:val="001124F8"/>
    <w:rsid w:val="0011292E"/>
    <w:rsid w:val="001146C0"/>
    <w:rsid w:val="00114778"/>
    <w:rsid w:val="00117CD8"/>
    <w:rsid w:val="001206B2"/>
    <w:rsid w:val="00157395"/>
    <w:rsid w:val="001623FE"/>
    <w:rsid w:val="00167449"/>
    <w:rsid w:val="001728E7"/>
    <w:rsid w:val="00184158"/>
    <w:rsid w:val="00184A58"/>
    <w:rsid w:val="00186D8D"/>
    <w:rsid w:val="00186FD9"/>
    <w:rsid w:val="00187379"/>
    <w:rsid w:val="00194E1E"/>
    <w:rsid w:val="00196803"/>
    <w:rsid w:val="001A353D"/>
    <w:rsid w:val="001A3758"/>
    <w:rsid w:val="001A46B2"/>
    <w:rsid w:val="001A5233"/>
    <w:rsid w:val="001A6044"/>
    <w:rsid w:val="001A6063"/>
    <w:rsid w:val="001B07E6"/>
    <w:rsid w:val="001B0F17"/>
    <w:rsid w:val="001B4A34"/>
    <w:rsid w:val="001B69F2"/>
    <w:rsid w:val="001B788D"/>
    <w:rsid w:val="001C0571"/>
    <w:rsid w:val="001C42FB"/>
    <w:rsid w:val="001C4E2E"/>
    <w:rsid w:val="001C684E"/>
    <w:rsid w:val="001C7ED0"/>
    <w:rsid w:val="001D1423"/>
    <w:rsid w:val="001D1B75"/>
    <w:rsid w:val="001D3866"/>
    <w:rsid w:val="001E2081"/>
    <w:rsid w:val="001E5F6A"/>
    <w:rsid w:val="001E6423"/>
    <w:rsid w:val="001E6BFB"/>
    <w:rsid w:val="001E6E35"/>
    <w:rsid w:val="001F5361"/>
    <w:rsid w:val="001F71A7"/>
    <w:rsid w:val="00203326"/>
    <w:rsid w:val="00204AE7"/>
    <w:rsid w:val="00211900"/>
    <w:rsid w:val="00212D0F"/>
    <w:rsid w:val="00214868"/>
    <w:rsid w:val="0021494A"/>
    <w:rsid w:val="00216E09"/>
    <w:rsid w:val="0022476C"/>
    <w:rsid w:val="00231295"/>
    <w:rsid w:val="00234D83"/>
    <w:rsid w:val="0024053D"/>
    <w:rsid w:val="00244572"/>
    <w:rsid w:val="00246366"/>
    <w:rsid w:val="00251DC9"/>
    <w:rsid w:val="00252E43"/>
    <w:rsid w:val="00255830"/>
    <w:rsid w:val="00257A4E"/>
    <w:rsid w:val="0026365E"/>
    <w:rsid w:val="00264017"/>
    <w:rsid w:val="0026532B"/>
    <w:rsid w:val="00265A0E"/>
    <w:rsid w:val="002669B3"/>
    <w:rsid w:val="002679D9"/>
    <w:rsid w:val="00275C72"/>
    <w:rsid w:val="002763D2"/>
    <w:rsid w:val="00281C3B"/>
    <w:rsid w:val="0028610A"/>
    <w:rsid w:val="00286372"/>
    <w:rsid w:val="002870A5"/>
    <w:rsid w:val="002874CB"/>
    <w:rsid w:val="002876FC"/>
    <w:rsid w:val="0028772A"/>
    <w:rsid w:val="002919DE"/>
    <w:rsid w:val="00292E46"/>
    <w:rsid w:val="002938C9"/>
    <w:rsid w:val="00294BC2"/>
    <w:rsid w:val="002A16F9"/>
    <w:rsid w:val="002A390D"/>
    <w:rsid w:val="002A4641"/>
    <w:rsid w:val="002A4E1D"/>
    <w:rsid w:val="002A5E7C"/>
    <w:rsid w:val="002B0290"/>
    <w:rsid w:val="002B1A83"/>
    <w:rsid w:val="002B366A"/>
    <w:rsid w:val="002B4ABC"/>
    <w:rsid w:val="002B715A"/>
    <w:rsid w:val="002C0EC1"/>
    <w:rsid w:val="002C2021"/>
    <w:rsid w:val="002C53E5"/>
    <w:rsid w:val="002C5886"/>
    <w:rsid w:val="002E079A"/>
    <w:rsid w:val="002E182B"/>
    <w:rsid w:val="002E6981"/>
    <w:rsid w:val="002E699C"/>
    <w:rsid w:val="002E74CF"/>
    <w:rsid w:val="002F0EB1"/>
    <w:rsid w:val="002F10A4"/>
    <w:rsid w:val="002F45D3"/>
    <w:rsid w:val="002F46CB"/>
    <w:rsid w:val="00303E7B"/>
    <w:rsid w:val="00305463"/>
    <w:rsid w:val="00305808"/>
    <w:rsid w:val="003058BF"/>
    <w:rsid w:val="00307842"/>
    <w:rsid w:val="00307CF7"/>
    <w:rsid w:val="003115E8"/>
    <w:rsid w:val="00313768"/>
    <w:rsid w:val="003245D4"/>
    <w:rsid w:val="00324828"/>
    <w:rsid w:val="00324B97"/>
    <w:rsid w:val="00326AED"/>
    <w:rsid w:val="00330229"/>
    <w:rsid w:val="00336224"/>
    <w:rsid w:val="003410EF"/>
    <w:rsid w:val="00345FB4"/>
    <w:rsid w:val="003521A4"/>
    <w:rsid w:val="003555A8"/>
    <w:rsid w:val="00355DB6"/>
    <w:rsid w:val="00355FD4"/>
    <w:rsid w:val="00360A84"/>
    <w:rsid w:val="00360E83"/>
    <w:rsid w:val="0036128F"/>
    <w:rsid w:val="003651C5"/>
    <w:rsid w:val="00366C6A"/>
    <w:rsid w:val="00366DD0"/>
    <w:rsid w:val="00371C7B"/>
    <w:rsid w:val="00372AB4"/>
    <w:rsid w:val="00380DD2"/>
    <w:rsid w:val="0038727D"/>
    <w:rsid w:val="00395834"/>
    <w:rsid w:val="00397A25"/>
    <w:rsid w:val="003A5B05"/>
    <w:rsid w:val="003B105C"/>
    <w:rsid w:val="003B1F88"/>
    <w:rsid w:val="003B3AF3"/>
    <w:rsid w:val="003C5ED7"/>
    <w:rsid w:val="003D2900"/>
    <w:rsid w:val="003E3491"/>
    <w:rsid w:val="003E451B"/>
    <w:rsid w:val="003E54D4"/>
    <w:rsid w:val="003F1301"/>
    <w:rsid w:val="003F1DFD"/>
    <w:rsid w:val="003F33F2"/>
    <w:rsid w:val="003F39C0"/>
    <w:rsid w:val="003F4143"/>
    <w:rsid w:val="003F70B2"/>
    <w:rsid w:val="0040281F"/>
    <w:rsid w:val="004049AA"/>
    <w:rsid w:val="00404DB3"/>
    <w:rsid w:val="0041343F"/>
    <w:rsid w:val="00416A1F"/>
    <w:rsid w:val="004205F6"/>
    <w:rsid w:val="0042681B"/>
    <w:rsid w:val="00430223"/>
    <w:rsid w:val="0043442C"/>
    <w:rsid w:val="004362B9"/>
    <w:rsid w:val="00436470"/>
    <w:rsid w:val="00442A19"/>
    <w:rsid w:val="0044597F"/>
    <w:rsid w:val="00450F6A"/>
    <w:rsid w:val="00453F02"/>
    <w:rsid w:val="0045440D"/>
    <w:rsid w:val="00455011"/>
    <w:rsid w:val="00455033"/>
    <w:rsid w:val="00460B57"/>
    <w:rsid w:val="0046218E"/>
    <w:rsid w:val="00472569"/>
    <w:rsid w:val="00475F78"/>
    <w:rsid w:val="0049046C"/>
    <w:rsid w:val="00493327"/>
    <w:rsid w:val="004A2628"/>
    <w:rsid w:val="004A2EA8"/>
    <w:rsid w:val="004A327D"/>
    <w:rsid w:val="004A4AFF"/>
    <w:rsid w:val="004A5225"/>
    <w:rsid w:val="004A5310"/>
    <w:rsid w:val="004A581B"/>
    <w:rsid w:val="004A6913"/>
    <w:rsid w:val="004A7708"/>
    <w:rsid w:val="004B0D4B"/>
    <w:rsid w:val="004B3291"/>
    <w:rsid w:val="004B43CF"/>
    <w:rsid w:val="004C0812"/>
    <w:rsid w:val="004C1A51"/>
    <w:rsid w:val="004C1ED0"/>
    <w:rsid w:val="004C2AA6"/>
    <w:rsid w:val="004C5F6F"/>
    <w:rsid w:val="004C76EF"/>
    <w:rsid w:val="004C7A07"/>
    <w:rsid w:val="004D03DE"/>
    <w:rsid w:val="004D4DAE"/>
    <w:rsid w:val="004D4FC8"/>
    <w:rsid w:val="004E1E0F"/>
    <w:rsid w:val="004E380B"/>
    <w:rsid w:val="004E3A14"/>
    <w:rsid w:val="004E7540"/>
    <w:rsid w:val="004F7427"/>
    <w:rsid w:val="004F75D3"/>
    <w:rsid w:val="0050285A"/>
    <w:rsid w:val="00511779"/>
    <w:rsid w:val="00513721"/>
    <w:rsid w:val="00514045"/>
    <w:rsid w:val="0051711C"/>
    <w:rsid w:val="00521F2C"/>
    <w:rsid w:val="00524420"/>
    <w:rsid w:val="005318DC"/>
    <w:rsid w:val="00535374"/>
    <w:rsid w:val="00540707"/>
    <w:rsid w:val="00541305"/>
    <w:rsid w:val="0054131F"/>
    <w:rsid w:val="00546A1D"/>
    <w:rsid w:val="0054778B"/>
    <w:rsid w:val="0054793F"/>
    <w:rsid w:val="0055322E"/>
    <w:rsid w:val="005548E7"/>
    <w:rsid w:val="0055576B"/>
    <w:rsid w:val="0056033B"/>
    <w:rsid w:val="0056405C"/>
    <w:rsid w:val="00566B73"/>
    <w:rsid w:val="005676CA"/>
    <w:rsid w:val="00570942"/>
    <w:rsid w:val="00573747"/>
    <w:rsid w:val="00574DCD"/>
    <w:rsid w:val="00576B49"/>
    <w:rsid w:val="0058201A"/>
    <w:rsid w:val="005824D4"/>
    <w:rsid w:val="005854E9"/>
    <w:rsid w:val="0058559B"/>
    <w:rsid w:val="00592CD1"/>
    <w:rsid w:val="00593CC4"/>
    <w:rsid w:val="005964F0"/>
    <w:rsid w:val="005B48EC"/>
    <w:rsid w:val="005B61DA"/>
    <w:rsid w:val="005B731E"/>
    <w:rsid w:val="005C1890"/>
    <w:rsid w:val="005C37C4"/>
    <w:rsid w:val="005C7CBC"/>
    <w:rsid w:val="005D57B4"/>
    <w:rsid w:val="005E4868"/>
    <w:rsid w:val="005F07E3"/>
    <w:rsid w:val="005F437D"/>
    <w:rsid w:val="005F6E25"/>
    <w:rsid w:val="005F7D4F"/>
    <w:rsid w:val="00600445"/>
    <w:rsid w:val="00600A0C"/>
    <w:rsid w:val="0060215C"/>
    <w:rsid w:val="006038C8"/>
    <w:rsid w:val="006043BD"/>
    <w:rsid w:val="0060464C"/>
    <w:rsid w:val="006060EB"/>
    <w:rsid w:val="00611935"/>
    <w:rsid w:val="006127B0"/>
    <w:rsid w:val="00616A15"/>
    <w:rsid w:val="00617C45"/>
    <w:rsid w:val="00620C0E"/>
    <w:rsid w:val="006237A3"/>
    <w:rsid w:val="00625134"/>
    <w:rsid w:val="00625DF1"/>
    <w:rsid w:val="00627E89"/>
    <w:rsid w:val="00634C85"/>
    <w:rsid w:val="00635FF5"/>
    <w:rsid w:val="006364FE"/>
    <w:rsid w:val="00637FB2"/>
    <w:rsid w:val="00647B91"/>
    <w:rsid w:val="00651B1D"/>
    <w:rsid w:val="00653BBE"/>
    <w:rsid w:val="00655917"/>
    <w:rsid w:val="00655C28"/>
    <w:rsid w:val="0065604B"/>
    <w:rsid w:val="00656894"/>
    <w:rsid w:val="00656A13"/>
    <w:rsid w:val="0065720A"/>
    <w:rsid w:val="006616B4"/>
    <w:rsid w:val="00661F36"/>
    <w:rsid w:val="00664000"/>
    <w:rsid w:val="00665F23"/>
    <w:rsid w:val="00666625"/>
    <w:rsid w:val="00667395"/>
    <w:rsid w:val="00667B04"/>
    <w:rsid w:val="006774D0"/>
    <w:rsid w:val="00684E73"/>
    <w:rsid w:val="006867D6"/>
    <w:rsid w:val="006902A0"/>
    <w:rsid w:val="00691CD8"/>
    <w:rsid w:val="006924F2"/>
    <w:rsid w:val="006955DC"/>
    <w:rsid w:val="0069736E"/>
    <w:rsid w:val="006A049D"/>
    <w:rsid w:val="006A1D6A"/>
    <w:rsid w:val="006A2F04"/>
    <w:rsid w:val="006B15F2"/>
    <w:rsid w:val="006B754B"/>
    <w:rsid w:val="006C0609"/>
    <w:rsid w:val="006C12F3"/>
    <w:rsid w:val="006C1463"/>
    <w:rsid w:val="006C427A"/>
    <w:rsid w:val="006D2B19"/>
    <w:rsid w:val="006D445D"/>
    <w:rsid w:val="006D44CE"/>
    <w:rsid w:val="006D7352"/>
    <w:rsid w:val="006E1245"/>
    <w:rsid w:val="006F0036"/>
    <w:rsid w:val="006F30E7"/>
    <w:rsid w:val="006F4792"/>
    <w:rsid w:val="006F57A6"/>
    <w:rsid w:val="007036EB"/>
    <w:rsid w:val="00706B5D"/>
    <w:rsid w:val="00710142"/>
    <w:rsid w:val="00710456"/>
    <w:rsid w:val="00714CA7"/>
    <w:rsid w:val="007267F4"/>
    <w:rsid w:val="007308FE"/>
    <w:rsid w:val="00734F89"/>
    <w:rsid w:val="007369F0"/>
    <w:rsid w:val="00742885"/>
    <w:rsid w:val="00750DB2"/>
    <w:rsid w:val="00755426"/>
    <w:rsid w:val="00760EDC"/>
    <w:rsid w:val="0076622E"/>
    <w:rsid w:val="007674EE"/>
    <w:rsid w:val="007677C7"/>
    <w:rsid w:val="00773013"/>
    <w:rsid w:val="00775798"/>
    <w:rsid w:val="00776720"/>
    <w:rsid w:val="00792398"/>
    <w:rsid w:val="0079661B"/>
    <w:rsid w:val="00796B8D"/>
    <w:rsid w:val="007A0BED"/>
    <w:rsid w:val="007A17D6"/>
    <w:rsid w:val="007A1B5A"/>
    <w:rsid w:val="007A3C4F"/>
    <w:rsid w:val="007B209D"/>
    <w:rsid w:val="007B26D2"/>
    <w:rsid w:val="007B7BC2"/>
    <w:rsid w:val="007C2F2A"/>
    <w:rsid w:val="007C36D4"/>
    <w:rsid w:val="007D1165"/>
    <w:rsid w:val="007E41CA"/>
    <w:rsid w:val="007E4E9C"/>
    <w:rsid w:val="007E5A28"/>
    <w:rsid w:val="007F168D"/>
    <w:rsid w:val="007F1C75"/>
    <w:rsid w:val="007F5555"/>
    <w:rsid w:val="00800C9D"/>
    <w:rsid w:val="0081031D"/>
    <w:rsid w:val="008131A3"/>
    <w:rsid w:val="00814506"/>
    <w:rsid w:val="0081517B"/>
    <w:rsid w:val="0081619E"/>
    <w:rsid w:val="00822EE2"/>
    <w:rsid w:val="008307D7"/>
    <w:rsid w:val="00833948"/>
    <w:rsid w:val="00842106"/>
    <w:rsid w:val="00844826"/>
    <w:rsid w:val="00851588"/>
    <w:rsid w:val="00851CC3"/>
    <w:rsid w:val="0085331D"/>
    <w:rsid w:val="00856AF0"/>
    <w:rsid w:val="00857E65"/>
    <w:rsid w:val="0086040D"/>
    <w:rsid w:val="008621BB"/>
    <w:rsid w:val="0086385A"/>
    <w:rsid w:val="008647C9"/>
    <w:rsid w:val="00870819"/>
    <w:rsid w:val="00873E83"/>
    <w:rsid w:val="008761FA"/>
    <w:rsid w:val="0088045B"/>
    <w:rsid w:val="008813B3"/>
    <w:rsid w:val="00885431"/>
    <w:rsid w:val="008873E3"/>
    <w:rsid w:val="0089304A"/>
    <w:rsid w:val="008963C3"/>
    <w:rsid w:val="00897BA6"/>
    <w:rsid w:val="008A43B6"/>
    <w:rsid w:val="008B0267"/>
    <w:rsid w:val="008B244F"/>
    <w:rsid w:val="008B37AE"/>
    <w:rsid w:val="008B40E6"/>
    <w:rsid w:val="008B5EBE"/>
    <w:rsid w:val="008B5EE8"/>
    <w:rsid w:val="008C67AF"/>
    <w:rsid w:val="008D1EA8"/>
    <w:rsid w:val="008D2F02"/>
    <w:rsid w:val="008D43A2"/>
    <w:rsid w:val="008E6F05"/>
    <w:rsid w:val="008F6E0D"/>
    <w:rsid w:val="008F702B"/>
    <w:rsid w:val="009012F8"/>
    <w:rsid w:val="009014EC"/>
    <w:rsid w:val="00902970"/>
    <w:rsid w:val="00906FC9"/>
    <w:rsid w:val="0090729B"/>
    <w:rsid w:val="009102EA"/>
    <w:rsid w:val="0091440E"/>
    <w:rsid w:val="00916089"/>
    <w:rsid w:val="00920000"/>
    <w:rsid w:val="00923012"/>
    <w:rsid w:val="00923542"/>
    <w:rsid w:val="009267E3"/>
    <w:rsid w:val="00930439"/>
    <w:rsid w:val="00930D41"/>
    <w:rsid w:val="00934198"/>
    <w:rsid w:val="00934809"/>
    <w:rsid w:val="009429F7"/>
    <w:rsid w:val="00945CB2"/>
    <w:rsid w:val="009501FE"/>
    <w:rsid w:val="009509C9"/>
    <w:rsid w:val="00951CEF"/>
    <w:rsid w:val="00956099"/>
    <w:rsid w:val="00960DFE"/>
    <w:rsid w:val="00961449"/>
    <w:rsid w:val="00966384"/>
    <w:rsid w:val="00970925"/>
    <w:rsid w:val="00974B0A"/>
    <w:rsid w:val="00975690"/>
    <w:rsid w:val="009809F5"/>
    <w:rsid w:val="00985500"/>
    <w:rsid w:val="00986B86"/>
    <w:rsid w:val="009911EA"/>
    <w:rsid w:val="00993303"/>
    <w:rsid w:val="00995C25"/>
    <w:rsid w:val="00995E27"/>
    <w:rsid w:val="009A186C"/>
    <w:rsid w:val="009A4B40"/>
    <w:rsid w:val="009B4D2E"/>
    <w:rsid w:val="009B7977"/>
    <w:rsid w:val="009C30DE"/>
    <w:rsid w:val="009C3D89"/>
    <w:rsid w:val="009C6A69"/>
    <w:rsid w:val="009C7A04"/>
    <w:rsid w:val="009D0DDF"/>
    <w:rsid w:val="009D3AB4"/>
    <w:rsid w:val="009D4A67"/>
    <w:rsid w:val="009D4BB7"/>
    <w:rsid w:val="009D5651"/>
    <w:rsid w:val="009D60D7"/>
    <w:rsid w:val="009D70FE"/>
    <w:rsid w:val="009E1CF9"/>
    <w:rsid w:val="009E3D4F"/>
    <w:rsid w:val="009E4C5D"/>
    <w:rsid w:val="009E540F"/>
    <w:rsid w:val="009E6F56"/>
    <w:rsid w:val="009F6276"/>
    <w:rsid w:val="009F7BD4"/>
    <w:rsid w:val="00A03044"/>
    <w:rsid w:val="00A04BB5"/>
    <w:rsid w:val="00A077F6"/>
    <w:rsid w:val="00A10D24"/>
    <w:rsid w:val="00A20EAF"/>
    <w:rsid w:val="00A214EB"/>
    <w:rsid w:val="00A217DF"/>
    <w:rsid w:val="00A2613A"/>
    <w:rsid w:val="00A267E8"/>
    <w:rsid w:val="00A27899"/>
    <w:rsid w:val="00A33F49"/>
    <w:rsid w:val="00A372B0"/>
    <w:rsid w:val="00A41DF7"/>
    <w:rsid w:val="00A427BA"/>
    <w:rsid w:val="00A4479B"/>
    <w:rsid w:val="00A44866"/>
    <w:rsid w:val="00A50821"/>
    <w:rsid w:val="00A50B94"/>
    <w:rsid w:val="00A52811"/>
    <w:rsid w:val="00A57562"/>
    <w:rsid w:val="00A613B7"/>
    <w:rsid w:val="00A63FA9"/>
    <w:rsid w:val="00A655F0"/>
    <w:rsid w:val="00A66AFF"/>
    <w:rsid w:val="00A721A9"/>
    <w:rsid w:val="00A72739"/>
    <w:rsid w:val="00A7780A"/>
    <w:rsid w:val="00A900D8"/>
    <w:rsid w:val="00A909A3"/>
    <w:rsid w:val="00A931CC"/>
    <w:rsid w:val="00AA0499"/>
    <w:rsid w:val="00AA06CF"/>
    <w:rsid w:val="00AA1621"/>
    <w:rsid w:val="00AA1EA0"/>
    <w:rsid w:val="00AA215C"/>
    <w:rsid w:val="00AA30C8"/>
    <w:rsid w:val="00AA3DEF"/>
    <w:rsid w:val="00AA7CB0"/>
    <w:rsid w:val="00AB307F"/>
    <w:rsid w:val="00AB3B2A"/>
    <w:rsid w:val="00AB66E5"/>
    <w:rsid w:val="00AC0F3F"/>
    <w:rsid w:val="00AC1495"/>
    <w:rsid w:val="00AC2208"/>
    <w:rsid w:val="00AC30F8"/>
    <w:rsid w:val="00AC3B4E"/>
    <w:rsid w:val="00AC5F99"/>
    <w:rsid w:val="00AD3305"/>
    <w:rsid w:val="00AD7B6B"/>
    <w:rsid w:val="00AE2824"/>
    <w:rsid w:val="00AE28B6"/>
    <w:rsid w:val="00AF025B"/>
    <w:rsid w:val="00AF0F74"/>
    <w:rsid w:val="00AF1DD3"/>
    <w:rsid w:val="00AF2019"/>
    <w:rsid w:val="00AF6CAA"/>
    <w:rsid w:val="00B0069A"/>
    <w:rsid w:val="00B01F02"/>
    <w:rsid w:val="00B0210B"/>
    <w:rsid w:val="00B030CA"/>
    <w:rsid w:val="00B065E7"/>
    <w:rsid w:val="00B067C1"/>
    <w:rsid w:val="00B11BC7"/>
    <w:rsid w:val="00B14D1E"/>
    <w:rsid w:val="00B16F64"/>
    <w:rsid w:val="00B179A4"/>
    <w:rsid w:val="00B22765"/>
    <w:rsid w:val="00B2391D"/>
    <w:rsid w:val="00B339B7"/>
    <w:rsid w:val="00B3716B"/>
    <w:rsid w:val="00B40537"/>
    <w:rsid w:val="00B40894"/>
    <w:rsid w:val="00B415B7"/>
    <w:rsid w:val="00B42A19"/>
    <w:rsid w:val="00B45A10"/>
    <w:rsid w:val="00B50A1E"/>
    <w:rsid w:val="00B50CE8"/>
    <w:rsid w:val="00B52CC7"/>
    <w:rsid w:val="00B54CBC"/>
    <w:rsid w:val="00B56012"/>
    <w:rsid w:val="00B61B7B"/>
    <w:rsid w:val="00B65193"/>
    <w:rsid w:val="00B659A2"/>
    <w:rsid w:val="00B67E69"/>
    <w:rsid w:val="00B705EA"/>
    <w:rsid w:val="00B737B9"/>
    <w:rsid w:val="00B83EF1"/>
    <w:rsid w:val="00B84F95"/>
    <w:rsid w:val="00B86314"/>
    <w:rsid w:val="00B97E7C"/>
    <w:rsid w:val="00BA03AC"/>
    <w:rsid w:val="00BA181B"/>
    <w:rsid w:val="00BA19F1"/>
    <w:rsid w:val="00BB6071"/>
    <w:rsid w:val="00BC294B"/>
    <w:rsid w:val="00BC33A6"/>
    <w:rsid w:val="00BC3E5F"/>
    <w:rsid w:val="00BC4035"/>
    <w:rsid w:val="00BC5117"/>
    <w:rsid w:val="00BC64CC"/>
    <w:rsid w:val="00BC7E0B"/>
    <w:rsid w:val="00BD202F"/>
    <w:rsid w:val="00BD3200"/>
    <w:rsid w:val="00BE6C51"/>
    <w:rsid w:val="00BF0797"/>
    <w:rsid w:val="00BF1A76"/>
    <w:rsid w:val="00BF1E39"/>
    <w:rsid w:val="00BF1F53"/>
    <w:rsid w:val="00BF2CEE"/>
    <w:rsid w:val="00BF3CDE"/>
    <w:rsid w:val="00BF6C68"/>
    <w:rsid w:val="00C009EE"/>
    <w:rsid w:val="00C011BB"/>
    <w:rsid w:val="00C03976"/>
    <w:rsid w:val="00C03E28"/>
    <w:rsid w:val="00C05C38"/>
    <w:rsid w:val="00C10B21"/>
    <w:rsid w:val="00C13772"/>
    <w:rsid w:val="00C15D68"/>
    <w:rsid w:val="00C1659E"/>
    <w:rsid w:val="00C21D28"/>
    <w:rsid w:val="00C233F0"/>
    <w:rsid w:val="00C2703E"/>
    <w:rsid w:val="00C30F65"/>
    <w:rsid w:val="00C35200"/>
    <w:rsid w:val="00C42989"/>
    <w:rsid w:val="00C43F5B"/>
    <w:rsid w:val="00C44D3E"/>
    <w:rsid w:val="00C514B3"/>
    <w:rsid w:val="00C543AE"/>
    <w:rsid w:val="00C551A6"/>
    <w:rsid w:val="00C564EB"/>
    <w:rsid w:val="00C60FDE"/>
    <w:rsid w:val="00C65168"/>
    <w:rsid w:val="00C6528B"/>
    <w:rsid w:val="00C752FB"/>
    <w:rsid w:val="00C847FD"/>
    <w:rsid w:val="00C863DC"/>
    <w:rsid w:val="00C9439E"/>
    <w:rsid w:val="00C94FFC"/>
    <w:rsid w:val="00C950ED"/>
    <w:rsid w:val="00CA63EE"/>
    <w:rsid w:val="00CB0AB8"/>
    <w:rsid w:val="00CB15C4"/>
    <w:rsid w:val="00CB1CDD"/>
    <w:rsid w:val="00CB70EA"/>
    <w:rsid w:val="00CC2A41"/>
    <w:rsid w:val="00CC6DC8"/>
    <w:rsid w:val="00CD2C02"/>
    <w:rsid w:val="00CD6BA2"/>
    <w:rsid w:val="00CE0D23"/>
    <w:rsid w:val="00CE2193"/>
    <w:rsid w:val="00CE22EC"/>
    <w:rsid w:val="00CE3076"/>
    <w:rsid w:val="00CE3F5E"/>
    <w:rsid w:val="00CE4D9E"/>
    <w:rsid w:val="00CF263C"/>
    <w:rsid w:val="00CF34B1"/>
    <w:rsid w:val="00CF46CD"/>
    <w:rsid w:val="00CF5F5F"/>
    <w:rsid w:val="00CF69FF"/>
    <w:rsid w:val="00D03C84"/>
    <w:rsid w:val="00D03F71"/>
    <w:rsid w:val="00D05312"/>
    <w:rsid w:val="00D15A14"/>
    <w:rsid w:val="00D17D3F"/>
    <w:rsid w:val="00D20AA1"/>
    <w:rsid w:val="00D21AF2"/>
    <w:rsid w:val="00D24DF3"/>
    <w:rsid w:val="00D27937"/>
    <w:rsid w:val="00D316F1"/>
    <w:rsid w:val="00D32A8E"/>
    <w:rsid w:val="00D3355A"/>
    <w:rsid w:val="00D338F5"/>
    <w:rsid w:val="00D341F2"/>
    <w:rsid w:val="00D34555"/>
    <w:rsid w:val="00D360A3"/>
    <w:rsid w:val="00D370D7"/>
    <w:rsid w:val="00D379F3"/>
    <w:rsid w:val="00D37AED"/>
    <w:rsid w:val="00D43D6F"/>
    <w:rsid w:val="00D474E1"/>
    <w:rsid w:val="00D52D31"/>
    <w:rsid w:val="00D625B9"/>
    <w:rsid w:val="00D65B4E"/>
    <w:rsid w:val="00D665D5"/>
    <w:rsid w:val="00D71C9C"/>
    <w:rsid w:val="00D76840"/>
    <w:rsid w:val="00D969FB"/>
    <w:rsid w:val="00DA0B7D"/>
    <w:rsid w:val="00DA34E7"/>
    <w:rsid w:val="00DA648B"/>
    <w:rsid w:val="00DA7A2D"/>
    <w:rsid w:val="00DB19B4"/>
    <w:rsid w:val="00DB1A46"/>
    <w:rsid w:val="00DB2DE2"/>
    <w:rsid w:val="00DB51D6"/>
    <w:rsid w:val="00DB67E2"/>
    <w:rsid w:val="00DC0E47"/>
    <w:rsid w:val="00DC39AD"/>
    <w:rsid w:val="00DD0017"/>
    <w:rsid w:val="00DD0BA4"/>
    <w:rsid w:val="00DD6597"/>
    <w:rsid w:val="00DE01F7"/>
    <w:rsid w:val="00DE1132"/>
    <w:rsid w:val="00DE16E3"/>
    <w:rsid w:val="00DE3C40"/>
    <w:rsid w:val="00DF0298"/>
    <w:rsid w:val="00DF04A4"/>
    <w:rsid w:val="00DF0EED"/>
    <w:rsid w:val="00DF24B5"/>
    <w:rsid w:val="00DF335C"/>
    <w:rsid w:val="00DF36AC"/>
    <w:rsid w:val="00DF5857"/>
    <w:rsid w:val="00DF72F1"/>
    <w:rsid w:val="00E02D44"/>
    <w:rsid w:val="00E0675A"/>
    <w:rsid w:val="00E10575"/>
    <w:rsid w:val="00E13BF9"/>
    <w:rsid w:val="00E20714"/>
    <w:rsid w:val="00E21A86"/>
    <w:rsid w:val="00E22BFB"/>
    <w:rsid w:val="00E2481A"/>
    <w:rsid w:val="00E279F7"/>
    <w:rsid w:val="00E3568D"/>
    <w:rsid w:val="00E42545"/>
    <w:rsid w:val="00E469C7"/>
    <w:rsid w:val="00E528C3"/>
    <w:rsid w:val="00E54480"/>
    <w:rsid w:val="00E54DE4"/>
    <w:rsid w:val="00E56116"/>
    <w:rsid w:val="00E60EFD"/>
    <w:rsid w:val="00E61977"/>
    <w:rsid w:val="00E624FA"/>
    <w:rsid w:val="00E64650"/>
    <w:rsid w:val="00E70132"/>
    <w:rsid w:val="00E77E22"/>
    <w:rsid w:val="00E904F0"/>
    <w:rsid w:val="00E91041"/>
    <w:rsid w:val="00E92DF2"/>
    <w:rsid w:val="00E94622"/>
    <w:rsid w:val="00EA0A7A"/>
    <w:rsid w:val="00EA1C8E"/>
    <w:rsid w:val="00EA2482"/>
    <w:rsid w:val="00EA5C21"/>
    <w:rsid w:val="00EB3021"/>
    <w:rsid w:val="00EC1FED"/>
    <w:rsid w:val="00EC2417"/>
    <w:rsid w:val="00EC54E2"/>
    <w:rsid w:val="00EC7BED"/>
    <w:rsid w:val="00ED0CD1"/>
    <w:rsid w:val="00ED20F8"/>
    <w:rsid w:val="00ED2353"/>
    <w:rsid w:val="00ED2AAE"/>
    <w:rsid w:val="00EE04B0"/>
    <w:rsid w:val="00EE517F"/>
    <w:rsid w:val="00EF131F"/>
    <w:rsid w:val="00EF7FFD"/>
    <w:rsid w:val="00F131A4"/>
    <w:rsid w:val="00F13C35"/>
    <w:rsid w:val="00F143C8"/>
    <w:rsid w:val="00F1579C"/>
    <w:rsid w:val="00F16D5E"/>
    <w:rsid w:val="00F226EB"/>
    <w:rsid w:val="00F23ACF"/>
    <w:rsid w:val="00F2685C"/>
    <w:rsid w:val="00F311B5"/>
    <w:rsid w:val="00F317ED"/>
    <w:rsid w:val="00F31977"/>
    <w:rsid w:val="00F3496E"/>
    <w:rsid w:val="00F34A5B"/>
    <w:rsid w:val="00F36C2F"/>
    <w:rsid w:val="00F46EB8"/>
    <w:rsid w:val="00F54CB7"/>
    <w:rsid w:val="00F55EB6"/>
    <w:rsid w:val="00F609FD"/>
    <w:rsid w:val="00F646DB"/>
    <w:rsid w:val="00F7197F"/>
    <w:rsid w:val="00F74F6F"/>
    <w:rsid w:val="00F7504D"/>
    <w:rsid w:val="00F817CD"/>
    <w:rsid w:val="00F81E07"/>
    <w:rsid w:val="00F81E24"/>
    <w:rsid w:val="00F83475"/>
    <w:rsid w:val="00F94056"/>
    <w:rsid w:val="00F958E1"/>
    <w:rsid w:val="00F95AE4"/>
    <w:rsid w:val="00FA3BF7"/>
    <w:rsid w:val="00FA7ED5"/>
    <w:rsid w:val="00FB2882"/>
    <w:rsid w:val="00FB5173"/>
    <w:rsid w:val="00FC2DC4"/>
    <w:rsid w:val="00FC7C6D"/>
    <w:rsid w:val="00FD3016"/>
    <w:rsid w:val="00FD5D26"/>
    <w:rsid w:val="00FE1E09"/>
    <w:rsid w:val="00FE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32"/>
    <w:rPr>
      <w:sz w:val="24"/>
      <w:szCs w:val="24"/>
      <w:lang w:val="en-US" w:eastAsia="en-US"/>
    </w:rPr>
  </w:style>
  <w:style w:type="paragraph" w:styleId="Heading1">
    <w:name w:val="heading 1"/>
    <w:basedOn w:val="HeadingBase"/>
    <w:next w:val="BodyText"/>
    <w:qFormat/>
    <w:rsid w:val="000512E7"/>
    <w:pPr>
      <w:spacing w:before="220" w:after="220"/>
      <w:ind w:left="-2520"/>
      <w:outlineLvl w:val="0"/>
    </w:pPr>
    <w:rPr>
      <w:spacing w:val="-5"/>
      <w:kern w:val="28"/>
      <w:sz w:val="22"/>
    </w:rPr>
  </w:style>
  <w:style w:type="paragraph" w:styleId="Heading2">
    <w:name w:val="heading 2"/>
    <w:basedOn w:val="Normal"/>
    <w:next w:val="Normal"/>
    <w:qFormat/>
    <w:rsid w:val="000512E7"/>
    <w:pPr>
      <w:keepNext/>
      <w:jc w:val="both"/>
      <w:outlineLvl w:val="1"/>
    </w:pPr>
    <w:rPr>
      <w:rFonts w:eastAsia="MS Mincho"/>
      <w:b/>
      <w:szCs w:val="20"/>
    </w:rPr>
  </w:style>
  <w:style w:type="paragraph" w:styleId="Heading3">
    <w:name w:val="heading 3"/>
    <w:basedOn w:val="Normal"/>
    <w:next w:val="Normal"/>
    <w:qFormat/>
    <w:rsid w:val="000512E7"/>
    <w:pPr>
      <w:keepNext/>
      <w:spacing w:line="360" w:lineRule="auto"/>
      <w:jc w:val="both"/>
      <w:outlineLvl w:val="2"/>
    </w:pPr>
    <w:rPr>
      <w:rFonts w:eastAsia="MS Mincho"/>
      <w:b/>
      <w:szCs w:val="20"/>
      <w:u w:val="single"/>
    </w:rPr>
  </w:style>
  <w:style w:type="paragraph" w:styleId="Heading4">
    <w:name w:val="heading 4"/>
    <w:basedOn w:val="Normal"/>
    <w:next w:val="Normal"/>
    <w:qFormat/>
    <w:rsid w:val="000512E7"/>
    <w:pPr>
      <w:keepNext/>
      <w:shd w:val="pct15" w:color="000000" w:fill="FFFFFF"/>
      <w:tabs>
        <w:tab w:val="right" w:pos="6201"/>
      </w:tabs>
      <w:ind w:right="-360"/>
      <w:outlineLvl w:val="3"/>
    </w:pPr>
    <w:rPr>
      <w:rFonts w:ascii="Palatino Linotype" w:hAnsi="Palatino Linotype"/>
      <w:b/>
      <w:caps/>
      <w:color w:val="000000"/>
    </w:rPr>
  </w:style>
  <w:style w:type="paragraph" w:styleId="Heading5">
    <w:name w:val="heading 5"/>
    <w:basedOn w:val="Normal"/>
    <w:next w:val="Normal"/>
    <w:qFormat/>
    <w:rsid w:val="000512E7"/>
    <w:pPr>
      <w:keepNext/>
      <w:jc w:val="both"/>
      <w:outlineLvl w:val="4"/>
    </w:pPr>
    <w:rPr>
      <w:rFonts w:ascii="Arial" w:eastAsia="MS Mincho" w:hAnsi="Arial"/>
      <w:b/>
      <w:sz w:val="20"/>
      <w:szCs w:val="20"/>
    </w:rPr>
  </w:style>
  <w:style w:type="paragraph" w:styleId="Heading6">
    <w:name w:val="heading 6"/>
    <w:basedOn w:val="Normal"/>
    <w:next w:val="Normal"/>
    <w:qFormat/>
    <w:rsid w:val="000512E7"/>
    <w:pPr>
      <w:keepNext/>
      <w:jc w:val="both"/>
      <w:outlineLvl w:val="5"/>
    </w:pPr>
    <w:rPr>
      <w:rFonts w:ascii="Verdana" w:eastAsia="MS Mincho" w:hAnsi="Verdana"/>
      <w:b/>
      <w:i/>
      <w:iCs/>
      <w:sz w:val="20"/>
      <w:szCs w:val="20"/>
    </w:rPr>
  </w:style>
  <w:style w:type="paragraph" w:styleId="Heading7">
    <w:name w:val="heading 7"/>
    <w:basedOn w:val="Normal"/>
    <w:next w:val="Normal"/>
    <w:qFormat/>
    <w:rsid w:val="000512E7"/>
    <w:pPr>
      <w:keepNext/>
      <w:shd w:val="pct15" w:color="000000" w:fill="FFFFFF"/>
      <w:tabs>
        <w:tab w:val="right" w:pos="6201"/>
      </w:tabs>
      <w:ind w:right="-360"/>
      <w:jc w:val="both"/>
      <w:outlineLvl w:val="6"/>
    </w:pPr>
    <w:rPr>
      <w:rFonts w:ascii="Palatino Linotype" w:hAnsi="Palatino Linotype"/>
      <w:b/>
      <w:caps/>
      <w:color w:val="000000"/>
    </w:rPr>
  </w:style>
  <w:style w:type="paragraph" w:styleId="Heading8">
    <w:name w:val="heading 8"/>
    <w:basedOn w:val="Normal"/>
    <w:next w:val="Normal"/>
    <w:qFormat/>
    <w:rsid w:val="000512E7"/>
    <w:pPr>
      <w:keepNext/>
      <w:widowControl w:val="0"/>
      <w:spacing w:before="60"/>
      <w:jc w:val="both"/>
      <w:outlineLvl w:val="7"/>
    </w:pPr>
    <w:rPr>
      <w:rFonts w:ascii="Palatino Linotype" w:hAnsi="Palatino Linotype"/>
      <w:b/>
      <w:snapToGrid w:val="0"/>
      <w:sz w:val="22"/>
    </w:rPr>
  </w:style>
  <w:style w:type="paragraph" w:styleId="Heading9">
    <w:name w:val="heading 9"/>
    <w:basedOn w:val="Normal"/>
    <w:next w:val="Normal"/>
    <w:qFormat/>
    <w:rsid w:val="002669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0512E7"/>
    <w:pPr>
      <w:spacing w:after="60"/>
      <w:ind w:left="245" w:hanging="245"/>
    </w:pPr>
  </w:style>
  <w:style w:type="paragraph" w:styleId="BodyText">
    <w:name w:val="Body Text"/>
    <w:basedOn w:val="Normal"/>
    <w:rsid w:val="000512E7"/>
    <w:pPr>
      <w:spacing w:after="220" w:line="220" w:lineRule="atLeast"/>
      <w:ind w:right="-360"/>
    </w:pPr>
    <w:rPr>
      <w:sz w:val="20"/>
      <w:szCs w:val="20"/>
    </w:rPr>
  </w:style>
  <w:style w:type="paragraph" w:styleId="BodyText3">
    <w:name w:val="Body Text 3"/>
    <w:basedOn w:val="Normal"/>
    <w:rsid w:val="000512E7"/>
    <w:pPr>
      <w:jc w:val="both"/>
    </w:pPr>
    <w:rPr>
      <w:rFonts w:ascii="Arial" w:eastAsia="MS Mincho" w:hAnsi="Arial"/>
      <w:sz w:val="20"/>
      <w:szCs w:val="22"/>
    </w:rPr>
  </w:style>
  <w:style w:type="paragraph" w:styleId="BodyTextIndent">
    <w:name w:val="Body Text Indent"/>
    <w:basedOn w:val="Normal"/>
    <w:rsid w:val="000512E7"/>
    <w:pPr>
      <w:ind w:left="720"/>
      <w:jc w:val="both"/>
    </w:pPr>
    <w:rPr>
      <w:rFonts w:ascii="Verdana" w:eastAsia="MS Mincho" w:hAnsi="Verdana"/>
      <w:sz w:val="20"/>
      <w:szCs w:val="22"/>
    </w:rPr>
  </w:style>
  <w:style w:type="paragraph" w:styleId="BodyText2">
    <w:name w:val="Body Text 2"/>
    <w:basedOn w:val="Normal"/>
    <w:link w:val="BodyText2Char1"/>
    <w:rsid w:val="000512E7"/>
    <w:rPr>
      <w:rFonts w:ascii="Garamond" w:hAnsi="Garamond"/>
      <w:color w:val="000000"/>
      <w:sz w:val="22"/>
      <w:szCs w:val="20"/>
    </w:rPr>
  </w:style>
  <w:style w:type="paragraph" w:customStyle="1" w:styleId="NormalPalatinoLinotype">
    <w:name w:val="Normal + Palatino Linotype"/>
    <w:aliases w:val="10 pt"/>
    <w:basedOn w:val="BodyText2"/>
    <w:link w:val="NormalPalatinoLinotypeChar"/>
    <w:rsid w:val="000512E7"/>
    <w:pPr>
      <w:tabs>
        <w:tab w:val="left" w:pos="9360"/>
      </w:tabs>
      <w:ind w:right="-360"/>
    </w:pPr>
    <w:rPr>
      <w:rFonts w:ascii="Palatino Linotype" w:hAnsi="Palatino Linotype"/>
    </w:rPr>
  </w:style>
  <w:style w:type="paragraph" w:customStyle="1" w:styleId="HeadingBase">
    <w:name w:val="Heading Base"/>
    <w:basedOn w:val="BodyText"/>
    <w:next w:val="BodyText"/>
    <w:rsid w:val="000512E7"/>
    <w:pPr>
      <w:keepNext/>
      <w:keepLines/>
      <w:spacing w:after="0"/>
    </w:pPr>
    <w:rPr>
      <w:rFonts w:ascii="Arial" w:hAnsi="Arial"/>
      <w:spacing w:val="-4"/>
      <w:sz w:val="18"/>
    </w:rPr>
  </w:style>
  <w:style w:type="character" w:styleId="Hyperlink">
    <w:name w:val="Hyperlink"/>
    <w:rsid w:val="000512E7"/>
    <w:rPr>
      <w:color w:val="0000FF"/>
      <w:u w:val="single"/>
    </w:rPr>
  </w:style>
  <w:style w:type="paragraph" w:styleId="Header">
    <w:name w:val="header"/>
    <w:basedOn w:val="Normal"/>
    <w:unhideWhenUsed/>
    <w:rsid w:val="000512E7"/>
    <w:pPr>
      <w:tabs>
        <w:tab w:val="center" w:pos="4680"/>
        <w:tab w:val="right" w:pos="9360"/>
      </w:tabs>
    </w:pPr>
  </w:style>
  <w:style w:type="character" w:customStyle="1" w:styleId="HeaderChar">
    <w:name w:val="Header Char"/>
    <w:semiHidden/>
    <w:rsid w:val="000512E7"/>
    <w:rPr>
      <w:sz w:val="24"/>
      <w:szCs w:val="24"/>
    </w:rPr>
  </w:style>
  <w:style w:type="paragraph" w:styleId="Footer">
    <w:name w:val="footer"/>
    <w:basedOn w:val="Normal"/>
    <w:unhideWhenUsed/>
    <w:rsid w:val="000512E7"/>
    <w:pPr>
      <w:tabs>
        <w:tab w:val="center" w:pos="4680"/>
        <w:tab w:val="right" w:pos="9360"/>
      </w:tabs>
    </w:pPr>
  </w:style>
  <w:style w:type="character" w:customStyle="1" w:styleId="FooterChar">
    <w:name w:val="Footer Char"/>
    <w:semiHidden/>
    <w:rsid w:val="000512E7"/>
    <w:rPr>
      <w:sz w:val="24"/>
      <w:szCs w:val="24"/>
    </w:rPr>
  </w:style>
  <w:style w:type="character" w:styleId="HTMLTypewriter">
    <w:name w:val="HTML Typewriter"/>
    <w:rsid w:val="000512E7"/>
    <w:rPr>
      <w:rFonts w:ascii="Arial Unicode MS" w:eastAsia="Arial Unicode MS" w:hAnsi="Arial Unicode MS" w:cs="Arial Unicode MS"/>
      <w:sz w:val="20"/>
      <w:szCs w:val="20"/>
    </w:rPr>
  </w:style>
  <w:style w:type="character" w:styleId="FollowedHyperlink">
    <w:name w:val="FollowedHyperlink"/>
    <w:rsid w:val="000512E7"/>
    <w:rPr>
      <w:color w:val="800080"/>
      <w:u w:val="single"/>
    </w:rPr>
  </w:style>
  <w:style w:type="paragraph" w:styleId="BodyTextIndent3">
    <w:name w:val="Body Text Indent 3"/>
    <w:basedOn w:val="Normal"/>
    <w:rsid w:val="002669B3"/>
    <w:pPr>
      <w:spacing w:after="120"/>
      <w:ind w:left="360"/>
    </w:pPr>
    <w:rPr>
      <w:sz w:val="16"/>
      <w:szCs w:val="16"/>
    </w:rPr>
  </w:style>
  <w:style w:type="paragraph" w:styleId="PlainText">
    <w:name w:val="Plain Text"/>
    <w:basedOn w:val="Normal"/>
    <w:rsid w:val="002669B3"/>
    <w:rPr>
      <w:rFonts w:ascii="Courier New" w:hAnsi="Courier New"/>
      <w:sz w:val="20"/>
      <w:szCs w:val="20"/>
    </w:rPr>
  </w:style>
  <w:style w:type="character" w:styleId="Strong">
    <w:name w:val="Strong"/>
    <w:qFormat/>
    <w:rsid w:val="002669B3"/>
    <w:rPr>
      <w:b/>
      <w:bCs/>
      <w:color w:val="000000"/>
    </w:rPr>
  </w:style>
  <w:style w:type="paragraph" w:styleId="NormalIndent">
    <w:name w:val="Normal Indent"/>
    <w:basedOn w:val="Normal"/>
    <w:rsid w:val="001D1B75"/>
    <w:pPr>
      <w:spacing w:after="120"/>
      <w:ind w:left="720"/>
      <w:jc w:val="both"/>
    </w:pPr>
    <w:rPr>
      <w:rFonts w:ascii="Arial" w:hAnsi="Arial"/>
      <w:sz w:val="22"/>
      <w:szCs w:val="20"/>
    </w:rPr>
  </w:style>
  <w:style w:type="character" w:customStyle="1" w:styleId="BodyText2Char1">
    <w:name w:val="Body Text 2 Char1"/>
    <w:link w:val="BodyText2"/>
    <w:rsid w:val="00A2613A"/>
    <w:rPr>
      <w:rFonts w:ascii="Garamond" w:hAnsi="Garamond"/>
      <w:color w:val="000000"/>
      <w:sz w:val="22"/>
      <w:lang w:val="en-US" w:eastAsia="en-US" w:bidi="ar-SA"/>
    </w:rPr>
  </w:style>
  <w:style w:type="character" w:customStyle="1" w:styleId="NormalPalatinoLinotypeChar">
    <w:name w:val="Normal + Palatino Linotype Char"/>
    <w:aliases w:val="10 pt Char"/>
    <w:link w:val="NormalPalatinoLinotype"/>
    <w:rsid w:val="00A2613A"/>
    <w:rPr>
      <w:rFonts w:ascii="Palatino Linotype" w:hAnsi="Palatino Linotype"/>
      <w:color w:val="000000"/>
      <w:sz w:val="22"/>
      <w:lang w:val="en-US" w:eastAsia="en-US" w:bidi="ar-SA"/>
    </w:rPr>
  </w:style>
  <w:style w:type="paragraph" w:customStyle="1" w:styleId="chbullet2">
    <w:name w:val="ch bullet2"/>
    <w:rsid w:val="00FE1E09"/>
    <w:pPr>
      <w:widowControl w:val="0"/>
      <w:numPr>
        <w:numId w:val="2"/>
      </w:numPr>
      <w:spacing w:before="60" w:after="60" w:line="240" w:lineRule="exact"/>
      <w:jc w:val="both"/>
    </w:pPr>
    <w:rPr>
      <w:rFonts w:ascii="Arial" w:hAnsi="Arial"/>
      <w:lang w:val="en-US" w:eastAsia="en-US"/>
    </w:rPr>
  </w:style>
  <w:style w:type="paragraph" w:customStyle="1" w:styleId="chtxt">
    <w:name w:val="ch txt"/>
    <w:rsid w:val="00FE1E09"/>
    <w:pPr>
      <w:widowControl w:val="0"/>
      <w:spacing w:before="80" w:after="120" w:line="240" w:lineRule="exact"/>
      <w:ind w:left="360"/>
      <w:jc w:val="both"/>
    </w:pPr>
    <w:rPr>
      <w:rFonts w:ascii="Arial" w:hAnsi="Arial"/>
      <w:lang w:val="en-US" w:eastAsia="en-US"/>
    </w:rPr>
  </w:style>
  <w:style w:type="paragraph" w:styleId="Subtitle">
    <w:name w:val="Subtitle"/>
    <w:basedOn w:val="Normal"/>
    <w:qFormat/>
    <w:rsid w:val="0081619E"/>
    <w:pPr>
      <w:jc w:val="both"/>
    </w:pPr>
    <w:rPr>
      <w:b/>
      <w:snapToGrid w:val="0"/>
      <w:sz w:val="22"/>
    </w:rPr>
  </w:style>
  <w:style w:type="paragraph" w:styleId="FootnoteText">
    <w:name w:val="footnote text"/>
    <w:basedOn w:val="Normal"/>
    <w:semiHidden/>
    <w:rsid w:val="007B26D2"/>
    <w:rPr>
      <w:sz w:val="20"/>
      <w:szCs w:val="20"/>
    </w:rPr>
  </w:style>
  <w:style w:type="table" w:styleId="TableGrid">
    <w:name w:val="Table Grid"/>
    <w:basedOn w:val="TableNormal"/>
    <w:rsid w:val="00034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7036EB"/>
    <w:pPr>
      <w:widowControl w:val="0"/>
      <w:jc w:val="center"/>
    </w:pPr>
    <w:rPr>
      <w:b/>
      <w:sz w:val="40"/>
      <w:szCs w:val="20"/>
    </w:rPr>
  </w:style>
  <w:style w:type="character" w:customStyle="1" w:styleId="BodyText2Char">
    <w:name w:val="Body Text 2 Char"/>
    <w:rsid w:val="00A63FA9"/>
    <w:rPr>
      <w:rFonts w:ascii="Garamond" w:hAnsi="Garamond"/>
      <w:color w:val="000000"/>
      <w:sz w:val="22"/>
      <w:lang w:val="en-US" w:eastAsia="en-US" w:bidi="ar-SA"/>
    </w:rPr>
  </w:style>
  <w:style w:type="character" w:customStyle="1" w:styleId="topstoryhead1">
    <w:name w:val="topstoryhead1"/>
    <w:rsid w:val="00995C25"/>
    <w:rPr>
      <w:rFonts w:ascii="Arial" w:hAnsi="Arial" w:cs="Arial" w:hint="default"/>
      <w:b/>
      <w:bCs/>
      <w:strike w:val="0"/>
      <w:dstrike w:val="0"/>
      <w:color w:val="000000"/>
      <w:sz w:val="27"/>
      <w:szCs w:val="27"/>
      <w:u w:val="none"/>
      <w:effect w:val="none"/>
    </w:rPr>
  </w:style>
  <w:style w:type="paragraph" w:customStyle="1" w:styleId="ColorfulList-Accent11">
    <w:name w:val="Colorful List - Accent 11"/>
    <w:basedOn w:val="Normal"/>
    <w:qFormat/>
    <w:rsid w:val="00570942"/>
    <w:pPr>
      <w:spacing w:after="200" w:line="276" w:lineRule="auto"/>
      <w:ind w:left="720"/>
      <w:contextualSpacing/>
    </w:pPr>
    <w:rPr>
      <w:rFonts w:ascii="Calibri" w:eastAsia="Calibri" w:hAnsi="Calibri"/>
      <w:sz w:val="22"/>
      <w:szCs w:val="22"/>
    </w:rPr>
  </w:style>
  <w:style w:type="character" w:customStyle="1" w:styleId="ilad1">
    <w:name w:val="il_ad1"/>
    <w:rsid w:val="007D1165"/>
    <w:rPr>
      <w:vanish w:val="0"/>
      <w:webHidden w:val="0"/>
      <w:color w:val="0000FF"/>
      <w:u w:val="single"/>
      <w:specVanish w:val="0"/>
    </w:rPr>
  </w:style>
  <w:style w:type="paragraph" w:customStyle="1" w:styleId="ecxmsonormal">
    <w:name w:val="ecxmsonormal"/>
    <w:basedOn w:val="Normal"/>
    <w:rsid w:val="00C863DC"/>
    <w:pPr>
      <w:spacing w:before="100" w:beforeAutospacing="1" w:after="100" w:afterAutospacing="1"/>
    </w:pPr>
  </w:style>
  <w:style w:type="paragraph" w:styleId="NormalWeb">
    <w:name w:val="Normal (Web)"/>
    <w:basedOn w:val="Normal"/>
    <w:rsid w:val="00C60F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7668507">
      <w:bodyDiv w:val="1"/>
      <w:marLeft w:val="0"/>
      <w:marRight w:val="0"/>
      <w:marTop w:val="0"/>
      <w:marBottom w:val="0"/>
      <w:divBdr>
        <w:top w:val="none" w:sz="0" w:space="0" w:color="auto"/>
        <w:left w:val="none" w:sz="0" w:space="0" w:color="auto"/>
        <w:bottom w:val="none" w:sz="0" w:space="0" w:color="auto"/>
        <w:right w:val="none" w:sz="0" w:space="0" w:color="auto"/>
      </w:divBdr>
    </w:div>
    <w:div w:id="819468114">
      <w:bodyDiv w:val="1"/>
      <w:marLeft w:val="0"/>
      <w:marRight w:val="0"/>
      <w:marTop w:val="0"/>
      <w:marBottom w:val="0"/>
      <w:divBdr>
        <w:top w:val="none" w:sz="0" w:space="0" w:color="auto"/>
        <w:left w:val="none" w:sz="0" w:space="0" w:color="auto"/>
        <w:bottom w:val="none" w:sz="0" w:space="0" w:color="auto"/>
        <w:right w:val="none" w:sz="0" w:space="0" w:color="auto"/>
      </w:divBdr>
    </w:div>
    <w:div w:id="1125738879">
      <w:bodyDiv w:val="1"/>
      <w:marLeft w:val="0"/>
      <w:marRight w:val="0"/>
      <w:marTop w:val="0"/>
      <w:marBottom w:val="0"/>
      <w:divBdr>
        <w:top w:val="none" w:sz="0" w:space="0" w:color="auto"/>
        <w:left w:val="none" w:sz="0" w:space="0" w:color="auto"/>
        <w:bottom w:val="none" w:sz="0" w:space="0" w:color="auto"/>
        <w:right w:val="none" w:sz="0" w:space="0" w:color="auto"/>
      </w:divBdr>
      <w:divsChild>
        <w:div w:id="2032029720">
          <w:marLeft w:val="0"/>
          <w:marRight w:val="0"/>
          <w:marTop w:val="0"/>
          <w:marBottom w:val="0"/>
          <w:divBdr>
            <w:top w:val="none" w:sz="0" w:space="0" w:color="auto"/>
            <w:left w:val="none" w:sz="0" w:space="0" w:color="auto"/>
            <w:bottom w:val="none" w:sz="0" w:space="0" w:color="auto"/>
            <w:right w:val="none" w:sz="0" w:space="0" w:color="auto"/>
          </w:divBdr>
          <w:divsChild>
            <w:div w:id="1685355111">
              <w:marLeft w:val="0"/>
              <w:marRight w:val="0"/>
              <w:marTop w:val="0"/>
              <w:marBottom w:val="0"/>
              <w:divBdr>
                <w:top w:val="none" w:sz="0" w:space="0" w:color="auto"/>
                <w:left w:val="none" w:sz="0" w:space="0" w:color="auto"/>
                <w:bottom w:val="none" w:sz="0" w:space="0" w:color="auto"/>
                <w:right w:val="none" w:sz="0" w:space="0" w:color="auto"/>
              </w:divBdr>
              <w:divsChild>
                <w:div w:id="1981616178">
                  <w:marLeft w:val="0"/>
                  <w:marRight w:val="0"/>
                  <w:marTop w:val="0"/>
                  <w:marBottom w:val="0"/>
                  <w:divBdr>
                    <w:top w:val="none" w:sz="0" w:space="0" w:color="auto"/>
                    <w:left w:val="none" w:sz="0" w:space="0" w:color="auto"/>
                    <w:bottom w:val="none" w:sz="0" w:space="0" w:color="auto"/>
                    <w:right w:val="none" w:sz="0" w:space="0" w:color="auto"/>
                  </w:divBdr>
                  <w:divsChild>
                    <w:div w:id="682127998">
                      <w:marLeft w:val="0"/>
                      <w:marRight w:val="0"/>
                      <w:marTop w:val="0"/>
                      <w:marBottom w:val="0"/>
                      <w:divBdr>
                        <w:top w:val="none" w:sz="0" w:space="0" w:color="auto"/>
                        <w:left w:val="none" w:sz="0" w:space="0" w:color="auto"/>
                        <w:bottom w:val="none" w:sz="0" w:space="0" w:color="auto"/>
                        <w:right w:val="none" w:sz="0" w:space="0" w:color="auto"/>
                      </w:divBdr>
                      <w:divsChild>
                        <w:div w:id="925530632">
                          <w:marLeft w:val="0"/>
                          <w:marRight w:val="0"/>
                          <w:marTop w:val="0"/>
                          <w:marBottom w:val="0"/>
                          <w:divBdr>
                            <w:top w:val="none" w:sz="0" w:space="0" w:color="auto"/>
                            <w:left w:val="none" w:sz="0" w:space="0" w:color="auto"/>
                            <w:bottom w:val="none" w:sz="0" w:space="0" w:color="auto"/>
                            <w:right w:val="none" w:sz="0" w:space="0" w:color="auto"/>
                          </w:divBdr>
                          <w:divsChild>
                            <w:div w:id="1338077210">
                              <w:marLeft w:val="0"/>
                              <w:marRight w:val="0"/>
                              <w:marTop w:val="0"/>
                              <w:marBottom w:val="0"/>
                              <w:divBdr>
                                <w:top w:val="none" w:sz="0" w:space="0" w:color="auto"/>
                                <w:left w:val="none" w:sz="0" w:space="0" w:color="auto"/>
                                <w:bottom w:val="none" w:sz="0" w:space="0" w:color="auto"/>
                                <w:right w:val="none" w:sz="0" w:space="0" w:color="auto"/>
                              </w:divBdr>
                              <w:divsChild>
                                <w:div w:id="583415383">
                                  <w:marLeft w:val="0"/>
                                  <w:marRight w:val="0"/>
                                  <w:marTop w:val="0"/>
                                  <w:marBottom w:val="0"/>
                                  <w:divBdr>
                                    <w:top w:val="none" w:sz="0" w:space="0" w:color="auto"/>
                                    <w:left w:val="none" w:sz="0" w:space="0" w:color="auto"/>
                                    <w:bottom w:val="none" w:sz="0" w:space="0" w:color="auto"/>
                                    <w:right w:val="none" w:sz="0" w:space="0" w:color="auto"/>
                                  </w:divBdr>
                                  <w:divsChild>
                                    <w:div w:id="2089837456">
                                      <w:marLeft w:val="0"/>
                                      <w:marRight w:val="0"/>
                                      <w:marTop w:val="0"/>
                                      <w:marBottom w:val="0"/>
                                      <w:divBdr>
                                        <w:top w:val="none" w:sz="0" w:space="0" w:color="auto"/>
                                        <w:left w:val="none" w:sz="0" w:space="0" w:color="auto"/>
                                        <w:bottom w:val="none" w:sz="0" w:space="0" w:color="auto"/>
                                        <w:right w:val="none" w:sz="0" w:space="0" w:color="auto"/>
                                      </w:divBdr>
                                      <w:divsChild>
                                        <w:div w:id="881408040">
                                          <w:marLeft w:val="0"/>
                                          <w:marRight w:val="0"/>
                                          <w:marTop w:val="0"/>
                                          <w:marBottom w:val="0"/>
                                          <w:divBdr>
                                            <w:top w:val="none" w:sz="0" w:space="0" w:color="auto"/>
                                            <w:left w:val="none" w:sz="0" w:space="0" w:color="auto"/>
                                            <w:bottom w:val="none" w:sz="0" w:space="0" w:color="auto"/>
                                            <w:right w:val="none" w:sz="0" w:space="0" w:color="auto"/>
                                          </w:divBdr>
                                          <w:divsChild>
                                            <w:div w:id="584342929">
                                              <w:marLeft w:val="150"/>
                                              <w:marRight w:val="150"/>
                                              <w:marTop w:val="150"/>
                                              <w:marBottom w:val="300"/>
                                              <w:divBdr>
                                                <w:top w:val="none" w:sz="0" w:space="0" w:color="auto"/>
                                                <w:left w:val="none" w:sz="0" w:space="0" w:color="auto"/>
                                                <w:bottom w:val="none" w:sz="0" w:space="0" w:color="auto"/>
                                                <w:right w:val="none" w:sz="0" w:space="0" w:color="auto"/>
                                              </w:divBdr>
                                              <w:divsChild>
                                                <w:div w:id="1647078095">
                                                  <w:marLeft w:val="0"/>
                                                  <w:marRight w:val="0"/>
                                                  <w:marTop w:val="0"/>
                                                  <w:marBottom w:val="0"/>
                                                  <w:divBdr>
                                                    <w:top w:val="none" w:sz="0" w:space="0" w:color="auto"/>
                                                    <w:left w:val="none" w:sz="0" w:space="0" w:color="auto"/>
                                                    <w:bottom w:val="none" w:sz="0" w:space="0" w:color="auto"/>
                                                    <w:right w:val="none" w:sz="0" w:space="0" w:color="auto"/>
                                                  </w:divBdr>
                                                  <w:divsChild>
                                                    <w:div w:id="1545557024">
                                                      <w:marLeft w:val="0"/>
                                                      <w:marRight w:val="0"/>
                                                      <w:marTop w:val="0"/>
                                                      <w:marBottom w:val="0"/>
                                                      <w:divBdr>
                                                        <w:top w:val="none" w:sz="0" w:space="0" w:color="auto"/>
                                                        <w:left w:val="none" w:sz="0" w:space="0" w:color="auto"/>
                                                        <w:bottom w:val="none" w:sz="0" w:space="0" w:color="auto"/>
                                                        <w:right w:val="none" w:sz="0" w:space="0" w:color="auto"/>
                                                      </w:divBdr>
                                                      <w:divsChild>
                                                        <w:div w:id="1640453382">
                                                          <w:marLeft w:val="0"/>
                                                          <w:marRight w:val="0"/>
                                                          <w:marTop w:val="0"/>
                                                          <w:marBottom w:val="0"/>
                                                          <w:divBdr>
                                                            <w:top w:val="none" w:sz="0" w:space="0" w:color="auto"/>
                                                            <w:left w:val="none" w:sz="0" w:space="0" w:color="auto"/>
                                                            <w:bottom w:val="none" w:sz="0" w:space="0" w:color="auto"/>
                                                            <w:right w:val="none" w:sz="0" w:space="0" w:color="auto"/>
                                                          </w:divBdr>
                                                          <w:divsChild>
                                                            <w:div w:id="94710950">
                                                              <w:marLeft w:val="0"/>
                                                              <w:marRight w:val="0"/>
                                                              <w:marTop w:val="0"/>
                                                              <w:marBottom w:val="0"/>
                                                              <w:divBdr>
                                                                <w:top w:val="none" w:sz="0" w:space="0" w:color="auto"/>
                                                                <w:left w:val="none" w:sz="0" w:space="0" w:color="auto"/>
                                                                <w:bottom w:val="none" w:sz="0" w:space="0" w:color="auto"/>
                                                                <w:right w:val="none" w:sz="0" w:space="0" w:color="auto"/>
                                                              </w:divBdr>
                                                              <w:divsChild>
                                                                <w:div w:id="176161939">
                                                                  <w:marLeft w:val="0"/>
                                                                  <w:marRight w:val="0"/>
                                                                  <w:marTop w:val="0"/>
                                                                  <w:marBottom w:val="0"/>
                                                                  <w:divBdr>
                                                                    <w:top w:val="none" w:sz="0" w:space="0" w:color="auto"/>
                                                                    <w:left w:val="none" w:sz="0" w:space="0" w:color="auto"/>
                                                                    <w:bottom w:val="none" w:sz="0" w:space="0" w:color="auto"/>
                                                                    <w:right w:val="none" w:sz="0" w:space="0" w:color="auto"/>
                                                                  </w:divBdr>
                                                                </w:div>
                                                                <w:div w:id="277839206">
                                                                  <w:marLeft w:val="0"/>
                                                                  <w:marRight w:val="0"/>
                                                                  <w:marTop w:val="0"/>
                                                                  <w:marBottom w:val="0"/>
                                                                  <w:divBdr>
                                                                    <w:top w:val="none" w:sz="0" w:space="0" w:color="auto"/>
                                                                    <w:left w:val="none" w:sz="0" w:space="0" w:color="auto"/>
                                                                    <w:bottom w:val="none" w:sz="0" w:space="0" w:color="auto"/>
                                                                    <w:right w:val="none" w:sz="0" w:space="0" w:color="auto"/>
                                                                  </w:divBdr>
                                                                </w:div>
                                                                <w:div w:id="407117052">
                                                                  <w:marLeft w:val="0"/>
                                                                  <w:marRight w:val="0"/>
                                                                  <w:marTop w:val="0"/>
                                                                  <w:marBottom w:val="0"/>
                                                                  <w:divBdr>
                                                                    <w:top w:val="none" w:sz="0" w:space="0" w:color="auto"/>
                                                                    <w:left w:val="none" w:sz="0" w:space="0" w:color="auto"/>
                                                                    <w:bottom w:val="none" w:sz="0" w:space="0" w:color="auto"/>
                                                                    <w:right w:val="none" w:sz="0" w:space="0" w:color="auto"/>
                                                                  </w:divBdr>
                                                                </w:div>
                                                                <w:div w:id="859440250">
                                                                  <w:marLeft w:val="0"/>
                                                                  <w:marRight w:val="0"/>
                                                                  <w:marTop w:val="0"/>
                                                                  <w:marBottom w:val="0"/>
                                                                  <w:divBdr>
                                                                    <w:top w:val="none" w:sz="0" w:space="0" w:color="auto"/>
                                                                    <w:left w:val="none" w:sz="0" w:space="0" w:color="auto"/>
                                                                    <w:bottom w:val="none" w:sz="0" w:space="0" w:color="auto"/>
                                                                    <w:right w:val="none" w:sz="0" w:space="0" w:color="auto"/>
                                                                  </w:divBdr>
                                                                </w:div>
                                                                <w:div w:id="988091757">
                                                                  <w:marLeft w:val="0"/>
                                                                  <w:marRight w:val="0"/>
                                                                  <w:marTop w:val="0"/>
                                                                  <w:marBottom w:val="0"/>
                                                                  <w:divBdr>
                                                                    <w:top w:val="none" w:sz="0" w:space="0" w:color="auto"/>
                                                                    <w:left w:val="none" w:sz="0" w:space="0" w:color="auto"/>
                                                                    <w:bottom w:val="none" w:sz="0" w:space="0" w:color="auto"/>
                                                                    <w:right w:val="none" w:sz="0" w:space="0" w:color="auto"/>
                                                                  </w:divBdr>
                                                                </w:div>
                                                                <w:div w:id="1001663237">
                                                                  <w:marLeft w:val="0"/>
                                                                  <w:marRight w:val="0"/>
                                                                  <w:marTop w:val="0"/>
                                                                  <w:marBottom w:val="0"/>
                                                                  <w:divBdr>
                                                                    <w:top w:val="none" w:sz="0" w:space="0" w:color="auto"/>
                                                                    <w:left w:val="none" w:sz="0" w:space="0" w:color="auto"/>
                                                                    <w:bottom w:val="none" w:sz="0" w:space="0" w:color="auto"/>
                                                                    <w:right w:val="none" w:sz="0" w:space="0" w:color="auto"/>
                                                                  </w:divBdr>
                                                                </w:div>
                                                                <w:div w:id="1006177792">
                                                                  <w:marLeft w:val="0"/>
                                                                  <w:marRight w:val="0"/>
                                                                  <w:marTop w:val="0"/>
                                                                  <w:marBottom w:val="0"/>
                                                                  <w:divBdr>
                                                                    <w:top w:val="none" w:sz="0" w:space="0" w:color="auto"/>
                                                                    <w:left w:val="none" w:sz="0" w:space="0" w:color="auto"/>
                                                                    <w:bottom w:val="none" w:sz="0" w:space="0" w:color="auto"/>
                                                                    <w:right w:val="none" w:sz="0" w:space="0" w:color="auto"/>
                                                                  </w:divBdr>
                                                                </w:div>
                                                                <w:div w:id="1093279694">
                                                                  <w:marLeft w:val="0"/>
                                                                  <w:marRight w:val="0"/>
                                                                  <w:marTop w:val="0"/>
                                                                  <w:marBottom w:val="0"/>
                                                                  <w:divBdr>
                                                                    <w:top w:val="none" w:sz="0" w:space="0" w:color="auto"/>
                                                                    <w:left w:val="none" w:sz="0" w:space="0" w:color="auto"/>
                                                                    <w:bottom w:val="none" w:sz="0" w:space="0" w:color="auto"/>
                                                                    <w:right w:val="none" w:sz="0" w:space="0" w:color="auto"/>
                                                                  </w:divBdr>
                                                                </w:div>
                                                                <w:div w:id="1189952364">
                                                                  <w:marLeft w:val="0"/>
                                                                  <w:marRight w:val="0"/>
                                                                  <w:marTop w:val="0"/>
                                                                  <w:marBottom w:val="0"/>
                                                                  <w:divBdr>
                                                                    <w:top w:val="none" w:sz="0" w:space="0" w:color="auto"/>
                                                                    <w:left w:val="none" w:sz="0" w:space="0" w:color="auto"/>
                                                                    <w:bottom w:val="none" w:sz="0" w:space="0" w:color="auto"/>
                                                                    <w:right w:val="none" w:sz="0" w:space="0" w:color="auto"/>
                                                                  </w:divBdr>
                                                                </w:div>
                                                                <w:div w:id="1616717358">
                                                                  <w:marLeft w:val="0"/>
                                                                  <w:marRight w:val="0"/>
                                                                  <w:marTop w:val="0"/>
                                                                  <w:marBottom w:val="0"/>
                                                                  <w:divBdr>
                                                                    <w:top w:val="none" w:sz="0" w:space="0" w:color="auto"/>
                                                                    <w:left w:val="none" w:sz="0" w:space="0" w:color="auto"/>
                                                                    <w:bottom w:val="none" w:sz="0" w:space="0" w:color="auto"/>
                                                                    <w:right w:val="none" w:sz="0" w:space="0" w:color="auto"/>
                                                                  </w:divBdr>
                                                                </w:div>
                                                                <w:div w:id="1992715293">
                                                                  <w:marLeft w:val="0"/>
                                                                  <w:marRight w:val="0"/>
                                                                  <w:marTop w:val="0"/>
                                                                  <w:marBottom w:val="0"/>
                                                                  <w:divBdr>
                                                                    <w:top w:val="none" w:sz="0" w:space="0" w:color="auto"/>
                                                                    <w:left w:val="none" w:sz="0" w:space="0" w:color="auto"/>
                                                                    <w:bottom w:val="none" w:sz="0" w:space="0" w:color="auto"/>
                                                                    <w:right w:val="none" w:sz="0" w:space="0" w:color="auto"/>
                                                                  </w:divBdr>
                                                                </w:div>
                                                                <w:div w:id="1998652249">
                                                                  <w:marLeft w:val="0"/>
                                                                  <w:marRight w:val="0"/>
                                                                  <w:marTop w:val="0"/>
                                                                  <w:marBottom w:val="0"/>
                                                                  <w:divBdr>
                                                                    <w:top w:val="none" w:sz="0" w:space="0" w:color="auto"/>
                                                                    <w:left w:val="none" w:sz="0" w:space="0" w:color="auto"/>
                                                                    <w:bottom w:val="none" w:sz="0" w:space="0" w:color="auto"/>
                                                                    <w:right w:val="none" w:sz="0" w:space="0" w:color="auto"/>
                                                                  </w:divBdr>
                                                                </w:div>
                                                                <w:div w:id="2015184731">
                                                                  <w:marLeft w:val="0"/>
                                                                  <w:marRight w:val="0"/>
                                                                  <w:marTop w:val="0"/>
                                                                  <w:marBottom w:val="0"/>
                                                                  <w:divBdr>
                                                                    <w:top w:val="none" w:sz="0" w:space="0" w:color="auto"/>
                                                                    <w:left w:val="none" w:sz="0" w:space="0" w:color="auto"/>
                                                                    <w:bottom w:val="none" w:sz="0" w:space="0" w:color="auto"/>
                                                                    <w:right w:val="none" w:sz="0" w:space="0" w:color="auto"/>
                                                                  </w:divBdr>
                                                                </w:div>
                                                                <w:div w:id="2031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9097927">
      <w:bodyDiv w:val="1"/>
      <w:marLeft w:val="0"/>
      <w:marRight w:val="0"/>
      <w:marTop w:val="0"/>
      <w:marBottom w:val="0"/>
      <w:divBdr>
        <w:top w:val="none" w:sz="0" w:space="0" w:color="auto"/>
        <w:left w:val="none" w:sz="0" w:space="0" w:color="auto"/>
        <w:bottom w:val="none" w:sz="0" w:space="0" w:color="auto"/>
        <w:right w:val="none" w:sz="0" w:space="0" w:color="auto"/>
      </w:divBdr>
    </w:div>
    <w:div w:id="1818110305">
      <w:bodyDiv w:val="1"/>
      <w:marLeft w:val="0"/>
      <w:marRight w:val="0"/>
      <w:marTop w:val="0"/>
      <w:marBottom w:val="0"/>
      <w:divBdr>
        <w:top w:val="none" w:sz="0" w:space="0" w:color="auto"/>
        <w:left w:val="none" w:sz="0" w:space="0" w:color="auto"/>
        <w:bottom w:val="none" w:sz="0" w:space="0" w:color="auto"/>
        <w:right w:val="none" w:sz="0" w:space="0" w:color="auto"/>
      </w:divBdr>
    </w:div>
    <w:div w:id="19508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al-397821@gulfjobseek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36F4-C268-4152-A182-9A9A6883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Jalpa Patel</vt:lpstr>
    </vt:vector>
  </TitlesOfParts>
  <Company>HSBC</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Jalpa Patel</dc:title>
  <dc:creator>43195963</dc:creator>
  <cp:lastModifiedBy>Visitor1</cp:lastModifiedBy>
  <cp:revision>2</cp:revision>
  <cp:lastPrinted>2014-09-04T15:17:00Z</cp:lastPrinted>
  <dcterms:created xsi:type="dcterms:W3CDTF">2020-06-01T11:12:00Z</dcterms:created>
  <dcterms:modified xsi:type="dcterms:W3CDTF">2020-06-01T11:12:00Z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