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02" w:rsidRDefault="00A26ED4" w:rsidP="00371702">
      <w:pPr>
        <w:pStyle w:val="p1"/>
        <w:spacing w:line="240" w:lineRule="auto"/>
        <w:rPr>
          <w:b/>
          <w:i/>
          <w:sz w:val="32"/>
          <w:szCs w:val="32"/>
          <w:lang w:val="pt-BR"/>
        </w:rPr>
      </w:pPr>
      <w:r>
        <w:rPr>
          <w:b/>
          <w:i/>
          <w:sz w:val="32"/>
          <w:szCs w:val="32"/>
          <w:lang w:val="pt-BR"/>
        </w:rPr>
        <w:t>PRAJESH</w:t>
      </w:r>
      <w:r w:rsidR="00F126F7">
        <w:rPr>
          <w:b/>
          <w:i/>
          <w:sz w:val="32"/>
          <w:szCs w:val="32"/>
          <w:lang w:val="pt-BR"/>
        </w:rPr>
        <w:tab/>
      </w:r>
      <w:r w:rsidR="00F126F7">
        <w:rPr>
          <w:b/>
          <w:i/>
          <w:sz w:val="32"/>
          <w:szCs w:val="32"/>
          <w:lang w:val="pt-BR"/>
        </w:rPr>
        <w:tab/>
      </w:r>
      <w:r w:rsidR="00F126F7">
        <w:rPr>
          <w:b/>
          <w:i/>
          <w:sz w:val="32"/>
          <w:szCs w:val="32"/>
          <w:lang w:val="pt-BR"/>
        </w:rPr>
        <w:tab/>
      </w:r>
      <w:r w:rsidR="00F126F7">
        <w:rPr>
          <w:b/>
          <w:i/>
          <w:sz w:val="32"/>
          <w:szCs w:val="32"/>
          <w:lang w:val="pt-BR"/>
        </w:rPr>
        <w:tab/>
      </w:r>
      <w:r w:rsidR="004659BB">
        <w:rPr>
          <w:b/>
          <w:i/>
          <w:noProof/>
          <w:sz w:val="32"/>
          <w:szCs w:val="32"/>
        </w:rPr>
        <w:drawing>
          <wp:inline distT="0" distB="0" distL="0" distR="0">
            <wp:extent cx="1323975" cy="1263794"/>
            <wp:effectExtent l="0" t="0" r="0" b="0"/>
            <wp:docPr id="1" name="Picture 1" descr="C:\Users\user\Desktop\New folder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02" w:rsidRDefault="00371702" w:rsidP="00A26ED4">
      <w:pPr>
        <w:pStyle w:val="p1"/>
        <w:spacing w:line="240" w:lineRule="auto"/>
        <w:ind w:left="3600" w:hanging="3600"/>
        <w:rPr>
          <w:b/>
          <w:szCs w:val="20"/>
        </w:rPr>
      </w:pPr>
      <w:r w:rsidRPr="009D1A8F">
        <w:rPr>
          <w:sz w:val="24"/>
          <w:lang w:val="pt-BR"/>
        </w:rPr>
        <w:t>E-mail:-</w:t>
      </w:r>
      <w:r w:rsidR="00A26ED4">
        <w:t xml:space="preserve"> </w:t>
      </w:r>
      <w:hyperlink r:id="rId9" w:history="1">
        <w:r w:rsidR="00A26ED4" w:rsidRPr="001313FA">
          <w:rPr>
            <w:rStyle w:val="Hyperlink"/>
          </w:rPr>
          <w:t>prajesh.253352@2freemail.com</w:t>
        </w:r>
      </w:hyperlink>
      <w:r w:rsidR="00A26ED4">
        <w:t xml:space="preserve"> </w:t>
      </w:r>
    </w:p>
    <w:p w:rsidR="009D1A8F" w:rsidRPr="00773F73" w:rsidRDefault="009D1A8F" w:rsidP="00371702"/>
    <w:p w:rsidR="009D1A8F" w:rsidRPr="00773F73" w:rsidRDefault="00773F73" w:rsidP="00773F73">
      <w:pPr>
        <w:pStyle w:val="Heading4"/>
        <w:rPr>
          <w:b/>
        </w:rPr>
      </w:pPr>
      <w:r w:rsidRPr="00773F73">
        <w:rPr>
          <w:rStyle w:val="Heading4Char"/>
          <w:b/>
        </w:rPr>
        <w:t>Visa Status</w:t>
      </w:r>
    </w:p>
    <w:p w:rsidR="009D1A8F" w:rsidRDefault="009D1A8F" w:rsidP="00371702">
      <w:pPr>
        <w:rPr>
          <w:b/>
          <w:sz w:val="20"/>
          <w:szCs w:val="20"/>
        </w:rPr>
      </w:pPr>
    </w:p>
    <w:p w:rsidR="004006B2" w:rsidRPr="004006B2" w:rsidRDefault="00773F73" w:rsidP="00773F73">
      <w:r w:rsidRPr="004006B2">
        <w:t>V</w:t>
      </w:r>
      <w:r w:rsidR="004006B2" w:rsidRPr="004006B2">
        <w:t>isit Visa</w:t>
      </w:r>
    </w:p>
    <w:p w:rsidR="009D1A8F" w:rsidRDefault="009D1A8F" w:rsidP="00371702">
      <w:pPr>
        <w:rPr>
          <w:b/>
          <w:sz w:val="20"/>
          <w:szCs w:val="20"/>
        </w:rPr>
      </w:pPr>
    </w:p>
    <w:p w:rsidR="00C50AEB" w:rsidRDefault="00C50AEB" w:rsidP="00371702">
      <w:pPr>
        <w:rPr>
          <w:b/>
          <w:sz w:val="20"/>
          <w:szCs w:val="20"/>
        </w:rPr>
      </w:pPr>
    </w:p>
    <w:p w:rsidR="00371702" w:rsidRDefault="00371702" w:rsidP="00371702">
      <w:pPr>
        <w:pStyle w:val="Heading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Objective</w:t>
      </w:r>
    </w:p>
    <w:p w:rsidR="00371702" w:rsidRDefault="00371702" w:rsidP="00371702">
      <w:pPr>
        <w:pStyle w:val="p1"/>
        <w:widowControl/>
        <w:tabs>
          <w:tab w:val="clear" w:pos="204"/>
        </w:tabs>
        <w:autoSpaceDE/>
        <w:autoSpaceDN/>
        <w:adjustRightInd/>
        <w:spacing w:line="360" w:lineRule="auto"/>
        <w:ind w:right="1008"/>
        <w:rPr>
          <w:sz w:val="21"/>
        </w:rPr>
      </w:pPr>
    </w:p>
    <w:p w:rsidR="00371702" w:rsidRDefault="00371702" w:rsidP="001D0102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part of a dynamic and growing Organizations </w:t>
      </w:r>
      <w:r w:rsidR="001D0102">
        <w:rPr>
          <w:rFonts w:ascii="Times New Roman" w:hAnsi="Times New Roman"/>
          <w:sz w:val="24"/>
          <w:szCs w:val="24"/>
        </w:rPr>
        <w:t>wherein</w:t>
      </w:r>
      <w:r>
        <w:rPr>
          <w:rFonts w:ascii="Times New Roman" w:hAnsi="Times New Roman"/>
          <w:sz w:val="24"/>
          <w:szCs w:val="24"/>
        </w:rPr>
        <w:t xml:space="preserve"> I can make meaningful contributions towards betterment of the organization and which encourages continual learning to enhance my technical skills and apply those to improve the overall efficiency and productivity.</w:t>
      </w:r>
    </w:p>
    <w:p w:rsidR="00371702" w:rsidRDefault="00371702" w:rsidP="00371702">
      <w:pPr>
        <w:pStyle w:val="PlainText"/>
        <w:jc w:val="both"/>
      </w:pPr>
    </w:p>
    <w:p w:rsidR="006A3AC0" w:rsidRDefault="006A3AC0" w:rsidP="00371702">
      <w:pPr>
        <w:pStyle w:val="PlainText"/>
        <w:jc w:val="both"/>
      </w:pPr>
    </w:p>
    <w:p w:rsidR="00C22403" w:rsidRDefault="00C22403" w:rsidP="00C22403">
      <w:pPr>
        <w:pStyle w:val="Heading4"/>
        <w:rPr>
          <w:b/>
        </w:rPr>
      </w:pPr>
      <w:r w:rsidRPr="00C22403">
        <w:rPr>
          <w:b/>
        </w:rPr>
        <w:t>SUMMARY</w:t>
      </w:r>
    </w:p>
    <w:p w:rsidR="00C22403" w:rsidRPr="00C22403" w:rsidRDefault="00C22403" w:rsidP="00C22403">
      <w:pPr>
        <w:rPr>
          <w:lang w:val="en-GB"/>
        </w:rPr>
      </w:pPr>
    </w:p>
    <w:p w:rsidR="00C22403" w:rsidRPr="00C22403" w:rsidRDefault="00125269" w:rsidP="00C22403">
      <w:pPr>
        <w:numPr>
          <w:ilvl w:val="0"/>
          <w:numId w:val="7"/>
        </w:numPr>
        <w:autoSpaceDE w:val="0"/>
        <w:autoSpaceDN w:val="0"/>
        <w:adjustRightInd w:val="0"/>
        <w:ind w:left="1620" w:hanging="180"/>
      </w:pPr>
      <w:r>
        <w:t>2</w:t>
      </w:r>
      <w:r w:rsidR="00A23A09">
        <w:t>.6</w:t>
      </w:r>
      <w:r w:rsidR="001B36FE">
        <w:t xml:space="preserve">years’ </w:t>
      </w:r>
      <w:r w:rsidR="001B36FE" w:rsidRPr="00C22403">
        <w:t>Experience</w:t>
      </w:r>
      <w:r w:rsidR="00C22403" w:rsidRPr="00C22403">
        <w:t xml:space="preserve"> in Financial Services Industry</w:t>
      </w:r>
    </w:p>
    <w:p w:rsidR="00C22403" w:rsidRPr="00C22403" w:rsidRDefault="00B17CE5" w:rsidP="00C22403">
      <w:pPr>
        <w:numPr>
          <w:ilvl w:val="0"/>
          <w:numId w:val="7"/>
        </w:numPr>
        <w:autoSpaceDE w:val="0"/>
        <w:autoSpaceDN w:val="0"/>
        <w:adjustRightInd w:val="0"/>
        <w:ind w:left="1620" w:hanging="180"/>
      </w:pPr>
      <w:r>
        <w:t>Knowledge of Financial</w:t>
      </w:r>
      <w:r w:rsidR="00C22403" w:rsidRPr="00C22403">
        <w:t xml:space="preserve"> Markets, Banking &amp; insurance.</w:t>
      </w:r>
    </w:p>
    <w:p w:rsidR="00C22403" w:rsidRPr="00C22403" w:rsidRDefault="00C22403" w:rsidP="00C22403">
      <w:pPr>
        <w:numPr>
          <w:ilvl w:val="0"/>
          <w:numId w:val="7"/>
        </w:numPr>
        <w:autoSpaceDE w:val="0"/>
        <w:autoSpaceDN w:val="0"/>
        <w:adjustRightInd w:val="0"/>
        <w:ind w:left="1620" w:hanging="180"/>
      </w:pPr>
      <w:r w:rsidRPr="00C22403">
        <w:t xml:space="preserve">Knowledge of </w:t>
      </w:r>
      <w:r w:rsidR="00420584">
        <w:t>,</w:t>
      </w:r>
      <w:r w:rsidRPr="00C22403">
        <w:t>Excel, Tally 5.4,7.2</w:t>
      </w:r>
    </w:p>
    <w:p w:rsidR="006A3AC0" w:rsidRDefault="006A3AC0" w:rsidP="00371702">
      <w:pPr>
        <w:pStyle w:val="PlainText"/>
        <w:jc w:val="both"/>
      </w:pPr>
    </w:p>
    <w:p w:rsidR="006A3AC0" w:rsidRDefault="006A3AC0" w:rsidP="00371702">
      <w:pPr>
        <w:pStyle w:val="PlainText"/>
        <w:jc w:val="both"/>
      </w:pPr>
    </w:p>
    <w:p w:rsidR="00C50AEB" w:rsidRPr="00855A5B" w:rsidRDefault="00371702" w:rsidP="00855A5B">
      <w:pPr>
        <w:pStyle w:val="Heading4"/>
        <w:rPr>
          <w:b/>
        </w:rPr>
      </w:pPr>
      <w:r w:rsidRPr="00125269">
        <w:rPr>
          <w:b/>
        </w:rPr>
        <w:t>Education</w:t>
      </w:r>
    </w:p>
    <w:p w:rsidR="006A3AC0" w:rsidRDefault="006A3AC0" w:rsidP="00371702">
      <w:pPr>
        <w:rPr>
          <w:lang w:val="en-GB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980"/>
        <w:gridCol w:w="1440"/>
        <w:gridCol w:w="1260"/>
        <w:gridCol w:w="1620"/>
      </w:tblGrid>
      <w:tr w:rsidR="00371702" w:rsidTr="00D90E56">
        <w:trPr>
          <w:trHeight w:val="665"/>
        </w:trPr>
        <w:tc>
          <w:tcPr>
            <w:tcW w:w="1260" w:type="dxa"/>
            <w:shd w:val="clear" w:color="auto" w:fill="C0C0C0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Course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School / College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Discipline / Specialization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University / Board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Year Of Passing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Aggregate (%)</w:t>
            </w:r>
          </w:p>
        </w:tc>
      </w:tr>
      <w:tr w:rsidR="00371702" w:rsidTr="00D90E56">
        <w:trPr>
          <w:cantSplit/>
          <w:trHeight w:hRule="exact" w:val="90"/>
        </w:trPr>
        <w:tc>
          <w:tcPr>
            <w:tcW w:w="1260" w:type="dxa"/>
            <w:vMerge w:val="restart"/>
            <w:vAlign w:val="center"/>
          </w:tcPr>
          <w:p w:rsidR="00371702" w:rsidRDefault="00371702" w:rsidP="00D90E56">
            <w:pPr>
              <w:pStyle w:val="Header"/>
              <w:spacing w:before="20" w:after="20"/>
              <w:ind w:left="8640" w:hanging="864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B.B.I</w:t>
            </w:r>
          </w:p>
        </w:tc>
        <w:tc>
          <w:tcPr>
            <w:tcW w:w="1980" w:type="dxa"/>
            <w:vMerge w:val="restart"/>
            <w:vAlign w:val="center"/>
          </w:tcPr>
          <w:p w:rsidR="00371702" w:rsidRDefault="00371702" w:rsidP="00371702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Vivek</w:t>
            </w:r>
            <w:proofErr w:type="spellEnd"/>
            <w:r>
              <w:rPr>
                <w:rFonts w:ascii="Verdana" w:hAnsi="Verdana"/>
                <w:sz w:val="20"/>
              </w:rPr>
              <w:t xml:space="preserve"> college of arts, science and commerce-</w:t>
            </w:r>
            <w:proofErr w:type="spellStart"/>
            <w:r>
              <w:rPr>
                <w:rFonts w:ascii="Verdana" w:hAnsi="Verdana"/>
                <w:sz w:val="20"/>
              </w:rPr>
              <w:t>Goregaon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371702" w:rsidRDefault="00371702" w:rsidP="00371702">
            <w:pPr>
              <w:pStyle w:val="Header"/>
              <w:spacing w:before="20" w:after="2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Mumbai</w:t>
            </w:r>
          </w:p>
        </w:tc>
        <w:tc>
          <w:tcPr>
            <w:tcW w:w="1980" w:type="dxa"/>
            <w:vMerge w:val="restart"/>
            <w:vAlign w:val="center"/>
          </w:tcPr>
          <w:p w:rsidR="00371702" w:rsidRDefault="00A24F29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Bcom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>(</w:t>
            </w:r>
            <w:r w:rsidR="00371702">
              <w:rPr>
                <w:rFonts w:ascii="Verdana" w:hAnsi="Verdana"/>
                <w:b/>
                <w:bCs/>
                <w:sz w:val="20"/>
              </w:rPr>
              <w:t>Banking &amp; Insurance</w:t>
            </w:r>
            <w:r>
              <w:rPr>
                <w:rFonts w:ascii="Verdana" w:hAnsi="Verdana"/>
                <w:b/>
                <w:bCs/>
                <w:sz w:val="20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Mumbai</w:t>
            </w:r>
          </w:p>
        </w:tc>
        <w:tc>
          <w:tcPr>
            <w:tcW w:w="1260" w:type="dxa"/>
            <w:vMerge w:val="restart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2013</w:t>
            </w:r>
          </w:p>
        </w:tc>
        <w:tc>
          <w:tcPr>
            <w:tcW w:w="1620" w:type="dxa"/>
            <w:vMerge w:val="restart"/>
            <w:vAlign w:val="center"/>
          </w:tcPr>
          <w:p w:rsidR="00371702" w:rsidRDefault="001B4881" w:rsidP="00D90E56">
            <w:pPr>
              <w:pStyle w:val="Header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</w:rPr>
              <w:t>66%</w:t>
            </w:r>
          </w:p>
        </w:tc>
      </w:tr>
      <w:tr w:rsidR="00371702" w:rsidTr="00D90E56">
        <w:trPr>
          <w:cantSplit/>
          <w:trHeight w:val="283"/>
        </w:trPr>
        <w:tc>
          <w:tcPr>
            <w:tcW w:w="1260" w:type="dxa"/>
            <w:vMerge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371702" w:rsidTr="00D90E56">
        <w:trPr>
          <w:cantSplit/>
          <w:trHeight w:val="692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371702" w:rsidTr="00D90E56">
        <w:trPr>
          <w:trHeight w:val="1070"/>
        </w:trPr>
        <w:tc>
          <w:tcPr>
            <w:tcW w:w="1260" w:type="dxa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H.S.C</w:t>
            </w:r>
          </w:p>
        </w:tc>
        <w:tc>
          <w:tcPr>
            <w:tcW w:w="1980" w:type="dxa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Vivek</w:t>
            </w:r>
            <w:proofErr w:type="spellEnd"/>
            <w:r>
              <w:rPr>
                <w:rFonts w:ascii="Verdana" w:hAnsi="Verdana"/>
                <w:sz w:val="20"/>
              </w:rPr>
              <w:t xml:space="preserve"> college of arts, science and commerce-</w:t>
            </w:r>
            <w:proofErr w:type="spellStart"/>
            <w:r>
              <w:rPr>
                <w:rFonts w:ascii="Verdana" w:hAnsi="Verdana"/>
                <w:sz w:val="20"/>
              </w:rPr>
              <w:t>Goregaon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Mumbai</w:t>
            </w:r>
          </w:p>
        </w:tc>
        <w:tc>
          <w:tcPr>
            <w:tcW w:w="1980" w:type="dxa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Commerce</w:t>
            </w:r>
          </w:p>
        </w:tc>
        <w:tc>
          <w:tcPr>
            <w:tcW w:w="1440" w:type="dxa"/>
            <w:vAlign w:val="center"/>
          </w:tcPr>
          <w:p w:rsidR="00371702" w:rsidRDefault="00421B92" w:rsidP="00421B92">
            <w:pPr>
              <w:pStyle w:val="Header"/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Maharasht</w:t>
            </w:r>
            <w:r w:rsidR="00371702">
              <w:rPr>
                <w:rFonts w:ascii="Verdana" w:hAnsi="Verdana"/>
                <w:sz w:val="20"/>
              </w:rPr>
              <w:t>a</w:t>
            </w:r>
            <w:proofErr w:type="spellEnd"/>
            <w:r w:rsidR="00371702">
              <w:rPr>
                <w:rFonts w:ascii="Verdana" w:hAnsi="Verdana"/>
                <w:sz w:val="20"/>
              </w:rPr>
              <w:t xml:space="preserve"> State Board of Pune </w:t>
            </w:r>
          </w:p>
        </w:tc>
        <w:tc>
          <w:tcPr>
            <w:tcW w:w="1260" w:type="dxa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2010</w:t>
            </w:r>
          </w:p>
        </w:tc>
        <w:tc>
          <w:tcPr>
            <w:tcW w:w="1620" w:type="dxa"/>
            <w:vAlign w:val="center"/>
          </w:tcPr>
          <w:p w:rsidR="00371702" w:rsidRDefault="00371702" w:rsidP="00D90E56">
            <w:pPr>
              <w:pStyle w:val="Header"/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56%</w:t>
            </w:r>
          </w:p>
        </w:tc>
      </w:tr>
    </w:tbl>
    <w:p w:rsidR="00C50AEB" w:rsidRDefault="00C50AEB" w:rsidP="00371702">
      <w:pPr>
        <w:pStyle w:val="p6"/>
        <w:tabs>
          <w:tab w:val="left" w:pos="1354"/>
        </w:tabs>
        <w:spacing w:line="255" w:lineRule="exact"/>
        <w:ind w:left="0"/>
        <w:rPr>
          <w:sz w:val="16"/>
          <w:szCs w:val="16"/>
        </w:rPr>
      </w:pPr>
    </w:p>
    <w:p w:rsidR="008C229A" w:rsidRPr="00AF4010" w:rsidRDefault="002743D2" w:rsidP="00AF4010">
      <w:pPr>
        <w:pStyle w:val="Heading4"/>
        <w:rPr>
          <w:b/>
        </w:rPr>
      </w:pPr>
      <w:r>
        <w:rPr>
          <w:b/>
        </w:rPr>
        <w:t xml:space="preserve">OTHER </w:t>
      </w:r>
      <w:r w:rsidR="001D66B8" w:rsidRPr="00AF4010">
        <w:rPr>
          <w:b/>
        </w:rPr>
        <w:t>EDUCATION</w:t>
      </w:r>
      <w:r w:rsidR="001D66B8">
        <w:rPr>
          <w:b/>
        </w:rPr>
        <w:t xml:space="preserve"> (March 2014-June 2014)</w:t>
      </w:r>
    </w:p>
    <w:p w:rsidR="008C229A" w:rsidRPr="008C229A" w:rsidRDefault="008C229A" w:rsidP="008C229A">
      <w:pPr>
        <w:autoSpaceDE w:val="0"/>
        <w:autoSpaceDN w:val="0"/>
        <w:adjustRightInd w:val="0"/>
        <w:rPr>
          <w:b/>
          <w:bCs/>
        </w:rPr>
      </w:pPr>
    </w:p>
    <w:p w:rsidR="008C229A" w:rsidRPr="008C229A" w:rsidRDefault="008C229A" w:rsidP="008C229A">
      <w:pPr>
        <w:autoSpaceDE w:val="0"/>
        <w:autoSpaceDN w:val="0"/>
        <w:adjustRightInd w:val="0"/>
        <w:rPr>
          <w:b/>
          <w:bCs/>
        </w:rPr>
      </w:pPr>
      <w:r w:rsidRPr="008C229A">
        <w:rPr>
          <w:bCs/>
        </w:rPr>
        <w:t>2014</w:t>
      </w:r>
      <w:r w:rsidRPr="008C229A">
        <w:rPr>
          <w:bCs/>
        </w:rPr>
        <w:tab/>
      </w:r>
      <w:proofErr w:type="spellStart"/>
      <w:r>
        <w:rPr>
          <w:b/>
          <w:bCs/>
        </w:rPr>
        <w:t>Imarticus</w:t>
      </w:r>
      <w:proofErr w:type="spellEnd"/>
      <w:r w:rsidR="004659BB">
        <w:rPr>
          <w:b/>
          <w:bCs/>
        </w:rPr>
        <w:t xml:space="preserve"> Learning, Mumbai</w:t>
      </w:r>
      <w:r w:rsidRPr="008C229A">
        <w:rPr>
          <w:b/>
          <w:bCs/>
        </w:rPr>
        <w:t>, India</w:t>
      </w:r>
    </w:p>
    <w:p w:rsidR="008C229A" w:rsidRDefault="004659BB" w:rsidP="005A7EEF">
      <w:pPr>
        <w:autoSpaceDE w:val="0"/>
        <w:autoSpaceDN w:val="0"/>
        <w:adjustRightInd w:val="0"/>
        <w:rPr>
          <w:bCs/>
        </w:rPr>
      </w:pPr>
      <w:r>
        <w:rPr>
          <w:bCs/>
        </w:rPr>
        <w:t>(CISI</w:t>
      </w:r>
      <w:r w:rsidR="001D66B8">
        <w:rPr>
          <w:bCs/>
        </w:rPr>
        <w:t xml:space="preserve"> </w:t>
      </w:r>
      <w:r w:rsidR="008C229A" w:rsidRPr="005A7EEF">
        <w:rPr>
          <w:b/>
          <w:bCs/>
        </w:rPr>
        <w:t xml:space="preserve">Certified Investment Banking Operations </w:t>
      </w:r>
      <w:r w:rsidR="0067601C" w:rsidRPr="005A7EEF">
        <w:rPr>
          <w:b/>
          <w:bCs/>
        </w:rPr>
        <w:t>Professional</w:t>
      </w:r>
      <w:r w:rsidR="005A7EEF">
        <w:rPr>
          <w:bCs/>
        </w:rPr>
        <w:t>)</w:t>
      </w:r>
    </w:p>
    <w:p w:rsidR="002743D2" w:rsidRDefault="002743D2" w:rsidP="005A7EEF">
      <w:pPr>
        <w:autoSpaceDE w:val="0"/>
        <w:autoSpaceDN w:val="0"/>
        <w:adjustRightInd w:val="0"/>
        <w:rPr>
          <w:bCs/>
        </w:rPr>
      </w:pPr>
    </w:p>
    <w:p w:rsidR="002743D2" w:rsidRPr="00125269" w:rsidRDefault="002743D2" w:rsidP="002743D2">
      <w:pPr>
        <w:pStyle w:val="Heading4"/>
        <w:rPr>
          <w:b/>
        </w:rPr>
      </w:pPr>
      <w:r>
        <w:rPr>
          <w:b/>
        </w:rPr>
        <w:t xml:space="preserve">Work </w:t>
      </w:r>
      <w:r w:rsidRPr="00125269">
        <w:rPr>
          <w:b/>
        </w:rPr>
        <w:t>Experience</w:t>
      </w:r>
      <w:r w:rsidR="0063371F">
        <w:rPr>
          <w:b/>
        </w:rPr>
        <w:t xml:space="preserve"> 1</w:t>
      </w:r>
    </w:p>
    <w:p w:rsidR="002743D2" w:rsidRDefault="002743D2" w:rsidP="002743D2">
      <w:pPr>
        <w:rPr>
          <w:lang w:val="en-GB"/>
        </w:rPr>
      </w:pPr>
    </w:p>
    <w:p w:rsidR="002743D2" w:rsidRPr="00125269" w:rsidRDefault="002743D2" w:rsidP="002743D2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lastRenderedPageBreak/>
        <w:t>Worked</w:t>
      </w:r>
      <w:r w:rsidRPr="00125269">
        <w:rPr>
          <w:lang w:val="en-GB"/>
        </w:rPr>
        <w:t xml:space="preserve"> with  Barclays Shared Services Pvt Ltd  </w:t>
      </w:r>
      <w:r w:rsidR="001D66B8">
        <w:rPr>
          <w:lang w:val="en-GB"/>
        </w:rPr>
        <w:t>from July</w:t>
      </w:r>
      <w:r w:rsidR="006F0BC8">
        <w:rPr>
          <w:lang w:val="en-GB"/>
        </w:rPr>
        <w:t xml:space="preserve"> 2014 to Nov</w:t>
      </w:r>
      <w:r>
        <w:rPr>
          <w:lang w:val="en-GB"/>
        </w:rPr>
        <w:t xml:space="preserve"> 2015</w:t>
      </w:r>
    </w:p>
    <w:p w:rsidR="002743D2" w:rsidRPr="00125269" w:rsidRDefault="002743D2" w:rsidP="002743D2">
      <w:pPr>
        <w:ind w:firstLine="720"/>
        <w:rPr>
          <w:lang w:val="en-GB"/>
        </w:rPr>
      </w:pPr>
      <w:r w:rsidRPr="00125269">
        <w:rPr>
          <w:lang w:val="en-GB"/>
        </w:rPr>
        <w:t>Role:</w:t>
      </w:r>
      <w:r w:rsidR="006F0BC8">
        <w:rPr>
          <w:lang w:val="en-GB"/>
        </w:rPr>
        <w:t xml:space="preserve"> Business</w:t>
      </w:r>
      <w:r w:rsidRPr="00125269">
        <w:rPr>
          <w:lang w:val="en-GB"/>
        </w:rPr>
        <w:t xml:space="preserve"> Analyst</w:t>
      </w:r>
    </w:p>
    <w:p w:rsidR="002743D2" w:rsidRDefault="002743D2" w:rsidP="002743D2">
      <w:pPr>
        <w:ind w:firstLine="720"/>
        <w:rPr>
          <w:lang w:val="en-GB"/>
        </w:rPr>
      </w:pPr>
      <w:r w:rsidRPr="00125269">
        <w:rPr>
          <w:lang w:val="en-GB"/>
        </w:rPr>
        <w:t>Process</w:t>
      </w:r>
      <w:r w:rsidR="00E437D8" w:rsidRPr="00125269">
        <w:rPr>
          <w:lang w:val="en-GB"/>
        </w:rPr>
        <w:t>: Global</w:t>
      </w:r>
      <w:r>
        <w:rPr>
          <w:lang w:val="en-GB"/>
        </w:rPr>
        <w:t xml:space="preserve"> Reference Data</w:t>
      </w:r>
      <w:r w:rsidRPr="00125269">
        <w:rPr>
          <w:lang w:val="en-GB"/>
        </w:rPr>
        <w:t xml:space="preserve"> Product &amp; pricing</w:t>
      </w:r>
    </w:p>
    <w:p w:rsidR="002743D2" w:rsidRDefault="002743D2" w:rsidP="00125269">
      <w:pPr>
        <w:ind w:firstLine="720"/>
        <w:rPr>
          <w:lang w:val="en-GB"/>
        </w:rPr>
      </w:pPr>
    </w:p>
    <w:p w:rsidR="00F55750" w:rsidRPr="0030092B" w:rsidRDefault="0030092B" w:rsidP="00FD384C">
      <w:pPr>
        <w:pStyle w:val="Heading4"/>
        <w:rPr>
          <w:b/>
        </w:rPr>
      </w:pPr>
      <w:r w:rsidRPr="00F55750">
        <w:rPr>
          <w:b/>
        </w:rPr>
        <w:t>Responsibilities</w:t>
      </w:r>
    </w:p>
    <w:p w:rsidR="008C0B0C" w:rsidRDefault="008C0B0C" w:rsidP="008C0B0C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8C0B0C" w:rsidRDefault="00F55750" w:rsidP="00F5575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55750">
        <w:rPr>
          <w:color w:val="000000" w:themeColor="text1"/>
          <w:sz w:val="22"/>
          <w:szCs w:val="22"/>
        </w:rPr>
        <w:t xml:space="preserve">Ensuring accuracy on performing BAU related activities/tasks and non-disclosures of </w:t>
      </w:r>
      <w:r w:rsidR="005307B7" w:rsidRPr="00F55750">
        <w:rPr>
          <w:color w:val="000000" w:themeColor="text1"/>
          <w:sz w:val="22"/>
          <w:szCs w:val="22"/>
        </w:rPr>
        <w:t>client’s</w:t>
      </w:r>
      <w:r w:rsidRPr="00F55750">
        <w:rPr>
          <w:color w:val="000000" w:themeColor="text1"/>
          <w:sz w:val="22"/>
          <w:szCs w:val="22"/>
        </w:rPr>
        <w:t xml:space="preserve"> information by preserving client confidentiality Assist credit risk Middle </w:t>
      </w:r>
      <w:r w:rsidR="00DE72B5" w:rsidRPr="00F55750">
        <w:rPr>
          <w:color w:val="000000" w:themeColor="text1"/>
          <w:sz w:val="22"/>
          <w:szCs w:val="22"/>
        </w:rPr>
        <w:t>office by</w:t>
      </w:r>
      <w:r w:rsidRPr="00F55750">
        <w:rPr>
          <w:color w:val="000000" w:themeColor="text1"/>
          <w:sz w:val="22"/>
          <w:szCs w:val="22"/>
        </w:rPr>
        <w:t xml:space="preserve"> supporting day-to-day activities.</w:t>
      </w:r>
    </w:p>
    <w:p w:rsidR="00F55750" w:rsidRDefault="00F55750" w:rsidP="00F5575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Updating and presenting weekly team metrics</w:t>
      </w:r>
      <w:r w:rsidR="00DE72B5">
        <w:rPr>
          <w:color w:val="000000" w:themeColor="text1"/>
          <w:sz w:val="22"/>
          <w:szCs w:val="22"/>
        </w:rPr>
        <w:t xml:space="preserve"> to management and onshore partners</w:t>
      </w:r>
    </w:p>
    <w:p w:rsidR="00DE72B5" w:rsidRDefault="00DE72B5" w:rsidP="00F5575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Researching on any queries/requests sent by the Business partners/Counterparts</w:t>
      </w:r>
      <w:r w:rsidR="00D14F38">
        <w:rPr>
          <w:color w:val="000000" w:themeColor="text1"/>
          <w:sz w:val="22"/>
          <w:szCs w:val="22"/>
        </w:rPr>
        <w:t xml:space="preserve"> and replying to the same within minimum response time.</w:t>
      </w:r>
    </w:p>
    <w:p w:rsidR="00F55750" w:rsidRDefault="00D14F38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307B7">
        <w:rPr>
          <w:color w:val="000000" w:themeColor="text1"/>
          <w:sz w:val="22"/>
          <w:szCs w:val="22"/>
        </w:rPr>
        <w:t xml:space="preserve">Manage the workflow of tasks/ activities, queries and issues and request made to the respective team </w:t>
      </w:r>
    </w:p>
    <w:p w:rsidR="00F55750" w:rsidRDefault="005307B7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Participating in various initiatives taken up by the controls </w:t>
      </w:r>
      <w:r w:rsidR="00D77F64">
        <w:rPr>
          <w:color w:val="000000" w:themeColor="text1"/>
          <w:sz w:val="22"/>
          <w:szCs w:val="22"/>
        </w:rPr>
        <w:t>pillar (</w:t>
      </w:r>
      <w:r>
        <w:rPr>
          <w:color w:val="000000" w:themeColor="text1"/>
          <w:sz w:val="22"/>
          <w:szCs w:val="22"/>
        </w:rPr>
        <w:t xml:space="preserve">BCP </w:t>
      </w:r>
      <w:r w:rsidR="00D77F64">
        <w:rPr>
          <w:color w:val="000000" w:themeColor="text1"/>
          <w:sz w:val="22"/>
          <w:szCs w:val="22"/>
        </w:rPr>
        <w:t>testing, QA</w:t>
      </w:r>
      <w:r>
        <w:rPr>
          <w:color w:val="000000" w:themeColor="text1"/>
          <w:sz w:val="22"/>
          <w:szCs w:val="22"/>
        </w:rPr>
        <w:t>-</w:t>
      </w:r>
      <w:proofErr w:type="spellStart"/>
      <w:r>
        <w:rPr>
          <w:color w:val="000000" w:themeColor="text1"/>
          <w:sz w:val="22"/>
          <w:szCs w:val="22"/>
        </w:rPr>
        <w:t>QC</w:t>
      </w:r>
      <w:proofErr w:type="gramStart"/>
      <w:r>
        <w:rPr>
          <w:color w:val="000000" w:themeColor="text1"/>
          <w:sz w:val="22"/>
          <w:szCs w:val="22"/>
        </w:rPr>
        <w:t>,etc</w:t>
      </w:r>
      <w:proofErr w:type="spellEnd"/>
      <w:proofErr w:type="gramEnd"/>
      <w:r>
        <w:rPr>
          <w:color w:val="000000" w:themeColor="text1"/>
          <w:sz w:val="22"/>
          <w:szCs w:val="22"/>
        </w:rPr>
        <w:t>.)</w:t>
      </w:r>
    </w:p>
    <w:p w:rsidR="00D77F64" w:rsidRDefault="00D77F64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Responsible for Pricing the securities with the help of different real time system(Reuters and Bloomberg)</w:t>
      </w:r>
    </w:p>
    <w:p w:rsidR="00D77F64" w:rsidRDefault="00D77F64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Worked closely with Global Team to strengthen the Global business line.</w:t>
      </w:r>
    </w:p>
    <w:p w:rsidR="00D77F64" w:rsidRDefault="00D77F64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Obtain marks for various instruments for clients including: common stock, mutual funds listed &amp; OTC </w:t>
      </w:r>
      <w:proofErr w:type="spellStart"/>
      <w:r>
        <w:rPr>
          <w:color w:val="000000" w:themeColor="text1"/>
          <w:sz w:val="22"/>
          <w:szCs w:val="22"/>
        </w:rPr>
        <w:t>options</w:t>
      </w:r>
      <w:proofErr w:type="gramStart"/>
      <w:r>
        <w:rPr>
          <w:color w:val="000000" w:themeColor="text1"/>
          <w:sz w:val="22"/>
          <w:szCs w:val="22"/>
        </w:rPr>
        <w:t>,rights,warrnts</w:t>
      </w:r>
      <w:proofErr w:type="spellEnd"/>
      <w:proofErr w:type="gramEnd"/>
      <w:r>
        <w:rPr>
          <w:color w:val="000000" w:themeColor="text1"/>
          <w:sz w:val="22"/>
          <w:szCs w:val="22"/>
        </w:rPr>
        <w:t xml:space="preserve"> ,municipal </w:t>
      </w:r>
      <w:proofErr w:type="spellStart"/>
      <w:r>
        <w:rPr>
          <w:color w:val="000000" w:themeColor="text1"/>
          <w:sz w:val="22"/>
          <w:szCs w:val="22"/>
        </w:rPr>
        <w:t>Bonds,Fx</w:t>
      </w:r>
      <w:proofErr w:type="spellEnd"/>
      <w:r>
        <w:rPr>
          <w:color w:val="000000" w:themeColor="text1"/>
          <w:sz w:val="22"/>
          <w:szCs w:val="22"/>
        </w:rPr>
        <w:t xml:space="preserve"> rates Futures etc.</w:t>
      </w:r>
    </w:p>
    <w:p w:rsidR="00D77F64" w:rsidRDefault="00D77F64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Review Modeled and market observed </w:t>
      </w:r>
      <w:r w:rsidR="005D7055">
        <w:rPr>
          <w:color w:val="000000" w:themeColor="text1"/>
          <w:sz w:val="22"/>
          <w:szCs w:val="22"/>
        </w:rPr>
        <w:t>prices, volatilities</w:t>
      </w:r>
      <w:r>
        <w:rPr>
          <w:color w:val="000000" w:themeColor="text1"/>
          <w:sz w:val="22"/>
          <w:szCs w:val="22"/>
        </w:rPr>
        <w:t xml:space="preserve"> and other parameters to ensure price</w:t>
      </w:r>
      <w:r w:rsidR="00A215A1">
        <w:rPr>
          <w:color w:val="000000" w:themeColor="text1"/>
          <w:sz w:val="22"/>
          <w:szCs w:val="22"/>
        </w:rPr>
        <w:t xml:space="preserve"> quality on products.</w:t>
      </w:r>
    </w:p>
    <w:p w:rsidR="00A215A1" w:rsidRDefault="00A215A1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Providing MTM pricing to clients positions for different products on daily basis.</w:t>
      </w:r>
    </w:p>
    <w:p w:rsidR="00A215A1" w:rsidRDefault="00A215A1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Validating price for the following instruments types-listed &amp; non listed products, also ensuring prices are updated and maintained to a high standard as per the pricing policy.</w:t>
      </w:r>
    </w:p>
    <w:p w:rsidR="00A215A1" w:rsidRDefault="00A215A1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Investigating and analyzing reasons for pricing exceptions and amending the same at EOD.</w:t>
      </w:r>
    </w:p>
    <w:p w:rsidR="00A215A1" w:rsidRDefault="00A215A1" w:rsidP="008C0B0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Investigating stale and large price movements and chasing external &amp; internal Clients &amp; traders for quotes if valid price not available.</w:t>
      </w:r>
    </w:p>
    <w:p w:rsidR="00FD384C" w:rsidRPr="0030092B" w:rsidRDefault="00A215A1" w:rsidP="00EE202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Ensuring securities with no price sources called, Acquired </w:t>
      </w:r>
      <w:proofErr w:type="spellStart"/>
      <w:r>
        <w:rPr>
          <w:color w:val="000000" w:themeColor="text1"/>
          <w:sz w:val="22"/>
          <w:szCs w:val="22"/>
        </w:rPr>
        <w:t>etc</w:t>
      </w:r>
      <w:proofErr w:type="spellEnd"/>
      <w:r>
        <w:rPr>
          <w:color w:val="000000" w:themeColor="text1"/>
          <w:sz w:val="22"/>
          <w:szCs w:val="22"/>
        </w:rPr>
        <w:t xml:space="preserve"> are priced correctly as per pricing policy.</w:t>
      </w:r>
    </w:p>
    <w:p w:rsidR="00FD384C" w:rsidRPr="0030092B" w:rsidRDefault="00FD384C" w:rsidP="0030092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30092B">
        <w:rPr>
          <w:sz w:val="22"/>
          <w:szCs w:val="22"/>
        </w:rPr>
        <w:t>Responding to most types of administrative issues, including non-routine issues and validation and verification of work produced by others.</w:t>
      </w:r>
    </w:p>
    <w:p w:rsidR="00FD384C" w:rsidRPr="0030092B" w:rsidRDefault="00FD384C" w:rsidP="0030092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0092B">
        <w:rPr>
          <w:color w:val="000000" w:themeColor="text1"/>
          <w:sz w:val="22"/>
          <w:szCs w:val="22"/>
        </w:rPr>
        <w:t>Responsible for the interpretation of non-routine documentation, interpretation of data and problem solving, investigating and progressing complex queries escalated from the team</w:t>
      </w:r>
    </w:p>
    <w:p w:rsidR="00FD384C" w:rsidRPr="005D7055" w:rsidRDefault="00FD384C" w:rsidP="005D705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30092B">
        <w:rPr>
          <w:color w:val="000000" w:themeColor="text1"/>
          <w:sz w:val="22"/>
          <w:szCs w:val="22"/>
        </w:rPr>
        <w:t xml:space="preserve">Establishing and maintaining excellent relationships with the Business partners/clients as well as the people groups. </w:t>
      </w:r>
    </w:p>
    <w:p w:rsidR="0030092B" w:rsidRDefault="0030092B" w:rsidP="00A215A1">
      <w:pPr>
        <w:pStyle w:val="ListParagraph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0092B" w:rsidRPr="0030092B" w:rsidRDefault="0030092B" w:rsidP="0030092B">
      <w:pPr>
        <w:pStyle w:val="Heading4"/>
        <w:rPr>
          <w:b/>
        </w:rPr>
      </w:pPr>
      <w:r>
        <w:rPr>
          <w:b/>
        </w:rPr>
        <w:t xml:space="preserve">Work </w:t>
      </w:r>
      <w:r w:rsidRPr="00125269">
        <w:rPr>
          <w:b/>
        </w:rPr>
        <w:t>Experience</w:t>
      </w:r>
      <w:r>
        <w:rPr>
          <w:b/>
        </w:rPr>
        <w:t xml:space="preserve"> 2</w:t>
      </w:r>
    </w:p>
    <w:p w:rsidR="0030092B" w:rsidRDefault="0030092B" w:rsidP="00A215A1">
      <w:pPr>
        <w:pStyle w:val="ListParagraph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0092B" w:rsidRDefault="0030092B" w:rsidP="0030092B">
      <w:pPr>
        <w:pStyle w:val="BodyText"/>
        <w:numPr>
          <w:ilvl w:val="0"/>
          <w:numId w:val="16"/>
        </w:numPr>
      </w:pPr>
      <w:r>
        <w:t xml:space="preserve">Worked As Mutual Fund Officer With .State Street Syntel </w:t>
      </w:r>
      <w:proofErr w:type="spellStart"/>
      <w:r>
        <w:t>Pvt</w:t>
      </w:r>
      <w:proofErr w:type="spellEnd"/>
      <w:r>
        <w:t xml:space="preserve"> Services Ltd from June 2013 to Feb 2014</w:t>
      </w:r>
    </w:p>
    <w:p w:rsidR="0030092B" w:rsidRDefault="0030092B" w:rsidP="0030092B">
      <w:pPr>
        <w:pStyle w:val="BodyText"/>
        <w:rPr>
          <w:szCs w:val="24"/>
        </w:rPr>
      </w:pPr>
      <w:r>
        <w:rPr>
          <w:b/>
          <w:szCs w:val="24"/>
        </w:rPr>
        <w:t xml:space="preserve">            </w:t>
      </w:r>
      <w:r w:rsidRPr="00AF4010">
        <w:rPr>
          <w:b/>
          <w:szCs w:val="24"/>
        </w:rPr>
        <w:t>Role</w:t>
      </w:r>
      <w:r>
        <w:rPr>
          <w:b/>
          <w:szCs w:val="24"/>
        </w:rPr>
        <w:t xml:space="preserve">: </w:t>
      </w:r>
      <w:r w:rsidRPr="00AF4010">
        <w:rPr>
          <w:szCs w:val="24"/>
        </w:rPr>
        <w:t>Officer</w:t>
      </w:r>
    </w:p>
    <w:p w:rsidR="0030092B" w:rsidRDefault="0030092B" w:rsidP="0030092B">
      <w:pPr>
        <w:pStyle w:val="BodyText"/>
        <w:rPr>
          <w:szCs w:val="24"/>
        </w:rPr>
      </w:pPr>
      <w:r>
        <w:rPr>
          <w:b/>
          <w:szCs w:val="24"/>
        </w:rPr>
        <w:t xml:space="preserve">            Process: </w:t>
      </w:r>
      <w:r>
        <w:rPr>
          <w:szCs w:val="24"/>
        </w:rPr>
        <w:t>Dealing</w:t>
      </w:r>
    </w:p>
    <w:p w:rsidR="0030092B" w:rsidRDefault="0030092B" w:rsidP="00A215A1">
      <w:pPr>
        <w:pStyle w:val="ListParagraph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0092B" w:rsidRDefault="0030092B" w:rsidP="0030092B">
      <w:pPr>
        <w:pStyle w:val="Heading4"/>
        <w:rPr>
          <w:b/>
        </w:rPr>
      </w:pPr>
      <w:r w:rsidRPr="00F55750">
        <w:rPr>
          <w:b/>
        </w:rPr>
        <w:t>Responsibilities</w:t>
      </w:r>
    </w:p>
    <w:p w:rsidR="0030092B" w:rsidRDefault="0030092B" w:rsidP="0030092B">
      <w:pPr>
        <w:rPr>
          <w:lang w:val="en-GB"/>
        </w:rPr>
      </w:pPr>
    </w:p>
    <w:p w:rsidR="0030092B" w:rsidRPr="003B20FB" w:rsidRDefault="0030092B" w:rsidP="00300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B20FB">
        <w:rPr>
          <w:sz w:val="22"/>
          <w:szCs w:val="22"/>
        </w:rPr>
        <w:t>Trade Processing</w:t>
      </w:r>
    </w:p>
    <w:p w:rsidR="0030092B" w:rsidRPr="003B20FB" w:rsidRDefault="0030092B" w:rsidP="00300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B20FB">
        <w:rPr>
          <w:sz w:val="22"/>
          <w:szCs w:val="22"/>
        </w:rPr>
        <w:t>Placing deals on live environment of stocks</w:t>
      </w:r>
    </w:p>
    <w:p w:rsidR="0030092B" w:rsidRPr="003B20FB" w:rsidRDefault="0030092B" w:rsidP="00300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B20FB">
        <w:rPr>
          <w:sz w:val="22"/>
          <w:szCs w:val="22"/>
        </w:rPr>
        <w:t>Working under UK process in Mutual Fund Transaction Department.</w:t>
      </w:r>
    </w:p>
    <w:p w:rsidR="0030092B" w:rsidRPr="003B20FB" w:rsidRDefault="0030092B" w:rsidP="00300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B20FB">
        <w:rPr>
          <w:sz w:val="22"/>
          <w:szCs w:val="22"/>
        </w:rPr>
        <w:t>Looking After the total Trade Cycle i.e. from first investment until its get settled.</w:t>
      </w:r>
    </w:p>
    <w:p w:rsidR="0030092B" w:rsidRPr="003B20FB" w:rsidRDefault="0030092B" w:rsidP="00300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B20FB">
        <w:rPr>
          <w:sz w:val="22"/>
          <w:szCs w:val="22"/>
        </w:rPr>
        <w:t>Meeting SLA of each &amp;every transaction.</w:t>
      </w:r>
    </w:p>
    <w:p w:rsidR="0030092B" w:rsidRPr="003B20FB" w:rsidRDefault="0030092B" w:rsidP="00300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B20FB">
        <w:rPr>
          <w:sz w:val="22"/>
          <w:szCs w:val="22"/>
        </w:rPr>
        <w:t>Planning for the progress of work.</w:t>
      </w:r>
    </w:p>
    <w:p w:rsidR="005D7055" w:rsidRPr="005D7055" w:rsidRDefault="005D7055" w:rsidP="005D7055">
      <w:pPr>
        <w:pStyle w:val="Heading4"/>
        <w:rPr>
          <w:b/>
        </w:rPr>
      </w:pPr>
      <w:r>
        <w:rPr>
          <w:b/>
        </w:rPr>
        <w:t xml:space="preserve">Work </w:t>
      </w:r>
      <w:r w:rsidRPr="00125269">
        <w:rPr>
          <w:b/>
        </w:rPr>
        <w:t>Experience</w:t>
      </w:r>
      <w:r>
        <w:rPr>
          <w:b/>
        </w:rPr>
        <w:t xml:space="preserve"> 3</w:t>
      </w:r>
    </w:p>
    <w:p w:rsidR="005D7055" w:rsidRDefault="005D7055" w:rsidP="005D7055">
      <w:pPr>
        <w:pStyle w:val="BodyText"/>
        <w:ind w:left="720"/>
      </w:pPr>
    </w:p>
    <w:p w:rsidR="005D7055" w:rsidRDefault="005D7055" w:rsidP="005D7055">
      <w:pPr>
        <w:pStyle w:val="BodyText"/>
        <w:numPr>
          <w:ilvl w:val="0"/>
          <w:numId w:val="20"/>
        </w:numPr>
      </w:pPr>
      <w:r>
        <w:lastRenderedPageBreak/>
        <w:t>Worked as Assistant Accountant with Tax Consultant from April 2012 to Sept 2012.</w:t>
      </w:r>
    </w:p>
    <w:p w:rsidR="0030092B" w:rsidRPr="00E437D8" w:rsidRDefault="0030092B" w:rsidP="00E437D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0092B" w:rsidRDefault="005D7055" w:rsidP="005D7055">
      <w:pPr>
        <w:pStyle w:val="Heading4"/>
        <w:rPr>
          <w:b/>
        </w:rPr>
      </w:pPr>
      <w:r w:rsidRPr="00F55750">
        <w:rPr>
          <w:b/>
        </w:rPr>
        <w:t>Responsibilities</w:t>
      </w:r>
    </w:p>
    <w:p w:rsidR="005D7055" w:rsidRDefault="005D7055" w:rsidP="005D7055">
      <w:pPr>
        <w:rPr>
          <w:lang w:val="en-GB"/>
        </w:rPr>
      </w:pPr>
    </w:p>
    <w:p w:rsidR="005D7055" w:rsidRPr="00E437D8" w:rsidRDefault="005D7055" w:rsidP="00E437D8">
      <w:pPr>
        <w:pStyle w:val="ListParagraph"/>
        <w:numPr>
          <w:ilvl w:val="0"/>
          <w:numId w:val="20"/>
        </w:numPr>
        <w:rPr>
          <w:lang w:val="en-GB"/>
        </w:rPr>
      </w:pPr>
      <w:r w:rsidRPr="00E437D8">
        <w:rPr>
          <w:lang w:val="en-GB"/>
        </w:rPr>
        <w:t>Document Controlling</w:t>
      </w:r>
    </w:p>
    <w:p w:rsidR="005D7055" w:rsidRPr="00E437D8" w:rsidRDefault="005D7055" w:rsidP="00E437D8">
      <w:pPr>
        <w:pStyle w:val="ListParagraph"/>
        <w:numPr>
          <w:ilvl w:val="0"/>
          <w:numId w:val="20"/>
        </w:numPr>
        <w:rPr>
          <w:lang w:val="en-GB"/>
        </w:rPr>
      </w:pPr>
      <w:r w:rsidRPr="00E437D8">
        <w:rPr>
          <w:lang w:val="en-GB"/>
        </w:rPr>
        <w:t>Data Entry</w:t>
      </w:r>
    </w:p>
    <w:p w:rsidR="005D7055" w:rsidRPr="00E437D8" w:rsidRDefault="005D7055" w:rsidP="00E437D8">
      <w:pPr>
        <w:pStyle w:val="ListParagraph"/>
        <w:numPr>
          <w:ilvl w:val="0"/>
          <w:numId w:val="20"/>
        </w:numPr>
        <w:rPr>
          <w:lang w:val="en-GB"/>
        </w:rPr>
      </w:pPr>
      <w:r w:rsidRPr="00E437D8">
        <w:rPr>
          <w:lang w:val="en-GB"/>
        </w:rPr>
        <w:t>Filling of Income Tax Returns</w:t>
      </w:r>
    </w:p>
    <w:p w:rsidR="0030092B" w:rsidRDefault="005D7055" w:rsidP="00E437D8">
      <w:pPr>
        <w:pStyle w:val="ListParagraph"/>
        <w:numPr>
          <w:ilvl w:val="0"/>
          <w:numId w:val="20"/>
        </w:numPr>
        <w:rPr>
          <w:lang w:val="en-GB"/>
        </w:rPr>
      </w:pPr>
      <w:r w:rsidRPr="00E437D8">
        <w:rPr>
          <w:lang w:val="en-GB"/>
        </w:rPr>
        <w:t xml:space="preserve">Interaction with clients and collecting cheques </w:t>
      </w:r>
      <w:r w:rsidR="00E437D8" w:rsidRPr="00E437D8">
        <w:rPr>
          <w:lang w:val="en-GB"/>
        </w:rPr>
        <w:t>on timely manner</w:t>
      </w:r>
    </w:p>
    <w:p w:rsidR="007248D4" w:rsidRPr="00E437D8" w:rsidRDefault="007248D4" w:rsidP="00E437D8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Audit</w:t>
      </w:r>
    </w:p>
    <w:p w:rsidR="00F55750" w:rsidRDefault="00F55750" w:rsidP="008C0B0C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8C0B0C" w:rsidRPr="008C0B0C" w:rsidRDefault="00781A6B" w:rsidP="008C0B0C">
      <w:pPr>
        <w:pStyle w:val="Heading4"/>
        <w:rPr>
          <w:b/>
        </w:rPr>
      </w:pPr>
      <w:r>
        <w:rPr>
          <w:b/>
        </w:rPr>
        <w:t>Skills</w:t>
      </w:r>
      <w:r w:rsidR="008C0B0C" w:rsidRPr="008C0B0C">
        <w:rPr>
          <w:b/>
        </w:rPr>
        <w:t xml:space="preserve"> in using the following vendor applications</w:t>
      </w:r>
      <w:r>
        <w:rPr>
          <w:b/>
        </w:rPr>
        <w:t>/systems</w:t>
      </w:r>
    </w:p>
    <w:p w:rsidR="008C0B0C" w:rsidRPr="008C0B0C" w:rsidRDefault="008C0B0C" w:rsidP="008C0B0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8C0B0C">
        <w:rPr>
          <w:sz w:val="22"/>
          <w:szCs w:val="22"/>
        </w:rPr>
        <w:t>Asset Control</w:t>
      </w:r>
    </w:p>
    <w:p w:rsidR="008C0B0C" w:rsidRPr="008C0B0C" w:rsidRDefault="008C0B0C" w:rsidP="008C0B0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8C0B0C">
        <w:rPr>
          <w:sz w:val="22"/>
          <w:szCs w:val="22"/>
        </w:rPr>
        <w:t xml:space="preserve">Reuters </w:t>
      </w:r>
    </w:p>
    <w:p w:rsidR="008C0B0C" w:rsidRPr="008C0B0C" w:rsidRDefault="008C0B0C" w:rsidP="008C0B0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8C0B0C">
        <w:rPr>
          <w:sz w:val="22"/>
          <w:szCs w:val="22"/>
        </w:rPr>
        <w:t>Bloomberg</w:t>
      </w:r>
    </w:p>
    <w:p w:rsidR="008C0B0C" w:rsidRPr="008C0B0C" w:rsidRDefault="008C0B0C" w:rsidP="008C0B0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 w:rsidRPr="008C0B0C">
        <w:rPr>
          <w:sz w:val="22"/>
          <w:szCs w:val="22"/>
        </w:rPr>
        <w:t>DataStream</w:t>
      </w:r>
    </w:p>
    <w:p w:rsidR="008C0B0C" w:rsidRDefault="008C0B0C" w:rsidP="008C0B0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8C0B0C">
        <w:rPr>
          <w:sz w:val="22"/>
          <w:szCs w:val="22"/>
        </w:rPr>
        <w:t>Markit</w:t>
      </w:r>
      <w:proofErr w:type="spellEnd"/>
    </w:p>
    <w:p w:rsidR="0030092B" w:rsidRPr="00E437D8" w:rsidRDefault="00781A6B" w:rsidP="001D0102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Tally</w:t>
      </w:r>
    </w:p>
    <w:p w:rsidR="00371702" w:rsidRPr="00D5355E" w:rsidRDefault="00371702" w:rsidP="001D0102">
      <w:pPr>
        <w:pStyle w:val="Heading4"/>
        <w:rPr>
          <w:b/>
          <w:i/>
        </w:rPr>
      </w:pPr>
      <w:r>
        <w:rPr>
          <w:b/>
          <w:i/>
        </w:rPr>
        <w:t>Achievements</w:t>
      </w:r>
    </w:p>
    <w:p w:rsidR="00125269" w:rsidRDefault="00397807" w:rsidP="00A86982">
      <w:pPr>
        <w:pStyle w:val="ListParagraph"/>
        <w:numPr>
          <w:ilvl w:val="0"/>
          <w:numId w:val="17"/>
        </w:numPr>
        <w:ind w:left="1080"/>
      </w:pPr>
      <w:r>
        <w:t>Certificate of Senior Rank 1</w:t>
      </w:r>
      <w:r w:rsidRPr="00D5355E">
        <w:rPr>
          <w:vertAlign w:val="superscript"/>
        </w:rPr>
        <w:t>st</w:t>
      </w:r>
      <w:r>
        <w:t xml:space="preserve"> Degree Black Belt in 2005</w:t>
      </w:r>
    </w:p>
    <w:p w:rsidR="00B03DF1" w:rsidRDefault="00B03DF1" w:rsidP="00A86982">
      <w:pPr>
        <w:pStyle w:val="ListParagraph"/>
        <w:numPr>
          <w:ilvl w:val="0"/>
          <w:numId w:val="17"/>
        </w:numPr>
        <w:ind w:left="1080"/>
      </w:pPr>
      <w:r>
        <w:t>Performer of the Quarter 4 2014 in Barclays shared services</w:t>
      </w:r>
    </w:p>
    <w:p w:rsidR="00B03DF1" w:rsidRDefault="00B03DF1" w:rsidP="00A86982">
      <w:pPr>
        <w:pStyle w:val="ListParagraph"/>
        <w:numPr>
          <w:ilvl w:val="0"/>
          <w:numId w:val="17"/>
        </w:numPr>
        <w:ind w:left="1080"/>
      </w:pPr>
      <w:r>
        <w:t>White belt six sigma certificate for providing better ideas towards business improvement</w:t>
      </w:r>
    </w:p>
    <w:p w:rsidR="00B03DF1" w:rsidRDefault="00B03DF1" w:rsidP="00B03DF1">
      <w:pPr>
        <w:pStyle w:val="ListParagraph"/>
        <w:ind w:left="1080"/>
      </w:pPr>
    </w:p>
    <w:p w:rsidR="00EC6AEC" w:rsidRPr="00AF4010" w:rsidRDefault="00EC6AEC" w:rsidP="00EC6AEC">
      <w:pPr>
        <w:pStyle w:val="Heading4"/>
        <w:tabs>
          <w:tab w:val="left" w:pos="2550"/>
        </w:tabs>
        <w:rPr>
          <w:b/>
          <w:color w:val="000000"/>
        </w:rPr>
      </w:pPr>
      <w:r w:rsidRPr="00AF4010">
        <w:rPr>
          <w:b/>
          <w:color w:val="000000"/>
        </w:rPr>
        <w:t>Strengths</w:t>
      </w:r>
    </w:p>
    <w:p w:rsidR="00EC6AEC" w:rsidRDefault="00EC6AEC" w:rsidP="00EC6AEC">
      <w:pPr>
        <w:pStyle w:val="BodyText"/>
        <w:ind w:left="360"/>
      </w:pPr>
    </w:p>
    <w:p w:rsidR="00EC6AEC" w:rsidRDefault="00EC6AEC" w:rsidP="00EC6AEC">
      <w:pPr>
        <w:numPr>
          <w:ilvl w:val="0"/>
          <w:numId w:val="2"/>
        </w:numPr>
      </w:pPr>
      <w:r>
        <w:t>Positive attitude and enthusiastic in teamwork.</w:t>
      </w:r>
    </w:p>
    <w:p w:rsidR="00EC6AEC" w:rsidRDefault="00EC6AEC" w:rsidP="00EC6AEC">
      <w:pPr>
        <w:pStyle w:val="BodyText"/>
        <w:numPr>
          <w:ilvl w:val="0"/>
          <w:numId w:val="2"/>
        </w:numPr>
      </w:pPr>
      <w:r>
        <w:rPr>
          <w:color w:val="000000"/>
          <w:szCs w:val="24"/>
        </w:rPr>
        <w:t>Confident to take up new challenges and keen to learn new concepts</w:t>
      </w:r>
      <w:r>
        <w:rPr>
          <w:color w:val="000000"/>
        </w:rPr>
        <w:t>.</w:t>
      </w:r>
    </w:p>
    <w:p w:rsidR="00EC6AEC" w:rsidRPr="004A23FD" w:rsidRDefault="00EC6AEC" w:rsidP="00EC6AEC">
      <w:pPr>
        <w:pStyle w:val="BodyText"/>
        <w:numPr>
          <w:ilvl w:val="0"/>
          <w:numId w:val="2"/>
        </w:numPr>
      </w:pPr>
      <w:r w:rsidRPr="00A86982">
        <w:rPr>
          <w:color w:val="000000"/>
        </w:rPr>
        <w:t>Have enough Patience to face difficulties</w:t>
      </w:r>
    </w:p>
    <w:p w:rsidR="00EC6AEC" w:rsidRPr="00A86982" w:rsidRDefault="00EC6AEC" w:rsidP="00E437D8"/>
    <w:p w:rsidR="00371702" w:rsidRDefault="00371702" w:rsidP="00371702">
      <w:pPr>
        <w:pStyle w:val="Heading4"/>
        <w:rPr>
          <w:b/>
          <w:i/>
        </w:rPr>
      </w:pPr>
      <w:r>
        <w:rPr>
          <w:b/>
          <w:i/>
        </w:rPr>
        <w:t xml:space="preserve">Hobbies </w:t>
      </w:r>
    </w:p>
    <w:p w:rsidR="00371702" w:rsidRDefault="00371702" w:rsidP="00371702">
      <w:pPr>
        <w:rPr>
          <w:lang w:val="en-GB"/>
        </w:rPr>
      </w:pPr>
    </w:p>
    <w:p w:rsidR="00125269" w:rsidRPr="00ED754E" w:rsidRDefault="00397807" w:rsidP="00ED754E">
      <w:pPr>
        <w:pStyle w:val="BodyTex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Playing Drums , Martial arts &amp;</w:t>
      </w:r>
      <w:r w:rsidR="00371702">
        <w:rPr>
          <w:color w:val="000000"/>
        </w:rPr>
        <w:t>Listening music</w:t>
      </w:r>
    </w:p>
    <w:p w:rsidR="00125269" w:rsidRDefault="00125269" w:rsidP="00ED754E">
      <w:pPr>
        <w:pStyle w:val="BodyText"/>
        <w:rPr>
          <w:color w:val="000000"/>
        </w:rPr>
      </w:pPr>
    </w:p>
    <w:p w:rsidR="00371702" w:rsidRDefault="00371702" w:rsidP="00371702">
      <w:pPr>
        <w:pStyle w:val="Heading4"/>
        <w:rPr>
          <w:b/>
          <w:i/>
        </w:rPr>
      </w:pPr>
      <w:r>
        <w:rPr>
          <w:b/>
          <w:i/>
        </w:rPr>
        <w:t>Personal Details</w:t>
      </w:r>
    </w:p>
    <w:p w:rsidR="00371702" w:rsidRDefault="00371702" w:rsidP="00ED1FBF">
      <w:pPr>
        <w:pStyle w:val="BodyText"/>
        <w:tabs>
          <w:tab w:val="left" w:pos="2880"/>
        </w:tabs>
        <w:rPr>
          <w:color w:val="000000"/>
        </w:rPr>
      </w:pPr>
    </w:p>
    <w:p w:rsidR="00371702" w:rsidRDefault="00397807" w:rsidP="00371702">
      <w:pPr>
        <w:pStyle w:val="BodyText"/>
        <w:numPr>
          <w:ilvl w:val="0"/>
          <w:numId w:val="4"/>
        </w:numPr>
        <w:tabs>
          <w:tab w:val="left" w:pos="2880"/>
        </w:tabs>
        <w:rPr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  <w:t>: 19/03/1992</w:t>
      </w:r>
    </w:p>
    <w:p w:rsidR="00371702" w:rsidRDefault="00397807" w:rsidP="00371702">
      <w:pPr>
        <w:pStyle w:val="BodyText"/>
        <w:numPr>
          <w:ilvl w:val="0"/>
          <w:numId w:val="4"/>
        </w:numPr>
        <w:tabs>
          <w:tab w:val="left" w:pos="2880"/>
        </w:tabs>
        <w:rPr>
          <w:color w:val="000000"/>
        </w:rPr>
      </w:pPr>
      <w:r>
        <w:rPr>
          <w:color w:val="000000"/>
        </w:rPr>
        <w:t xml:space="preserve">Gender </w:t>
      </w:r>
      <w:r>
        <w:rPr>
          <w:color w:val="000000"/>
        </w:rPr>
        <w:tab/>
        <w:t>: M</w:t>
      </w:r>
      <w:r w:rsidR="00371702">
        <w:rPr>
          <w:color w:val="000000"/>
        </w:rPr>
        <w:t>ale</w:t>
      </w:r>
    </w:p>
    <w:p w:rsidR="00371702" w:rsidRDefault="00371702" w:rsidP="00371702">
      <w:pPr>
        <w:pStyle w:val="BodyText"/>
        <w:numPr>
          <w:ilvl w:val="0"/>
          <w:numId w:val="4"/>
        </w:numPr>
        <w:tabs>
          <w:tab w:val="left" w:pos="2880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>Marital Status</w:t>
      </w:r>
      <w:r>
        <w:rPr>
          <w:color w:val="000000"/>
        </w:rPr>
        <w:tab/>
        <w:t>: Single</w:t>
      </w:r>
    </w:p>
    <w:p w:rsidR="00371702" w:rsidRDefault="00371702" w:rsidP="00371702">
      <w:pPr>
        <w:pStyle w:val="BodyText"/>
        <w:numPr>
          <w:ilvl w:val="0"/>
          <w:numId w:val="4"/>
        </w:numPr>
        <w:tabs>
          <w:tab w:val="left" w:pos="2880"/>
        </w:tabs>
        <w:rPr>
          <w:color w:val="000000"/>
        </w:rPr>
      </w:pPr>
      <w:r>
        <w:rPr>
          <w:color w:val="000000"/>
        </w:rPr>
        <w:t>Languages known</w:t>
      </w:r>
      <w:r>
        <w:rPr>
          <w:color w:val="000000"/>
        </w:rPr>
        <w:tab/>
        <w:t>: English, Malayalam, Hindi, Marathi</w:t>
      </w:r>
    </w:p>
    <w:p w:rsidR="00371702" w:rsidRDefault="00371702" w:rsidP="00371702">
      <w:pPr>
        <w:pStyle w:val="BodyText"/>
        <w:numPr>
          <w:ilvl w:val="0"/>
          <w:numId w:val="4"/>
        </w:numPr>
        <w:tabs>
          <w:tab w:val="left" w:pos="2880"/>
        </w:tabs>
        <w:rPr>
          <w:color w:val="000000"/>
        </w:rPr>
      </w:pPr>
      <w:r>
        <w:rPr>
          <w:color w:val="000000"/>
        </w:rPr>
        <w:t>Nationality</w:t>
      </w:r>
      <w:r>
        <w:rPr>
          <w:color w:val="000000"/>
        </w:rPr>
        <w:tab/>
        <w:t>: INDIAN</w:t>
      </w:r>
    </w:p>
    <w:p w:rsidR="008A5C4B" w:rsidRDefault="008A5C4B" w:rsidP="00371702">
      <w:pPr>
        <w:rPr>
          <w:b/>
          <w:sz w:val="16"/>
          <w:szCs w:val="16"/>
        </w:rPr>
      </w:pPr>
    </w:p>
    <w:p w:rsidR="00B76BC9" w:rsidRDefault="00B76BC9"/>
    <w:sectPr w:rsidR="00B76BC9" w:rsidSect="00D0411B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62" w:rsidRDefault="00DE7E62" w:rsidP="008817ED">
      <w:r>
        <w:separator/>
      </w:r>
    </w:p>
  </w:endnote>
  <w:endnote w:type="continuationSeparator" w:id="0">
    <w:p w:rsidR="00DE7E62" w:rsidRDefault="00DE7E62" w:rsidP="0088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62" w:rsidRDefault="00DE7E62" w:rsidP="008817ED">
      <w:r>
        <w:separator/>
      </w:r>
    </w:p>
  </w:footnote>
  <w:footnote w:type="continuationSeparator" w:id="0">
    <w:p w:rsidR="00DE7E62" w:rsidRDefault="00DE7E62" w:rsidP="0088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9CF3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0B5118"/>
    <w:multiLevelType w:val="hybridMultilevel"/>
    <w:tmpl w:val="B0262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47B6A"/>
    <w:multiLevelType w:val="hybridMultilevel"/>
    <w:tmpl w:val="C114C5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957E0A"/>
    <w:multiLevelType w:val="hybridMultilevel"/>
    <w:tmpl w:val="7CAC45E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AA5B5A"/>
    <w:multiLevelType w:val="hybridMultilevel"/>
    <w:tmpl w:val="A14665D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47B5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8200F5A"/>
    <w:multiLevelType w:val="hybridMultilevel"/>
    <w:tmpl w:val="3FCA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58AB"/>
    <w:multiLevelType w:val="hybridMultilevel"/>
    <w:tmpl w:val="EBF258E4"/>
    <w:lvl w:ilvl="0" w:tplc="7AB87F3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3467185A"/>
    <w:multiLevelType w:val="hybridMultilevel"/>
    <w:tmpl w:val="2F5A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2135E"/>
    <w:multiLevelType w:val="multilevel"/>
    <w:tmpl w:val="7ADE309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>
    <w:nsid w:val="43C46E34"/>
    <w:multiLevelType w:val="hybridMultilevel"/>
    <w:tmpl w:val="D0CE2944"/>
    <w:lvl w:ilvl="0" w:tplc="2C9844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800950"/>
    <w:multiLevelType w:val="hybridMultilevel"/>
    <w:tmpl w:val="CADA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4516AC"/>
    <w:multiLevelType w:val="hybridMultilevel"/>
    <w:tmpl w:val="085E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9606C"/>
    <w:multiLevelType w:val="hybridMultilevel"/>
    <w:tmpl w:val="9CAE2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633EC2"/>
    <w:multiLevelType w:val="hybridMultilevel"/>
    <w:tmpl w:val="B262C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F558E"/>
    <w:multiLevelType w:val="hybridMultilevel"/>
    <w:tmpl w:val="E6200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80A55"/>
    <w:multiLevelType w:val="hybridMultilevel"/>
    <w:tmpl w:val="FA6EE046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C41AD5E8">
      <w:start w:val="1"/>
      <w:numFmt w:val="bullet"/>
      <w:lvlText w:val="»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B221E1"/>
    <w:multiLevelType w:val="hybridMultilevel"/>
    <w:tmpl w:val="CB94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0C24"/>
    <w:multiLevelType w:val="hybridMultilevel"/>
    <w:tmpl w:val="02222C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B2ED9"/>
    <w:multiLevelType w:val="hybridMultilevel"/>
    <w:tmpl w:val="889EB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4E5900"/>
    <w:multiLevelType w:val="hybridMultilevel"/>
    <w:tmpl w:val="4094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D2FE5"/>
    <w:multiLevelType w:val="hybridMultilevel"/>
    <w:tmpl w:val="333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972EA"/>
    <w:multiLevelType w:val="hybridMultilevel"/>
    <w:tmpl w:val="C330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70434"/>
    <w:multiLevelType w:val="hybridMultilevel"/>
    <w:tmpl w:val="8A06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85BCA"/>
    <w:multiLevelType w:val="hybridMultilevel"/>
    <w:tmpl w:val="46E08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"/>
  </w:num>
  <w:num w:numId="5">
    <w:abstractNumId w:val="19"/>
  </w:num>
  <w:num w:numId="6">
    <w:abstractNumId w:val="14"/>
  </w:num>
  <w:num w:numId="7">
    <w:abstractNumId w:val="3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20"/>
  </w:num>
  <w:num w:numId="14">
    <w:abstractNumId w:val="24"/>
  </w:num>
  <w:num w:numId="15">
    <w:abstractNumId w:val="23"/>
  </w:num>
  <w:num w:numId="16">
    <w:abstractNumId w:val="12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21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2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702"/>
    <w:rsid w:val="000221B4"/>
    <w:rsid w:val="0007111A"/>
    <w:rsid w:val="00087B14"/>
    <w:rsid w:val="000A002E"/>
    <w:rsid w:val="000A772C"/>
    <w:rsid w:val="000D2D63"/>
    <w:rsid w:val="000F3DEE"/>
    <w:rsid w:val="00125269"/>
    <w:rsid w:val="00137110"/>
    <w:rsid w:val="001430B0"/>
    <w:rsid w:val="00156383"/>
    <w:rsid w:val="0017385F"/>
    <w:rsid w:val="001815D7"/>
    <w:rsid w:val="00190B20"/>
    <w:rsid w:val="001A611D"/>
    <w:rsid w:val="001B36FE"/>
    <w:rsid w:val="001B4881"/>
    <w:rsid w:val="001D0102"/>
    <w:rsid w:val="001D66B8"/>
    <w:rsid w:val="001E2E9C"/>
    <w:rsid w:val="002135FD"/>
    <w:rsid w:val="00233917"/>
    <w:rsid w:val="002743D2"/>
    <w:rsid w:val="002B2EE3"/>
    <w:rsid w:val="0030092B"/>
    <w:rsid w:val="00300EBA"/>
    <w:rsid w:val="00307027"/>
    <w:rsid w:val="00343BAE"/>
    <w:rsid w:val="003457CC"/>
    <w:rsid w:val="0036335C"/>
    <w:rsid w:val="00370819"/>
    <w:rsid w:val="00371702"/>
    <w:rsid w:val="0037633D"/>
    <w:rsid w:val="00397807"/>
    <w:rsid w:val="003B20FB"/>
    <w:rsid w:val="003B3710"/>
    <w:rsid w:val="003C5489"/>
    <w:rsid w:val="003D257A"/>
    <w:rsid w:val="003D7C27"/>
    <w:rsid w:val="004006B2"/>
    <w:rsid w:val="00417AB6"/>
    <w:rsid w:val="00420584"/>
    <w:rsid w:val="00421B92"/>
    <w:rsid w:val="00426951"/>
    <w:rsid w:val="00440BDA"/>
    <w:rsid w:val="004630A4"/>
    <w:rsid w:val="004659BB"/>
    <w:rsid w:val="00485076"/>
    <w:rsid w:val="00490E1A"/>
    <w:rsid w:val="004A23FD"/>
    <w:rsid w:val="004C5BCB"/>
    <w:rsid w:val="00517195"/>
    <w:rsid w:val="005307B7"/>
    <w:rsid w:val="0053253A"/>
    <w:rsid w:val="00534FC4"/>
    <w:rsid w:val="00560523"/>
    <w:rsid w:val="005A6407"/>
    <w:rsid w:val="005A7EEF"/>
    <w:rsid w:val="005B77DE"/>
    <w:rsid w:val="005D7055"/>
    <w:rsid w:val="005E3BB5"/>
    <w:rsid w:val="0063371F"/>
    <w:rsid w:val="00640420"/>
    <w:rsid w:val="0067601C"/>
    <w:rsid w:val="006A3AC0"/>
    <w:rsid w:val="006B0D99"/>
    <w:rsid w:val="006C4F0F"/>
    <w:rsid w:val="006F0BC8"/>
    <w:rsid w:val="006F51E8"/>
    <w:rsid w:val="00714A18"/>
    <w:rsid w:val="00717C68"/>
    <w:rsid w:val="007248D4"/>
    <w:rsid w:val="00747843"/>
    <w:rsid w:val="00773784"/>
    <w:rsid w:val="00773F73"/>
    <w:rsid w:val="00781A6B"/>
    <w:rsid w:val="007A7C51"/>
    <w:rsid w:val="007B7266"/>
    <w:rsid w:val="007D15B1"/>
    <w:rsid w:val="008169D7"/>
    <w:rsid w:val="00826AC2"/>
    <w:rsid w:val="00855A5B"/>
    <w:rsid w:val="00860EF5"/>
    <w:rsid w:val="008817ED"/>
    <w:rsid w:val="00894550"/>
    <w:rsid w:val="008A1920"/>
    <w:rsid w:val="008A5C4B"/>
    <w:rsid w:val="008B3762"/>
    <w:rsid w:val="008B7FD9"/>
    <w:rsid w:val="008C0B0C"/>
    <w:rsid w:val="008C229A"/>
    <w:rsid w:val="008D2457"/>
    <w:rsid w:val="008E1CB3"/>
    <w:rsid w:val="008E3186"/>
    <w:rsid w:val="008F5825"/>
    <w:rsid w:val="00907328"/>
    <w:rsid w:val="00934033"/>
    <w:rsid w:val="00986FF6"/>
    <w:rsid w:val="00990C70"/>
    <w:rsid w:val="00992BE4"/>
    <w:rsid w:val="009D06D2"/>
    <w:rsid w:val="009D1A8F"/>
    <w:rsid w:val="00A0194B"/>
    <w:rsid w:val="00A04D45"/>
    <w:rsid w:val="00A04DB3"/>
    <w:rsid w:val="00A1517E"/>
    <w:rsid w:val="00A215A1"/>
    <w:rsid w:val="00A23A09"/>
    <w:rsid w:val="00A24A7F"/>
    <w:rsid w:val="00A24F29"/>
    <w:rsid w:val="00A26ED4"/>
    <w:rsid w:val="00A517FC"/>
    <w:rsid w:val="00A86982"/>
    <w:rsid w:val="00AA6202"/>
    <w:rsid w:val="00AB198F"/>
    <w:rsid w:val="00AF25A7"/>
    <w:rsid w:val="00AF4010"/>
    <w:rsid w:val="00B03DF1"/>
    <w:rsid w:val="00B17CE5"/>
    <w:rsid w:val="00B30E13"/>
    <w:rsid w:val="00B61F8F"/>
    <w:rsid w:val="00B63AB8"/>
    <w:rsid w:val="00B76BC9"/>
    <w:rsid w:val="00BC5ACD"/>
    <w:rsid w:val="00BD33CC"/>
    <w:rsid w:val="00BE02BF"/>
    <w:rsid w:val="00C22403"/>
    <w:rsid w:val="00C50AEB"/>
    <w:rsid w:val="00C54C31"/>
    <w:rsid w:val="00C907DD"/>
    <w:rsid w:val="00C97DBA"/>
    <w:rsid w:val="00CB356F"/>
    <w:rsid w:val="00D02A18"/>
    <w:rsid w:val="00D0411B"/>
    <w:rsid w:val="00D14F38"/>
    <w:rsid w:val="00D224A2"/>
    <w:rsid w:val="00D5355E"/>
    <w:rsid w:val="00D65AAA"/>
    <w:rsid w:val="00D77F64"/>
    <w:rsid w:val="00DE22D2"/>
    <w:rsid w:val="00DE3228"/>
    <w:rsid w:val="00DE72B5"/>
    <w:rsid w:val="00DE7E62"/>
    <w:rsid w:val="00DF0225"/>
    <w:rsid w:val="00E21249"/>
    <w:rsid w:val="00E356D6"/>
    <w:rsid w:val="00E437D8"/>
    <w:rsid w:val="00E820BA"/>
    <w:rsid w:val="00E849B3"/>
    <w:rsid w:val="00EC1BA7"/>
    <w:rsid w:val="00EC2600"/>
    <w:rsid w:val="00EC4352"/>
    <w:rsid w:val="00EC6AEC"/>
    <w:rsid w:val="00ED1FBF"/>
    <w:rsid w:val="00ED754E"/>
    <w:rsid w:val="00EE202E"/>
    <w:rsid w:val="00F036BF"/>
    <w:rsid w:val="00F126F7"/>
    <w:rsid w:val="00F471AE"/>
    <w:rsid w:val="00F535B2"/>
    <w:rsid w:val="00F55750"/>
    <w:rsid w:val="00F80EBC"/>
    <w:rsid w:val="00FC7936"/>
    <w:rsid w:val="00FD0B93"/>
    <w:rsid w:val="00FD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1702"/>
    <w:pPr>
      <w:keepNext/>
      <w:shd w:val="pct20" w:color="auto" w:fill="FFFFFF"/>
      <w:autoSpaceDE w:val="0"/>
      <w:autoSpaceDN w:val="0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1702"/>
    <w:rPr>
      <w:rFonts w:ascii="Times New Roman" w:eastAsia="Times New Roman" w:hAnsi="Times New Roman" w:cs="Times New Roman"/>
      <w:sz w:val="28"/>
      <w:szCs w:val="28"/>
      <w:shd w:val="pct20" w:color="auto" w:fill="FFFFFF"/>
      <w:lang w:val="en-GB"/>
    </w:rPr>
  </w:style>
  <w:style w:type="paragraph" w:customStyle="1" w:styleId="p1">
    <w:name w:val="p1"/>
    <w:basedOn w:val="Normal"/>
    <w:rsid w:val="0037170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styleId="Header">
    <w:name w:val="header"/>
    <w:basedOn w:val="Normal"/>
    <w:link w:val="HeaderChar"/>
    <w:rsid w:val="00371702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371702"/>
    <w:rPr>
      <w:rFonts w:ascii="Arial" w:eastAsia="Times New Roman" w:hAnsi="Arial" w:cs="Times New Roman"/>
      <w:szCs w:val="20"/>
    </w:rPr>
  </w:style>
  <w:style w:type="paragraph" w:customStyle="1" w:styleId="p6">
    <w:name w:val="p6"/>
    <w:basedOn w:val="Normal"/>
    <w:rsid w:val="00371702"/>
    <w:pPr>
      <w:widowControl w:val="0"/>
      <w:tabs>
        <w:tab w:val="left" w:pos="833"/>
      </w:tabs>
      <w:autoSpaceDE w:val="0"/>
      <w:autoSpaceDN w:val="0"/>
      <w:adjustRightInd w:val="0"/>
      <w:spacing w:line="240" w:lineRule="atLeast"/>
      <w:ind w:left="607"/>
    </w:pPr>
    <w:rPr>
      <w:sz w:val="20"/>
    </w:rPr>
  </w:style>
  <w:style w:type="paragraph" w:styleId="BodyText">
    <w:name w:val="Body Text"/>
    <w:basedOn w:val="Normal"/>
    <w:link w:val="BodyTextChar"/>
    <w:rsid w:val="00371702"/>
    <w:rPr>
      <w:szCs w:val="20"/>
    </w:rPr>
  </w:style>
  <w:style w:type="character" w:customStyle="1" w:styleId="BodyTextChar">
    <w:name w:val="Body Text Char"/>
    <w:basedOn w:val="DefaultParagraphFont"/>
    <w:link w:val="BodyText"/>
    <w:rsid w:val="00371702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37170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1702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1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8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2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7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B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8C0B0C"/>
    <w:pPr>
      <w:spacing w:before="100" w:beforeAutospacing="1" w:after="100" w:afterAutospacing="1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jesh.2533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7</cp:revision>
  <dcterms:created xsi:type="dcterms:W3CDTF">2015-11-23T07:29:00Z</dcterms:created>
  <dcterms:modified xsi:type="dcterms:W3CDTF">2017-04-10T12:41:00Z</dcterms:modified>
</cp:coreProperties>
</file>