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DB" w:rsidRDefault="00012FDB">
      <w:pPr>
        <w:spacing w:line="129" w:lineRule="exact"/>
        <w:rPr>
          <w:sz w:val="24"/>
          <w:szCs w:val="24"/>
        </w:rPr>
      </w:pPr>
    </w:p>
    <w:p w:rsidR="00012FDB" w:rsidRDefault="00D72C2D">
      <w:pPr>
        <w:spacing w:line="326" w:lineRule="auto"/>
        <w:ind w:left="2920" w:right="1940"/>
        <w:rPr>
          <w:sz w:val="20"/>
          <w:szCs w:val="20"/>
        </w:rPr>
      </w:pPr>
      <w:r>
        <w:rPr>
          <w:rFonts w:ascii="Arial" w:eastAsia="Arial" w:hAnsi="Arial" w:cs="Arial"/>
          <w:color w:val="111111"/>
          <w:sz w:val="80"/>
          <w:szCs w:val="80"/>
        </w:rPr>
        <w:t xml:space="preserve">Abubker </w:t>
      </w:r>
    </w:p>
    <w:p w:rsidR="00012FDB" w:rsidRDefault="00D72C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-1451610</wp:posOffset>
            </wp:positionV>
            <wp:extent cx="1563370" cy="1951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95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FDB" w:rsidRDefault="00012FDB">
      <w:pPr>
        <w:spacing w:line="103" w:lineRule="exact"/>
        <w:rPr>
          <w:sz w:val="24"/>
          <w:szCs w:val="24"/>
        </w:rPr>
      </w:pPr>
    </w:p>
    <w:p w:rsidR="00012FDB" w:rsidRDefault="00D72C2D">
      <w:pPr>
        <w:tabs>
          <w:tab w:val="left" w:pos="3880"/>
          <w:tab w:val="left" w:pos="6640"/>
          <w:tab w:val="left" w:pos="7640"/>
        </w:tabs>
        <w:ind w:left="29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E-</w:t>
      </w:r>
      <w:proofErr w:type="gramStart"/>
      <w:r>
        <w:rPr>
          <w:rFonts w:ascii="Arial" w:eastAsia="Arial" w:hAnsi="Arial" w:cs="Arial"/>
          <w:color w:val="222222"/>
          <w:sz w:val="20"/>
          <w:szCs w:val="20"/>
        </w:rPr>
        <w:t>mail  :</w:t>
      </w:r>
      <w:proofErr w:type="gramEnd"/>
      <w:r>
        <w:rPr>
          <w:rFonts w:ascii="Arial" w:eastAsia="Arial" w:hAnsi="Arial" w:cs="Arial"/>
          <w:color w:val="222222"/>
          <w:sz w:val="20"/>
          <w:szCs w:val="20"/>
        </w:rPr>
        <w:tab/>
      </w:r>
      <w:hyperlink r:id="rId5" w:history="1">
        <w:r w:rsidR="0008603C" w:rsidRPr="00CB518C">
          <w:rPr>
            <w:rStyle w:val="Hyperlink"/>
            <w:rFonts w:ascii="Arial" w:eastAsia="Arial" w:hAnsi="Arial" w:cs="Arial"/>
            <w:sz w:val="20"/>
            <w:szCs w:val="20"/>
          </w:rPr>
          <w:t>abubker.382081@2freemail.com</w:t>
        </w:r>
      </w:hyperlink>
      <w:r w:rsidR="0008603C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012FDB" w:rsidRDefault="00012FDB">
      <w:pPr>
        <w:spacing w:line="45" w:lineRule="exact"/>
        <w:rPr>
          <w:sz w:val="24"/>
          <w:szCs w:val="24"/>
        </w:rPr>
      </w:pPr>
    </w:p>
    <w:p w:rsidR="00012FDB" w:rsidRDefault="00012FDB">
      <w:pPr>
        <w:spacing w:line="200" w:lineRule="exact"/>
        <w:rPr>
          <w:sz w:val="24"/>
          <w:szCs w:val="24"/>
        </w:rPr>
      </w:pPr>
    </w:p>
    <w:p w:rsidR="00012FDB" w:rsidRDefault="00012FDB">
      <w:pPr>
        <w:spacing w:line="328" w:lineRule="exact"/>
        <w:rPr>
          <w:sz w:val="24"/>
          <w:szCs w:val="24"/>
        </w:rPr>
      </w:pPr>
    </w:p>
    <w:p w:rsidR="00012FDB" w:rsidRDefault="00D72C2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40"/>
          <w:szCs w:val="40"/>
        </w:rPr>
        <w:t>Work experience</w:t>
      </w:r>
    </w:p>
    <w:p w:rsidR="00012FDB" w:rsidRDefault="00D72C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17780</wp:posOffset>
            </wp:positionV>
            <wp:extent cx="682752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FDB" w:rsidRDefault="00012FDB">
      <w:pPr>
        <w:spacing w:line="197" w:lineRule="exact"/>
        <w:rPr>
          <w:sz w:val="24"/>
          <w:szCs w:val="24"/>
        </w:rPr>
      </w:pPr>
    </w:p>
    <w:p w:rsidR="00012FDB" w:rsidRDefault="00D72C2D">
      <w:pPr>
        <w:tabs>
          <w:tab w:val="left" w:pos="798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8"/>
          <w:szCs w:val="28"/>
        </w:rPr>
        <w:t>Khartoum police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6"/>
          <w:szCs w:val="26"/>
        </w:rPr>
        <w:t>Sep 2008 — Jan 2012</w:t>
      </w:r>
    </w:p>
    <w:p w:rsidR="00012FDB" w:rsidRDefault="00012FDB">
      <w:pPr>
        <w:spacing w:line="78" w:lineRule="exact"/>
        <w:rPr>
          <w:sz w:val="24"/>
          <w:szCs w:val="24"/>
        </w:rPr>
      </w:pPr>
    </w:p>
    <w:p w:rsidR="00012FDB" w:rsidRDefault="00D72C2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Administrator</w:t>
      </w:r>
    </w:p>
    <w:p w:rsidR="00012FDB" w:rsidRDefault="00012FDB">
      <w:pPr>
        <w:spacing w:line="111" w:lineRule="exact"/>
        <w:rPr>
          <w:sz w:val="24"/>
          <w:szCs w:val="24"/>
        </w:rPr>
      </w:pPr>
    </w:p>
    <w:p w:rsidR="00012FDB" w:rsidRDefault="00D72C2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System administrator in it department </w:t>
      </w:r>
      <w:r>
        <w:rPr>
          <w:rFonts w:ascii="Arial" w:eastAsia="Arial" w:hAnsi="Arial" w:cs="Arial"/>
          <w:color w:val="222222"/>
          <w:sz w:val="20"/>
          <w:szCs w:val="20"/>
        </w:rPr>
        <w:t>Khartoum police with used Ms office and skills management Internet services skills</w:t>
      </w:r>
    </w:p>
    <w:p w:rsidR="00012FDB" w:rsidRDefault="00012FDB">
      <w:pPr>
        <w:spacing w:line="303" w:lineRule="exact"/>
        <w:rPr>
          <w:sz w:val="24"/>
          <w:szCs w:val="24"/>
        </w:rPr>
      </w:pPr>
    </w:p>
    <w:p w:rsidR="00012FDB" w:rsidRDefault="00D72C2D">
      <w:pPr>
        <w:tabs>
          <w:tab w:val="left" w:pos="630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8"/>
          <w:szCs w:val="28"/>
        </w:rPr>
        <w:t>Dyee consulting services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6"/>
          <w:szCs w:val="26"/>
        </w:rPr>
        <w:t>September 2015 — December 2015</w:t>
      </w:r>
    </w:p>
    <w:p w:rsidR="00012FDB" w:rsidRDefault="00012FDB">
      <w:pPr>
        <w:spacing w:line="78" w:lineRule="exact"/>
        <w:rPr>
          <w:sz w:val="24"/>
          <w:szCs w:val="24"/>
        </w:rPr>
      </w:pPr>
    </w:p>
    <w:p w:rsidR="00012FDB" w:rsidRDefault="00D72C2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Administrator system</w:t>
      </w:r>
    </w:p>
    <w:p w:rsidR="00012FDB" w:rsidRDefault="00012FDB">
      <w:pPr>
        <w:spacing w:line="111" w:lineRule="exact"/>
        <w:rPr>
          <w:sz w:val="24"/>
          <w:szCs w:val="24"/>
        </w:rPr>
      </w:pPr>
    </w:p>
    <w:p w:rsidR="00012FDB" w:rsidRDefault="00D72C2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System administrator</w:t>
      </w:r>
    </w:p>
    <w:p w:rsidR="00012FDB" w:rsidRDefault="00012FDB">
      <w:pPr>
        <w:spacing w:line="200" w:lineRule="exact"/>
        <w:rPr>
          <w:sz w:val="24"/>
          <w:szCs w:val="24"/>
        </w:rPr>
      </w:pPr>
    </w:p>
    <w:p w:rsidR="00012FDB" w:rsidRDefault="00012FDB">
      <w:pPr>
        <w:spacing w:line="328" w:lineRule="exact"/>
        <w:rPr>
          <w:sz w:val="24"/>
          <w:szCs w:val="24"/>
        </w:rPr>
      </w:pPr>
    </w:p>
    <w:p w:rsidR="00012FDB" w:rsidRDefault="00D72C2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40"/>
          <w:szCs w:val="40"/>
        </w:rPr>
        <w:t>Qualifications</w:t>
      </w:r>
    </w:p>
    <w:p w:rsidR="00012FDB" w:rsidRDefault="00D72C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17780</wp:posOffset>
            </wp:positionV>
            <wp:extent cx="6827520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FDB" w:rsidRDefault="00012FDB">
      <w:pPr>
        <w:spacing w:line="246" w:lineRule="exact"/>
        <w:rPr>
          <w:sz w:val="24"/>
          <w:szCs w:val="24"/>
        </w:rPr>
      </w:pPr>
    </w:p>
    <w:p w:rsidR="00012FDB" w:rsidRDefault="00D72C2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MCSE</w:t>
      </w:r>
    </w:p>
    <w:p w:rsidR="00012FDB" w:rsidRDefault="00012FDB">
      <w:pPr>
        <w:spacing w:line="45" w:lineRule="exact"/>
        <w:rPr>
          <w:sz w:val="24"/>
          <w:szCs w:val="24"/>
        </w:rPr>
      </w:pPr>
    </w:p>
    <w:p w:rsidR="00012FDB" w:rsidRDefault="00D72C2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Strategic planning</w:t>
      </w:r>
    </w:p>
    <w:p w:rsidR="00012FDB" w:rsidRDefault="00012FDB">
      <w:pPr>
        <w:spacing w:line="45" w:lineRule="exact"/>
        <w:rPr>
          <w:sz w:val="24"/>
          <w:szCs w:val="24"/>
        </w:rPr>
      </w:pPr>
    </w:p>
    <w:p w:rsidR="00012FDB" w:rsidRDefault="00D72C2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Strategic organisation </w:t>
      </w:r>
      <w:r>
        <w:rPr>
          <w:rFonts w:ascii="Arial" w:eastAsia="Arial" w:hAnsi="Arial" w:cs="Arial"/>
          <w:color w:val="222222"/>
          <w:sz w:val="20"/>
          <w:szCs w:val="20"/>
        </w:rPr>
        <w:t>design</w:t>
      </w:r>
    </w:p>
    <w:p w:rsidR="00012FDB" w:rsidRDefault="00012FDB">
      <w:pPr>
        <w:spacing w:line="45" w:lineRule="exact"/>
        <w:rPr>
          <w:sz w:val="24"/>
          <w:szCs w:val="24"/>
        </w:rPr>
      </w:pPr>
    </w:p>
    <w:p w:rsidR="00012FDB" w:rsidRDefault="00D72C2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Cyber security</w:t>
      </w:r>
    </w:p>
    <w:p w:rsidR="00012FDB" w:rsidRDefault="00012FDB">
      <w:pPr>
        <w:spacing w:line="45" w:lineRule="exact"/>
        <w:rPr>
          <w:sz w:val="24"/>
          <w:szCs w:val="24"/>
        </w:rPr>
      </w:pPr>
    </w:p>
    <w:p w:rsidR="00012FDB" w:rsidRDefault="00D72C2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Responsive website basics</w:t>
      </w:r>
    </w:p>
    <w:p w:rsidR="00012FDB" w:rsidRDefault="00012FDB">
      <w:pPr>
        <w:spacing w:line="45" w:lineRule="exact"/>
        <w:rPr>
          <w:sz w:val="24"/>
          <w:szCs w:val="24"/>
        </w:rPr>
      </w:pPr>
    </w:p>
    <w:p w:rsidR="00012FDB" w:rsidRDefault="00D72C2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 and c++ programme</w:t>
      </w:r>
    </w:p>
    <w:p w:rsidR="00012FDB" w:rsidRDefault="00012FDB">
      <w:pPr>
        <w:spacing w:line="45" w:lineRule="exact"/>
        <w:rPr>
          <w:sz w:val="24"/>
          <w:szCs w:val="24"/>
        </w:rPr>
      </w:pPr>
    </w:p>
    <w:p w:rsidR="00012FDB" w:rsidRDefault="00D72C2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New HR 21st century talent management</w:t>
      </w:r>
    </w:p>
    <w:p w:rsidR="00012FDB" w:rsidRDefault="00012FDB">
      <w:pPr>
        <w:spacing w:line="45" w:lineRule="exact"/>
        <w:rPr>
          <w:sz w:val="24"/>
          <w:szCs w:val="24"/>
        </w:rPr>
      </w:pPr>
    </w:p>
    <w:p w:rsidR="00012FDB" w:rsidRDefault="00D72C2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Design and build website without code</w:t>
      </w:r>
    </w:p>
    <w:p w:rsidR="00012FDB" w:rsidRDefault="00012FDB">
      <w:pPr>
        <w:spacing w:line="45" w:lineRule="exact"/>
        <w:rPr>
          <w:sz w:val="24"/>
          <w:szCs w:val="24"/>
        </w:rPr>
      </w:pPr>
    </w:p>
    <w:p w:rsidR="00012FDB" w:rsidRDefault="00D72C2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Introduction to human rights</w:t>
      </w:r>
    </w:p>
    <w:p w:rsidR="00012FDB" w:rsidRDefault="00012FDB">
      <w:pPr>
        <w:spacing w:line="45" w:lineRule="exact"/>
        <w:rPr>
          <w:sz w:val="24"/>
          <w:szCs w:val="24"/>
        </w:rPr>
      </w:pPr>
    </w:p>
    <w:p w:rsidR="00012FDB" w:rsidRDefault="00D72C2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Grow your audience certificate from YouTube</w:t>
      </w:r>
    </w:p>
    <w:p w:rsidR="00012FDB" w:rsidRDefault="00012FDB">
      <w:pPr>
        <w:spacing w:line="45" w:lineRule="exact"/>
        <w:rPr>
          <w:sz w:val="24"/>
          <w:szCs w:val="24"/>
        </w:rPr>
      </w:pPr>
    </w:p>
    <w:p w:rsidR="00012FDB" w:rsidRDefault="00D72C2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SAP lumira building data </w:t>
      </w:r>
      <w:r>
        <w:rPr>
          <w:rFonts w:ascii="Arial" w:eastAsia="Arial" w:hAnsi="Arial" w:cs="Arial"/>
          <w:color w:val="222222"/>
          <w:sz w:val="20"/>
          <w:szCs w:val="20"/>
        </w:rPr>
        <w:t>visualisation</w:t>
      </w:r>
    </w:p>
    <w:p w:rsidR="00012FDB" w:rsidRDefault="00012FDB">
      <w:pPr>
        <w:spacing w:line="45" w:lineRule="exact"/>
        <w:rPr>
          <w:sz w:val="24"/>
          <w:szCs w:val="24"/>
        </w:rPr>
      </w:pPr>
    </w:p>
    <w:p w:rsidR="00012FDB" w:rsidRDefault="00D72C2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Affiliate marketing</w:t>
      </w:r>
    </w:p>
    <w:p w:rsidR="00012FDB" w:rsidRDefault="00012FDB">
      <w:pPr>
        <w:spacing w:line="45" w:lineRule="exact"/>
        <w:rPr>
          <w:sz w:val="24"/>
          <w:szCs w:val="24"/>
        </w:rPr>
      </w:pPr>
    </w:p>
    <w:p w:rsidR="00012FDB" w:rsidRDefault="00D72C2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CCNA course</w:t>
      </w:r>
    </w:p>
    <w:p w:rsidR="00012FDB" w:rsidRDefault="00012FDB">
      <w:pPr>
        <w:spacing w:line="45" w:lineRule="exact"/>
        <w:rPr>
          <w:sz w:val="24"/>
          <w:szCs w:val="24"/>
        </w:rPr>
      </w:pPr>
    </w:p>
    <w:p w:rsidR="00012FDB" w:rsidRDefault="00D72C2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Vmware course</w:t>
      </w:r>
    </w:p>
    <w:p w:rsidR="00012FDB" w:rsidRDefault="00012FDB">
      <w:pPr>
        <w:spacing w:line="45" w:lineRule="exact"/>
        <w:rPr>
          <w:sz w:val="24"/>
          <w:szCs w:val="24"/>
        </w:rPr>
      </w:pPr>
    </w:p>
    <w:p w:rsidR="00012FDB" w:rsidRDefault="00D72C2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Linux administration course</w:t>
      </w:r>
    </w:p>
    <w:p w:rsidR="00012FDB" w:rsidRDefault="00012FDB">
      <w:pPr>
        <w:spacing w:line="200" w:lineRule="exact"/>
        <w:rPr>
          <w:sz w:val="24"/>
          <w:szCs w:val="24"/>
        </w:rPr>
      </w:pPr>
    </w:p>
    <w:p w:rsidR="00012FDB" w:rsidRDefault="00012FDB">
      <w:pPr>
        <w:spacing w:line="328" w:lineRule="exact"/>
        <w:rPr>
          <w:sz w:val="24"/>
          <w:szCs w:val="24"/>
        </w:rPr>
      </w:pPr>
    </w:p>
    <w:p w:rsidR="00012FDB" w:rsidRDefault="00D72C2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40"/>
          <w:szCs w:val="40"/>
        </w:rPr>
        <w:t>Education</w:t>
      </w:r>
    </w:p>
    <w:p w:rsidR="00012FDB" w:rsidRDefault="00D72C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17780</wp:posOffset>
            </wp:positionV>
            <wp:extent cx="6827520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FDB" w:rsidRDefault="00012FDB">
      <w:pPr>
        <w:spacing w:line="197" w:lineRule="exact"/>
        <w:rPr>
          <w:sz w:val="24"/>
          <w:szCs w:val="24"/>
        </w:rPr>
      </w:pPr>
    </w:p>
    <w:p w:rsidR="00012FDB" w:rsidRDefault="00D72C2D">
      <w:pPr>
        <w:tabs>
          <w:tab w:val="left" w:pos="772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>Bca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6"/>
          <w:szCs w:val="26"/>
        </w:rPr>
        <w:t>June 2014 — June 2017</w:t>
      </w:r>
    </w:p>
    <w:p w:rsidR="00012FDB" w:rsidRDefault="00012FDB">
      <w:pPr>
        <w:spacing w:line="101" w:lineRule="exact"/>
        <w:rPr>
          <w:sz w:val="24"/>
          <w:szCs w:val="24"/>
        </w:rPr>
      </w:pPr>
    </w:p>
    <w:p w:rsidR="00012FDB" w:rsidRDefault="00D72C2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University of madras</w:t>
      </w:r>
    </w:p>
    <w:p w:rsidR="00012FDB" w:rsidRDefault="00012FDB">
      <w:pPr>
        <w:spacing w:line="292" w:lineRule="exact"/>
        <w:rPr>
          <w:sz w:val="24"/>
          <w:szCs w:val="24"/>
        </w:rPr>
      </w:pPr>
    </w:p>
    <w:p w:rsidR="00012FDB" w:rsidRDefault="00D72C2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8"/>
          <w:szCs w:val="28"/>
        </w:rPr>
        <w:t>Ccna</w:t>
      </w:r>
    </w:p>
    <w:p w:rsidR="00012FDB" w:rsidRDefault="00012FDB">
      <w:pPr>
        <w:spacing w:line="78" w:lineRule="exact"/>
        <w:rPr>
          <w:sz w:val="24"/>
          <w:szCs w:val="24"/>
        </w:rPr>
      </w:pPr>
    </w:p>
    <w:p w:rsidR="00012FDB" w:rsidRDefault="00D72C2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Sunrise institute</w:t>
      </w:r>
    </w:p>
    <w:p w:rsidR="00012FDB" w:rsidRDefault="00012FDB">
      <w:pPr>
        <w:sectPr w:rsidR="00012FDB">
          <w:pgSz w:w="11900" w:h="16969"/>
          <w:pgMar w:top="421" w:right="580" w:bottom="0" w:left="580" w:header="0" w:footer="0" w:gutter="0"/>
          <w:cols w:space="720" w:equalWidth="0">
            <w:col w:w="10740"/>
          </w:cols>
        </w:sectPr>
      </w:pPr>
    </w:p>
    <w:p w:rsidR="00012FDB" w:rsidRDefault="00012FDB">
      <w:pPr>
        <w:spacing w:line="200" w:lineRule="exact"/>
        <w:rPr>
          <w:sz w:val="24"/>
          <w:szCs w:val="24"/>
        </w:rPr>
      </w:pPr>
    </w:p>
    <w:p w:rsidR="00012FDB" w:rsidRDefault="00012FDB">
      <w:pPr>
        <w:spacing w:line="200" w:lineRule="exact"/>
        <w:rPr>
          <w:sz w:val="24"/>
          <w:szCs w:val="24"/>
        </w:rPr>
      </w:pPr>
    </w:p>
    <w:p w:rsidR="00012FDB" w:rsidRDefault="00D72C2D">
      <w:pPr>
        <w:tabs>
          <w:tab w:val="left" w:pos="10600"/>
        </w:tabs>
        <w:ind w:left="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color w:val="CCCCCC"/>
          <w:sz w:val="15"/>
          <w:szCs w:val="15"/>
        </w:rPr>
        <w:t>1</w:t>
      </w:r>
    </w:p>
    <w:p w:rsidR="00012FDB" w:rsidRDefault="00012FDB">
      <w:pPr>
        <w:sectPr w:rsidR="00012FDB">
          <w:type w:val="continuous"/>
          <w:pgSz w:w="11900" w:h="16969"/>
          <w:pgMar w:top="421" w:right="580" w:bottom="0" w:left="580" w:header="0" w:footer="0" w:gutter="0"/>
          <w:cols w:space="720" w:equalWidth="0">
            <w:col w:w="10740"/>
          </w:cols>
        </w:sectPr>
      </w:pPr>
    </w:p>
    <w:p w:rsidR="00012FDB" w:rsidRDefault="00012FDB">
      <w:pPr>
        <w:spacing w:line="129" w:lineRule="exact"/>
        <w:rPr>
          <w:sz w:val="20"/>
          <w:szCs w:val="20"/>
        </w:rPr>
      </w:pPr>
    </w:p>
    <w:p w:rsidR="00012FDB" w:rsidRDefault="00D72C2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40"/>
          <w:szCs w:val="40"/>
        </w:rPr>
        <w:t>Interests</w:t>
      </w:r>
    </w:p>
    <w:p w:rsidR="00012FDB" w:rsidRDefault="00D72C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17780</wp:posOffset>
            </wp:positionV>
            <wp:extent cx="6827520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FDB" w:rsidRDefault="00012FDB">
      <w:pPr>
        <w:spacing w:line="246" w:lineRule="exact"/>
        <w:rPr>
          <w:sz w:val="20"/>
          <w:szCs w:val="20"/>
        </w:rPr>
      </w:pPr>
    </w:p>
    <w:p w:rsidR="00012FDB" w:rsidRDefault="00D72C2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19"/>
          <w:szCs w:val="19"/>
        </w:rPr>
        <w:t>Computer and Internet reading books</w:t>
      </w: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339" w:lineRule="exact"/>
        <w:rPr>
          <w:sz w:val="20"/>
          <w:szCs w:val="20"/>
        </w:rPr>
      </w:pPr>
    </w:p>
    <w:p w:rsidR="00012FDB" w:rsidRDefault="00D72C2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40"/>
          <w:szCs w:val="40"/>
        </w:rPr>
        <w:t>References</w:t>
      </w:r>
    </w:p>
    <w:p w:rsidR="00012FDB" w:rsidRDefault="00D72C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17780</wp:posOffset>
            </wp:positionV>
            <wp:extent cx="6827520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FDB" w:rsidRDefault="00012FDB">
      <w:pPr>
        <w:spacing w:line="246" w:lineRule="exact"/>
        <w:rPr>
          <w:sz w:val="20"/>
          <w:szCs w:val="20"/>
        </w:rPr>
      </w:pPr>
    </w:p>
    <w:p w:rsidR="00012FDB" w:rsidRDefault="00D72C2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References available upon request.</w:t>
      </w:r>
    </w:p>
    <w:p w:rsidR="00012FDB" w:rsidRDefault="00012FDB">
      <w:pPr>
        <w:sectPr w:rsidR="00012FDB">
          <w:pgSz w:w="11900" w:h="16969"/>
          <w:pgMar w:top="405" w:right="620" w:bottom="0" w:left="580" w:header="0" w:footer="0" w:gutter="0"/>
          <w:cols w:space="720" w:equalWidth="0">
            <w:col w:w="10700"/>
          </w:cols>
        </w:sect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200" w:lineRule="exact"/>
        <w:rPr>
          <w:sz w:val="20"/>
          <w:szCs w:val="20"/>
        </w:rPr>
      </w:pPr>
    </w:p>
    <w:p w:rsidR="00012FDB" w:rsidRDefault="00012FDB">
      <w:pPr>
        <w:spacing w:line="352" w:lineRule="exact"/>
        <w:rPr>
          <w:sz w:val="20"/>
          <w:szCs w:val="20"/>
        </w:rPr>
      </w:pPr>
    </w:p>
    <w:p w:rsidR="00012FDB" w:rsidRDefault="00D72C2D">
      <w:pPr>
        <w:tabs>
          <w:tab w:val="left" w:pos="10600"/>
        </w:tabs>
        <w:ind w:left="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color w:val="CCCCCC"/>
          <w:sz w:val="15"/>
          <w:szCs w:val="15"/>
        </w:rPr>
        <w:t>2</w:t>
      </w:r>
    </w:p>
    <w:sectPr w:rsidR="00012FDB" w:rsidSect="00012FDB">
      <w:type w:val="continuous"/>
      <w:pgSz w:w="11900" w:h="16969"/>
      <w:pgMar w:top="405" w:right="620" w:bottom="0" w:left="580" w:header="0" w:footer="0" w:gutter="0"/>
      <w:cols w:space="720" w:equalWidth="0">
        <w:col w:w="10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12FDB"/>
    <w:rsid w:val="00012FDB"/>
    <w:rsid w:val="0008603C"/>
    <w:rsid w:val="00D7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bubker.382081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2018-03-01T23:39:00Z</dcterms:created>
  <dcterms:modified xsi:type="dcterms:W3CDTF">2018-07-22T08:05:00Z</dcterms:modified>
</cp:coreProperties>
</file>