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EC" w:rsidRDefault="00DB2C83">
      <w:pPr>
        <w:spacing w:line="9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295275</wp:posOffset>
            </wp:positionH>
            <wp:positionV relativeFrom="page">
              <wp:posOffset>304800</wp:posOffset>
            </wp:positionV>
            <wp:extent cx="7162800" cy="944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0EC" w:rsidRDefault="00DB2C83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 xml:space="preserve">ABDUL </w:t>
      </w:r>
    </w:p>
    <w:p w:rsidR="00D430EC" w:rsidRDefault="00D430EC">
      <w:pPr>
        <w:spacing w:line="62" w:lineRule="exact"/>
        <w:rPr>
          <w:sz w:val="24"/>
          <w:szCs w:val="24"/>
        </w:rPr>
      </w:pPr>
    </w:p>
    <w:p w:rsidR="00D430EC" w:rsidRDefault="00DB2C8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E-mail: </w:t>
      </w:r>
      <w:hyperlink r:id="rId6" w:history="1">
        <w:r w:rsidRPr="004C3DF2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abdul.383914@2freemail.com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D430EC" w:rsidRDefault="00D430EC">
      <w:pPr>
        <w:spacing w:line="57" w:lineRule="exact"/>
        <w:rPr>
          <w:sz w:val="24"/>
          <w:szCs w:val="24"/>
        </w:rPr>
      </w:pPr>
    </w:p>
    <w:p w:rsidR="00D430EC" w:rsidRDefault="00DB2C8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Dubai, U.A.E</w:t>
      </w:r>
    </w:p>
    <w:p w:rsidR="00D430EC" w:rsidRDefault="00DB2C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-433705</wp:posOffset>
            </wp:positionH>
            <wp:positionV relativeFrom="paragraph">
              <wp:posOffset>341630</wp:posOffset>
            </wp:positionV>
            <wp:extent cx="6791960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0EC" w:rsidRDefault="00D430EC">
      <w:pPr>
        <w:spacing w:line="200" w:lineRule="exact"/>
        <w:rPr>
          <w:sz w:val="24"/>
          <w:szCs w:val="24"/>
        </w:rPr>
      </w:pPr>
    </w:p>
    <w:p w:rsidR="00D430EC" w:rsidRDefault="00D430EC">
      <w:pPr>
        <w:spacing w:line="200" w:lineRule="exact"/>
        <w:rPr>
          <w:sz w:val="24"/>
          <w:szCs w:val="24"/>
        </w:rPr>
      </w:pPr>
    </w:p>
    <w:p w:rsidR="00D430EC" w:rsidRDefault="00D430EC">
      <w:pPr>
        <w:spacing w:line="200" w:lineRule="exact"/>
        <w:rPr>
          <w:sz w:val="24"/>
          <w:szCs w:val="24"/>
        </w:rPr>
      </w:pPr>
    </w:p>
    <w:p w:rsidR="00D430EC" w:rsidRDefault="00D430EC">
      <w:pPr>
        <w:spacing w:line="337" w:lineRule="exact"/>
        <w:rPr>
          <w:sz w:val="24"/>
          <w:szCs w:val="24"/>
        </w:rPr>
      </w:pPr>
    </w:p>
    <w:p w:rsidR="00D430EC" w:rsidRDefault="00DB2C83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Objective</w:t>
      </w:r>
      <w:r>
        <w:rPr>
          <w:rFonts w:eastAsia="Times New Roman"/>
          <w:b/>
          <w:bCs/>
          <w:sz w:val="24"/>
          <w:szCs w:val="24"/>
        </w:rPr>
        <w:t>:</w:t>
      </w:r>
    </w:p>
    <w:p w:rsidR="00D430EC" w:rsidRDefault="00D430EC">
      <w:pPr>
        <w:spacing w:line="69" w:lineRule="exact"/>
        <w:rPr>
          <w:sz w:val="24"/>
          <w:szCs w:val="24"/>
        </w:rPr>
      </w:pPr>
    </w:p>
    <w:p w:rsidR="00D430EC" w:rsidRDefault="00DB2C83">
      <w:pPr>
        <w:numPr>
          <w:ilvl w:val="0"/>
          <w:numId w:val="1"/>
        </w:numPr>
        <w:tabs>
          <w:tab w:val="left" w:pos="460"/>
        </w:tabs>
        <w:spacing w:line="238" w:lineRule="auto"/>
        <w:ind w:left="4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Working in tight deadline project. </w:t>
      </w:r>
      <w:r>
        <w:rPr>
          <w:rFonts w:ascii="Cambria" w:eastAsia="Cambria" w:hAnsi="Cambria" w:cs="Cambria"/>
          <w:sz w:val="24"/>
          <w:szCs w:val="24"/>
        </w:rPr>
        <w:t>Seeking a challenging position, where my performance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skills are rewarded with new responsibilities and </w:t>
      </w:r>
      <w:r>
        <w:rPr>
          <w:rFonts w:ascii="Cambria" w:eastAsia="Cambria" w:hAnsi="Cambria" w:cs="Cambria"/>
          <w:sz w:val="24"/>
          <w:szCs w:val="24"/>
        </w:rPr>
        <w:t>duties to satisfy my expectations and serve the organization in all the possible ways.</w:t>
      </w:r>
    </w:p>
    <w:p w:rsidR="00D430EC" w:rsidRDefault="00D430EC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D430EC" w:rsidRDefault="00DB2C83">
      <w:pPr>
        <w:numPr>
          <w:ilvl w:val="0"/>
          <w:numId w:val="1"/>
        </w:numPr>
        <w:tabs>
          <w:tab w:val="left" w:pos="460"/>
        </w:tabs>
        <w:ind w:left="4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Learning new technologies and implementation of problem solving techniques.</w:t>
      </w:r>
    </w:p>
    <w:p w:rsidR="00D430EC" w:rsidRDefault="00D430EC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D430EC" w:rsidRDefault="00DB2C83">
      <w:pPr>
        <w:numPr>
          <w:ilvl w:val="0"/>
          <w:numId w:val="1"/>
        </w:numPr>
        <w:tabs>
          <w:tab w:val="left" w:pos="460"/>
        </w:tabs>
        <w:ind w:left="4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Working in a team, keeping the team sprit high.</w:t>
      </w:r>
    </w:p>
    <w:p w:rsidR="00D430EC" w:rsidRDefault="00D430EC">
      <w:pPr>
        <w:spacing w:line="287" w:lineRule="exact"/>
        <w:rPr>
          <w:sz w:val="24"/>
          <w:szCs w:val="24"/>
        </w:rPr>
      </w:pPr>
    </w:p>
    <w:p w:rsidR="00D430EC" w:rsidRDefault="00DB2C83">
      <w:pPr>
        <w:tabs>
          <w:tab w:val="left" w:pos="2520"/>
          <w:tab w:val="left" w:pos="296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27</w:t>
      </w:r>
      <w:r>
        <w:rPr>
          <w:rFonts w:eastAsia="Times New Roman"/>
          <w:b/>
          <w:bCs/>
          <w:sz w:val="35"/>
          <w:szCs w:val="35"/>
          <w:vertAlign w:val="superscript"/>
        </w:rPr>
        <w:t>th</w:t>
      </w:r>
      <w:r>
        <w:rPr>
          <w:rFonts w:eastAsia="Times New Roman"/>
          <w:b/>
          <w:bCs/>
          <w:sz w:val="27"/>
          <w:szCs w:val="27"/>
        </w:rPr>
        <w:t xml:space="preserve"> April 1996</w:t>
      </w:r>
    </w:p>
    <w:p w:rsidR="00D430EC" w:rsidRDefault="00D430EC">
      <w:pPr>
        <w:spacing w:line="220" w:lineRule="exact"/>
        <w:rPr>
          <w:sz w:val="24"/>
          <w:szCs w:val="24"/>
        </w:rPr>
      </w:pPr>
    </w:p>
    <w:p w:rsidR="00D430EC" w:rsidRDefault="00DB2C8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POST </w:t>
      </w:r>
      <w:r>
        <w:rPr>
          <w:rFonts w:ascii="Cambria" w:eastAsia="Cambria" w:hAnsi="Cambria" w:cs="Cambria"/>
          <w:b/>
          <w:bCs/>
          <w:sz w:val="24"/>
          <w:szCs w:val="24"/>
        </w:rPr>
        <w:t>APPLIED FOR</w:t>
      </w:r>
    </w:p>
    <w:p w:rsidR="00D430EC" w:rsidRDefault="00D430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95pt;margin-top:-13.85pt;width:484.7pt;height:14.1pt;z-index:-251642368;visibility:visible;mso-wrap-distance-left:0;mso-wrap-distance-right:0" o:allowincell="f" fillcolor="#d9d9d9" stroked="f"/>
        </w:pict>
      </w:r>
    </w:p>
    <w:p w:rsidR="00D430EC" w:rsidRDefault="00D430EC">
      <w:pPr>
        <w:spacing w:line="356" w:lineRule="exact"/>
        <w:rPr>
          <w:sz w:val="24"/>
          <w:szCs w:val="24"/>
        </w:rPr>
      </w:pPr>
    </w:p>
    <w:p w:rsidR="00D430EC" w:rsidRDefault="00DB2C83">
      <w:pPr>
        <w:ind w:left="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ELECTRICAL SUPERVISOR / CAD DESIGNER (BASIC)</w:t>
      </w:r>
    </w:p>
    <w:p w:rsidR="00D430EC" w:rsidRDefault="00D430EC">
      <w:pPr>
        <w:spacing w:line="200" w:lineRule="exact"/>
        <w:rPr>
          <w:sz w:val="24"/>
          <w:szCs w:val="24"/>
        </w:rPr>
      </w:pPr>
    </w:p>
    <w:p w:rsidR="00D430EC" w:rsidRDefault="00D430EC">
      <w:pPr>
        <w:spacing w:line="200" w:lineRule="exact"/>
        <w:rPr>
          <w:sz w:val="24"/>
          <w:szCs w:val="24"/>
        </w:rPr>
      </w:pPr>
    </w:p>
    <w:p w:rsidR="00D430EC" w:rsidRDefault="00D430EC">
      <w:pPr>
        <w:spacing w:line="227" w:lineRule="exact"/>
        <w:rPr>
          <w:sz w:val="24"/>
          <w:szCs w:val="24"/>
        </w:rPr>
      </w:pPr>
    </w:p>
    <w:p w:rsidR="00D430EC" w:rsidRDefault="00DB2C8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My Ambition:</w:t>
      </w:r>
    </w:p>
    <w:p w:rsidR="00D430EC" w:rsidRDefault="00D430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95pt;margin-top:-13.85pt;width:484.7pt;height:14.1pt;z-index:-251641344;visibility:visible;mso-wrap-distance-left:0;mso-wrap-distance-right:0" o:allowincell="f" fillcolor="#d9d9d9" stroked="f"/>
        </w:pict>
      </w:r>
    </w:p>
    <w:p w:rsidR="00D430EC" w:rsidRDefault="00D430EC">
      <w:pPr>
        <w:spacing w:line="262" w:lineRule="exact"/>
        <w:rPr>
          <w:sz w:val="24"/>
          <w:szCs w:val="24"/>
        </w:rPr>
      </w:pPr>
    </w:p>
    <w:p w:rsidR="00D430EC" w:rsidRDefault="00DB2C83">
      <w:pPr>
        <w:spacing w:line="239" w:lineRule="auto"/>
        <w:ind w:left="540" w:righ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want to serve as an honest, sincere and hard worker to the concern, which is giving me excellent opportunities for mutual development through my performance by giving out expe</w:t>
      </w:r>
      <w:r>
        <w:rPr>
          <w:rFonts w:ascii="Cambria" w:eastAsia="Cambria" w:hAnsi="Cambria" w:cs="Cambria"/>
          <w:sz w:val="24"/>
          <w:szCs w:val="24"/>
        </w:rPr>
        <w:t>cted results. I assure that I will be loyal in delivering my duties and expectations to the company.</w:t>
      </w:r>
    </w:p>
    <w:p w:rsidR="00D430EC" w:rsidRDefault="00D430EC">
      <w:pPr>
        <w:spacing w:line="280" w:lineRule="exact"/>
        <w:rPr>
          <w:sz w:val="24"/>
          <w:szCs w:val="24"/>
        </w:rPr>
      </w:pPr>
    </w:p>
    <w:p w:rsidR="00D430EC" w:rsidRDefault="00DB2C83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Roles and Responsibilities</w:t>
      </w:r>
    </w:p>
    <w:p w:rsidR="00D430EC" w:rsidRDefault="00D430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3.55pt;margin-top:-13.9pt;width:480.2pt;height:14.15pt;z-index:-251640320;visibility:visible;mso-wrap-distance-left:0;mso-wrap-distance-right:0" o:allowincell="f" fillcolor="#d9d9d9" stroked="f"/>
        </w:pict>
      </w:r>
    </w:p>
    <w:p w:rsidR="00D430EC" w:rsidRDefault="00D430EC">
      <w:pPr>
        <w:spacing w:line="266" w:lineRule="exact"/>
        <w:rPr>
          <w:sz w:val="24"/>
          <w:szCs w:val="24"/>
        </w:rPr>
      </w:pPr>
    </w:p>
    <w:p w:rsidR="00D430EC" w:rsidRDefault="00DB2C83">
      <w:pPr>
        <w:numPr>
          <w:ilvl w:val="0"/>
          <w:numId w:val="2"/>
        </w:numPr>
        <w:tabs>
          <w:tab w:val="left" w:pos="820"/>
        </w:tabs>
        <w:spacing w:line="180" w:lineRule="auto"/>
        <w:ind w:left="820" w:right="560" w:hanging="360"/>
        <w:rPr>
          <w:rFonts w:ascii="Wingdings" w:eastAsia="Wingdings" w:hAnsi="Wingdings" w:cs="Wingdings"/>
          <w:color w:val="424242"/>
          <w:sz w:val="42"/>
          <w:szCs w:val="42"/>
          <w:vertAlign w:val="superscript"/>
        </w:rPr>
      </w:pPr>
      <w:r>
        <w:rPr>
          <w:rFonts w:eastAsia="Times New Roman"/>
          <w:color w:val="424242"/>
        </w:rPr>
        <w:t>Responsible for implementation of all electrical related works at site with full safety harness.</w:t>
      </w:r>
    </w:p>
    <w:p w:rsidR="00D430EC" w:rsidRDefault="00D430EC">
      <w:pPr>
        <w:spacing w:line="12" w:lineRule="exact"/>
        <w:rPr>
          <w:rFonts w:ascii="Wingdings" w:eastAsia="Wingdings" w:hAnsi="Wingdings" w:cs="Wingdings"/>
          <w:color w:val="424242"/>
          <w:sz w:val="42"/>
          <w:szCs w:val="42"/>
          <w:vertAlign w:val="superscript"/>
        </w:rPr>
      </w:pPr>
    </w:p>
    <w:p w:rsidR="00D430EC" w:rsidRDefault="00DB2C83">
      <w:pPr>
        <w:numPr>
          <w:ilvl w:val="0"/>
          <w:numId w:val="2"/>
        </w:numPr>
        <w:tabs>
          <w:tab w:val="left" w:pos="820"/>
        </w:tabs>
        <w:spacing w:line="180" w:lineRule="auto"/>
        <w:ind w:left="820" w:right="40" w:hanging="360"/>
        <w:rPr>
          <w:rFonts w:ascii="Wingdings" w:eastAsia="Wingdings" w:hAnsi="Wingdings" w:cs="Wingdings"/>
          <w:color w:val="333333"/>
          <w:sz w:val="42"/>
          <w:szCs w:val="42"/>
          <w:vertAlign w:val="superscript"/>
        </w:rPr>
      </w:pPr>
      <w:r>
        <w:rPr>
          <w:rFonts w:eastAsia="Times New Roman"/>
          <w:color w:val="424242"/>
        </w:rPr>
        <w:t xml:space="preserve">Estimates, prepares and </w:t>
      </w:r>
      <w:r>
        <w:rPr>
          <w:rFonts w:eastAsia="Times New Roman"/>
          <w:color w:val="424242"/>
        </w:rPr>
        <w:t>assigns the resources such as manpower, materials, consumables, equipment, tools required for all electrical and related works prior to execution.</w:t>
      </w:r>
    </w:p>
    <w:p w:rsidR="00D430EC" w:rsidRDefault="00D430EC">
      <w:pPr>
        <w:spacing w:line="13" w:lineRule="exact"/>
        <w:rPr>
          <w:rFonts w:ascii="Wingdings" w:eastAsia="Wingdings" w:hAnsi="Wingdings" w:cs="Wingdings"/>
          <w:color w:val="333333"/>
          <w:sz w:val="42"/>
          <w:szCs w:val="42"/>
          <w:vertAlign w:val="superscript"/>
        </w:rPr>
      </w:pPr>
    </w:p>
    <w:p w:rsidR="00D430EC" w:rsidRDefault="00DB2C83">
      <w:pPr>
        <w:numPr>
          <w:ilvl w:val="0"/>
          <w:numId w:val="2"/>
        </w:numPr>
        <w:tabs>
          <w:tab w:val="left" w:pos="820"/>
        </w:tabs>
        <w:spacing w:line="180" w:lineRule="auto"/>
        <w:ind w:left="820" w:right="180" w:hanging="360"/>
        <w:rPr>
          <w:rFonts w:ascii="Wingdings" w:eastAsia="Wingdings" w:hAnsi="Wingdings" w:cs="Wingdings"/>
          <w:color w:val="333333"/>
          <w:sz w:val="42"/>
          <w:szCs w:val="42"/>
          <w:vertAlign w:val="superscript"/>
        </w:rPr>
      </w:pPr>
      <w:r>
        <w:rPr>
          <w:rFonts w:eastAsia="Times New Roman"/>
          <w:color w:val="424242"/>
        </w:rPr>
        <w:t>Manage directly and provide engineering and technical support to all the electrical work groups at site.</w:t>
      </w:r>
    </w:p>
    <w:p w:rsidR="00D430EC" w:rsidRDefault="00D430EC">
      <w:pPr>
        <w:spacing w:line="2" w:lineRule="exact"/>
        <w:rPr>
          <w:rFonts w:ascii="Wingdings" w:eastAsia="Wingdings" w:hAnsi="Wingdings" w:cs="Wingdings"/>
          <w:color w:val="333333"/>
          <w:sz w:val="42"/>
          <w:szCs w:val="42"/>
          <w:vertAlign w:val="superscript"/>
        </w:rPr>
      </w:pPr>
    </w:p>
    <w:p w:rsidR="00D430EC" w:rsidRDefault="00DB2C83">
      <w:pPr>
        <w:numPr>
          <w:ilvl w:val="0"/>
          <w:numId w:val="2"/>
        </w:numPr>
        <w:tabs>
          <w:tab w:val="left" w:pos="820"/>
        </w:tabs>
        <w:spacing w:line="184" w:lineRule="auto"/>
        <w:ind w:left="820" w:hanging="360"/>
        <w:rPr>
          <w:rFonts w:ascii="Wingdings" w:eastAsia="Wingdings" w:hAnsi="Wingdings" w:cs="Wingdings"/>
          <w:color w:val="333333"/>
          <w:sz w:val="32"/>
          <w:szCs w:val="32"/>
          <w:vertAlign w:val="superscript"/>
        </w:rPr>
      </w:pPr>
      <w:r>
        <w:rPr>
          <w:rFonts w:eastAsia="Times New Roman"/>
          <w:color w:val="424242"/>
          <w:sz w:val="19"/>
          <w:szCs w:val="19"/>
        </w:rPr>
        <w:t>As</w:t>
      </w:r>
      <w:r>
        <w:rPr>
          <w:rFonts w:eastAsia="Times New Roman"/>
          <w:color w:val="424242"/>
          <w:sz w:val="19"/>
          <w:szCs w:val="19"/>
        </w:rPr>
        <w:t>sign targets for accomplishments and ensure targets are met on daily basis.</w:t>
      </w:r>
    </w:p>
    <w:p w:rsidR="00D430EC" w:rsidRDefault="00D430EC">
      <w:pPr>
        <w:spacing w:line="25" w:lineRule="exact"/>
        <w:rPr>
          <w:rFonts w:ascii="Wingdings" w:eastAsia="Wingdings" w:hAnsi="Wingdings" w:cs="Wingdings"/>
          <w:color w:val="333333"/>
          <w:sz w:val="32"/>
          <w:szCs w:val="32"/>
          <w:vertAlign w:val="superscript"/>
        </w:rPr>
      </w:pPr>
    </w:p>
    <w:p w:rsidR="00D430EC" w:rsidRDefault="00DB2C83">
      <w:pPr>
        <w:numPr>
          <w:ilvl w:val="0"/>
          <w:numId w:val="2"/>
        </w:numPr>
        <w:tabs>
          <w:tab w:val="left" w:pos="820"/>
        </w:tabs>
        <w:spacing w:line="184" w:lineRule="auto"/>
        <w:ind w:left="820" w:right="460" w:hanging="360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  <w:r>
        <w:rPr>
          <w:rFonts w:eastAsia="Times New Roman"/>
          <w:color w:val="424242"/>
          <w:sz w:val="21"/>
          <w:szCs w:val="21"/>
        </w:rPr>
        <w:t>Submit site daily reports, inspection requests, estimates and all applicable monitoring reports on regular basis.</w:t>
      </w:r>
    </w:p>
    <w:p w:rsidR="00D430EC" w:rsidRDefault="00D430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2368;visibility:visible;mso-wrap-distance-left:0;mso-wrap-distance-right:0" from="-43pt,81.95pt" to="521.2pt,81.95pt" o:allowincell="f" strokeweight=".25397mm"/>
        </w:pict>
      </w:r>
      <w:r>
        <w:rPr>
          <w:sz w:val="24"/>
          <w:szCs w:val="24"/>
        </w:rPr>
        <w:pict>
          <v:line id="Shape 7" o:spid="_x0000_s1032" style="position:absolute;z-index:251643392;visibility:visible;mso-wrap-distance-left:0;mso-wrap-distance-right:0" from="-41.55pt,79.45pt" to="519.75pt,79.45pt" o:allowincell="f" strokeweight="1.016mm"/>
        </w:pict>
      </w:r>
      <w:r>
        <w:rPr>
          <w:sz w:val="24"/>
          <w:szCs w:val="24"/>
        </w:rPr>
        <w:pict>
          <v:line id="Shape 8" o:spid="_x0000_s1033" style="position:absolute;z-index:251644416;visibility:visible;mso-wrap-distance-left:0;mso-wrap-distance-right:0" from="-38.65pt,77.65pt" to="516.85pt,77.65pt" o:allowincell="f" strokecolor="white" strokeweight=".25397mm"/>
        </w:pict>
      </w:r>
    </w:p>
    <w:p w:rsidR="00D430EC" w:rsidRDefault="00D430EC">
      <w:pPr>
        <w:sectPr w:rsidR="00D430EC">
          <w:pgSz w:w="12240" w:h="15840"/>
          <w:pgMar w:top="1440" w:right="1440" w:bottom="1440" w:left="1340" w:header="0" w:footer="0" w:gutter="0"/>
          <w:cols w:space="720" w:equalWidth="0">
            <w:col w:w="9460"/>
          </w:cols>
        </w:sectPr>
      </w:pPr>
    </w:p>
    <w:p w:rsidR="00D430EC" w:rsidRDefault="00D430EC">
      <w:pPr>
        <w:spacing w:line="25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" o:spid="_x0000_s1034" style="position:absolute;z-index:251645440;visibility:visible;mso-wrap-distance-left:0;mso-wrap-distance-right:0;mso-position-horizontal-relative:page;mso-position-vertical-relative:page" from="24.35pt,24pt" to="24.35pt,768.2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46464;visibility:visible;mso-wrap-distance-left:0;mso-wrap-distance-right:0;mso-position-horizontal-relative:page;mso-position-vertical-relative:page" from="26.85pt,25.4pt" to="26.85pt,766.75pt" o:allowincell="f" strokeweight="1.016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47488;visibility:visible;mso-wrap-distance-left:0;mso-wrap-distance-right:0;mso-position-horizontal-relative:page;mso-position-vertical-relative:page" from="587.85pt,24pt" to="587.85pt,768.2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48512;visibility:visible;mso-wrap-distance-left:0;mso-wrap-distance-right:0;mso-position-horizontal-relative:page;mso-position-vertical-relative:page" from="24pt,24.35pt" to="588.2pt,24.3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49536;visibility:visible;mso-wrap-distance-left:0;mso-wrap-distance-right:0;mso-position-horizontal-relative:page;mso-position-vertical-relative:page" from="585.3pt,25.4pt" to="585.3pt,766.75pt" o:allowincell="f" strokeweight="2.88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0560;visibility:visible;mso-wrap-distance-left:0;mso-wrap-distance-right:0;mso-position-horizontal-relative:page;mso-position-vertical-relative:page" from="25.4pt,26.85pt" to="586.75pt,26.85pt" o:allowincell="f" strokeweight="2.88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1584;visibility:visible;mso-wrap-distance-left:0;mso-wrap-distance-right:0;mso-position-horizontal-relative:page;mso-position-vertical-relative:page" from="29pt,29.4pt" to="583.15pt,29.4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2608;visibility:visible;mso-wrap-distance-left:0;mso-wrap-distance-right:0;mso-position-horizontal-relative:page;mso-position-vertical-relative:page" from="583.5pt,29.75pt" to="583.5pt,763.8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3632;visibility:visible;mso-wrap-distance-left:0;mso-wrap-distance-right:0;mso-position-horizontal-relative:page;mso-position-vertical-relative:page" from="29.4pt,29pt" to="29.4pt,763.1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4656;visibility:visible;mso-wrap-distance-left:0;mso-wrap-distance-right:0;mso-position-horizontal-relative:page;mso-position-vertical-relative:page" from="29pt,762.8pt" to="583.15pt,762.8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5680;visibility:visible;mso-wrap-distance-left:0;mso-wrap-distance-right:0;mso-position-horizontal-relative:page;mso-position-vertical-relative:page" from="582.8pt,29pt" to="582.8pt,763.15pt" o:allowincell="f" strokeweight=".72pt">
            <w10:wrap anchorx="page" anchory="page"/>
          </v:line>
        </w:pict>
      </w:r>
    </w:p>
    <w:p w:rsidR="00D430EC" w:rsidRDefault="00DB2C83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Wingdings" w:eastAsia="Wingdings" w:hAnsi="Wingdings" w:cs="Wingdings"/>
          <w:color w:val="333333"/>
          <w:sz w:val="48"/>
          <w:szCs w:val="48"/>
          <w:vertAlign w:val="superscript"/>
        </w:rPr>
      </w:pPr>
      <w:r>
        <w:rPr>
          <w:rFonts w:eastAsia="Times New Roman"/>
          <w:color w:val="424242"/>
          <w:sz w:val="24"/>
          <w:szCs w:val="24"/>
        </w:rPr>
        <w:t xml:space="preserve">Ensure that all site works are done </w:t>
      </w:r>
      <w:r>
        <w:rPr>
          <w:rFonts w:eastAsia="Times New Roman"/>
          <w:color w:val="424242"/>
          <w:sz w:val="24"/>
          <w:szCs w:val="24"/>
        </w:rPr>
        <w:t>according to all applicable quality standards.</w:t>
      </w:r>
    </w:p>
    <w:p w:rsidR="00D430EC" w:rsidRDefault="00D430EC">
      <w:pPr>
        <w:spacing w:line="24" w:lineRule="exact"/>
        <w:rPr>
          <w:rFonts w:ascii="Wingdings" w:eastAsia="Wingdings" w:hAnsi="Wingdings" w:cs="Wingdings"/>
          <w:color w:val="333333"/>
          <w:sz w:val="48"/>
          <w:szCs w:val="48"/>
          <w:vertAlign w:val="superscript"/>
        </w:rPr>
      </w:pPr>
    </w:p>
    <w:p w:rsidR="00D430EC" w:rsidRDefault="00DB2C8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8"/>
          <w:szCs w:val="18"/>
        </w:rPr>
        <w:t>Exercise cost control, monitor schedules and Investigate problems.</w:t>
      </w:r>
    </w:p>
    <w:p w:rsidR="00D430EC" w:rsidRDefault="00D430EC">
      <w:pPr>
        <w:spacing w:line="21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D430EC" w:rsidRDefault="00DB2C83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720" w:hanging="363"/>
        <w:rPr>
          <w:rFonts w:ascii="Wingdings" w:eastAsia="Wingdings" w:hAnsi="Wingdings" w:cs="Wingdings"/>
          <w:color w:val="333333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Co-ordinate with Client / Consultants / Main Contractor to clear any design issues. Supervise design / Production of shop drawing such as Po</w:t>
      </w:r>
      <w:r>
        <w:rPr>
          <w:rFonts w:eastAsia="Times New Roman"/>
          <w:sz w:val="24"/>
          <w:szCs w:val="24"/>
        </w:rPr>
        <w:t>wer, Lighting, Emergency Lighting System, and Fire Alarm Systems.</w:t>
      </w:r>
    </w:p>
    <w:p w:rsidR="00D430EC" w:rsidRDefault="00DB2C8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Get the Approval for drawing from consultant &amp; Issue that to site execution people.</w:t>
      </w:r>
    </w:p>
    <w:p w:rsidR="00D430EC" w:rsidRDefault="00D430EC">
      <w:pPr>
        <w:spacing w:line="20" w:lineRule="exact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</w:p>
    <w:p w:rsidR="00D430EC" w:rsidRDefault="00DB2C8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Coordinating with the Architectural Section to communicate designs and shop drawings.</w:t>
      </w:r>
    </w:p>
    <w:p w:rsidR="00D430EC" w:rsidRDefault="00D430EC">
      <w:pPr>
        <w:spacing w:line="25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D430EC" w:rsidRDefault="00DB2C83">
      <w:pPr>
        <w:numPr>
          <w:ilvl w:val="0"/>
          <w:numId w:val="3"/>
        </w:numPr>
        <w:tabs>
          <w:tab w:val="left" w:pos="720"/>
        </w:tabs>
        <w:spacing w:line="184" w:lineRule="auto"/>
        <w:ind w:left="720" w:right="440" w:hanging="363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Coordinating with </w:t>
      </w:r>
      <w:r>
        <w:rPr>
          <w:rFonts w:eastAsia="Times New Roman"/>
          <w:sz w:val="21"/>
          <w:szCs w:val="21"/>
        </w:rPr>
        <w:t>the Planning Department to stay informed of projects' schedules and follow up on projects' progress.</w:t>
      </w:r>
    </w:p>
    <w:p w:rsidR="00D430EC" w:rsidRDefault="00D430EC">
      <w:pPr>
        <w:spacing w:line="16" w:lineRule="exact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</w:p>
    <w:p w:rsidR="00D430EC" w:rsidRDefault="00DB2C83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560" w:hanging="363"/>
        <w:rPr>
          <w:rFonts w:ascii="Wingdings" w:eastAsia="Wingdings" w:hAnsi="Wingdings" w:cs="Wingdings"/>
          <w:color w:val="333333"/>
          <w:sz w:val="41"/>
          <w:szCs w:val="41"/>
          <w:vertAlign w:val="superscript"/>
        </w:rPr>
      </w:pPr>
      <w:r>
        <w:rPr>
          <w:rFonts w:eastAsia="Times New Roman"/>
        </w:rPr>
        <w:t>Communicating with consultants and external firms to undertake engineering services such as shop drawings evaluation and approval.</w:t>
      </w:r>
    </w:p>
    <w:p w:rsidR="00D430EC" w:rsidRDefault="00D430EC">
      <w:pPr>
        <w:spacing w:line="283" w:lineRule="exact"/>
        <w:rPr>
          <w:sz w:val="20"/>
          <w:szCs w:val="20"/>
        </w:rPr>
      </w:pPr>
    </w:p>
    <w:p w:rsidR="00D430EC" w:rsidRDefault="00DB2C8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EXECUTION-STRENGTH</w:t>
      </w:r>
    </w:p>
    <w:p w:rsidR="00D430EC" w:rsidRDefault="00DB2C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-175895</wp:posOffset>
            </wp:positionV>
            <wp:extent cx="6076950" cy="1797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0EC" w:rsidRDefault="00DB2C83">
      <w:pPr>
        <w:spacing w:line="236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Hands on experience in all electrical installations at </w:t>
      </w:r>
      <w:r>
        <w:rPr>
          <w:rFonts w:eastAsia="Times New Roman"/>
          <w:b/>
          <w:bCs/>
          <w:sz w:val="24"/>
          <w:szCs w:val="24"/>
        </w:rPr>
        <w:t>Commercial buildings</w:t>
      </w:r>
    </w:p>
    <w:p w:rsidR="00D430EC" w:rsidRDefault="00DB2C83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3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 xml:space="preserve">Knowledge in </w:t>
      </w:r>
      <w:r>
        <w:rPr>
          <w:rFonts w:eastAsia="Times New Roman"/>
          <w:b/>
          <w:bCs/>
          <w:sz w:val="21"/>
          <w:szCs w:val="21"/>
        </w:rPr>
        <w:t>Kahramaa standards</w:t>
      </w:r>
    </w:p>
    <w:p w:rsidR="00D430EC" w:rsidRDefault="00D430EC">
      <w:pPr>
        <w:spacing w:line="6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D430EC" w:rsidRDefault="00DB2C83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340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Cable laying &amp; dressing, Cable Tray &amp; Trunking works , Cable glancing &amp; termination, 3 phase &amp;1 phase wiring.</w:t>
      </w:r>
    </w:p>
    <w:p w:rsidR="00D430EC" w:rsidRDefault="00D430EC">
      <w:pPr>
        <w:spacing w:line="5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430EC" w:rsidRDefault="00DB2C83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1180" w:hanging="363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Handled BMS ,FIRE ALARM ,ELECTRICAL </w:t>
      </w:r>
      <w:r>
        <w:rPr>
          <w:rFonts w:eastAsia="Times New Roman"/>
          <w:sz w:val="23"/>
          <w:szCs w:val="23"/>
        </w:rPr>
        <w:t>LIGHTING ,SMALL POWER SECURITY and ICT services</w:t>
      </w:r>
    </w:p>
    <w:p w:rsidR="00D430EC" w:rsidRDefault="00D430EC">
      <w:pPr>
        <w:spacing w:line="6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D430EC" w:rsidRDefault="00DB2C83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940" w:hanging="363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Installation of Transformer, HV, MV, SMDB, DB’s&amp; control panels, motors, generators</w:t>
      </w:r>
      <w:r>
        <w:rPr>
          <w:rFonts w:eastAsia="Times New Roman"/>
          <w:sz w:val="23"/>
          <w:szCs w:val="23"/>
        </w:rPr>
        <w:t>.</w:t>
      </w:r>
    </w:p>
    <w:p w:rsidR="00D430EC" w:rsidRDefault="00D430EC">
      <w:pPr>
        <w:spacing w:line="48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430EC" w:rsidRDefault="00DB2C83">
      <w:pPr>
        <w:ind w:left="72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4"/>
          <w:szCs w:val="24"/>
        </w:rPr>
        <w:t>Execution of team spirit</w:t>
      </w:r>
    </w:p>
    <w:p w:rsidR="00D430EC" w:rsidRDefault="00D430EC">
      <w:pPr>
        <w:spacing w:line="47" w:lineRule="exact"/>
        <w:rPr>
          <w:sz w:val="20"/>
          <w:szCs w:val="20"/>
        </w:rPr>
      </w:pPr>
    </w:p>
    <w:p w:rsidR="00D430EC" w:rsidRDefault="00DB2C8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SKILLS</w:t>
      </w:r>
    </w:p>
    <w:p w:rsidR="00D430EC" w:rsidRDefault="00DB2C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-175895</wp:posOffset>
            </wp:positionV>
            <wp:extent cx="6076950" cy="1797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0EC" w:rsidRDefault="00DB2C83">
      <w:pPr>
        <w:spacing w:line="265" w:lineRule="auto"/>
        <w:ind w:right="800" w:firstLine="6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Leadership, Project Management, Strategic Planning, Negotiation , Problem solving </w:t>
      </w:r>
      <w:r>
        <w:rPr>
          <w:rFonts w:eastAsia="Times New Roman"/>
          <w:sz w:val="24"/>
          <w:szCs w:val="24"/>
        </w:rPr>
        <w:t>ability.</w:t>
      </w:r>
    </w:p>
    <w:p w:rsidR="00D430EC" w:rsidRDefault="00D430EC">
      <w:pPr>
        <w:spacing w:line="19" w:lineRule="exact"/>
        <w:rPr>
          <w:sz w:val="20"/>
          <w:szCs w:val="20"/>
        </w:rPr>
      </w:pPr>
    </w:p>
    <w:p w:rsidR="00D430EC" w:rsidRDefault="00DB2C8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PROFESSIONAL EXPERIENCE</w:t>
      </w:r>
    </w:p>
    <w:p w:rsidR="00D430EC" w:rsidRDefault="00DB2C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-175895</wp:posOffset>
            </wp:positionV>
            <wp:extent cx="6076950" cy="1797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0EC" w:rsidRDefault="00DB2C8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 Qatar</w:t>
      </w:r>
    </w:p>
    <w:p w:rsidR="00D430EC" w:rsidRDefault="00D430EC">
      <w:pPr>
        <w:spacing w:line="10" w:lineRule="exact"/>
        <w:rPr>
          <w:sz w:val="20"/>
          <w:szCs w:val="20"/>
        </w:rPr>
      </w:pPr>
    </w:p>
    <w:p w:rsidR="00D430EC" w:rsidRDefault="00DB2C83">
      <w:pPr>
        <w:tabs>
          <w:tab w:val="left" w:pos="2860"/>
        </w:tabs>
        <w:spacing w:line="235" w:lineRule="auto"/>
        <w:ind w:left="2880" w:right="540" w:hanging="31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2016 April to 2017 June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M/s ETA-Star Engineering&amp; Contracting W.L.L ETA-ASSCON Group Companies, PO Box 23773, Doha,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00"/>
        <w:gridCol w:w="580"/>
        <w:gridCol w:w="5760"/>
      </w:tblGrid>
      <w:tr w:rsidR="00D430EC">
        <w:trPr>
          <w:trHeight w:val="275"/>
        </w:trPr>
        <w:tc>
          <w:tcPr>
            <w:tcW w:w="2040" w:type="dxa"/>
            <w:gridSpan w:val="2"/>
            <w:vAlign w:val="bottom"/>
          </w:tcPr>
          <w:p w:rsidR="00D430EC" w:rsidRDefault="00DB2C8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Qatar.</w:t>
            </w:r>
          </w:p>
        </w:tc>
        <w:tc>
          <w:tcPr>
            <w:tcW w:w="580" w:type="dxa"/>
            <w:vAlign w:val="bottom"/>
          </w:tcPr>
          <w:p w:rsidR="00D430EC" w:rsidRDefault="00D430EC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vAlign w:val="bottom"/>
          </w:tcPr>
          <w:p w:rsidR="00D430EC" w:rsidRDefault="00D430EC">
            <w:pPr>
              <w:rPr>
                <w:sz w:val="23"/>
                <w:szCs w:val="23"/>
              </w:rPr>
            </w:pPr>
          </w:p>
        </w:tc>
      </w:tr>
      <w:tr w:rsidR="00D430EC">
        <w:trPr>
          <w:trHeight w:val="257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430EC" w:rsidRDefault="00DB2C83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Projects Handled</w:t>
            </w:r>
          </w:p>
        </w:tc>
        <w:tc>
          <w:tcPr>
            <w:tcW w:w="200" w:type="dxa"/>
            <w:vAlign w:val="bottom"/>
          </w:tcPr>
          <w:p w:rsidR="00D430EC" w:rsidRDefault="00D430EC"/>
        </w:tc>
        <w:tc>
          <w:tcPr>
            <w:tcW w:w="580" w:type="dxa"/>
            <w:vAlign w:val="bottom"/>
          </w:tcPr>
          <w:p w:rsidR="00D430EC" w:rsidRDefault="00D430EC"/>
        </w:tc>
        <w:tc>
          <w:tcPr>
            <w:tcW w:w="5760" w:type="dxa"/>
            <w:vAlign w:val="bottom"/>
          </w:tcPr>
          <w:p w:rsidR="00D430EC" w:rsidRDefault="00D430EC"/>
        </w:tc>
      </w:tr>
      <w:tr w:rsidR="00D430EC">
        <w:trPr>
          <w:trHeight w:val="271"/>
        </w:trPr>
        <w:tc>
          <w:tcPr>
            <w:tcW w:w="2040" w:type="dxa"/>
            <w:gridSpan w:val="2"/>
            <w:vAlign w:val="bottom"/>
          </w:tcPr>
          <w:p w:rsidR="00D430EC" w:rsidRDefault="00DB2C8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Projects undertaken</w:t>
            </w:r>
          </w:p>
        </w:tc>
        <w:tc>
          <w:tcPr>
            <w:tcW w:w="6340" w:type="dxa"/>
            <w:gridSpan w:val="2"/>
            <w:vAlign w:val="bottom"/>
          </w:tcPr>
          <w:p w:rsidR="00D430EC" w:rsidRDefault="00DB2C83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Msheireb Downtown Doha,</w:t>
            </w:r>
          </w:p>
        </w:tc>
      </w:tr>
      <w:tr w:rsidR="00D430EC">
        <w:trPr>
          <w:trHeight w:val="278"/>
        </w:trPr>
        <w:tc>
          <w:tcPr>
            <w:tcW w:w="2040" w:type="dxa"/>
            <w:gridSpan w:val="2"/>
            <w:vAlign w:val="bottom"/>
          </w:tcPr>
          <w:p w:rsidR="00D430EC" w:rsidRDefault="00DB2C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MEP Value</w:t>
            </w:r>
          </w:p>
        </w:tc>
        <w:tc>
          <w:tcPr>
            <w:tcW w:w="6340" w:type="dxa"/>
            <w:gridSpan w:val="2"/>
            <w:vAlign w:val="bottom"/>
          </w:tcPr>
          <w:p w:rsidR="00D430EC" w:rsidRDefault="00DB2C8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500 Million QAR</w:t>
            </w:r>
          </w:p>
        </w:tc>
      </w:tr>
      <w:tr w:rsidR="00D430EC">
        <w:trPr>
          <w:trHeight w:val="274"/>
        </w:trPr>
        <w:tc>
          <w:tcPr>
            <w:tcW w:w="2040" w:type="dxa"/>
            <w:gridSpan w:val="2"/>
            <w:vAlign w:val="bottom"/>
          </w:tcPr>
          <w:p w:rsidR="00D430EC" w:rsidRDefault="00DB2C8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Main Contractor</w:t>
            </w:r>
          </w:p>
        </w:tc>
        <w:tc>
          <w:tcPr>
            <w:tcW w:w="6340" w:type="dxa"/>
            <w:gridSpan w:val="2"/>
            <w:vAlign w:val="bottom"/>
          </w:tcPr>
          <w:p w:rsidR="00D430EC" w:rsidRDefault="00DB2C83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Carillion &amp; Qatar building company JV</w:t>
            </w:r>
          </w:p>
        </w:tc>
      </w:tr>
      <w:tr w:rsidR="00D430EC">
        <w:trPr>
          <w:trHeight w:val="274"/>
        </w:trPr>
        <w:tc>
          <w:tcPr>
            <w:tcW w:w="2040" w:type="dxa"/>
            <w:gridSpan w:val="2"/>
            <w:vAlign w:val="bottom"/>
          </w:tcPr>
          <w:p w:rsidR="00D430EC" w:rsidRDefault="00DB2C8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6340" w:type="dxa"/>
            <w:gridSpan w:val="2"/>
            <w:vAlign w:val="bottom"/>
          </w:tcPr>
          <w:p w:rsidR="00D430EC" w:rsidRDefault="00DB2C83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CEG Internationals,</w:t>
            </w:r>
          </w:p>
        </w:tc>
      </w:tr>
      <w:tr w:rsidR="00D430EC">
        <w:trPr>
          <w:trHeight w:val="274"/>
        </w:trPr>
        <w:tc>
          <w:tcPr>
            <w:tcW w:w="2040" w:type="dxa"/>
            <w:gridSpan w:val="2"/>
            <w:vAlign w:val="bottom"/>
          </w:tcPr>
          <w:p w:rsidR="00D430EC" w:rsidRDefault="00DB2C8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6340" w:type="dxa"/>
            <w:gridSpan w:val="2"/>
            <w:vAlign w:val="bottom"/>
          </w:tcPr>
          <w:p w:rsidR="00D430EC" w:rsidRDefault="00DB2C83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ELECTRICAL SUPERVISOR / CAD DESINGNER (BASIC)</w:t>
            </w:r>
          </w:p>
        </w:tc>
      </w:tr>
      <w:tr w:rsidR="00D430EC">
        <w:trPr>
          <w:trHeight w:val="262"/>
        </w:trPr>
        <w:tc>
          <w:tcPr>
            <w:tcW w:w="8380" w:type="dxa"/>
            <w:gridSpan w:val="4"/>
            <w:vAlign w:val="bottom"/>
          </w:tcPr>
          <w:p w:rsidR="00D430EC" w:rsidRDefault="00DB2C8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 India (Total 1.5 Years)</w:t>
            </w:r>
          </w:p>
        </w:tc>
      </w:tr>
      <w:tr w:rsidR="00D430EC">
        <w:trPr>
          <w:trHeight w:val="511"/>
        </w:trPr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D430EC" w:rsidRDefault="00DB2C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Employer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D430EC" w:rsidRDefault="00D430E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D430EC" w:rsidRDefault="00DB2C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GOMS Electrical Construction, Chennai, India</w:t>
            </w:r>
          </w:p>
        </w:tc>
      </w:tr>
      <w:tr w:rsidR="00D430EC">
        <w:trPr>
          <w:trHeight w:val="278"/>
        </w:trPr>
        <w:tc>
          <w:tcPr>
            <w:tcW w:w="2040" w:type="dxa"/>
            <w:gridSpan w:val="2"/>
            <w:vAlign w:val="bottom"/>
          </w:tcPr>
          <w:p w:rsidR="00D430EC" w:rsidRDefault="00DB2C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580" w:type="dxa"/>
            <w:vAlign w:val="bottom"/>
          </w:tcPr>
          <w:p w:rsidR="00D430EC" w:rsidRDefault="00D430E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D430EC" w:rsidRDefault="00DB2C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Electrical Foreman</w:t>
            </w:r>
          </w:p>
        </w:tc>
      </w:tr>
      <w:tr w:rsidR="00D430EC">
        <w:trPr>
          <w:trHeight w:val="278"/>
        </w:trPr>
        <w:tc>
          <w:tcPr>
            <w:tcW w:w="2040" w:type="dxa"/>
            <w:gridSpan w:val="2"/>
            <w:vAlign w:val="bottom"/>
          </w:tcPr>
          <w:p w:rsidR="00D430EC" w:rsidRDefault="00DB2C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580" w:type="dxa"/>
            <w:vAlign w:val="bottom"/>
          </w:tcPr>
          <w:p w:rsidR="00D430EC" w:rsidRDefault="00D430E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D430EC" w:rsidRDefault="00DB2C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Nov 2014 to Mar 2016</w:t>
            </w:r>
          </w:p>
        </w:tc>
      </w:tr>
    </w:tbl>
    <w:p w:rsidR="00D430EC" w:rsidRDefault="00D430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6704;visibility:visible;mso-wrap-distance-left:0;mso-wrap-distance-right:0;mso-position-horizontal-relative:text;mso-position-vertical-relative:text" from="-40pt,81.85pt" to="524.2pt,81.85pt" o:allowincell="f" strokeweight=".25397mm"/>
        </w:pict>
      </w:r>
      <w:r>
        <w:rPr>
          <w:sz w:val="20"/>
          <w:szCs w:val="20"/>
        </w:rPr>
        <w:pict>
          <v:line id="Shape 24" o:spid="_x0000_s1049" style="position:absolute;z-index:251657728;visibility:visible;mso-wrap-distance-left:0;mso-wrap-distance-right:0;mso-position-horizontal-relative:text;mso-position-vertical-relative:text" from="-38.55pt,79.35pt" to="522.75pt,79.35pt" o:allowincell="f" strokeweight="1.016mm"/>
        </w:pict>
      </w:r>
      <w:r>
        <w:rPr>
          <w:sz w:val="20"/>
          <w:szCs w:val="20"/>
        </w:rPr>
        <w:pict>
          <v:line id="Shape 25" o:spid="_x0000_s1050" style="position:absolute;z-index:251658752;visibility:visible;mso-wrap-distance-left:0;mso-wrap-distance-right:0;mso-position-horizontal-relative:text;mso-position-vertical-relative:text" from="-35.65pt,77.55pt" to="519.85pt,77.55pt" o:allowincell="f" strokecolor="white" strokeweight=".25397mm"/>
        </w:pict>
      </w:r>
    </w:p>
    <w:p w:rsidR="00D430EC" w:rsidRDefault="00D430EC">
      <w:pPr>
        <w:sectPr w:rsidR="00D430EC">
          <w:pgSz w:w="12240" w:h="15840"/>
          <w:pgMar w:top="1440" w:right="1440" w:bottom="1440" w:left="1280" w:header="0" w:footer="0" w:gutter="0"/>
          <w:cols w:space="720" w:equalWidth="0">
            <w:col w:w="9520"/>
          </w:cols>
        </w:sectPr>
      </w:pPr>
    </w:p>
    <w:p w:rsidR="00D430EC" w:rsidRDefault="00D430EC">
      <w:pPr>
        <w:spacing w:line="38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59776;visibility:visible;mso-wrap-distance-left:0;mso-wrap-distance-right:0;mso-position-horizontal-relative:page;mso-position-vertical-relative:page" from="24.35pt,24pt" to="24.35pt,768.2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0800;visibility:visible;mso-wrap-distance-left:0;mso-wrap-distance-right:0;mso-position-horizontal-relative:page;mso-position-vertical-relative:page" from="26.85pt,25.4pt" to="26.85pt,766.75pt" o:allowincell="f" strokeweight="1.016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1824;visibility:visible;mso-wrap-distance-left:0;mso-wrap-distance-right:0;mso-position-horizontal-relative:page;mso-position-vertical-relative:page" from="587.85pt,24pt" to="587.85pt,768.2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2848;visibility:visible;mso-wrap-distance-left:0;mso-wrap-distance-right:0;mso-position-horizontal-relative:page;mso-position-vertical-relative:page" from="24pt,24.35pt" to="588.2pt,24.3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63872;visibility:visible;mso-wrap-distance-left:0;mso-wrap-distance-right:0;mso-position-horizontal-relative:page;mso-position-vertical-relative:page" from="585.3pt,25.4pt" to="585.3pt,766.75pt" o:allowincell="f" strokeweight="2.88pt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64896;visibility:visible;mso-wrap-distance-left:0;mso-wrap-distance-right:0;mso-position-horizontal-relative:page;mso-position-vertical-relative:page" from="25.4pt,26.85pt" to="586.75pt,26.85pt" o:allowincell="f" strokeweight="2.88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65920;visibility:visible;mso-wrap-distance-left:0;mso-wrap-distance-right:0;mso-position-horizontal-relative:page;mso-position-vertical-relative:page" from="29pt,29.4pt" to="583.15pt,29.4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66944;visibility:visible;mso-wrap-distance-left:0;mso-wrap-distance-right:0;mso-position-horizontal-relative:page;mso-position-vertical-relative:page" from="583.5pt,29.75pt" to="583.5pt,763.8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67968;visibility:visible;mso-wrap-distance-left:0;mso-wrap-distance-right:0;mso-position-horizontal-relative:page;mso-position-vertical-relative:page" from="29.4pt,29pt" to="29.4pt,763.1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68992;visibility:visible;mso-wrap-distance-left:0;mso-wrap-distance-right:0;mso-position-horizontal-relative:page;mso-position-vertical-relative:page" from="29pt,762.8pt" to="583.15pt,762.8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70016;visibility:visible;mso-wrap-distance-left:0;mso-wrap-distance-right:0;mso-position-horizontal-relative:page;mso-position-vertical-relative:page" from="582.8pt,29pt" to="582.8pt,763.15pt" o:allowincell="f" strokeweight=".72pt">
            <w10:wrap anchorx="page" anchory="page"/>
          </v:line>
        </w:pict>
      </w:r>
    </w:p>
    <w:p w:rsidR="00D430EC" w:rsidRDefault="00DB2C8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ACADAMIC PROFILE</w:t>
      </w:r>
    </w:p>
    <w:p w:rsidR="00D430EC" w:rsidRDefault="00D430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-.4pt;margin-top:-13.85pt;width:480.15pt;height:14.1pt;z-index:-251639296;visibility:visible;mso-wrap-distance-left:0;mso-wrap-distance-right:0" o:allowincell="f" fillcolor="#d9d9d9" stroked="f"/>
        </w:pict>
      </w:r>
    </w:p>
    <w:p w:rsidR="00D430EC" w:rsidRDefault="00DB2C83">
      <w:pPr>
        <w:numPr>
          <w:ilvl w:val="0"/>
          <w:numId w:val="5"/>
        </w:numPr>
        <w:tabs>
          <w:tab w:val="left" w:pos="380"/>
        </w:tabs>
        <w:spacing w:line="181" w:lineRule="auto"/>
        <w:ind w:left="3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Diploma in Electrical &amp; Electronics Engineering (DEEE)</w:t>
      </w:r>
    </w:p>
    <w:p w:rsidR="00D430EC" w:rsidRDefault="00D430EC">
      <w:pPr>
        <w:spacing w:line="2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430EC" w:rsidRDefault="00DB2C83">
      <w:pPr>
        <w:numPr>
          <w:ilvl w:val="0"/>
          <w:numId w:val="5"/>
        </w:numPr>
        <w:tabs>
          <w:tab w:val="left" w:pos="380"/>
        </w:tabs>
        <w:spacing w:line="182" w:lineRule="auto"/>
        <w:ind w:left="3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AUTO CAD</w:t>
      </w:r>
    </w:p>
    <w:p w:rsidR="00D430EC" w:rsidRDefault="00D430EC">
      <w:pPr>
        <w:spacing w:line="279" w:lineRule="exact"/>
        <w:rPr>
          <w:sz w:val="20"/>
          <w:szCs w:val="20"/>
        </w:rPr>
      </w:pPr>
    </w:p>
    <w:p w:rsidR="00D430EC" w:rsidRDefault="00DB2C8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COMPUTER PROFICIENCY</w:t>
      </w:r>
    </w:p>
    <w:p w:rsidR="00D430EC" w:rsidRDefault="00D430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-.4pt;margin-top:-13.85pt;width:480.15pt;height:14.1pt;z-index:-251638272;visibility:visible;mso-wrap-distance-left:0;mso-wrap-distance-right:0" o:allowincell="f" fillcolor="#d9d9d9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6840"/>
      </w:tblGrid>
      <w:tr w:rsidR="00D430EC">
        <w:trPr>
          <w:trHeight w:val="292"/>
        </w:trPr>
        <w:tc>
          <w:tcPr>
            <w:tcW w:w="2760" w:type="dxa"/>
            <w:vAlign w:val="bottom"/>
          </w:tcPr>
          <w:p w:rsidR="00D430EC" w:rsidRDefault="00DB2C83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eastAsia="Times New Roman"/>
                <w:sz w:val="18"/>
                <w:szCs w:val="18"/>
              </w:rPr>
              <w:t xml:space="preserve"> Operating System</w:t>
            </w:r>
          </w:p>
        </w:tc>
        <w:tc>
          <w:tcPr>
            <w:tcW w:w="6840" w:type="dxa"/>
            <w:vAlign w:val="bottom"/>
          </w:tcPr>
          <w:p w:rsidR="00D430EC" w:rsidRDefault="00DB2C83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Windows  XP.</w:t>
            </w:r>
          </w:p>
        </w:tc>
      </w:tr>
      <w:tr w:rsidR="00D430EC">
        <w:trPr>
          <w:trHeight w:val="293"/>
        </w:trPr>
        <w:tc>
          <w:tcPr>
            <w:tcW w:w="2760" w:type="dxa"/>
            <w:vAlign w:val="bottom"/>
          </w:tcPr>
          <w:p w:rsidR="00D430EC" w:rsidRDefault="00DB2C83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eastAsia="Times New Roman"/>
                <w:sz w:val="18"/>
                <w:szCs w:val="18"/>
              </w:rPr>
              <w:t xml:space="preserve"> Word Processing</w:t>
            </w:r>
          </w:p>
        </w:tc>
        <w:tc>
          <w:tcPr>
            <w:tcW w:w="6840" w:type="dxa"/>
            <w:vAlign w:val="bottom"/>
          </w:tcPr>
          <w:p w:rsidR="00D430EC" w:rsidRDefault="00DB2C83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MS Word, MS Excel.</w:t>
            </w:r>
          </w:p>
        </w:tc>
      </w:tr>
      <w:tr w:rsidR="00D430EC">
        <w:trPr>
          <w:trHeight w:val="452"/>
        </w:trPr>
        <w:tc>
          <w:tcPr>
            <w:tcW w:w="2760" w:type="dxa"/>
            <w:vAlign w:val="bottom"/>
          </w:tcPr>
          <w:p w:rsidR="00D430EC" w:rsidRDefault="00DB2C83">
            <w:pPr>
              <w:spacing w:line="452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</w:rPr>
              <w:t xml:space="preserve"> Reporting tool</w:t>
            </w:r>
          </w:p>
        </w:tc>
        <w:tc>
          <w:tcPr>
            <w:tcW w:w="6840" w:type="dxa"/>
            <w:vAlign w:val="bottom"/>
          </w:tcPr>
          <w:p w:rsidR="00D430EC" w:rsidRDefault="00DB2C83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MS Excel.</w:t>
            </w:r>
          </w:p>
        </w:tc>
      </w:tr>
      <w:tr w:rsidR="00D430EC">
        <w:trPr>
          <w:trHeight w:val="116"/>
        </w:trPr>
        <w:tc>
          <w:tcPr>
            <w:tcW w:w="2760" w:type="dxa"/>
            <w:vAlign w:val="bottom"/>
          </w:tcPr>
          <w:p w:rsidR="00D430EC" w:rsidRDefault="00D430EC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vAlign w:val="bottom"/>
          </w:tcPr>
          <w:p w:rsidR="00D430EC" w:rsidRDefault="00D430EC">
            <w:pPr>
              <w:rPr>
                <w:sz w:val="10"/>
                <w:szCs w:val="10"/>
              </w:rPr>
            </w:pPr>
          </w:p>
        </w:tc>
      </w:tr>
      <w:tr w:rsidR="00D430EC">
        <w:trPr>
          <w:trHeight w:val="278"/>
        </w:trPr>
        <w:tc>
          <w:tcPr>
            <w:tcW w:w="2760" w:type="dxa"/>
            <w:shd w:val="clear" w:color="auto" w:fill="D9D9D9"/>
            <w:vAlign w:val="bottom"/>
          </w:tcPr>
          <w:p w:rsidR="00D430EC" w:rsidRDefault="00DB2C83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6840" w:type="dxa"/>
            <w:shd w:val="clear" w:color="auto" w:fill="D9D9D9"/>
            <w:vAlign w:val="bottom"/>
          </w:tcPr>
          <w:p w:rsidR="00D430EC" w:rsidRDefault="00D430EC">
            <w:pPr>
              <w:rPr>
                <w:sz w:val="24"/>
                <w:szCs w:val="24"/>
              </w:rPr>
            </w:pPr>
          </w:p>
        </w:tc>
      </w:tr>
      <w:tr w:rsidR="00D430EC">
        <w:trPr>
          <w:trHeight w:val="280"/>
        </w:trPr>
        <w:tc>
          <w:tcPr>
            <w:tcW w:w="2760" w:type="dxa"/>
            <w:vAlign w:val="bottom"/>
          </w:tcPr>
          <w:p w:rsidR="00D430EC" w:rsidRDefault="00DB2C83">
            <w:pPr>
              <w:spacing w:line="280" w:lineRule="exact"/>
              <w:ind w:left="1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6840" w:type="dxa"/>
            <w:vAlign w:val="bottom"/>
          </w:tcPr>
          <w:p w:rsidR="00D430EC" w:rsidRDefault="00DB2C83">
            <w:pPr>
              <w:spacing w:line="280" w:lineRule="exact"/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27-04-1996</w:t>
            </w:r>
          </w:p>
        </w:tc>
      </w:tr>
      <w:tr w:rsidR="00D430EC">
        <w:trPr>
          <w:trHeight w:val="281"/>
        </w:trPr>
        <w:tc>
          <w:tcPr>
            <w:tcW w:w="2760" w:type="dxa"/>
            <w:vAlign w:val="bottom"/>
          </w:tcPr>
          <w:p w:rsidR="00D430EC" w:rsidRDefault="00DB2C83">
            <w:pPr>
              <w:ind w:left="1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Sex</w:t>
            </w:r>
          </w:p>
        </w:tc>
        <w:tc>
          <w:tcPr>
            <w:tcW w:w="6840" w:type="dxa"/>
            <w:vAlign w:val="bottom"/>
          </w:tcPr>
          <w:p w:rsidR="00D430EC" w:rsidRDefault="00DB2C83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Male</w:t>
            </w:r>
          </w:p>
        </w:tc>
      </w:tr>
      <w:tr w:rsidR="00D430EC">
        <w:trPr>
          <w:trHeight w:val="282"/>
        </w:trPr>
        <w:tc>
          <w:tcPr>
            <w:tcW w:w="2760" w:type="dxa"/>
            <w:vAlign w:val="bottom"/>
          </w:tcPr>
          <w:p w:rsidR="00D430EC" w:rsidRDefault="00DB2C83">
            <w:pPr>
              <w:ind w:left="1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6840" w:type="dxa"/>
            <w:vAlign w:val="bottom"/>
          </w:tcPr>
          <w:p w:rsidR="00D430EC" w:rsidRDefault="00DB2C83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Indian</w:t>
            </w:r>
          </w:p>
        </w:tc>
      </w:tr>
      <w:tr w:rsidR="00D430EC">
        <w:trPr>
          <w:trHeight w:val="280"/>
        </w:trPr>
        <w:tc>
          <w:tcPr>
            <w:tcW w:w="2760" w:type="dxa"/>
            <w:vAlign w:val="bottom"/>
          </w:tcPr>
          <w:p w:rsidR="00D430EC" w:rsidRDefault="00DB2C83">
            <w:pPr>
              <w:spacing w:line="280" w:lineRule="exact"/>
              <w:ind w:left="1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6840" w:type="dxa"/>
            <w:vAlign w:val="bottom"/>
          </w:tcPr>
          <w:p w:rsidR="00D430EC" w:rsidRDefault="00DB2C83">
            <w:pPr>
              <w:spacing w:line="280" w:lineRule="exact"/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Single</w:t>
            </w:r>
          </w:p>
        </w:tc>
      </w:tr>
      <w:tr w:rsidR="00D430EC">
        <w:trPr>
          <w:trHeight w:val="282"/>
        </w:trPr>
        <w:tc>
          <w:tcPr>
            <w:tcW w:w="9600" w:type="dxa"/>
            <w:gridSpan w:val="2"/>
            <w:vAlign w:val="bottom"/>
          </w:tcPr>
          <w:p w:rsidR="00D430EC" w:rsidRDefault="00DB2C83">
            <w:pPr>
              <w:ind w:left="1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  : English, Hindi, Urdu &amp; Tamil</w:t>
            </w:r>
          </w:p>
        </w:tc>
      </w:tr>
      <w:tr w:rsidR="00D430EC">
        <w:trPr>
          <w:trHeight w:val="280"/>
        </w:trPr>
        <w:tc>
          <w:tcPr>
            <w:tcW w:w="2760" w:type="dxa"/>
            <w:vAlign w:val="bottom"/>
          </w:tcPr>
          <w:p w:rsidR="00D430EC" w:rsidRDefault="00D430EC">
            <w:pPr>
              <w:spacing w:line="280" w:lineRule="exact"/>
              <w:ind w:left="1180"/>
              <w:rPr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:rsidR="00D430EC" w:rsidRDefault="00D430EC">
            <w:pPr>
              <w:spacing w:line="280" w:lineRule="exact"/>
              <w:ind w:left="560"/>
              <w:rPr>
                <w:sz w:val="20"/>
                <w:szCs w:val="20"/>
              </w:rPr>
            </w:pPr>
          </w:p>
        </w:tc>
      </w:tr>
      <w:tr w:rsidR="00D430EC">
        <w:trPr>
          <w:trHeight w:val="283"/>
        </w:trPr>
        <w:tc>
          <w:tcPr>
            <w:tcW w:w="2760" w:type="dxa"/>
            <w:vAlign w:val="bottom"/>
          </w:tcPr>
          <w:p w:rsidR="00D430EC" w:rsidRDefault="00DB2C83">
            <w:pPr>
              <w:ind w:left="1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References</w:t>
            </w:r>
          </w:p>
        </w:tc>
        <w:tc>
          <w:tcPr>
            <w:tcW w:w="6840" w:type="dxa"/>
            <w:vAlign w:val="bottom"/>
          </w:tcPr>
          <w:p w:rsidR="00D430EC" w:rsidRDefault="00DB2C83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Can be furnished immediately upon request.</w:t>
            </w:r>
          </w:p>
        </w:tc>
      </w:tr>
      <w:tr w:rsidR="00D430EC">
        <w:trPr>
          <w:trHeight w:val="283"/>
        </w:trPr>
        <w:tc>
          <w:tcPr>
            <w:tcW w:w="2760" w:type="dxa"/>
            <w:vAlign w:val="bottom"/>
          </w:tcPr>
          <w:p w:rsidR="00D430EC" w:rsidRDefault="00DB2C83">
            <w:pPr>
              <w:ind w:left="1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6840" w:type="dxa"/>
            <w:vAlign w:val="bottom"/>
          </w:tcPr>
          <w:p w:rsidR="00D430EC" w:rsidRDefault="00DB2C83" w:rsidP="00DB2C83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VISIT VISA </w:t>
            </w:r>
          </w:p>
        </w:tc>
      </w:tr>
    </w:tbl>
    <w:p w:rsidR="00D430EC" w:rsidRDefault="00D430EC">
      <w:pPr>
        <w:spacing w:line="200" w:lineRule="exact"/>
        <w:rPr>
          <w:sz w:val="20"/>
          <w:szCs w:val="20"/>
        </w:rPr>
      </w:pPr>
    </w:p>
    <w:p w:rsidR="00D430EC" w:rsidRDefault="00D430EC">
      <w:pPr>
        <w:spacing w:line="200" w:lineRule="exact"/>
        <w:rPr>
          <w:sz w:val="20"/>
          <w:szCs w:val="20"/>
        </w:rPr>
      </w:pPr>
    </w:p>
    <w:p w:rsidR="00D430EC" w:rsidRDefault="00D430EC">
      <w:pPr>
        <w:spacing w:line="200" w:lineRule="exact"/>
        <w:rPr>
          <w:sz w:val="20"/>
          <w:szCs w:val="20"/>
        </w:rPr>
      </w:pPr>
    </w:p>
    <w:p w:rsidR="00D430EC" w:rsidRDefault="00D430EC">
      <w:pPr>
        <w:spacing w:line="242" w:lineRule="exact"/>
        <w:rPr>
          <w:sz w:val="20"/>
          <w:szCs w:val="20"/>
        </w:rPr>
      </w:pPr>
    </w:p>
    <w:p w:rsidR="00D430EC" w:rsidRDefault="00DB2C83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hereby, declare that the above information is true to the best of my knowledge</w:t>
      </w:r>
      <w:r>
        <w:rPr>
          <w:rFonts w:ascii="Garamond" w:eastAsia="Garamond" w:hAnsi="Garamond" w:cs="Garamond"/>
          <w:i/>
          <w:iCs/>
          <w:sz w:val="24"/>
          <w:szCs w:val="24"/>
        </w:rPr>
        <w:t>.</w:t>
      </w:r>
    </w:p>
    <w:p w:rsidR="00D430EC" w:rsidRDefault="00D430EC">
      <w:pPr>
        <w:spacing w:line="200" w:lineRule="exact"/>
        <w:rPr>
          <w:sz w:val="20"/>
          <w:szCs w:val="20"/>
        </w:rPr>
      </w:pPr>
    </w:p>
    <w:p w:rsidR="00D430EC" w:rsidRDefault="00D430EC">
      <w:pPr>
        <w:spacing w:line="200" w:lineRule="exact"/>
        <w:rPr>
          <w:sz w:val="20"/>
          <w:szCs w:val="20"/>
        </w:rPr>
      </w:pPr>
    </w:p>
    <w:p w:rsidR="00D430EC" w:rsidRDefault="00D430EC">
      <w:pPr>
        <w:spacing w:line="200" w:lineRule="exact"/>
        <w:rPr>
          <w:sz w:val="20"/>
          <w:szCs w:val="20"/>
        </w:rPr>
      </w:pPr>
    </w:p>
    <w:p w:rsidR="00D430EC" w:rsidRDefault="00D430EC">
      <w:pPr>
        <w:spacing w:line="200" w:lineRule="exact"/>
        <w:rPr>
          <w:sz w:val="20"/>
          <w:szCs w:val="20"/>
        </w:rPr>
      </w:pPr>
    </w:p>
    <w:p w:rsidR="00D430EC" w:rsidRDefault="00D430EC">
      <w:pPr>
        <w:spacing w:line="200" w:lineRule="exact"/>
        <w:rPr>
          <w:sz w:val="20"/>
          <w:szCs w:val="20"/>
        </w:rPr>
      </w:pPr>
    </w:p>
    <w:p w:rsidR="00D430EC" w:rsidRDefault="00D430EC">
      <w:pPr>
        <w:spacing w:line="353" w:lineRule="exact"/>
        <w:rPr>
          <w:sz w:val="20"/>
          <w:szCs w:val="20"/>
        </w:rPr>
      </w:pPr>
    </w:p>
    <w:p w:rsidR="00D430EC" w:rsidRDefault="00DB2C83">
      <w:pPr>
        <w:ind w:left="5780"/>
        <w:rPr>
          <w:sz w:val="20"/>
          <w:szCs w:val="20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_____________________________</w:t>
      </w:r>
    </w:p>
    <w:p w:rsidR="00D430EC" w:rsidRDefault="00DB2C83">
      <w:pPr>
        <w:spacing w:line="231" w:lineRule="auto"/>
        <w:ind w:left="5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ABDUL </w:t>
      </w:r>
    </w:p>
    <w:p w:rsidR="00D430EC" w:rsidRDefault="00D430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71040;visibility:visible;mso-wrap-distance-left:0;mso-wrap-distance-right:0" from="-47pt,272.05pt" to="517.2pt,272.05pt" o:allowincell="f" strokeweight=".25397mm"/>
        </w:pict>
      </w:r>
      <w:r>
        <w:rPr>
          <w:sz w:val="20"/>
          <w:szCs w:val="20"/>
        </w:rPr>
        <w:pict>
          <v:line id="Shape 40" o:spid="_x0000_s1065" style="position:absolute;z-index:251672064;visibility:visible;mso-wrap-distance-left:0;mso-wrap-distance-right:0" from="-45.55pt,269.5pt" to="515.75pt,269.5pt" o:allowincell="f" strokeweight="1.016mm"/>
        </w:pict>
      </w:r>
      <w:r>
        <w:rPr>
          <w:sz w:val="20"/>
          <w:szCs w:val="20"/>
        </w:rPr>
        <w:pict>
          <v:line id="Shape 41" o:spid="_x0000_s1066" style="position:absolute;z-index:251673088;visibility:visible;mso-wrap-distance-left:0;mso-wrap-distance-right:0" from="-42.65pt,267.7pt" to="512.85pt,267.7pt" o:allowincell="f" strokecolor="white" strokeweight=".25397mm"/>
        </w:pict>
      </w:r>
    </w:p>
    <w:sectPr w:rsidR="00D430EC" w:rsidSect="00D430EC">
      <w:pgSz w:w="12240" w:h="15840"/>
      <w:pgMar w:top="1440" w:right="1220" w:bottom="1440" w:left="142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57272EC"/>
    <w:lvl w:ilvl="0" w:tplc="29FC36B8">
      <w:start w:val="1"/>
      <w:numFmt w:val="bullet"/>
      <w:lvlText w:val=""/>
      <w:lvlJc w:val="left"/>
    </w:lvl>
    <w:lvl w:ilvl="1" w:tplc="B61E379E">
      <w:numFmt w:val="decimal"/>
      <w:lvlText w:val=""/>
      <w:lvlJc w:val="left"/>
    </w:lvl>
    <w:lvl w:ilvl="2" w:tplc="20B2A1D6">
      <w:numFmt w:val="decimal"/>
      <w:lvlText w:val=""/>
      <w:lvlJc w:val="left"/>
    </w:lvl>
    <w:lvl w:ilvl="3" w:tplc="15D27FF0">
      <w:numFmt w:val="decimal"/>
      <w:lvlText w:val=""/>
      <w:lvlJc w:val="left"/>
    </w:lvl>
    <w:lvl w:ilvl="4" w:tplc="8FE824C2">
      <w:numFmt w:val="decimal"/>
      <w:lvlText w:val=""/>
      <w:lvlJc w:val="left"/>
    </w:lvl>
    <w:lvl w:ilvl="5" w:tplc="89A05E4C">
      <w:numFmt w:val="decimal"/>
      <w:lvlText w:val=""/>
      <w:lvlJc w:val="left"/>
    </w:lvl>
    <w:lvl w:ilvl="6" w:tplc="058ADC0C">
      <w:numFmt w:val="decimal"/>
      <w:lvlText w:val=""/>
      <w:lvlJc w:val="left"/>
    </w:lvl>
    <w:lvl w:ilvl="7" w:tplc="51B28A20">
      <w:numFmt w:val="decimal"/>
      <w:lvlText w:val=""/>
      <w:lvlJc w:val="left"/>
    </w:lvl>
    <w:lvl w:ilvl="8" w:tplc="74126298">
      <w:numFmt w:val="decimal"/>
      <w:lvlText w:val=""/>
      <w:lvlJc w:val="left"/>
    </w:lvl>
  </w:abstractNum>
  <w:abstractNum w:abstractNumId="1">
    <w:nsid w:val="00003D6C"/>
    <w:multiLevelType w:val="hybridMultilevel"/>
    <w:tmpl w:val="92DA1B12"/>
    <w:lvl w:ilvl="0" w:tplc="E432FD30">
      <w:start w:val="1"/>
      <w:numFmt w:val="bullet"/>
      <w:lvlText w:val=""/>
      <w:lvlJc w:val="left"/>
    </w:lvl>
    <w:lvl w:ilvl="1" w:tplc="A752A10C">
      <w:numFmt w:val="decimal"/>
      <w:lvlText w:val=""/>
      <w:lvlJc w:val="left"/>
    </w:lvl>
    <w:lvl w:ilvl="2" w:tplc="FA228BDC">
      <w:numFmt w:val="decimal"/>
      <w:lvlText w:val=""/>
      <w:lvlJc w:val="left"/>
    </w:lvl>
    <w:lvl w:ilvl="3" w:tplc="E6087186">
      <w:numFmt w:val="decimal"/>
      <w:lvlText w:val=""/>
      <w:lvlJc w:val="left"/>
    </w:lvl>
    <w:lvl w:ilvl="4" w:tplc="A5F2C4D6">
      <w:numFmt w:val="decimal"/>
      <w:lvlText w:val=""/>
      <w:lvlJc w:val="left"/>
    </w:lvl>
    <w:lvl w:ilvl="5" w:tplc="EF9CD284">
      <w:numFmt w:val="decimal"/>
      <w:lvlText w:val=""/>
      <w:lvlJc w:val="left"/>
    </w:lvl>
    <w:lvl w:ilvl="6" w:tplc="CB144A60">
      <w:numFmt w:val="decimal"/>
      <w:lvlText w:val=""/>
      <w:lvlJc w:val="left"/>
    </w:lvl>
    <w:lvl w:ilvl="7" w:tplc="C8805A32">
      <w:numFmt w:val="decimal"/>
      <w:lvlText w:val=""/>
      <w:lvlJc w:val="left"/>
    </w:lvl>
    <w:lvl w:ilvl="8" w:tplc="91AACA40">
      <w:numFmt w:val="decimal"/>
      <w:lvlText w:val=""/>
      <w:lvlJc w:val="left"/>
    </w:lvl>
  </w:abstractNum>
  <w:abstractNum w:abstractNumId="2">
    <w:nsid w:val="00005F90"/>
    <w:multiLevelType w:val="hybridMultilevel"/>
    <w:tmpl w:val="4DAE8E3E"/>
    <w:lvl w:ilvl="0" w:tplc="8526801A">
      <w:start w:val="1"/>
      <w:numFmt w:val="bullet"/>
      <w:lvlText w:val=""/>
      <w:lvlJc w:val="left"/>
    </w:lvl>
    <w:lvl w:ilvl="1" w:tplc="D3969954">
      <w:numFmt w:val="decimal"/>
      <w:lvlText w:val=""/>
      <w:lvlJc w:val="left"/>
    </w:lvl>
    <w:lvl w:ilvl="2" w:tplc="96E8CFCA">
      <w:numFmt w:val="decimal"/>
      <w:lvlText w:val=""/>
      <w:lvlJc w:val="left"/>
    </w:lvl>
    <w:lvl w:ilvl="3" w:tplc="2222D49C">
      <w:numFmt w:val="decimal"/>
      <w:lvlText w:val=""/>
      <w:lvlJc w:val="left"/>
    </w:lvl>
    <w:lvl w:ilvl="4" w:tplc="01406282">
      <w:numFmt w:val="decimal"/>
      <w:lvlText w:val=""/>
      <w:lvlJc w:val="left"/>
    </w:lvl>
    <w:lvl w:ilvl="5" w:tplc="8C1220DC">
      <w:numFmt w:val="decimal"/>
      <w:lvlText w:val=""/>
      <w:lvlJc w:val="left"/>
    </w:lvl>
    <w:lvl w:ilvl="6" w:tplc="EB8E6B90">
      <w:numFmt w:val="decimal"/>
      <w:lvlText w:val=""/>
      <w:lvlJc w:val="left"/>
    </w:lvl>
    <w:lvl w:ilvl="7" w:tplc="D0A604A0">
      <w:numFmt w:val="decimal"/>
      <w:lvlText w:val=""/>
      <w:lvlJc w:val="left"/>
    </w:lvl>
    <w:lvl w:ilvl="8" w:tplc="CE042F32">
      <w:numFmt w:val="decimal"/>
      <w:lvlText w:val=""/>
      <w:lvlJc w:val="left"/>
    </w:lvl>
  </w:abstractNum>
  <w:abstractNum w:abstractNumId="3">
    <w:nsid w:val="00006952"/>
    <w:multiLevelType w:val="hybridMultilevel"/>
    <w:tmpl w:val="D282412E"/>
    <w:lvl w:ilvl="0" w:tplc="F920FE76">
      <w:start w:val="1"/>
      <w:numFmt w:val="bullet"/>
      <w:lvlText w:val=""/>
      <w:lvlJc w:val="left"/>
    </w:lvl>
    <w:lvl w:ilvl="1" w:tplc="A6C08DD0">
      <w:numFmt w:val="decimal"/>
      <w:lvlText w:val=""/>
      <w:lvlJc w:val="left"/>
    </w:lvl>
    <w:lvl w:ilvl="2" w:tplc="072EB81A">
      <w:numFmt w:val="decimal"/>
      <w:lvlText w:val=""/>
      <w:lvlJc w:val="left"/>
    </w:lvl>
    <w:lvl w:ilvl="3" w:tplc="538CB00A">
      <w:numFmt w:val="decimal"/>
      <w:lvlText w:val=""/>
      <w:lvlJc w:val="left"/>
    </w:lvl>
    <w:lvl w:ilvl="4" w:tplc="16F86D1A">
      <w:numFmt w:val="decimal"/>
      <w:lvlText w:val=""/>
      <w:lvlJc w:val="left"/>
    </w:lvl>
    <w:lvl w:ilvl="5" w:tplc="1A4C4ED2">
      <w:numFmt w:val="decimal"/>
      <w:lvlText w:val=""/>
      <w:lvlJc w:val="left"/>
    </w:lvl>
    <w:lvl w:ilvl="6" w:tplc="59F0C674">
      <w:numFmt w:val="decimal"/>
      <w:lvlText w:val=""/>
      <w:lvlJc w:val="left"/>
    </w:lvl>
    <w:lvl w:ilvl="7" w:tplc="FD94DC40">
      <w:numFmt w:val="decimal"/>
      <w:lvlText w:val=""/>
      <w:lvlJc w:val="left"/>
    </w:lvl>
    <w:lvl w:ilvl="8" w:tplc="3A88D106">
      <w:numFmt w:val="decimal"/>
      <w:lvlText w:val=""/>
      <w:lvlJc w:val="left"/>
    </w:lvl>
  </w:abstractNum>
  <w:abstractNum w:abstractNumId="4">
    <w:nsid w:val="000072AE"/>
    <w:multiLevelType w:val="hybridMultilevel"/>
    <w:tmpl w:val="CA98C3BA"/>
    <w:lvl w:ilvl="0" w:tplc="616CC848">
      <w:start w:val="1"/>
      <w:numFmt w:val="bullet"/>
      <w:lvlText w:val=""/>
      <w:lvlJc w:val="left"/>
    </w:lvl>
    <w:lvl w:ilvl="1" w:tplc="FD6CB11E">
      <w:numFmt w:val="decimal"/>
      <w:lvlText w:val=""/>
      <w:lvlJc w:val="left"/>
    </w:lvl>
    <w:lvl w:ilvl="2" w:tplc="83B4FD00">
      <w:numFmt w:val="decimal"/>
      <w:lvlText w:val=""/>
      <w:lvlJc w:val="left"/>
    </w:lvl>
    <w:lvl w:ilvl="3" w:tplc="8B723FFC">
      <w:numFmt w:val="decimal"/>
      <w:lvlText w:val=""/>
      <w:lvlJc w:val="left"/>
    </w:lvl>
    <w:lvl w:ilvl="4" w:tplc="0C06B066">
      <w:numFmt w:val="decimal"/>
      <w:lvlText w:val=""/>
      <w:lvlJc w:val="left"/>
    </w:lvl>
    <w:lvl w:ilvl="5" w:tplc="ABBE3B7C">
      <w:numFmt w:val="decimal"/>
      <w:lvlText w:val=""/>
      <w:lvlJc w:val="left"/>
    </w:lvl>
    <w:lvl w:ilvl="6" w:tplc="6EA05BEA">
      <w:numFmt w:val="decimal"/>
      <w:lvlText w:val=""/>
      <w:lvlJc w:val="left"/>
    </w:lvl>
    <w:lvl w:ilvl="7" w:tplc="B7802346">
      <w:numFmt w:val="decimal"/>
      <w:lvlText w:val=""/>
      <w:lvlJc w:val="left"/>
    </w:lvl>
    <w:lvl w:ilvl="8" w:tplc="B402648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430EC"/>
    <w:rsid w:val="00D430EC"/>
    <w:rsid w:val="00DB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83914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2018-10-01T09:48:00Z</dcterms:created>
  <dcterms:modified xsi:type="dcterms:W3CDTF">2018-10-01T07:49:00Z</dcterms:modified>
</cp:coreProperties>
</file>