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5F5F5"/>
  <w:body>
    <w:tbl>
      <w:tblPr>
        <w:tblStyle w:val="TableGrid"/>
        <w:tblW w:w="10854"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
      <w:tblGrid>
        <w:gridCol w:w="3690"/>
        <w:gridCol w:w="270"/>
        <w:gridCol w:w="6873"/>
        <w:gridCol w:w="21"/>
      </w:tblGrid>
      <w:tr w:rsidR="0031196E" w:rsidRPr="00142EA9" w:rsidTr="00E57E2F">
        <w:trPr>
          <w:gridAfter w:val="1"/>
          <w:wAfter w:w="21" w:type="dxa"/>
          <w:trHeight w:val="2330"/>
        </w:trPr>
        <w:tc>
          <w:tcPr>
            <w:tcW w:w="10833" w:type="dxa"/>
            <w:gridSpan w:val="3"/>
            <w:shd w:val="clear" w:color="auto" w:fill="FFFFFF" w:themeFill="background1"/>
          </w:tcPr>
          <w:p w:rsidR="0031196E" w:rsidRPr="00142EA9" w:rsidRDefault="00A51E84" w:rsidP="00A36C04">
            <w:pPr>
              <w:overflowPunct w:val="0"/>
              <w:autoSpaceDE w:val="0"/>
              <w:autoSpaceDN w:val="0"/>
              <w:adjustRightInd w:val="0"/>
              <w:ind w:left="-108" w:right="-75"/>
              <w:textAlignment w:val="baseline"/>
              <w:rPr>
                <w:noProof/>
                <w:color w:val="70AD47"/>
              </w:rPr>
            </w:pPr>
            <w:r w:rsidRPr="00142EA9">
              <w:rPr>
                <w:noProof/>
              </w:rPr>
              <w:drawing>
                <wp:anchor distT="0" distB="0" distL="114300" distR="114300" simplePos="0" relativeHeight="251665408" behindDoc="0" locked="0" layoutInCell="1" allowOverlap="1">
                  <wp:simplePos x="0" y="0"/>
                  <wp:positionH relativeFrom="column">
                    <wp:posOffset>272415</wp:posOffset>
                  </wp:positionH>
                  <wp:positionV relativeFrom="paragraph">
                    <wp:posOffset>476250</wp:posOffset>
                  </wp:positionV>
                  <wp:extent cx="1000125" cy="937895"/>
                  <wp:effectExtent l="0" t="0" r="9525"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0125" cy="937895"/>
                          </a:xfrm>
                          <a:prstGeom prst="rect">
                            <a:avLst/>
                          </a:prstGeom>
                        </pic:spPr>
                      </pic:pic>
                    </a:graphicData>
                  </a:graphic>
                </wp:anchor>
              </w:drawing>
            </w:r>
            <w:r w:rsidR="004C7453">
              <w:rPr>
                <w:noProof/>
                <w:color w:val="70AD47"/>
              </w:rPr>
              <w:pict>
                <v:shapetype id="_x0000_t202" coordsize="21600,21600" o:spt="202" path="m,l,21600r21600,l21600,xe">
                  <v:stroke joinstyle="miter"/>
                  <v:path gradientshapeok="t" o:connecttype="rect"/>
                </v:shapetype>
                <v:shape id="Text Box 2" o:spid="_x0000_s1026" type="#_x0000_t202" style="position:absolute;left:0;text-align:left;margin-left:107.1pt;margin-top:-2.25pt;width:425.85pt;height:79.5pt;z-index:2516500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OTDQIAAPUDAAAOAAAAZHJzL2Uyb0RvYy54bWysU9tuGyEQfa/Uf0C813upndgr4yhNmqpS&#10;epGSfgBmWS8qMBSwd9Ovz8A6jtW+VeUBATNzZs6ZYX01Gk0O0gcFltFqVlIirYBW2R2jPx7v3i0p&#10;CZHblmuwktEnGejV5u2b9eAaWUMPupWeIIgNzeAY7WN0TVEE0UvDwwyctGjswBse8ep3Rev5gOhG&#10;F3VZXhQD+NZ5EDIEfL2djHST8btOivit64KMRDOKtcW8+7xv015s1rzZee56JY5l8H+ownBlMekJ&#10;6pZHTvZe/QVllPAQoIszAaaArlNCZg7Ipir/YPPQcyczFxQnuJNM4f/Biq+H756oltH35SUllhts&#10;0qMcI/kAI6mTPoMLDbo9OHSMIz5jnzPX4O5B/AzEwk3P7U5eew9DL3mL9VUpsjgLnXBCAtkOX6DF&#10;NHwfIQONnTdJPJSDIDr26enUm1SKwMfFvFzWqwUlAm1VWa6W1UXOwZuXcOdD/CTBkHRg1GPzMzw/&#10;3IeYyuHNi0vKZuFOaZ0HQFsyMLpa1IsccGYxKuJ8amUYXZZpTROTWH60bQ6OXOnpjAm0PdJOTCfO&#10;cdyO6Ji02EL7hAJ4mOYQ/w0eevC/KRlwBhkNv/bcS0r0Z4sirqr5PA1tvswXlzVe/Llle27hViAU&#10;o5GS6XgT86BPXK9R7E5lGV4rOdaKs5XVOf6DNLzn9+z1+ls3zwAAAP//AwBQSwMEFAAGAAgAAAAh&#10;AKxE1cjeAAAACwEAAA8AAABkcnMvZG93bnJldi54bWxMj01PwzAMhu9I+w+Rkbhtyap22krTaQJx&#10;BbENJG5Z47UVjVM12Vr+Pd4Jbv549PpxsZ1cJ644hNaThuVCgUCqvG2p1nA8vMzXIEI0ZE3nCTX8&#10;YIBtObsrTG79SO943cdacAiF3GhoYuxzKUPVoDNh4Xsk3p394EzkdqilHczI4a6TiVIr6UxLfKEx&#10;PT41WH3vL07Dx+v56zNVb/Wzy/rRT0qS20itH+6n3SOIiFP8g+Gmz+pQstPJX8gG0WlIlmnCqIZ5&#10;moG4AWqVbUCcuMp4JMtC/v+h/AUAAP//AwBQSwECLQAUAAYACAAAACEAtoM4kv4AAADhAQAAEwAA&#10;AAAAAAAAAAAAAAAAAAAAW0NvbnRlbnRfVHlwZXNdLnhtbFBLAQItABQABgAIAAAAIQA4/SH/1gAA&#10;AJQBAAALAAAAAAAAAAAAAAAAAC8BAABfcmVscy8ucmVsc1BLAQItABQABgAIAAAAIQA5OWOTDQIA&#10;APUDAAAOAAAAAAAAAAAAAAAAAC4CAABkcnMvZTJvRG9jLnhtbFBLAQItABQABgAIAAAAIQCsRNXI&#10;3gAAAAsBAAAPAAAAAAAAAAAAAAAAAGcEAABkcnMvZG93bnJldi54bWxQSwUGAAAAAAQABADzAAAA&#10;cgUAAAAA&#10;" filled="f" stroked="f">
                  <v:textbox>
                    <w:txbxContent>
                      <w:p w:rsidR="00A36C04" w:rsidRPr="00774750" w:rsidRDefault="00A36C04" w:rsidP="00B95C4C">
                        <w:pPr>
                          <w:jc w:val="center"/>
                          <w:rPr>
                            <w:rFonts w:ascii="Tahoma" w:hAnsi="Tahoma" w:cs="Tahoma"/>
                            <w:b/>
                            <w:bCs/>
                            <w:color w:val="FFFFFF"/>
                            <w:sz w:val="36"/>
                            <w:szCs w:val="36"/>
                          </w:rPr>
                        </w:pPr>
                        <w:r>
                          <w:rPr>
                            <w:rFonts w:ascii="Tahoma" w:hAnsi="Tahoma" w:cs="Tahoma"/>
                            <w:b/>
                            <w:bCs/>
                            <w:color w:val="FFFFFF"/>
                            <w:sz w:val="36"/>
                            <w:szCs w:val="36"/>
                          </w:rPr>
                          <w:t xml:space="preserve">SYED </w:t>
                        </w:r>
                      </w:p>
                      <w:p w:rsidR="00A36C04" w:rsidRPr="00081384" w:rsidRDefault="00A36C04" w:rsidP="00CB1985">
                        <w:pPr>
                          <w:jc w:val="center"/>
                          <w:rPr>
                            <w:rFonts w:ascii="Tahoma" w:hAnsi="Tahoma" w:cs="Tahoma"/>
                            <w:color w:val="6A6969"/>
                            <w:sz w:val="20"/>
                            <w:szCs w:val="20"/>
                            <w:lang w:val="en-GB"/>
                          </w:rPr>
                        </w:pPr>
                        <w:r>
                          <w:rPr>
                            <w:rFonts w:ascii="Tahoma" w:hAnsi="Tahoma" w:cs="Tahoma"/>
                            <w:color w:val="FFFFFF" w:themeColor="background1"/>
                            <w:sz w:val="20"/>
                            <w:szCs w:val="20"/>
                            <w:lang w:val="en-GB"/>
                          </w:rPr>
                          <w:t xml:space="preserve">Competent professional, </w:t>
                        </w:r>
                        <w:r w:rsidRPr="00CB1985">
                          <w:rPr>
                            <w:rFonts w:ascii="Tahoma" w:hAnsi="Tahoma" w:cs="Tahoma"/>
                            <w:color w:val="FFFFFF" w:themeColor="background1"/>
                            <w:sz w:val="20"/>
                            <w:szCs w:val="20"/>
                            <w:lang w:val="en-GB"/>
                          </w:rPr>
                          <w:t xml:space="preserve">targeting </w:t>
                        </w:r>
                        <w:r w:rsidRPr="00A715D6">
                          <w:rPr>
                            <w:rFonts w:ascii="Tahoma" w:hAnsi="Tahoma" w:cs="Tahoma"/>
                            <w:color w:val="FFFFFF" w:themeColor="background1"/>
                            <w:sz w:val="20"/>
                            <w:szCs w:val="20"/>
                            <w:lang w:val="en-GB"/>
                          </w:rPr>
                          <w:t xml:space="preserve">assignments in </w:t>
                        </w:r>
                        <w:r>
                          <w:rPr>
                            <w:rFonts w:ascii="Tahoma" w:hAnsi="Tahoma" w:cs="Tahoma"/>
                            <w:b/>
                            <w:color w:val="FFFFFF" w:themeColor="background1"/>
                            <w:sz w:val="20"/>
                            <w:szCs w:val="20"/>
                            <w:lang w:val="en-GB"/>
                          </w:rPr>
                          <w:t xml:space="preserve">Big Data Hadoop Administrator Technology </w:t>
                        </w:r>
                        <w:r w:rsidRPr="00A715D6">
                          <w:rPr>
                            <w:rFonts w:ascii="Tahoma" w:hAnsi="Tahoma" w:cs="Tahoma"/>
                            <w:color w:val="FFFFFF" w:themeColor="background1"/>
                            <w:sz w:val="20"/>
                            <w:szCs w:val="20"/>
                            <w:lang w:val="en-GB"/>
                          </w:rPr>
                          <w:t>with a leading organization of repute preferably</w:t>
                        </w:r>
                        <w:r w:rsidRPr="00CB1985">
                          <w:rPr>
                            <w:rFonts w:ascii="Tahoma" w:hAnsi="Tahoma" w:cs="Tahoma"/>
                            <w:color w:val="FFFFFF" w:themeColor="background1"/>
                            <w:sz w:val="20"/>
                            <w:szCs w:val="20"/>
                            <w:lang w:val="en-GB"/>
                          </w:rPr>
                          <w:t xml:space="preserve"> in </w:t>
                        </w:r>
                        <w:r>
                          <w:rPr>
                            <w:rFonts w:ascii="Tahoma" w:hAnsi="Tahoma" w:cs="Tahoma"/>
                            <w:b/>
                            <w:color w:val="FFFFFF" w:themeColor="background1"/>
                            <w:sz w:val="20"/>
                            <w:szCs w:val="20"/>
                            <w:lang w:val="en-GB"/>
                          </w:rPr>
                          <w:t>IT Industry</w:t>
                        </w:r>
                        <w:r w:rsidR="001158EC">
                          <w:rPr>
                            <w:rFonts w:ascii="Tahoma" w:hAnsi="Tahoma" w:cs="Tahoma"/>
                            <w:color w:val="FFFFFF" w:themeColor="background1"/>
                            <w:sz w:val="20"/>
                            <w:szCs w:val="20"/>
                            <w:lang w:val="en-GB"/>
                          </w:rPr>
                          <w:t xml:space="preserve"> in</w:t>
                        </w:r>
                        <w:r w:rsidRPr="00774750">
                          <w:rPr>
                            <w:rFonts w:ascii="Tahoma" w:hAnsi="Tahoma" w:cs="Tahoma"/>
                            <w:b/>
                            <w:color w:val="FFFFFF" w:themeColor="background1"/>
                            <w:sz w:val="20"/>
                            <w:szCs w:val="20"/>
                            <w:lang w:val="en-GB"/>
                          </w:rPr>
                          <w:t xml:space="preserve"> UAE (Dubai)</w:t>
                        </w:r>
                        <w:r w:rsidRPr="00CB1985">
                          <w:rPr>
                            <w:rFonts w:ascii="Tahoma" w:hAnsi="Tahoma" w:cs="Tahoma"/>
                            <w:color w:val="0000FF"/>
                            <w:sz w:val="20"/>
                            <w:szCs w:val="20"/>
                            <w:lang w:val="en-GB"/>
                          </w:rPr>
                          <w:br/>
                        </w:r>
                      </w:p>
                      <w:p w:rsidR="00A36C04" w:rsidRDefault="00A36C04" w:rsidP="0031196E"/>
                    </w:txbxContent>
                  </v:textbox>
                </v:shape>
              </w:pict>
            </w:r>
            <w:r w:rsidR="004C7453">
              <w:rPr>
                <w:noProof/>
                <w:color w:val="70AD47"/>
              </w:rPr>
              <w:pict>
                <v:shape id="_x0000_s1027" type="#_x0000_t202" style="position:absolute;left:0;text-align:left;margin-left:107.65pt;margin-top:72.35pt;width:425.25pt;height:23.6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50gDQIAAPoDAAAOAAAAZHJzL2Uyb0RvYy54bWysU9tu2zAMfR+wfxD0vjgxkrUx4hRduw4D&#10;ugvQ7gMYWY6FSaImKbGzrx8lJ1nQvg3TgyCJ5CHPIbW6GYxme+mDQlvz2WTKmbQCG2W3Nf/x/PDu&#10;mrMQwTag0cqaH2TgN+u3b1a9q2SJHepGekYgNlS9q3kXo6uKIohOGggTdNKSsUVvINLVb4vGQ0/o&#10;RhfldPq+6NE3zqOQIdDr/Wjk64zftlLEb20bZGS65lRbzLvP+ybtxXoF1daD65Q4lgH/UIUBZSnp&#10;GeoeIrCdV6+gjBIeA7ZxItAU2LZKyMyB2MymL9g8deBk5kLiBHeWKfw/WPF1/90z1VDvZpxZMNSj&#10;ZzlE9gEHViZ5ehcq8npy5BcHeibXTDW4RxQ/A7N414Hdylvvse8kNFTeLEUWF6EjTkggm/4LNpQG&#10;dhEz0NB6k7QjNRihU5sO59akUgQ9LubU7KsFZ4Js5XK5LOc5BVSnaOdD/CTRsHSouafWZ3TYP4aY&#10;qoHq5JKSWXxQWuf2a8v6mi8X5SIHXFiMijSdWpmaX0/TGuclkfxomxwcQenxTAm0PbJOREfKcdgM&#10;o74nMTfYHEgGj+Mw0uehQ4f+N2c9DWLNw68deMmZ/mxJyuVsPk+Tmy/zxVVJF39p2VxawAqCqnnk&#10;bDzexTztI+VbkrxVWY3Um7GSY8k0YFmk42dIE3x5z15/v+z6DwAAAP//AwBQSwMEFAAGAAgAAAAh&#10;AOxKYFHfAAAADAEAAA8AAABkcnMvZG93bnJldi54bWxMj8FOwzAQRO9I/IO1SNyonZK0JMSpEIgr&#10;iEKRuLnxNomI11HsNuHv2Z7gtqN5mp0pN7PrxQnH0HnSkCwUCKTa244aDR/vzzd3IEI0ZE3vCTX8&#10;YIBNdXlRmsL6id7wtI2N4BAKhdHQxjgUUoa6RWfCwg9I7B386ExkOTbSjmbicNfLpVIr6UxH/KE1&#10;Az62WH9vj07D7uXw9Zmq1+bJZcPkZyXJ5VLr66v54R5ExDn+wXCuz9Wh4k57fyQbRK9hmWS3jLKR&#10;pmsQZ0KtMl6z5ytPcpBVKf+PqH4BAAD//wMAUEsBAi0AFAAGAAgAAAAhALaDOJL+AAAA4QEAABMA&#10;AAAAAAAAAAAAAAAAAAAAAFtDb250ZW50X1R5cGVzXS54bWxQSwECLQAUAAYACAAAACEAOP0h/9YA&#10;AACUAQAACwAAAAAAAAAAAAAAAAAvAQAAX3JlbHMvLnJlbHNQSwECLQAUAAYACAAAACEAPD+dIA0C&#10;AAD6AwAADgAAAAAAAAAAAAAAAAAuAgAAZHJzL2Uyb0RvYy54bWxQSwECLQAUAAYACAAAACEA7Epg&#10;Ud8AAAAMAQAADwAAAAAAAAAAAAAAAABnBAAAZHJzL2Rvd25yZXYueG1sUEsFBgAAAAAEAAQA8wAA&#10;AHMFAAAAAA==&#10;" filled="f" stroked="f">
                  <v:textbox>
                    <w:txbxContent>
                      <w:p w:rsidR="00A36C04" w:rsidRDefault="00B95C4C" w:rsidP="00B95C4C">
                        <w:r>
                          <w:rPr>
                            <w:rFonts w:ascii="Tahoma" w:hAnsi="Tahoma" w:cs="Tahoma"/>
                            <w:b/>
                            <w:color w:val="FFFFFF" w:themeColor="background1"/>
                            <w:sz w:val="20"/>
                            <w:szCs w:val="20"/>
                            <w:lang w:val="en-GB"/>
                          </w:rPr>
                          <w:t>syed-389602@2free</w:t>
                        </w:r>
                        <w:r w:rsidR="00A36C04" w:rsidRPr="00AA64BE">
                          <w:rPr>
                            <w:rFonts w:ascii="Tahoma" w:hAnsi="Tahoma" w:cs="Tahoma"/>
                            <w:b/>
                            <w:color w:val="FFFFFF" w:themeColor="background1"/>
                            <w:sz w:val="20"/>
                            <w:szCs w:val="20"/>
                            <w:lang w:val="en-GB"/>
                          </w:rPr>
                          <w:t>mail.com</w:t>
                        </w:r>
                        <w:r>
                          <w:rPr>
                            <w:rFonts w:ascii="Tahoma" w:hAnsi="Tahoma" w:cs="Tahoma"/>
                            <w:b/>
                            <w:color w:val="FFFFFF" w:themeColor="background1"/>
                            <w:sz w:val="20"/>
                            <w:szCs w:val="20"/>
                            <w:lang w:val="en-GB"/>
                          </w:rPr>
                          <w:t xml:space="preserve"> </w:t>
                        </w:r>
                        <w:r w:rsidR="00A36C04">
                          <w:rPr>
                            <w:rFonts w:ascii="Tahoma" w:hAnsi="Tahoma" w:cs="Tahoma"/>
                            <w:b/>
                            <w:color w:val="FFFFFF" w:themeColor="background1"/>
                            <w:sz w:val="20"/>
                            <w:szCs w:val="20"/>
                            <w:lang w:val="en-GB"/>
                          </w:rPr>
                          <w:tab/>
                        </w:r>
                        <w:r w:rsidR="00A36C04">
                          <w:rPr>
                            <w:rFonts w:ascii="Tahoma" w:hAnsi="Tahoma" w:cs="Tahoma"/>
                            <w:b/>
                            <w:color w:val="FFFFFF" w:themeColor="background1"/>
                            <w:sz w:val="20"/>
                            <w:szCs w:val="20"/>
                            <w:lang w:val="en-GB"/>
                          </w:rPr>
                          <w:tab/>
                        </w:r>
                        <w:r w:rsidR="00A36C04">
                          <w:rPr>
                            <w:rFonts w:ascii="Tahoma" w:hAnsi="Tahoma" w:cs="Tahoma"/>
                            <w:b/>
                            <w:color w:val="FFFFFF" w:themeColor="background1"/>
                            <w:sz w:val="20"/>
                            <w:szCs w:val="20"/>
                            <w:lang w:val="en-GB"/>
                          </w:rPr>
                          <w:tab/>
                        </w:r>
                        <w:r w:rsidR="00A36C04">
                          <w:rPr>
                            <w:rFonts w:ascii="Tahoma" w:hAnsi="Tahoma" w:cs="Tahoma"/>
                            <w:b/>
                            <w:color w:val="FFFFFF" w:themeColor="background1"/>
                            <w:sz w:val="20"/>
                            <w:szCs w:val="20"/>
                            <w:lang w:val="en-GB"/>
                          </w:rPr>
                          <w:tab/>
                        </w:r>
                        <w:r w:rsidR="00A36C04">
                          <w:rPr>
                            <w:rFonts w:ascii="Tahoma" w:hAnsi="Tahoma" w:cs="Tahoma"/>
                            <w:b/>
                            <w:color w:val="FFFFFF" w:themeColor="background1"/>
                            <w:sz w:val="20"/>
                            <w:szCs w:val="20"/>
                            <w:lang w:val="en-GB"/>
                          </w:rPr>
                          <w:tab/>
                        </w:r>
                      </w:p>
                    </w:txbxContent>
                  </v:textbox>
                </v:shape>
              </w:pict>
            </w:r>
            <w:r w:rsidR="0031196E" w:rsidRPr="00142EA9">
              <w:rPr>
                <w:noProof/>
                <w:color w:val="70AD47"/>
              </w:rPr>
              <w:drawing>
                <wp:inline distT="0" distB="0" distL="0" distR="0">
                  <wp:extent cx="6877878" cy="1657331"/>
                  <wp:effectExtent l="0" t="0" r="0" b="63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lue-blankphoto.g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04033" cy="1663633"/>
                          </a:xfrm>
                          <a:prstGeom prst="rect">
                            <a:avLst/>
                          </a:prstGeom>
                        </pic:spPr>
                      </pic:pic>
                    </a:graphicData>
                  </a:graphic>
                </wp:inline>
              </w:drawing>
            </w:r>
          </w:p>
        </w:tc>
      </w:tr>
      <w:tr w:rsidR="0031196E" w:rsidRPr="00142EA9" w:rsidTr="00754799">
        <w:trPr>
          <w:gridAfter w:val="1"/>
          <w:wAfter w:w="21" w:type="dxa"/>
          <w:trHeight w:val="450"/>
        </w:trPr>
        <w:tc>
          <w:tcPr>
            <w:tcW w:w="3690" w:type="dxa"/>
            <w:shd w:val="clear" w:color="auto" w:fill="FFFFFF" w:themeFill="background1"/>
          </w:tcPr>
          <w:p w:rsidR="0031196E" w:rsidRPr="00142EA9" w:rsidRDefault="0031196E" w:rsidP="00BB4355">
            <w:r w:rsidRPr="00142EA9">
              <w:rPr>
                <w:rFonts w:ascii="Tahoma" w:hAnsi="Tahoma" w:cs="Tahoma"/>
                <w:noProof/>
                <w:color w:val="F0563D"/>
                <w:sz w:val="28"/>
                <w:szCs w:val="28"/>
              </w:rPr>
              <w:drawing>
                <wp:inline distT="0" distB="0" distL="0" distR="0">
                  <wp:extent cx="219075" cy="219075"/>
                  <wp:effectExtent l="0" t="0" r="9525" b="9525"/>
                  <wp:docPr id="5" name="Picture 5"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ore24x24icons"/>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19075"/>
                          </a:xfrm>
                          <a:prstGeom prst="rect">
                            <a:avLst/>
                          </a:prstGeom>
                          <a:noFill/>
                          <a:ln>
                            <a:noFill/>
                          </a:ln>
                        </pic:spPr>
                      </pic:pic>
                    </a:graphicData>
                  </a:graphic>
                </wp:inline>
              </w:drawing>
            </w:r>
            <w:r w:rsidR="00BB4355" w:rsidRPr="00142EA9">
              <w:rPr>
                <w:rFonts w:ascii="Tahoma" w:hAnsi="Tahoma" w:cs="Tahoma"/>
                <w:color w:val="3FBCEC"/>
                <w:sz w:val="28"/>
                <w:szCs w:val="28"/>
              </w:rPr>
              <w:t>Core Competencies</w:t>
            </w:r>
          </w:p>
        </w:tc>
        <w:tc>
          <w:tcPr>
            <w:tcW w:w="270" w:type="dxa"/>
            <w:vMerge w:val="restart"/>
            <w:shd w:val="clear" w:color="auto" w:fill="auto"/>
          </w:tcPr>
          <w:p w:rsidR="0031196E" w:rsidRPr="00142EA9" w:rsidRDefault="0031196E" w:rsidP="00A36C04">
            <w:pPr>
              <w:tabs>
                <w:tab w:val="left" w:pos="90"/>
              </w:tabs>
            </w:pPr>
          </w:p>
        </w:tc>
        <w:tc>
          <w:tcPr>
            <w:tcW w:w="6873" w:type="dxa"/>
            <w:shd w:val="clear" w:color="auto" w:fill="FFFFFF" w:themeFill="background1"/>
          </w:tcPr>
          <w:p w:rsidR="003A65F0" w:rsidRPr="003A65F0" w:rsidRDefault="0031196E" w:rsidP="003A65F0">
            <w:pPr>
              <w:pStyle w:val="ListParagraph"/>
              <w:numPr>
                <w:ilvl w:val="0"/>
                <w:numId w:val="37"/>
              </w:numPr>
              <w:overflowPunct w:val="0"/>
              <w:autoSpaceDE w:val="0"/>
              <w:autoSpaceDN w:val="0"/>
              <w:adjustRightInd w:val="0"/>
              <w:textAlignment w:val="baseline"/>
              <w:rPr>
                <w:rFonts w:ascii="Tahoma" w:hAnsi="Tahoma" w:cs="Tahoma"/>
                <w:color w:val="3FBCEC"/>
                <w:sz w:val="28"/>
                <w:szCs w:val="28"/>
              </w:rPr>
            </w:pPr>
            <w:r w:rsidRPr="003A65F0">
              <w:rPr>
                <w:rFonts w:ascii="Tahoma" w:hAnsi="Tahoma" w:cs="Tahoma"/>
                <w:color w:val="3FBCEC"/>
                <w:sz w:val="28"/>
                <w:szCs w:val="28"/>
              </w:rPr>
              <w:t>Profile Summary</w:t>
            </w:r>
          </w:p>
        </w:tc>
      </w:tr>
      <w:tr w:rsidR="0031196E" w:rsidRPr="00142EA9" w:rsidTr="00E57E2F">
        <w:trPr>
          <w:gridAfter w:val="1"/>
          <w:wAfter w:w="21" w:type="dxa"/>
        </w:trPr>
        <w:tc>
          <w:tcPr>
            <w:tcW w:w="3690" w:type="dxa"/>
            <w:shd w:val="clear" w:color="auto" w:fill="FFFFFF" w:themeFill="background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38"/>
            </w:tblGrid>
            <w:tr w:rsidR="0031196E" w:rsidRPr="00142EA9" w:rsidTr="00A36C04">
              <w:tc>
                <w:tcPr>
                  <w:tcW w:w="3438" w:type="dxa"/>
                </w:tcPr>
                <w:p w:rsidR="00814249" w:rsidRPr="00A715D6" w:rsidRDefault="008506D0" w:rsidP="00814249">
                  <w:pPr>
                    <w:spacing w:line="276" w:lineRule="auto"/>
                    <w:rPr>
                      <w:b/>
                    </w:rPr>
                  </w:pPr>
                  <w:r>
                    <w:rPr>
                      <w:rFonts w:ascii="Tahoma" w:hAnsi="Tahoma" w:cs="Tahoma"/>
                      <w:b/>
                      <w:color w:val="6A6969"/>
                      <w:sz w:val="20"/>
                      <w:szCs w:val="20"/>
                      <w:lang w:val="en-GB"/>
                    </w:rPr>
                    <w:t>Big data</w:t>
                  </w:r>
                  <w:r w:rsidR="00A36C04">
                    <w:rPr>
                      <w:rFonts w:ascii="Tahoma" w:hAnsi="Tahoma" w:cs="Tahoma"/>
                      <w:b/>
                      <w:color w:val="6A6969"/>
                      <w:sz w:val="20"/>
                      <w:szCs w:val="20"/>
                      <w:lang w:val="en-GB"/>
                    </w:rPr>
                    <w:t xml:space="preserve"> Hadoop Administration</w:t>
                  </w:r>
                </w:p>
              </w:tc>
            </w:tr>
            <w:tr w:rsidR="0031196E" w:rsidRPr="00142EA9" w:rsidTr="00A36C04">
              <w:tc>
                <w:tcPr>
                  <w:tcW w:w="3438" w:type="dxa"/>
                </w:tcPr>
                <w:p w:rsidR="0031196E" w:rsidRPr="00A715D6" w:rsidRDefault="0031196E" w:rsidP="00CB1985">
                  <w:pPr>
                    <w:spacing w:line="276" w:lineRule="auto"/>
                    <w:rPr>
                      <w:b/>
                    </w:rPr>
                  </w:pPr>
                  <w:r w:rsidRPr="00A715D6">
                    <w:rPr>
                      <w:b/>
                      <w:noProof/>
                    </w:rPr>
                    <w:drawing>
                      <wp:inline distT="0" distB="0" distL="0" distR="0">
                        <wp:extent cx="2045970" cy="10287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bar-100%.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tc>
            </w:tr>
            <w:tr w:rsidR="0031196E" w:rsidRPr="00142EA9" w:rsidTr="00A36C04">
              <w:tc>
                <w:tcPr>
                  <w:tcW w:w="3438" w:type="dxa"/>
                </w:tcPr>
                <w:p w:rsidR="0031196E" w:rsidRPr="00A715D6" w:rsidRDefault="007470BA" w:rsidP="00CB1985">
                  <w:pPr>
                    <w:spacing w:line="276" w:lineRule="auto"/>
                    <w:rPr>
                      <w:rFonts w:cs="Calibri"/>
                      <w:b/>
                      <w:i/>
                      <w:lang w:eastAsia="en-GB"/>
                    </w:rPr>
                  </w:pPr>
                  <w:r>
                    <w:rPr>
                      <w:rFonts w:ascii="Tahoma" w:hAnsi="Tahoma" w:cs="Tahoma"/>
                      <w:b/>
                      <w:color w:val="6A6969"/>
                      <w:sz w:val="20"/>
                      <w:szCs w:val="20"/>
                      <w:lang w:eastAsia="en-GB"/>
                    </w:rPr>
                    <w:t>Hadoop Eco-System</w:t>
                  </w:r>
                </w:p>
              </w:tc>
            </w:tr>
            <w:tr w:rsidR="0031196E" w:rsidRPr="00142EA9" w:rsidTr="00A36C04">
              <w:tc>
                <w:tcPr>
                  <w:tcW w:w="3438" w:type="dxa"/>
                </w:tcPr>
                <w:p w:rsidR="0031196E" w:rsidRPr="00A715D6" w:rsidRDefault="006B61B2" w:rsidP="00CB1985">
                  <w:pPr>
                    <w:spacing w:line="276" w:lineRule="auto"/>
                    <w:rPr>
                      <w:b/>
                    </w:rPr>
                  </w:pPr>
                  <w:r w:rsidRPr="00A715D6">
                    <w:rPr>
                      <w:b/>
                      <w:noProof/>
                    </w:rPr>
                    <w:drawing>
                      <wp:inline distT="0" distB="0" distL="0" distR="0">
                        <wp:extent cx="2045970" cy="1028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bar-100%.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tc>
            </w:tr>
            <w:tr w:rsidR="0031196E" w:rsidRPr="00142EA9" w:rsidTr="00A36C04">
              <w:tc>
                <w:tcPr>
                  <w:tcW w:w="3438" w:type="dxa"/>
                </w:tcPr>
                <w:p w:rsidR="0031196E" w:rsidRPr="00A715D6" w:rsidRDefault="00F77970" w:rsidP="00CB1985">
                  <w:pPr>
                    <w:spacing w:line="276" w:lineRule="auto"/>
                    <w:rPr>
                      <w:b/>
                    </w:rPr>
                  </w:pPr>
                  <w:r>
                    <w:rPr>
                      <w:rFonts w:ascii="Tahoma" w:hAnsi="Tahoma" w:cs="Tahoma"/>
                      <w:b/>
                      <w:color w:val="6A6969"/>
                      <w:sz w:val="20"/>
                      <w:szCs w:val="20"/>
                      <w:lang w:eastAsia="en-GB"/>
                    </w:rPr>
                    <w:t xml:space="preserve">Cloudera Manager </w:t>
                  </w:r>
                </w:p>
              </w:tc>
            </w:tr>
            <w:tr w:rsidR="0031196E" w:rsidRPr="00142EA9" w:rsidTr="00A36C04">
              <w:tc>
                <w:tcPr>
                  <w:tcW w:w="3438" w:type="dxa"/>
                </w:tcPr>
                <w:p w:rsidR="0031196E" w:rsidRPr="00A715D6" w:rsidRDefault="0031196E" w:rsidP="00CB1985">
                  <w:pPr>
                    <w:spacing w:line="276" w:lineRule="auto"/>
                    <w:rPr>
                      <w:b/>
                    </w:rPr>
                  </w:pPr>
                  <w:r w:rsidRPr="00A715D6">
                    <w:rPr>
                      <w:b/>
                      <w:noProof/>
                    </w:rPr>
                    <w:drawing>
                      <wp:inline distT="0" distB="0" distL="0" distR="0">
                        <wp:extent cx="2045970" cy="10287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bar-100%.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tc>
            </w:tr>
            <w:tr w:rsidR="0031196E" w:rsidRPr="00142EA9" w:rsidTr="00A36C04">
              <w:tc>
                <w:tcPr>
                  <w:tcW w:w="3438" w:type="dxa"/>
                </w:tcPr>
                <w:p w:rsidR="0031196E" w:rsidRPr="00A715D6" w:rsidRDefault="009F596B" w:rsidP="00CB1985">
                  <w:pPr>
                    <w:spacing w:line="276" w:lineRule="auto"/>
                    <w:rPr>
                      <w:b/>
                    </w:rPr>
                  </w:pPr>
                  <w:r>
                    <w:rPr>
                      <w:rFonts w:ascii="Tahoma" w:hAnsi="Tahoma" w:cs="Tahoma"/>
                      <w:b/>
                      <w:color w:val="6A6969"/>
                      <w:sz w:val="20"/>
                      <w:szCs w:val="20"/>
                      <w:lang w:val="en-GB"/>
                    </w:rPr>
                    <w:t>Cluster Management</w:t>
                  </w:r>
                </w:p>
              </w:tc>
            </w:tr>
            <w:tr w:rsidR="0031196E" w:rsidRPr="00142EA9" w:rsidTr="00A36C04">
              <w:tc>
                <w:tcPr>
                  <w:tcW w:w="3438" w:type="dxa"/>
                </w:tcPr>
                <w:p w:rsidR="0031196E" w:rsidRPr="00A715D6" w:rsidRDefault="0031196E" w:rsidP="00CB1985">
                  <w:pPr>
                    <w:spacing w:line="276" w:lineRule="auto"/>
                    <w:rPr>
                      <w:b/>
                    </w:rPr>
                  </w:pPr>
                  <w:r w:rsidRPr="00A715D6">
                    <w:rPr>
                      <w:b/>
                      <w:noProof/>
                    </w:rPr>
                    <w:drawing>
                      <wp:inline distT="0" distB="0" distL="0" distR="0">
                        <wp:extent cx="2045970" cy="10287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bar-100%.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tc>
            </w:tr>
            <w:tr w:rsidR="0031196E" w:rsidRPr="00142EA9" w:rsidTr="00A36C04">
              <w:tc>
                <w:tcPr>
                  <w:tcW w:w="3438" w:type="dxa"/>
                </w:tcPr>
                <w:p w:rsidR="0031196E" w:rsidRPr="00A715D6" w:rsidRDefault="009F596B" w:rsidP="00CB1985">
                  <w:pPr>
                    <w:spacing w:line="276" w:lineRule="auto"/>
                    <w:rPr>
                      <w:rFonts w:cs="Calibri"/>
                      <w:b/>
                      <w:i/>
                    </w:rPr>
                  </w:pPr>
                  <w:r>
                    <w:rPr>
                      <w:rFonts w:ascii="Tahoma" w:hAnsi="Tahoma" w:cs="Tahoma"/>
                      <w:b/>
                      <w:color w:val="6A6969"/>
                      <w:sz w:val="20"/>
                      <w:szCs w:val="20"/>
                      <w:lang w:val="en-GB"/>
                    </w:rPr>
                    <w:t>Data Injection Flume, Sqoop</w:t>
                  </w:r>
                </w:p>
              </w:tc>
            </w:tr>
            <w:tr w:rsidR="0031196E" w:rsidRPr="00142EA9" w:rsidTr="009B71B5">
              <w:trPr>
                <w:trHeight w:val="342"/>
              </w:trPr>
              <w:tc>
                <w:tcPr>
                  <w:tcW w:w="3438" w:type="dxa"/>
                </w:tcPr>
                <w:p w:rsidR="0031196E" w:rsidRPr="00A715D6" w:rsidRDefault="006B61B2" w:rsidP="00CB1985">
                  <w:pPr>
                    <w:spacing w:line="276" w:lineRule="auto"/>
                    <w:rPr>
                      <w:b/>
                      <w:noProof/>
                    </w:rPr>
                  </w:pPr>
                  <w:r w:rsidRPr="00A715D6">
                    <w:rPr>
                      <w:b/>
                      <w:noProof/>
                    </w:rPr>
                    <w:drawing>
                      <wp:inline distT="0" distB="0" distL="0" distR="0">
                        <wp:extent cx="2045970" cy="1028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bar-100%.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tc>
            </w:tr>
            <w:tr w:rsidR="0031196E" w:rsidRPr="00142EA9" w:rsidTr="00A36C04">
              <w:tc>
                <w:tcPr>
                  <w:tcW w:w="3438" w:type="dxa"/>
                </w:tcPr>
                <w:p w:rsidR="0031196E" w:rsidRPr="00A715D6" w:rsidRDefault="00F77970" w:rsidP="00CB1985">
                  <w:pPr>
                    <w:spacing w:line="276" w:lineRule="auto"/>
                    <w:rPr>
                      <w:b/>
                      <w:noProof/>
                    </w:rPr>
                  </w:pPr>
                  <w:r w:rsidRPr="00A715D6">
                    <w:rPr>
                      <w:rFonts w:ascii="Tahoma" w:hAnsi="Tahoma" w:cs="Tahoma"/>
                      <w:b/>
                      <w:color w:val="6A6969"/>
                      <w:sz w:val="20"/>
                      <w:szCs w:val="20"/>
                      <w:lang w:val="en-GB"/>
                    </w:rPr>
                    <w:t>Quality Management</w:t>
                  </w:r>
                </w:p>
              </w:tc>
            </w:tr>
            <w:tr w:rsidR="0031196E" w:rsidRPr="00142EA9" w:rsidTr="00A36C04">
              <w:tc>
                <w:tcPr>
                  <w:tcW w:w="3438" w:type="dxa"/>
                </w:tcPr>
                <w:p w:rsidR="0031196E" w:rsidRPr="00A715D6" w:rsidRDefault="006B61B2" w:rsidP="00CB1985">
                  <w:pPr>
                    <w:spacing w:line="276" w:lineRule="auto"/>
                    <w:rPr>
                      <w:b/>
                      <w:noProof/>
                    </w:rPr>
                  </w:pPr>
                  <w:r w:rsidRPr="00A715D6">
                    <w:rPr>
                      <w:b/>
                      <w:noProof/>
                    </w:rPr>
                    <w:drawing>
                      <wp:inline distT="0" distB="0" distL="0" distR="0">
                        <wp:extent cx="2045970" cy="1028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bar-100%.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tc>
            </w:tr>
            <w:tr w:rsidR="0031196E" w:rsidRPr="00142EA9" w:rsidTr="00A36C04">
              <w:tc>
                <w:tcPr>
                  <w:tcW w:w="3438" w:type="dxa"/>
                </w:tcPr>
                <w:p w:rsidR="0031196E" w:rsidRPr="00A715D6" w:rsidRDefault="009F596B" w:rsidP="00CB1985">
                  <w:pPr>
                    <w:spacing w:line="276" w:lineRule="auto"/>
                    <w:rPr>
                      <w:b/>
                      <w:noProof/>
                    </w:rPr>
                  </w:pPr>
                  <w:r>
                    <w:rPr>
                      <w:rFonts w:ascii="Tahoma" w:hAnsi="Tahoma" w:cs="Tahoma"/>
                      <w:b/>
                      <w:color w:val="6A6969"/>
                      <w:sz w:val="20"/>
                      <w:szCs w:val="20"/>
                      <w:lang w:val="en-GB"/>
                    </w:rPr>
                    <w:t>Amazon Web Services (AWS)</w:t>
                  </w:r>
                </w:p>
              </w:tc>
            </w:tr>
            <w:tr w:rsidR="0031196E" w:rsidRPr="00142EA9" w:rsidTr="00A36C04">
              <w:tc>
                <w:tcPr>
                  <w:tcW w:w="3438" w:type="dxa"/>
                </w:tcPr>
                <w:p w:rsidR="0031196E" w:rsidRPr="00A715D6" w:rsidRDefault="006B61B2" w:rsidP="00CB1985">
                  <w:pPr>
                    <w:spacing w:line="276" w:lineRule="auto"/>
                    <w:rPr>
                      <w:noProof/>
                    </w:rPr>
                  </w:pPr>
                  <w:r w:rsidRPr="00A715D6">
                    <w:rPr>
                      <w:noProof/>
                    </w:rPr>
                    <w:drawing>
                      <wp:inline distT="0" distB="0" distL="0" distR="0">
                        <wp:extent cx="2045970" cy="1028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bar-100%.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tc>
            </w:tr>
            <w:tr w:rsidR="00CB1985" w:rsidRPr="00142EA9" w:rsidTr="00A36C04">
              <w:tc>
                <w:tcPr>
                  <w:tcW w:w="3438" w:type="dxa"/>
                </w:tcPr>
                <w:p w:rsidR="00CB1985" w:rsidRPr="00142EA9" w:rsidRDefault="009F596B" w:rsidP="002740EC">
                  <w:pPr>
                    <w:spacing w:line="276" w:lineRule="auto"/>
                    <w:rPr>
                      <w:b/>
                      <w:noProof/>
                    </w:rPr>
                  </w:pPr>
                  <w:r>
                    <w:rPr>
                      <w:rFonts w:ascii="Tahoma" w:hAnsi="Tahoma" w:cs="Tahoma"/>
                      <w:b/>
                      <w:color w:val="6A6969"/>
                      <w:sz w:val="20"/>
                      <w:szCs w:val="20"/>
                      <w:lang w:val="en-GB"/>
                    </w:rPr>
                    <w:t>Time Management</w:t>
                  </w:r>
                </w:p>
              </w:tc>
            </w:tr>
            <w:tr w:rsidR="00CB1985" w:rsidRPr="00142EA9" w:rsidTr="00A36C04">
              <w:tc>
                <w:tcPr>
                  <w:tcW w:w="3438" w:type="dxa"/>
                </w:tcPr>
                <w:p w:rsidR="00CB1985" w:rsidRPr="00142EA9" w:rsidRDefault="00CB1985" w:rsidP="00CB1985">
                  <w:pPr>
                    <w:spacing w:line="276" w:lineRule="auto"/>
                    <w:rPr>
                      <w:b/>
                      <w:noProof/>
                    </w:rPr>
                  </w:pPr>
                  <w:r w:rsidRPr="00142EA9">
                    <w:rPr>
                      <w:b/>
                      <w:noProof/>
                    </w:rPr>
                    <w:drawing>
                      <wp:inline distT="0" distB="0" distL="0" distR="0">
                        <wp:extent cx="2045970" cy="1028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bar-100%.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tc>
            </w:tr>
            <w:tr w:rsidR="00CB1985" w:rsidRPr="00142EA9" w:rsidTr="00A36C04">
              <w:tc>
                <w:tcPr>
                  <w:tcW w:w="3438" w:type="dxa"/>
                </w:tcPr>
                <w:p w:rsidR="00CB1985" w:rsidRPr="00142EA9" w:rsidRDefault="009F596B" w:rsidP="00CB1985">
                  <w:pPr>
                    <w:spacing w:line="276" w:lineRule="auto"/>
                    <w:rPr>
                      <w:b/>
                      <w:noProof/>
                    </w:rPr>
                  </w:pPr>
                  <w:r>
                    <w:rPr>
                      <w:rFonts w:ascii="Tahoma" w:hAnsi="Tahoma" w:cs="Tahoma"/>
                      <w:b/>
                      <w:color w:val="6A6969"/>
                      <w:sz w:val="20"/>
                      <w:szCs w:val="20"/>
                      <w:lang w:val="en-GB"/>
                    </w:rPr>
                    <w:t>Team Player</w:t>
                  </w:r>
                  <w:r w:rsidR="009B71B5" w:rsidRPr="00142EA9">
                    <w:rPr>
                      <w:rFonts w:ascii="Tahoma" w:hAnsi="Tahoma" w:cs="Tahoma"/>
                      <w:b/>
                      <w:color w:val="6A6969"/>
                      <w:sz w:val="20"/>
                      <w:szCs w:val="20"/>
                      <w:lang w:val="en-GB"/>
                    </w:rPr>
                    <w:t>&amp; Leadership</w:t>
                  </w:r>
                </w:p>
              </w:tc>
            </w:tr>
            <w:tr w:rsidR="00CB1985" w:rsidRPr="00142EA9" w:rsidTr="00A36C04">
              <w:tc>
                <w:tcPr>
                  <w:tcW w:w="3438" w:type="dxa"/>
                </w:tcPr>
                <w:p w:rsidR="00CB1985" w:rsidRPr="00142EA9" w:rsidRDefault="00CB1985" w:rsidP="00CB1985">
                  <w:pPr>
                    <w:spacing w:line="276" w:lineRule="auto"/>
                    <w:rPr>
                      <w:noProof/>
                    </w:rPr>
                  </w:pPr>
                  <w:r w:rsidRPr="00142EA9">
                    <w:rPr>
                      <w:noProof/>
                    </w:rPr>
                    <w:drawing>
                      <wp:inline distT="0" distB="0" distL="0" distR="0">
                        <wp:extent cx="2045970" cy="1028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competencies-blue-bar-100%.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970" cy="102870"/>
                                </a:xfrm>
                                <a:prstGeom prst="rect">
                                  <a:avLst/>
                                </a:prstGeom>
                              </pic:spPr>
                            </pic:pic>
                          </a:graphicData>
                        </a:graphic>
                      </wp:inline>
                    </w:drawing>
                  </w:r>
                </w:p>
              </w:tc>
            </w:tr>
            <w:tr w:rsidR="00CB1985" w:rsidRPr="00142EA9" w:rsidTr="00A36C04">
              <w:tc>
                <w:tcPr>
                  <w:tcW w:w="3438" w:type="dxa"/>
                </w:tcPr>
                <w:p w:rsidR="00CB1985" w:rsidRPr="00142EA9" w:rsidRDefault="00CB1985" w:rsidP="00CB1985">
                  <w:pPr>
                    <w:spacing w:line="276" w:lineRule="auto"/>
                    <w:rPr>
                      <w:b/>
                      <w:noProof/>
                    </w:rPr>
                  </w:pPr>
                </w:p>
              </w:tc>
            </w:tr>
            <w:tr w:rsidR="00CB1985" w:rsidRPr="00142EA9" w:rsidTr="00A36C04">
              <w:tc>
                <w:tcPr>
                  <w:tcW w:w="3438" w:type="dxa"/>
                </w:tcPr>
                <w:p w:rsidR="00CB1985" w:rsidRPr="00142EA9" w:rsidRDefault="00CB1985" w:rsidP="00CB1985">
                  <w:pPr>
                    <w:spacing w:line="276" w:lineRule="auto"/>
                    <w:rPr>
                      <w:noProof/>
                    </w:rPr>
                  </w:pPr>
                </w:p>
              </w:tc>
            </w:tr>
          </w:tbl>
          <w:p w:rsidR="0031196E" w:rsidRPr="00142EA9" w:rsidRDefault="0031196E" w:rsidP="00A36C04">
            <w:pPr>
              <w:tabs>
                <w:tab w:val="left" w:pos="90"/>
              </w:tabs>
            </w:pPr>
          </w:p>
        </w:tc>
        <w:tc>
          <w:tcPr>
            <w:tcW w:w="270" w:type="dxa"/>
            <w:vMerge/>
            <w:shd w:val="clear" w:color="auto" w:fill="auto"/>
          </w:tcPr>
          <w:p w:rsidR="0031196E" w:rsidRPr="00142EA9" w:rsidRDefault="0031196E" w:rsidP="00A36C04">
            <w:pPr>
              <w:tabs>
                <w:tab w:val="left" w:pos="90"/>
              </w:tabs>
            </w:pPr>
          </w:p>
        </w:tc>
        <w:tc>
          <w:tcPr>
            <w:tcW w:w="6873" w:type="dxa"/>
            <w:shd w:val="clear" w:color="auto" w:fill="FFFFFF" w:themeFill="background1"/>
          </w:tcPr>
          <w:p w:rsidR="002B7C23" w:rsidRPr="00A715D6" w:rsidRDefault="0057185C" w:rsidP="006B427C">
            <w:pPr>
              <w:pStyle w:val="ListParagraph"/>
              <w:numPr>
                <w:ilvl w:val="0"/>
                <w:numId w:val="2"/>
              </w:numPr>
              <w:overflowPunct w:val="0"/>
              <w:autoSpaceDE w:val="0"/>
              <w:autoSpaceDN w:val="0"/>
              <w:adjustRightInd w:val="0"/>
              <w:spacing w:line="276" w:lineRule="auto"/>
              <w:jc w:val="both"/>
              <w:textAlignment w:val="baseline"/>
              <w:rPr>
                <w:rFonts w:ascii="Tahoma" w:hAnsi="Tahoma" w:cs="Tahoma"/>
                <w:b/>
                <w:color w:val="6A6969"/>
                <w:sz w:val="20"/>
                <w:szCs w:val="20"/>
                <w:lang w:eastAsia="en-GB"/>
              </w:rPr>
            </w:pPr>
            <w:r w:rsidRPr="001158EC">
              <w:rPr>
                <w:rFonts w:ascii="Tahoma" w:hAnsi="Tahoma" w:cs="Tahoma"/>
                <w:b/>
                <w:color w:val="6A6969"/>
                <w:sz w:val="20"/>
                <w:szCs w:val="20"/>
                <w:lang w:eastAsia="en-GB"/>
              </w:rPr>
              <w:t>MCA</w:t>
            </w:r>
            <w:r>
              <w:rPr>
                <w:rFonts w:ascii="Tahoma" w:hAnsi="Tahoma" w:cs="Tahoma"/>
                <w:color w:val="6A6969"/>
                <w:sz w:val="20"/>
                <w:szCs w:val="20"/>
                <w:lang w:eastAsia="en-GB"/>
              </w:rPr>
              <w:t xml:space="preserve"> from Dr. Bam Univer</w:t>
            </w:r>
            <w:r w:rsidR="001158EC">
              <w:rPr>
                <w:rFonts w:ascii="Tahoma" w:hAnsi="Tahoma" w:cs="Tahoma"/>
                <w:color w:val="6A6969"/>
                <w:sz w:val="20"/>
                <w:szCs w:val="20"/>
                <w:lang w:eastAsia="en-GB"/>
              </w:rPr>
              <w:t>sity , Aurangabad with overall 6</w:t>
            </w:r>
            <w:r>
              <w:rPr>
                <w:rFonts w:ascii="Tahoma" w:hAnsi="Tahoma" w:cs="Tahoma"/>
                <w:color w:val="6A6969"/>
                <w:sz w:val="20"/>
                <w:szCs w:val="20"/>
                <w:lang w:eastAsia="en-GB"/>
              </w:rPr>
              <w:t>+ years o</w:t>
            </w:r>
            <w:r w:rsidR="001158EC">
              <w:rPr>
                <w:rFonts w:ascii="Tahoma" w:hAnsi="Tahoma" w:cs="Tahoma"/>
                <w:color w:val="6A6969"/>
                <w:sz w:val="20"/>
                <w:szCs w:val="20"/>
                <w:lang w:eastAsia="en-GB"/>
              </w:rPr>
              <w:t xml:space="preserve">f experience in Cloud Computing, Software Quality </w:t>
            </w:r>
            <w:r>
              <w:rPr>
                <w:rFonts w:ascii="Tahoma" w:hAnsi="Tahoma" w:cs="Tahoma"/>
                <w:color w:val="6A6969"/>
                <w:sz w:val="20"/>
                <w:szCs w:val="20"/>
                <w:lang w:eastAsia="en-GB"/>
              </w:rPr>
              <w:t xml:space="preserve">and </w:t>
            </w:r>
            <w:r w:rsidR="008506D0" w:rsidRPr="0057185C">
              <w:rPr>
                <w:rFonts w:ascii="Tahoma" w:hAnsi="Tahoma" w:cs="Tahoma"/>
                <w:b/>
                <w:color w:val="6A6969"/>
                <w:sz w:val="20"/>
                <w:szCs w:val="20"/>
                <w:lang w:eastAsia="en-GB"/>
              </w:rPr>
              <w:t>Big Data</w:t>
            </w:r>
            <w:r w:rsidR="00E916EB">
              <w:rPr>
                <w:rFonts w:ascii="Tahoma" w:hAnsi="Tahoma" w:cs="Tahoma"/>
                <w:b/>
                <w:color w:val="6A6969"/>
                <w:sz w:val="20"/>
                <w:szCs w:val="20"/>
                <w:lang w:eastAsia="en-GB"/>
              </w:rPr>
              <w:t xml:space="preserve">Hadoop </w:t>
            </w:r>
            <w:r w:rsidRPr="0057185C">
              <w:rPr>
                <w:rFonts w:ascii="Tahoma" w:hAnsi="Tahoma" w:cs="Tahoma"/>
                <w:b/>
                <w:color w:val="6A6969"/>
                <w:sz w:val="20"/>
                <w:szCs w:val="20"/>
                <w:lang w:eastAsia="en-GB"/>
              </w:rPr>
              <w:t xml:space="preserve">Technology </w:t>
            </w:r>
          </w:p>
          <w:p w:rsidR="006B427C" w:rsidRPr="00142EA9" w:rsidRDefault="00E916EB" w:rsidP="006B427C">
            <w:pPr>
              <w:pStyle w:val="ListParagraph"/>
              <w:numPr>
                <w:ilvl w:val="0"/>
                <w:numId w:val="2"/>
              </w:numPr>
              <w:spacing w:line="276" w:lineRule="auto"/>
              <w:jc w:val="both"/>
              <w:rPr>
                <w:rFonts w:ascii="Tahoma" w:hAnsi="Tahoma" w:cs="Tahoma"/>
                <w:color w:val="6A6969"/>
                <w:sz w:val="20"/>
                <w:szCs w:val="20"/>
                <w:lang w:val="en-GB"/>
              </w:rPr>
            </w:pPr>
            <w:r>
              <w:rPr>
                <w:rFonts w:ascii="Tahoma" w:hAnsi="Tahoma" w:cs="Tahoma"/>
                <w:color w:val="6A6969"/>
                <w:sz w:val="20"/>
                <w:szCs w:val="20"/>
                <w:lang w:eastAsia="en-GB"/>
              </w:rPr>
              <w:t xml:space="preserve">Currently associated with </w:t>
            </w:r>
            <w:r w:rsidRPr="00E916EB">
              <w:rPr>
                <w:rFonts w:ascii="Tahoma" w:hAnsi="Tahoma" w:cs="Tahoma"/>
                <w:b/>
                <w:color w:val="6A6969"/>
                <w:sz w:val="20"/>
                <w:szCs w:val="20"/>
                <w:lang w:eastAsia="en-GB"/>
              </w:rPr>
              <w:t>“Virtuous Soft Solutions</w:t>
            </w:r>
            <w:r w:rsidR="001158EC" w:rsidRPr="00E916EB">
              <w:rPr>
                <w:rFonts w:ascii="Tahoma" w:hAnsi="Tahoma" w:cs="Tahoma"/>
                <w:b/>
                <w:color w:val="6A6969"/>
                <w:sz w:val="20"/>
                <w:szCs w:val="20"/>
                <w:lang w:eastAsia="en-GB"/>
              </w:rPr>
              <w:t xml:space="preserve"> Pvt Ltd</w:t>
            </w:r>
            <w:r w:rsidRPr="00E916EB">
              <w:rPr>
                <w:rFonts w:ascii="Tahoma" w:hAnsi="Tahoma" w:cs="Tahoma"/>
                <w:b/>
                <w:color w:val="6A6969"/>
                <w:sz w:val="20"/>
                <w:szCs w:val="20"/>
                <w:lang w:eastAsia="en-GB"/>
              </w:rPr>
              <w:t>”</w:t>
            </w:r>
            <w:r w:rsidR="001158EC">
              <w:rPr>
                <w:rFonts w:ascii="Tahoma" w:hAnsi="Tahoma" w:cs="Tahoma"/>
                <w:color w:val="6A6969"/>
                <w:sz w:val="20"/>
                <w:szCs w:val="20"/>
                <w:lang w:eastAsia="en-GB"/>
              </w:rPr>
              <w:t xml:space="preserve"> as a</w:t>
            </w:r>
            <w:r w:rsidR="0057185C" w:rsidRPr="0057185C">
              <w:rPr>
                <w:rFonts w:ascii="Tahoma" w:hAnsi="Tahoma" w:cs="Tahoma"/>
                <w:b/>
                <w:color w:val="6A6969"/>
                <w:sz w:val="20"/>
                <w:szCs w:val="20"/>
                <w:lang w:eastAsia="en-GB"/>
              </w:rPr>
              <w:t xml:space="preserve"> Hadoop Administrator</w:t>
            </w:r>
          </w:p>
          <w:p w:rsidR="002B7C23" w:rsidRPr="00142EA9" w:rsidRDefault="002B7C23" w:rsidP="006B427C">
            <w:pPr>
              <w:pStyle w:val="ListParagraph"/>
              <w:numPr>
                <w:ilvl w:val="0"/>
                <w:numId w:val="2"/>
              </w:numPr>
              <w:overflowPunct w:val="0"/>
              <w:autoSpaceDE w:val="0"/>
              <w:autoSpaceDN w:val="0"/>
              <w:adjustRightInd w:val="0"/>
              <w:spacing w:line="276" w:lineRule="auto"/>
              <w:jc w:val="both"/>
              <w:textAlignment w:val="baseline"/>
              <w:rPr>
                <w:rFonts w:ascii="Tahoma" w:hAnsi="Tahoma" w:cs="Tahoma"/>
                <w:b/>
                <w:color w:val="6A6969"/>
                <w:sz w:val="20"/>
                <w:szCs w:val="20"/>
                <w:lang w:eastAsia="en-GB"/>
              </w:rPr>
            </w:pPr>
            <w:r w:rsidRPr="00142EA9">
              <w:rPr>
                <w:rFonts w:ascii="Tahoma" w:hAnsi="Tahoma" w:cs="Tahoma"/>
                <w:color w:val="6A6969"/>
                <w:sz w:val="20"/>
                <w:szCs w:val="20"/>
                <w:lang w:eastAsia="en-GB"/>
              </w:rPr>
              <w:t>Hands-on experien</w:t>
            </w:r>
            <w:r w:rsidR="0057185C">
              <w:rPr>
                <w:rFonts w:ascii="Tahoma" w:hAnsi="Tahoma" w:cs="Tahoma"/>
                <w:color w:val="6A6969"/>
                <w:sz w:val="20"/>
                <w:szCs w:val="20"/>
                <w:lang w:eastAsia="en-GB"/>
              </w:rPr>
              <w:t xml:space="preserve">ce in </w:t>
            </w:r>
            <w:r w:rsidR="00D46B94">
              <w:rPr>
                <w:rFonts w:ascii="Tahoma" w:hAnsi="Tahoma" w:cs="Tahoma"/>
                <w:color w:val="6A6969"/>
                <w:sz w:val="20"/>
                <w:szCs w:val="20"/>
                <w:lang w:eastAsia="en-GB"/>
              </w:rPr>
              <w:t xml:space="preserve">installing Hadoop in the </w:t>
            </w:r>
            <w:r w:rsidR="00D46B94" w:rsidRPr="00D46B94">
              <w:rPr>
                <w:rFonts w:ascii="Tahoma" w:hAnsi="Tahoma" w:cs="Tahoma"/>
                <w:b/>
                <w:color w:val="6A6969"/>
                <w:sz w:val="20"/>
                <w:szCs w:val="20"/>
                <w:lang w:eastAsia="en-GB"/>
              </w:rPr>
              <w:t>Amazon cloud</w:t>
            </w:r>
            <w:r w:rsidR="00D46B94">
              <w:rPr>
                <w:rFonts w:ascii="Tahoma" w:hAnsi="Tahoma" w:cs="Tahoma"/>
                <w:color w:val="6A6969"/>
                <w:sz w:val="20"/>
                <w:szCs w:val="20"/>
                <w:lang w:eastAsia="en-GB"/>
              </w:rPr>
              <w:t xml:space="preserve"> using Amazon cloud product like </w:t>
            </w:r>
            <w:r w:rsidR="00D46B94" w:rsidRPr="00D46B94">
              <w:rPr>
                <w:rFonts w:ascii="Tahoma" w:hAnsi="Tahoma" w:cs="Tahoma"/>
                <w:b/>
                <w:color w:val="6A6969"/>
                <w:sz w:val="20"/>
                <w:szCs w:val="20"/>
                <w:lang w:eastAsia="en-GB"/>
              </w:rPr>
              <w:t>EC2, EMRand S3</w:t>
            </w:r>
          </w:p>
          <w:p w:rsidR="002B7C23" w:rsidRPr="00AE618B" w:rsidRDefault="00035AF0" w:rsidP="00AE618B">
            <w:pPr>
              <w:pStyle w:val="ListParagraph"/>
              <w:numPr>
                <w:ilvl w:val="0"/>
                <w:numId w:val="2"/>
              </w:numPr>
              <w:overflowPunct w:val="0"/>
              <w:autoSpaceDE w:val="0"/>
              <w:autoSpaceDN w:val="0"/>
              <w:adjustRightInd w:val="0"/>
              <w:spacing w:line="276" w:lineRule="auto"/>
              <w:jc w:val="both"/>
              <w:textAlignment w:val="baseline"/>
              <w:rPr>
                <w:rFonts w:ascii="Tahoma" w:hAnsi="Tahoma" w:cs="Tahoma"/>
                <w:b/>
                <w:color w:val="6A6969"/>
                <w:sz w:val="20"/>
                <w:szCs w:val="20"/>
                <w:lang w:eastAsia="en-GB"/>
              </w:rPr>
            </w:pPr>
            <w:r>
              <w:rPr>
                <w:rFonts w:ascii="Tahoma" w:hAnsi="Tahoma" w:cs="Tahoma"/>
                <w:color w:val="6A6969"/>
                <w:sz w:val="20"/>
                <w:szCs w:val="20"/>
                <w:lang w:eastAsia="en-GB"/>
              </w:rPr>
              <w:t xml:space="preserve">Experience in installing apache Hadoop, </w:t>
            </w:r>
            <w:r w:rsidRPr="00035AF0">
              <w:rPr>
                <w:rFonts w:ascii="Tahoma" w:hAnsi="Tahoma" w:cs="Tahoma"/>
                <w:b/>
                <w:color w:val="6A6969"/>
                <w:sz w:val="20"/>
                <w:szCs w:val="20"/>
                <w:lang w:eastAsia="en-GB"/>
              </w:rPr>
              <w:t>Cloudera manager</w:t>
            </w:r>
            <w:r>
              <w:rPr>
                <w:rFonts w:ascii="Tahoma" w:hAnsi="Tahoma" w:cs="Tahoma"/>
                <w:color w:val="6A6969"/>
                <w:sz w:val="20"/>
                <w:szCs w:val="20"/>
                <w:lang w:eastAsia="en-GB"/>
              </w:rPr>
              <w:t xml:space="preserve"> and implementing sub Hadoop projects </w:t>
            </w:r>
          </w:p>
          <w:p w:rsidR="002740EC" w:rsidRDefault="00AE618B" w:rsidP="005C6142">
            <w:pPr>
              <w:pStyle w:val="ListParagraph"/>
              <w:numPr>
                <w:ilvl w:val="0"/>
                <w:numId w:val="2"/>
              </w:numPr>
              <w:overflowPunct w:val="0"/>
              <w:autoSpaceDE w:val="0"/>
              <w:autoSpaceDN w:val="0"/>
              <w:adjustRightInd w:val="0"/>
              <w:spacing w:line="276" w:lineRule="auto"/>
              <w:jc w:val="both"/>
              <w:textAlignment w:val="baseline"/>
              <w:rPr>
                <w:rFonts w:ascii="Tahoma" w:hAnsi="Tahoma" w:cs="Tahoma"/>
                <w:b/>
                <w:color w:val="6A6969"/>
                <w:sz w:val="20"/>
                <w:szCs w:val="20"/>
                <w:lang w:eastAsia="en-GB"/>
              </w:rPr>
            </w:pPr>
            <w:r>
              <w:rPr>
                <w:rFonts w:ascii="Tahoma" w:hAnsi="Tahoma" w:cs="Tahoma"/>
                <w:color w:val="6A6969"/>
                <w:sz w:val="20"/>
                <w:szCs w:val="20"/>
                <w:lang w:eastAsia="en-GB"/>
              </w:rPr>
              <w:t>Strong knowledge and</w:t>
            </w:r>
            <w:r w:rsidR="005C6142">
              <w:rPr>
                <w:rFonts w:ascii="Tahoma" w:hAnsi="Tahoma" w:cs="Tahoma"/>
                <w:color w:val="6A6969"/>
                <w:sz w:val="20"/>
                <w:szCs w:val="20"/>
                <w:lang w:eastAsia="en-GB"/>
              </w:rPr>
              <w:t xml:space="preserve"> experience with a range </w:t>
            </w:r>
            <w:r w:rsidR="005C6142" w:rsidRPr="005C6142">
              <w:rPr>
                <w:rFonts w:ascii="Tahoma" w:hAnsi="Tahoma" w:cs="Tahoma"/>
                <w:color w:val="6A6969"/>
                <w:sz w:val="20"/>
                <w:szCs w:val="20"/>
                <w:lang w:eastAsia="en-GB"/>
              </w:rPr>
              <w:t>of</w:t>
            </w:r>
            <w:r w:rsidR="008506D0" w:rsidRPr="005C6142">
              <w:rPr>
                <w:rFonts w:ascii="Tahoma" w:hAnsi="Tahoma" w:cs="Tahoma"/>
                <w:b/>
                <w:color w:val="6A6969"/>
                <w:sz w:val="20"/>
                <w:szCs w:val="20"/>
                <w:lang w:eastAsia="en-GB"/>
              </w:rPr>
              <w:t>big Data</w:t>
            </w:r>
            <w:r>
              <w:rPr>
                <w:rFonts w:ascii="Tahoma" w:hAnsi="Tahoma" w:cs="Tahoma"/>
                <w:color w:val="6A6969"/>
                <w:sz w:val="20"/>
                <w:szCs w:val="20"/>
                <w:lang w:eastAsia="en-GB"/>
              </w:rPr>
              <w:t xml:space="preserve"> compo</w:t>
            </w:r>
            <w:r w:rsidR="005C6142">
              <w:rPr>
                <w:rFonts w:ascii="Tahoma" w:hAnsi="Tahoma" w:cs="Tahoma"/>
                <w:color w:val="6A6969"/>
                <w:sz w:val="20"/>
                <w:szCs w:val="20"/>
                <w:lang w:eastAsia="en-GB"/>
              </w:rPr>
              <w:t xml:space="preserve">nent such as </w:t>
            </w:r>
            <w:r w:rsidR="005C6142" w:rsidRPr="005C6142">
              <w:rPr>
                <w:rFonts w:ascii="Tahoma" w:hAnsi="Tahoma" w:cs="Tahoma"/>
                <w:b/>
                <w:color w:val="6A6969"/>
                <w:sz w:val="20"/>
                <w:szCs w:val="20"/>
                <w:lang w:eastAsia="en-GB"/>
              </w:rPr>
              <w:t>HDFC,YARN,MapReduce, Hive, Sqoop, Flumes and Pig</w:t>
            </w:r>
          </w:p>
          <w:p w:rsidR="006C339D" w:rsidRPr="006C339D" w:rsidRDefault="005C6142" w:rsidP="005C6142">
            <w:pPr>
              <w:pStyle w:val="ListParagraph"/>
              <w:numPr>
                <w:ilvl w:val="0"/>
                <w:numId w:val="2"/>
              </w:numPr>
              <w:overflowPunct w:val="0"/>
              <w:autoSpaceDE w:val="0"/>
              <w:autoSpaceDN w:val="0"/>
              <w:adjustRightInd w:val="0"/>
              <w:spacing w:line="276" w:lineRule="auto"/>
              <w:jc w:val="both"/>
              <w:textAlignment w:val="baseline"/>
              <w:rPr>
                <w:rFonts w:ascii="Tahoma" w:hAnsi="Tahoma" w:cs="Tahoma"/>
                <w:b/>
                <w:color w:val="6A6969"/>
                <w:sz w:val="20"/>
                <w:szCs w:val="20"/>
                <w:lang w:eastAsia="en-GB"/>
              </w:rPr>
            </w:pPr>
            <w:r>
              <w:rPr>
                <w:rFonts w:ascii="Tahoma" w:hAnsi="Tahoma" w:cs="Tahoma"/>
                <w:color w:val="6A6969"/>
                <w:sz w:val="20"/>
                <w:szCs w:val="20"/>
                <w:lang w:eastAsia="en-GB"/>
              </w:rPr>
              <w:t>Experience in handling various failover e.g. Namenode failover, Datanode failover</w:t>
            </w:r>
          </w:p>
          <w:p w:rsidR="005C6142" w:rsidRPr="005C6142" w:rsidRDefault="006C339D" w:rsidP="005C6142">
            <w:pPr>
              <w:pStyle w:val="ListParagraph"/>
              <w:numPr>
                <w:ilvl w:val="0"/>
                <w:numId w:val="2"/>
              </w:numPr>
              <w:overflowPunct w:val="0"/>
              <w:autoSpaceDE w:val="0"/>
              <w:autoSpaceDN w:val="0"/>
              <w:adjustRightInd w:val="0"/>
              <w:spacing w:line="276" w:lineRule="auto"/>
              <w:jc w:val="both"/>
              <w:textAlignment w:val="baseline"/>
              <w:rPr>
                <w:rFonts w:ascii="Tahoma" w:hAnsi="Tahoma" w:cs="Tahoma"/>
                <w:b/>
                <w:color w:val="6A6969"/>
                <w:sz w:val="20"/>
                <w:szCs w:val="20"/>
                <w:lang w:eastAsia="en-GB"/>
              </w:rPr>
            </w:pPr>
            <w:r w:rsidRPr="006C339D">
              <w:rPr>
                <w:rFonts w:ascii="Tahoma" w:hAnsi="Tahoma" w:cs="Tahoma"/>
                <w:b/>
                <w:color w:val="6A6969"/>
                <w:sz w:val="20"/>
                <w:szCs w:val="20"/>
                <w:lang w:eastAsia="en-GB"/>
              </w:rPr>
              <w:t>Commissioning and Decommissioning</w:t>
            </w:r>
            <w:r>
              <w:rPr>
                <w:rFonts w:ascii="Tahoma" w:hAnsi="Tahoma" w:cs="Tahoma"/>
                <w:color w:val="6A6969"/>
                <w:sz w:val="20"/>
                <w:szCs w:val="20"/>
                <w:lang w:eastAsia="en-GB"/>
              </w:rPr>
              <w:t xml:space="preserve"> Hadoop nodes </w:t>
            </w:r>
          </w:p>
          <w:p w:rsidR="0031196E" w:rsidRPr="006C339D" w:rsidRDefault="006B427C" w:rsidP="006B427C">
            <w:pPr>
              <w:pStyle w:val="ListParagraph"/>
              <w:numPr>
                <w:ilvl w:val="0"/>
                <w:numId w:val="2"/>
              </w:numPr>
              <w:spacing w:line="276" w:lineRule="auto"/>
              <w:jc w:val="both"/>
              <w:rPr>
                <w:rFonts w:ascii="Tahoma" w:hAnsi="Tahoma" w:cs="Tahoma"/>
                <w:b/>
                <w:color w:val="6A6969"/>
                <w:sz w:val="20"/>
                <w:szCs w:val="20"/>
                <w:lang w:eastAsia="en-GB"/>
              </w:rPr>
            </w:pPr>
            <w:r w:rsidRPr="00142EA9">
              <w:rPr>
                <w:rFonts w:ascii="Tahoma" w:hAnsi="Tahoma" w:cs="Tahoma"/>
                <w:color w:val="6A6969"/>
                <w:sz w:val="20"/>
                <w:szCs w:val="20"/>
                <w:lang w:eastAsia="en-GB"/>
              </w:rPr>
              <w:t>A</w:t>
            </w:r>
            <w:r w:rsidR="006C339D">
              <w:rPr>
                <w:rFonts w:ascii="Tahoma" w:hAnsi="Tahoma" w:cs="Tahoma"/>
                <w:color w:val="6A6969"/>
                <w:sz w:val="20"/>
                <w:szCs w:val="20"/>
                <w:lang w:eastAsia="en-GB"/>
              </w:rPr>
              <w:t xml:space="preserve">dding/removing nodes to an </w:t>
            </w:r>
            <w:r w:rsidR="006C339D" w:rsidRPr="00085B1A">
              <w:rPr>
                <w:rFonts w:ascii="Tahoma" w:hAnsi="Tahoma" w:cs="Tahoma"/>
                <w:color w:val="7F7F7F" w:themeColor="text1" w:themeTint="80"/>
                <w:sz w:val="20"/>
                <w:szCs w:val="20"/>
                <w:lang w:eastAsia="en-GB"/>
              </w:rPr>
              <w:t>existing</w:t>
            </w:r>
            <w:r w:rsidR="006C339D">
              <w:rPr>
                <w:rFonts w:ascii="Tahoma" w:hAnsi="Tahoma" w:cs="Tahoma"/>
                <w:color w:val="6A6969"/>
                <w:sz w:val="20"/>
                <w:szCs w:val="20"/>
                <w:lang w:eastAsia="en-GB"/>
              </w:rPr>
              <w:t xml:space="preserve"> Hadoop nodes </w:t>
            </w:r>
          </w:p>
          <w:p w:rsidR="006C339D" w:rsidRPr="001F4C48" w:rsidRDefault="006C339D" w:rsidP="006B427C">
            <w:pPr>
              <w:pStyle w:val="ListParagraph"/>
              <w:numPr>
                <w:ilvl w:val="0"/>
                <w:numId w:val="2"/>
              </w:numPr>
              <w:spacing w:line="276" w:lineRule="auto"/>
              <w:jc w:val="both"/>
              <w:rPr>
                <w:rFonts w:ascii="Tahoma" w:hAnsi="Tahoma" w:cs="Tahoma"/>
                <w:color w:val="6A6969"/>
                <w:sz w:val="20"/>
                <w:szCs w:val="20"/>
                <w:lang w:eastAsia="en-GB"/>
              </w:rPr>
            </w:pPr>
            <w:r w:rsidRPr="001F4C48">
              <w:rPr>
                <w:rFonts w:ascii="Tahoma" w:hAnsi="Tahoma" w:cs="Tahoma"/>
                <w:bCs/>
                <w:color w:val="6A6969"/>
                <w:sz w:val="20"/>
                <w:szCs w:val="20"/>
                <w:lang w:eastAsia="en-GB"/>
              </w:rPr>
              <w:t xml:space="preserve">Configuring various components such as </w:t>
            </w:r>
            <w:r w:rsidRPr="001F4C48">
              <w:rPr>
                <w:rFonts w:ascii="Tahoma" w:hAnsi="Tahoma" w:cs="Tahoma"/>
                <w:b/>
                <w:bCs/>
                <w:color w:val="6A6969"/>
                <w:sz w:val="20"/>
                <w:szCs w:val="20"/>
                <w:lang w:eastAsia="en-GB"/>
              </w:rPr>
              <w:t>HDFS, YARN, MapReduce (MR1 &amp; MR2), Sqoop, Flume, Pig, Hive, Zookeeper, Oozie , Sentry</w:t>
            </w:r>
          </w:p>
          <w:p w:rsidR="001F4C48" w:rsidRPr="001F4C48" w:rsidRDefault="001F4C48" w:rsidP="001F4C48">
            <w:pPr>
              <w:pStyle w:val="ListParagraph"/>
              <w:numPr>
                <w:ilvl w:val="0"/>
                <w:numId w:val="2"/>
              </w:numPr>
              <w:rPr>
                <w:rFonts w:ascii="Tahoma" w:hAnsi="Tahoma" w:cs="Tahoma"/>
                <w:color w:val="6A6969"/>
                <w:sz w:val="20"/>
                <w:szCs w:val="20"/>
                <w:lang w:eastAsia="en-GB"/>
              </w:rPr>
            </w:pPr>
            <w:r w:rsidRPr="001F4C48">
              <w:rPr>
                <w:rFonts w:ascii="Tahoma" w:hAnsi="Tahoma" w:cs="Tahoma"/>
                <w:b/>
                <w:color w:val="6A6969"/>
                <w:sz w:val="20"/>
                <w:szCs w:val="20"/>
                <w:lang w:eastAsia="en-GB"/>
              </w:rPr>
              <w:t>Flume</w:t>
            </w:r>
            <w:r w:rsidRPr="001F4C48">
              <w:rPr>
                <w:rFonts w:ascii="Tahoma" w:hAnsi="Tahoma" w:cs="Tahoma"/>
                <w:color w:val="6A6969"/>
                <w:sz w:val="20"/>
                <w:szCs w:val="20"/>
                <w:lang w:eastAsia="en-GB"/>
              </w:rPr>
              <w:t xml:space="preserve"> configuration to load log files into HDFS</w:t>
            </w:r>
          </w:p>
          <w:p w:rsidR="001F4C48" w:rsidRPr="001F4C48" w:rsidRDefault="001F4C48" w:rsidP="001F4C48">
            <w:pPr>
              <w:pStyle w:val="ListParagraph"/>
              <w:numPr>
                <w:ilvl w:val="0"/>
                <w:numId w:val="2"/>
              </w:numPr>
              <w:jc w:val="both"/>
              <w:rPr>
                <w:rFonts w:ascii="Tahoma" w:hAnsi="Tahoma" w:cs="Tahoma"/>
                <w:color w:val="6A6969"/>
                <w:sz w:val="20"/>
                <w:szCs w:val="20"/>
                <w:lang w:eastAsia="en-GB"/>
              </w:rPr>
            </w:pPr>
            <w:r w:rsidRPr="001F4C48">
              <w:rPr>
                <w:rFonts w:ascii="Tahoma" w:hAnsi="Tahoma" w:cs="Tahoma"/>
                <w:b/>
                <w:color w:val="6A6969"/>
                <w:sz w:val="20"/>
                <w:szCs w:val="20"/>
                <w:lang w:eastAsia="en-GB"/>
              </w:rPr>
              <w:t>Oozie</w:t>
            </w:r>
            <w:r w:rsidRPr="001F4C48">
              <w:rPr>
                <w:rFonts w:ascii="Tahoma" w:hAnsi="Tahoma" w:cs="Tahoma"/>
                <w:color w:val="6A6969"/>
                <w:sz w:val="20"/>
                <w:szCs w:val="20"/>
                <w:lang w:eastAsia="en-GB"/>
              </w:rPr>
              <w:t xml:space="preserve"> configuration for developer team</w:t>
            </w:r>
          </w:p>
          <w:p w:rsidR="001F4C48" w:rsidRPr="001F4C48" w:rsidRDefault="001F4C48" w:rsidP="001F4C48">
            <w:pPr>
              <w:pStyle w:val="ListParagraph"/>
              <w:numPr>
                <w:ilvl w:val="0"/>
                <w:numId w:val="2"/>
              </w:numPr>
              <w:jc w:val="both"/>
              <w:rPr>
                <w:rFonts w:ascii="Tahoma" w:hAnsi="Tahoma" w:cs="Tahoma"/>
                <w:b/>
                <w:color w:val="6A6969"/>
                <w:sz w:val="20"/>
                <w:szCs w:val="20"/>
                <w:lang w:eastAsia="en-GB"/>
              </w:rPr>
            </w:pPr>
            <w:r w:rsidRPr="001F4C48">
              <w:rPr>
                <w:rFonts w:ascii="Tahoma" w:hAnsi="Tahoma" w:cs="Tahoma"/>
                <w:b/>
                <w:color w:val="6A6969"/>
                <w:sz w:val="20"/>
                <w:szCs w:val="20"/>
                <w:lang w:eastAsia="en-GB"/>
              </w:rPr>
              <w:t>Sqoop</w:t>
            </w:r>
            <w:r w:rsidRPr="001F4C48">
              <w:rPr>
                <w:rFonts w:ascii="Tahoma" w:hAnsi="Tahoma" w:cs="Tahoma"/>
                <w:color w:val="6A6969"/>
                <w:sz w:val="20"/>
                <w:szCs w:val="20"/>
                <w:lang w:eastAsia="en-GB"/>
              </w:rPr>
              <w:t xml:space="preserve"> configuration to</w:t>
            </w:r>
            <w:r w:rsidRPr="001F4C48">
              <w:rPr>
                <w:rFonts w:ascii="Tahoma" w:hAnsi="Tahoma" w:cs="Tahoma"/>
                <w:b/>
                <w:color w:val="6A6969"/>
                <w:sz w:val="20"/>
                <w:szCs w:val="20"/>
                <w:lang w:eastAsia="en-GB"/>
              </w:rPr>
              <w:t xml:space="preserve"> import/export data </w:t>
            </w:r>
            <w:r w:rsidRPr="001F4C48">
              <w:rPr>
                <w:rFonts w:ascii="Tahoma" w:hAnsi="Tahoma" w:cs="Tahoma"/>
                <w:color w:val="6A6969"/>
                <w:sz w:val="20"/>
                <w:szCs w:val="20"/>
                <w:lang w:eastAsia="en-GB"/>
              </w:rPr>
              <w:t xml:space="preserve">to/from </w:t>
            </w:r>
            <w:r w:rsidRPr="001F4C48">
              <w:rPr>
                <w:rFonts w:ascii="Tahoma" w:hAnsi="Tahoma" w:cs="Tahoma"/>
                <w:b/>
                <w:color w:val="6A6969"/>
                <w:sz w:val="20"/>
                <w:szCs w:val="20"/>
                <w:lang w:eastAsia="en-GB"/>
              </w:rPr>
              <w:t>MySQL databases.</w:t>
            </w:r>
          </w:p>
          <w:p w:rsidR="001F4C48" w:rsidRPr="001F4C48" w:rsidRDefault="001F4C48" w:rsidP="001F4C48">
            <w:pPr>
              <w:pStyle w:val="ListParagraph"/>
              <w:spacing w:line="276" w:lineRule="auto"/>
              <w:ind w:left="360"/>
              <w:jc w:val="both"/>
              <w:rPr>
                <w:rFonts w:ascii="Tahoma" w:hAnsi="Tahoma" w:cs="Tahoma"/>
                <w:color w:val="6A6969"/>
                <w:sz w:val="20"/>
                <w:szCs w:val="20"/>
                <w:lang w:eastAsia="en-GB"/>
              </w:rPr>
            </w:pPr>
          </w:p>
        </w:tc>
      </w:tr>
      <w:tr w:rsidR="0031196E" w:rsidRPr="00142EA9" w:rsidTr="00E57E2F">
        <w:trPr>
          <w:gridAfter w:val="1"/>
          <w:wAfter w:w="21" w:type="dxa"/>
        </w:trPr>
        <w:tc>
          <w:tcPr>
            <w:tcW w:w="10833" w:type="dxa"/>
            <w:gridSpan w:val="3"/>
            <w:shd w:val="clear" w:color="auto" w:fill="auto"/>
          </w:tcPr>
          <w:p w:rsidR="0031196E" w:rsidRPr="00142EA9" w:rsidRDefault="0031196E" w:rsidP="00A36C04">
            <w:pPr>
              <w:overflowPunct w:val="0"/>
              <w:autoSpaceDE w:val="0"/>
              <w:autoSpaceDN w:val="0"/>
              <w:adjustRightInd w:val="0"/>
              <w:jc w:val="both"/>
              <w:textAlignment w:val="baseline"/>
              <w:rPr>
                <w:rFonts w:ascii="Tahoma" w:hAnsi="Tahoma" w:cs="Tahoma"/>
                <w:color w:val="6A6969"/>
                <w:sz w:val="20"/>
                <w:szCs w:val="20"/>
                <w:lang w:eastAsia="en-GB"/>
              </w:rPr>
            </w:pPr>
          </w:p>
        </w:tc>
      </w:tr>
      <w:tr w:rsidR="00750101" w:rsidRPr="00142EA9" w:rsidTr="002740EC">
        <w:trPr>
          <w:gridAfter w:val="1"/>
          <w:wAfter w:w="21" w:type="dxa"/>
          <w:trHeight w:val="2070"/>
        </w:trPr>
        <w:tc>
          <w:tcPr>
            <w:tcW w:w="3690" w:type="dxa"/>
            <w:shd w:val="clear" w:color="auto" w:fill="FFFFFF" w:themeFill="background1"/>
          </w:tcPr>
          <w:p w:rsidR="00750101" w:rsidRPr="00142EA9" w:rsidRDefault="002740EC" w:rsidP="002740EC">
            <w:pPr>
              <w:tabs>
                <w:tab w:val="left" w:pos="0"/>
              </w:tabs>
              <w:ind w:left="-270" w:firstLine="270"/>
              <w:rPr>
                <w:rFonts w:ascii="Tahoma" w:hAnsi="Tahoma" w:cs="Tahoma"/>
                <w:color w:val="00B0F0"/>
                <w:sz w:val="28"/>
                <w:szCs w:val="28"/>
              </w:rPr>
            </w:pPr>
            <w:r w:rsidRPr="00142EA9">
              <w:rPr>
                <w:noProof/>
              </w:rPr>
              <w:drawing>
                <wp:anchor distT="0" distB="0" distL="114300" distR="114300" simplePos="0" relativeHeight="251701248" behindDoc="0" locked="0" layoutInCell="1" allowOverlap="1">
                  <wp:simplePos x="0" y="0"/>
                  <wp:positionH relativeFrom="column">
                    <wp:posOffset>222250</wp:posOffset>
                  </wp:positionH>
                  <wp:positionV relativeFrom="paragraph">
                    <wp:posOffset>307814</wp:posOffset>
                  </wp:positionV>
                  <wp:extent cx="1741170" cy="960755"/>
                  <wp:effectExtent l="0" t="0" r="0" b="0"/>
                  <wp:wrapNone/>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1170" cy="960755"/>
                          </a:xfrm>
                          <a:prstGeom prst="rect">
                            <a:avLst/>
                          </a:prstGeom>
                        </pic:spPr>
                      </pic:pic>
                    </a:graphicData>
                  </a:graphic>
                </wp:anchor>
              </w:drawing>
            </w:r>
            <w:r w:rsidR="00750101" w:rsidRPr="00142EA9">
              <w:rPr>
                <w:noProof/>
              </w:rPr>
              <w:drawing>
                <wp:inline distT="0" distB="0" distL="0" distR="0">
                  <wp:extent cx="228600" cy="228600"/>
                  <wp:effectExtent l="0" t="0" r="0" b="0"/>
                  <wp:docPr id="4" name="Picture 4" descr="softskil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oftskills24x24icons"/>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00750101" w:rsidRPr="00142EA9">
              <w:rPr>
                <w:rFonts w:ascii="Tahoma" w:hAnsi="Tahoma" w:cs="Tahoma"/>
                <w:color w:val="3FBCEC"/>
                <w:sz w:val="28"/>
                <w:szCs w:val="28"/>
              </w:rPr>
              <w:t>Soft Skills</w:t>
            </w:r>
          </w:p>
        </w:tc>
        <w:tc>
          <w:tcPr>
            <w:tcW w:w="270" w:type="dxa"/>
            <w:shd w:val="clear" w:color="auto" w:fill="auto"/>
          </w:tcPr>
          <w:p w:rsidR="00750101" w:rsidRPr="00142EA9" w:rsidRDefault="00750101" w:rsidP="00A36C04">
            <w:pPr>
              <w:overflowPunct w:val="0"/>
              <w:autoSpaceDE w:val="0"/>
              <w:autoSpaceDN w:val="0"/>
              <w:adjustRightInd w:val="0"/>
              <w:jc w:val="both"/>
              <w:textAlignment w:val="baseline"/>
              <w:rPr>
                <w:rFonts w:ascii="Tahoma" w:hAnsi="Tahoma" w:cs="Tahoma"/>
                <w:color w:val="6A6969"/>
                <w:sz w:val="20"/>
                <w:szCs w:val="20"/>
                <w:lang w:eastAsia="en-GB"/>
              </w:rPr>
            </w:pPr>
          </w:p>
        </w:tc>
        <w:tc>
          <w:tcPr>
            <w:tcW w:w="6873" w:type="dxa"/>
            <w:shd w:val="clear" w:color="auto" w:fill="FFFFFF" w:themeFill="background1"/>
          </w:tcPr>
          <w:p w:rsidR="00CB1985" w:rsidRPr="00142EA9" w:rsidRDefault="00CB1985" w:rsidP="00CB1985">
            <w:pPr>
              <w:jc w:val="both"/>
              <w:rPr>
                <w:rFonts w:ascii="Tahoma" w:hAnsi="Tahoma" w:cs="Tahoma"/>
                <w:color w:val="3FBCEC"/>
                <w:sz w:val="28"/>
                <w:szCs w:val="28"/>
              </w:rPr>
            </w:pPr>
            <w:r w:rsidRPr="00142EA9">
              <w:rPr>
                <w:noProof/>
              </w:rPr>
              <w:drawing>
                <wp:inline distT="0" distB="0" distL="0" distR="0">
                  <wp:extent cx="230505" cy="230505"/>
                  <wp:effectExtent l="0" t="0" r="0" b="0"/>
                  <wp:docPr id="29" name="Picture 29" descr="Description: edu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edu24x24icons"/>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230505"/>
                          </a:xfrm>
                          <a:prstGeom prst="rect">
                            <a:avLst/>
                          </a:prstGeom>
                          <a:noFill/>
                          <a:ln>
                            <a:noFill/>
                          </a:ln>
                        </pic:spPr>
                      </pic:pic>
                    </a:graphicData>
                  </a:graphic>
                </wp:inline>
              </w:drawing>
            </w:r>
            <w:r w:rsidRPr="00142EA9">
              <w:rPr>
                <w:rFonts w:ascii="Tahoma" w:hAnsi="Tahoma" w:cs="Tahoma"/>
                <w:color w:val="3FBCEC"/>
                <w:sz w:val="28"/>
                <w:szCs w:val="28"/>
              </w:rPr>
              <w:t>Education</w:t>
            </w:r>
          </w:p>
          <w:p w:rsidR="00AA64BE" w:rsidRPr="00142EA9" w:rsidRDefault="00E80E67" w:rsidP="00AA64BE">
            <w:pPr>
              <w:spacing w:line="276" w:lineRule="auto"/>
              <w:jc w:val="both"/>
              <w:rPr>
                <w:rFonts w:ascii="Tahoma" w:hAnsi="Tahoma" w:cs="Tahoma"/>
                <w:b/>
                <w:color w:val="6A6969"/>
                <w:sz w:val="20"/>
                <w:szCs w:val="20"/>
                <w:lang w:val="en-GB"/>
              </w:rPr>
            </w:pPr>
            <w:r>
              <w:rPr>
                <w:rFonts w:ascii="Tahoma" w:hAnsi="Tahoma" w:cs="Tahoma"/>
                <w:b/>
                <w:color w:val="6A6969"/>
                <w:sz w:val="20"/>
                <w:szCs w:val="20"/>
                <w:lang w:val="en-GB"/>
              </w:rPr>
              <w:t>2013</w:t>
            </w:r>
            <w:r>
              <w:rPr>
                <w:rFonts w:ascii="Tahoma" w:hAnsi="Tahoma" w:cs="Tahoma"/>
                <w:b/>
                <w:color w:val="6A6969"/>
                <w:sz w:val="20"/>
                <w:szCs w:val="20"/>
                <w:lang w:val="en-GB"/>
              </w:rPr>
              <w:tab/>
              <w:t>Master Computer Application</w:t>
            </w:r>
            <w:r>
              <w:rPr>
                <w:rFonts w:ascii="Tahoma" w:hAnsi="Tahoma" w:cs="Tahoma"/>
                <w:color w:val="6A6969"/>
                <w:sz w:val="20"/>
                <w:szCs w:val="20"/>
                <w:lang w:val="en-GB"/>
              </w:rPr>
              <w:t>from Millennium Institute of Management, Aurangabad</w:t>
            </w:r>
            <w:r w:rsidR="00AA64BE" w:rsidRPr="00142EA9">
              <w:rPr>
                <w:rFonts w:ascii="Tahoma" w:hAnsi="Tahoma" w:cs="Tahoma"/>
                <w:color w:val="6A6969"/>
                <w:sz w:val="20"/>
                <w:szCs w:val="20"/>
                <w:lang w:val="en-GB"/>
              </w:rPr>
              <w:t>, India</w:t>
            </w:r>
          </w:p>
          <w:p w:rsidR="00750101" w:rsidRDefault="00E80E67" w:rsidP="002740EC">
            <w:pPr>
              <w:spacing w:line="276" w:lineRule="auto"/>
              <w:jc w:val="both"/>
              <w:rPr>
                <w:rFonts w:ascii="Tahoma" w:hAnsi="Tahoma" w:cs="Tahoma"/>
                <w:color w:val="6A6969"/>
                <w:sz w:val="20"/>
                <w:szCs w:val="20"/>
                <w:lang w:val="en-GB"/>
              </w:rPr>
            </w:pPr>
            <w:r>
              <w:rPr>
                <w:rFonts w:ascii="Tahoma" w:hAnsi="Tahoma" w:cs="Tahoma"/>
                <w:b/>
                <w:color w:val="6A6969"/>
                <w:sz w:val="20"/>
                <w:szCs w:val="20"/>
                <w:lang w:val="en-GB"/>
              </w:rPr>
              <w:t>2010</w:t>
            </w:r>
            <w:r w:rsidR="006D242D">
              <w:rPr>
                <w:rFonts w:ascii="Tahoma" w:hAnsi="Tahoma" w:cs="Tahoma"/>
                <w:b/>
                <w:color w:val="6A6969"/>
                <w:sz w:val="20"/>
                <w:szCs w:val="20"/>
                <w:lang w:val="en-GB"/>
              </w:rPr>
              <w:tab/>
              <w:t xml:space="preserve">Bachelor of Science in Information Technology </w:t>
            </w:r>
            <w:r>
              <w:rPr>
                <w:rFonts w:ascii="Tahoma" w:hAnsi="Tahoma" w:cs="Tahoma"/>
                <w:color w:val="6A6969"/>
                <w:sz w:val="20"/>
                <w:szCs w:val="20"/>
                <w:lang w:val="en-GB"/>
              </w:rPr>
              <w:t>from Yeshwant College of IT  Parbhani</w:t>
            </w:r>
            <w:r w:rsidR="00AA64BE" w:rsidRPr="00142EA9">
              <w:rPr>
                <w:rFonts w:ascii="Tahoma" w:hAnsi="Tahoma" w:cs="Tahoma"/>
                <w:color w:val="6A6969"/>
                <w:sz w:val="20"/>
                <w:szCs w:val="20"/>
                <w:lang w:val="en-GB"/>
              </w:rPr>
              <w:t>, India</w:t>
            </w:r>
          </w:p>
          <w:p w:rsidR="00E916EB" w:rsidRDefault="00E916EB" w:rsidP="002740EC">
            <w:pPr>
              <w:spacing w:line="276" w:lineRule="auto"/>
              <w:jc w:val="both"/>
              <w:rPr>
                <w:rFonts w:ascii="Tahoma" w:hAnsi="Tahoma" w:cs="Tahoma"/>
                <w:color w:val="6A6969"/>
                <w:sz w:val="20"/>
                <w:szCs w:val="20"/>
                <w:lang w:val="en-GB"/>
              </w:rPr>
            </w:pPr>
            <w:r w:rsidRPr="004879C8">
              <w:rPr>
                <w:rFonts w:ascii="Tahoma" w:hAnsi="Tahoma" w:cs="Tahoma"/>
                <w:b/>
                <w:color w:val="6A6969"/>
                <w:sz w:val="20"/>
                <w:szCs w:val="20"/>
                <w:lang w:val="en-GB"/>
              </w:rPr>
              <w:t>2007</w:t>
            </w:r>
            <w:r>
              <w:rPr>
                <w:rFonts w:ascii="Tahoma" w:hAnsi="Tahoma" w:cs="Tahoma"/>
                <w:color w:val="6A6969"/>
                <w:sz w:val="20"/>
                <w:szCs w:val="20"/>
                <w:lang w:val="en-GB"/>
              </w:rPr>
              <w:t xml:space="preserve">Senior Secondary </w:t>
            </w:r>
            <w:r w:rsidRPr="004879C8">
              <w:rPr>
                <w:rFonts w:ascii="Tahoma" w:hAnsi="Tahoma" w:cs="Tahoma"/>
                <w:b/>
                <w:color w:val="6A6969"/>
                <w:sz w:val="20"/>
                <w:szCs w:val="20"/>
                <w:lang w:val="en-GB"/>
              </w:rPr>
              <w:t>(12</w:t>
            </w:r>
            <w:r w:rsidRPr="004879C8">
              <w:rPr>
                <w:rFonts w:ascii="Tahoma" w:hAnsi="Tahoma" w:cs="Tahoma"/>
                <w:b/>
                <w:color w:val="6A6969"/>
                <w:sz w:val="20"/>
                <w:szCs w:val="20"/>
                <w:vertAlign w:val="superscript"/>
                <w:lang w:val="en-GB"/>
              </w:rPr>
              <w:t>th</w:t>
            </w:r>
            <w:r w:rsidRPr="004879C8">
              <w:rPr>
                <w:rFonts w:ascii="Tahoma" w:hAnsi="Tahoma" w:cs="Tahoma"/>
                <w:b/>
                <w:color w:val="6A6969"/>
                <w:sz w:val="20"/>
                <w:szCs w:val="20"/>
                <w:lang w:val="en-GB"/>
              </w:rPr>
              <w:t>)</w:t>
            </w:r>
            <w:r>
              <w:rPr>
                <w:rFonts w:ascii="Tahoma" w:hAnsi="Tahoma" w:cs="Tahoma"/>
                <w:color w:val="6A6969"/>
                <w:sz w:val="20"/>
                <w:szCs w:val="20"/>
                <w:lang w:val="en-GB"/>
              </w:rPr>
              <w:t xml:space="preserve"> - (Science) from Pune Board</w:t>
            </w:r>
          </w:p>
          <w:p w:rsidR="00E916EB" w:rsidRDefault="00E916EB" w:rsidP="002740EC">
            <w:pPr>
              <w:spacing w:line="276" w:lineRule="auto"/>
              <w:jc w:val="both"/>
              <w:rPr>
                <w:rFonts w:ascii="Tahoma" w:hAnsi="Tahoma" w:cs="Tahoma"/>
                <w:color w:val="6A6969"/>
                <w:sz w:val="20"/>
                <w:szCs w:val="20"/>
                <w:lang w:val="en-GB"/>
              </w:rPr>
            </w:pPr>
            <w:r w:rsidRPr="004879C8">
              <w:rPr>
                <w:rFonts w:ascii="Tahoma" w:hAnsi="Tahoma" w:cs="Tahoma"/>
                <w:b/>
                <w:color w:val="6A6969"/>
                <w:sz w:val="20"/>
                <w:szCs w:val="20"/>
                <w:lang w:val="en-GB"/>
              </w:rPr>
              <w:t>2005</w:t>
            </w:r>
            <w:r>
              <w:rPr>
                <w:rFonts w:ascii="Tahoma" w:hAnsi="Tahoma" w:cs="Tahoma"/>
                <w:color w:val="6A6969"/>
                <w:sz w:val="20"/>
                <w:szCs w:val="20"/>
                <w:lang w:val="en-GB"/>
              </w:rPr>
              <w:t xml:space="preserve">Higher Secondary </w:t>
            </w:r>
            <w:r w:rsidRPr="004879C8">
              <w:rPr>
                <w:rFonts w:ascii="Tahoma" w:hAnsi="Tahoma" w:cs="Tahoma"/>
                <w:b/>
                <w:color w:val="6A6969"/>
                <w:sz w:val="20"/>
                <w:szCs w:val="20"/>
                <w:lang w:val="en-GB"/>
              </w:rPr>
              <w:t>(10</w:t>
            </w:r>
            <w:r w:rsidRPr="004879C8">
              <w:rPr>
                <w:rFonts w:ascii="Tahoma" w:hAnsi="Tahoma" w:cs="Tahoma"/>
                <w:b/>
                <w:color w:val="6A6969"/>
                <w:sz w:val="20"/>
                <w:szCs w:val="20"/>
                <w:vertAlign w:val="superscript"/>
                <w:lang w:val="en-GB"/>
              </w:rPr>
              <w:t>th</w:t>
            </w:r>
            <w:r w:rsidRPr="004879C8">
              <w:rPr>
                <w:rFonts w:ascii="Tahoma" w:hAnsi="Tahoma" w:cs="Tahoma"/>
                <w:b/>
                <w:color w:val="6A6969"/>
                <w:sz w:val="20"/>
                <w:szCs w:val="20"/>
                <w:lang w:val="en-GB"/>
              </w:rPr>
              <w:t>)</w:t>
            </w:r>
            <w:r>
              <w:rPr>
                <w:rFonts w:ascii="Tahoma" w:hAnsi="Tahoma" w:cs="Tahoma"/>
                <w:color w:val="6A6969"/>
                <w:sz w:val="20"/>
                <w:szCs w:val="20"/>
                <w:lang w:val="en-GB"/>
              </w:rPr>
              <w:t xml:space="preserve"> from Pune Board  </w:t>
            </w:r>
          </w:p>
          <w:p w:rsidR="00C61B16" w:rsidRPr="00142EA9" w:rsidRDefault="00C61B16" w:rsidP="002740EC">
            <w:pPr>
              <w:spacing w:line="276" w:lineRule="auto"/>
              <w:jc w:val="both"/>
              <w:rPr>
                <w:rFonts w:ascii="Tahoma" w:hAnsi="Tahoma" w:cs="Tahoma"/>
                <w:b/>
                <w:color w:val="6A6969"/>
                <w:sz w:val="20"/>
                <w:szCs w:val="20"/>
                <w:lang w:val="en-GB"/>
              </w:rPr>
            </w:pPr>
          </w:p>
        </w:tc>
      </w:tr>
      <w:tr w:rsidR="00750101" w:rsidRPr="00142EA9" w:rsidTr="00E57E2F">
        <w:trPr>
          <w:trHeight w:val="180"/>
        </w:trPr>
        <w:tc>
          <w:tcPr>
            <w:tcW w:w="10854" w:type="dxa"/>
            <w:gridSpan w:val="4"/>
            <w:shd w:val="clear" w:color="auto" w:fill="FFFFFF" w:themeFill="background1"/>
          </w:tcPr>
          <w:p w:rsidR="001F4C48" w:rsidRPr="00142EA9" w:rsidRDefault="001158EC" w:rsidP="00035E0E">
            <w:pPr>
              <w:shd w:val="clear" w:color="auto" w:fill="F2F2F2" w:themeFill="background1" w:themeFillShade="F2"/>
            </w:pPr>
            <w:r w:rsidRPr="00142EA9">
              <w:rPr>
                <w:noProof/>
              </w:rPr>
              <w:drawing>
                <wp:anchor distT="0" distB="0" distL="114300" distR="114300" simplePos="0" relativeHeight="251662336" behindDoc="0" locked="0" layoutInCell="1" allowOverlap="1">
                  <wp:simplePos x="0" y="0"/>
                  <wp:positionH relativeFrom="column">
                    <wp:posOffset>4444366</wp:posOffset>
                  </wp:positionH>
                  <wp:positionV relativeFrom="paragraph">
                    <wp:posOffset>175261</wp:posOffset>
                  </wp:positionV>
                  <wp:extent cx="1600200" cy="807898"/>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9568" cy="822725"/>
                          </a:xfrm>
                          <a:prstGeom prst="rect">
                            <a:avLst/>
                          </a:prstGeom>
                        </pic:spPr>
                      </pic:pic>
                    </a:graphicData>
                  </a:graphic>
                </wp:anchor>
              </w:drawing>
            </w:r>
          </w:p>
          <w:p w:rsidR="001F4C48" w:rsidRDefault="001F4C48" w:rsidP="00750101"/>
          <w:p w:rsidR="007E0642" w:rsidRPr="00142EA9" w:rsidRDefault="007E0642" w:rsidP="00750101">
            <w:r w:rsidRPr="00142EA9">
              <w:rPr>
                <w:noProof/>
              </w:rPr>
              <w:drawing>
                <wp:inline distT="0" distB="0" distL="0" distR="0">
                  <wp:extent cx="190196" cy="190196"/>
                  <wp:effectExtent l="0" t="0" r="635" b="635"/>
                  <wp:docPr id="1033" name="Picture 9" descr="Z:\Approved_ResDev_Repository\Formats\Visual Resume Formats 2015-16\Icons\itskills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Z:\Approved_ResDev_Repository\Formats\Visual Resume Formats 2015-16\Icons\itskills24x24icons.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217" cy="189217"/>
                          </a:xfrm>
                          <a:prstGeom prst="rect">
                            <a:avLst/>
                          </a:prstGeom>
                          <a:noFill/>
                          <a:extLst/>
                        </pic:spPr>
                      </pic:pic>
                    </a:graphicData>
                  </a:graphic>
                </wp:inline>
              </w:drawing>
            </w:r>
            <w:r w:rsidRPr="00142EA9">
              <w:rPr>
                <w:rFonts w:ascii="Tahoma" w:hAnsi="Tahoma" w:cs="Tahoma"/>
                <w:color w:val="3FBCEC"/>
                <w:sz w:val="28"/>
                <w:szCs w:val="28"/>
              </w:rPr>
              <w:t>Career Timeline</w:t>
            </w:r>
          </w:p>
          <w:p w:rsidR="007E0642" w:rsidRPr="00142EA9" w:rsidRDefault="004C7453" w:rsidP="00750101">
            <w:r w:rsidRPr="004C7453">
              <w:rPr>
                <w:noProof/>
                <w:color w:val="70AD47"/>
              </w:rPr>
              <w:pict>
                <v:shape id="_x0000_s1028" type="#_x0000_t202" style="position:absolute;margin-left:1.05pt;margin-top:12.75pt;width:90.15pt;height:17.4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bDAIAAPoDAAAOAAAAZHJzL2Uyb0RvYy54bWysU9uO0zAQfUfiHyy/06ShhTaqu1p2WYS0&#10;XKRdPsB1nMbC9hjbbVK+nrHTlgjeEHmwPJmZM3POjDc3g9HkKH1QYBmdz0pKpBXQKLtn9Nvzw6sV&#10;JSFy23ANVjJ6koHebF++2PSulhV0oBvpCYLYUPeO0S5GVxdFEJ00PMzASYvOFrzhEU2/LxrPe0Q3&#10;uqjK8k3Rg2+cByFDwL/3o5NuM37bShG/tG2QkWhGsbeYT5/PXTqL7YbXe89dp8S5Df4PXRiuLBa9&#10;Qt3zyMnBq7+gjBIeArRxJsAU0LZKyMwB2czLP9g8ddzJzAXFCe4qU/h/sOLz8asnqmG0ek2J5QZn&#10;9CyHSN7BQKokT+9CjVFPDuPigL9xzJlqcI8gvgdi4a7jdi9vvYe+k7zB9uYps5ikjjghgez6T9Bg&#10;GX6IkIGG1pukHapBEB3HdLqOJrUiUsn5YrEul5QI9FXVvFotcgleX7KdD/GDBEPShVGPo8/o/PgY&#10;YuqG15eQVMzCg9I6j19b0jO6XlbLnDDxGBVxO7UyjK7K9I37kki+t01Ojlzp8Y4FtD2zTkRHynHY&#10;DaO+FzF30JxQBg/jMuLjwUsH/iclPS4io+HHgXtJif5oUco1Mk+bm43F8m2Fhp96dlMPtwKhGI2U&#10;jNe7mLd9pHyLkrcqq5FmM3ZybhkXLIt0fgxpg6d2jvr9ZLe/AAAA//8DAFBLAwQUAAYACAAAACEA&#10;9cOwZtsAAAAHAQAADwAAAGRycy9kb3ducmV2LnhtbEyOQU/CQBSE7yb+h80z8SZvqZRA7ZYQjFeN&#10;gCbclu6jbey+bboLrf/e5SSnyWQmM1++Gm0rLtT7xrGC6USCIC6dabhSsN+9PS1A+KDZ6NYxKfgl&#10;D6vi/i7XmXEDf9JlGyoRR9hnWkEdQpch+rImq/3EdcQxO7ne6hBtX6Hp9RDHbYuJlHO0uuH4UOuO&#10;NjWVP9uzVfD1fjp8z+RH9WrTbnCjRLZLVOrxYVy/gAg0hv8yXPEjOhSR6ejObLxoFSTTWIySpiCu&#10;8SKZgTgqmMtnwCLHW/7iDwAA//8DAFBLAQItABQABgAIAAAAIQC2gziS/gAAAOEBAAATAAAAAAAA&#10;AAAAAAAAAAAAAABbQ29udGVudF9UeXBlc10ueG1sUEsBAi0AFAAGAAgAAAAhADj9If/WAAAAlAEA&#10;AAsAAAAAAAAAAAAAAAAALwEAAF9yZWxzLy5yZWxzUEsBAi0AFAAGAAgAAAAhAHNpj9sMAgAA+gMA&#10;AA4AAAAAAAAAAAAAAAAALgIAAGRycy9lMm9Eb2MueG1sUEsBAi0AFAAGAAgAAAAhAPXDsGbbAAAA&#10;BwEAAA8AAAAAAAAAAAAAAAAAZgQAAGRycy9kb3ducmV2LnhtbFBLBQYAAAAABAAEAPMAAABuBQAA&#10;AAA=&#10;" filled="f" stroked="f">
                  <v:textbox>
                    <w:txbxContent>
                      <w:p w:rsidR="00A36C04" w:rsidRPr="00C13FDC" w:rsidRDefault="00A36C04" w:rsidP="00503F26">
                        <w:pPr>
                          <w:rPr>
                            <w:rFonts w:ascii="Tahoma" w:hAnsi="Tahoma" w:cs="Tahoma"/>
                            <w:b/>
                            <w:color w:val="FFFFFF" w:themeColor="background1"/>
                            <w:sz w:val="16"/>
                            <w:szCs w:val="16"/>
                          </w:rPr>
                        </w:pPr>
                      </w:p>
                    </w:txbxContent>
                  </v:textbox>
                </v:shape>
              </w:pict>
            </w:r>
            <w:r w:rsidRPr="004C7453">
              <w:rPr>
                <w:noProof/>
                <w:color w:val="70AD47"/>
              </w:rPr>
              <w:pict>
                <v:shape id="_x0000_s1029" type="#_x0000_t202" style="position:absolute;margin-left:17.35pt;margin-top:11.85pt;width:351.4pt;height:18.75pt;z-index:25165107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p6DAIAAPgDAAAOAAAAZHJzL2Uyb0RvYy54bWysU8tu2zAQvBfoPxC813pETh3BcpAmdVEg&#10;fQBJP4CiKIsoySVIxpL79V1Stmukt6I6CCR3ObszO1zfTlqRvXBegmloscgpEYZDJ82uoT+et+9W&#10;lPjATMcUGNHQg/D0dvP2zXq0tShhANUJRxDE+Hq0DR1CsHWWeT4IzfwCrDAY7MFpFnDrdlnn2Ijo&#10;WmVlnl9nI7jOOuDCezx9mIN0k/D7XvDwre+9CEQ1FHsL6e/Sv43/bLNm9c4xO0h+bIP9QxeaSYNF&#10;z1APLDDy4uRfUFpyBx76sOCgM+h7yUXigGyK/BWbp4FZkbigON6eZfL/D5Z/3X93RHY4uyUlhmmc&#10;0bOYAvkAEymjPKP1NWY9WcwLEx5jaqLq7SPwn54YuB+Y2Yk752AcBOuwvSLezC6uzjg+grTjF+iw&#10;DHsJkICm3umoHapBEB3HdDiPJrbC8bCqrstVgWbiGCuvVkW5TCVYfbptnQ+fBGgSFw11OPqEzvaP&#10;PsRuWH1KicUMbKVSafzKkLGhN0uEfBXRMqA7ldQNXeXxm/0SSX40XbocmFTzGgsoc2Qdic6Uw9RO&#10;Sd+rk5gtdAeUwcFsRnw8uBjA/aJkRCM21OBLoUR9NijkTVFV0bdpUy3fl7hxl5H2MsIMR6CGBkrm&#10;5X1IXo+0vL1DwbcyaREnM/dxbBjtlSQ6PoXo38t9yvrzYDe/AQAA//8DAFBLAwQUAAYACAAAACEA&#10;9vMt+N0AAAAIAQAADwAAAGRycy9kb3ducmV2LnhtbEyPzU7DMBCE70i8g7VI3Kjz0zYlxKlQgTNQ&#10;eAA3XuKQeB3Fbht4epYTnEarGc18W21nN4gTTqHzpCBdJCCQGm86ahW8vz3dbECEqMnowRMq+MIA&#10;2/ryotKl8Wd6xdM+toJLKJRagY1xLKUMjUWnw8KPSOx9+MnpyOfUSjPpM5e7QWZJspZOd8QLVo+4&#10;s9j0+6NTsEncc9/fZi/BLb/Tld09+MfxU6nrq/n+DkTEOf6F4Ref0aFmpoM/kgliUJAvC04qyHJW&#10;9ou8WIE4KFinGci6kv8fqH8AAAD//wMAUEsBAi0AFAAGAAgAAAAhALaDOJL+AAAA4QEAABMAAAAA&#10;AAAAAAAAAAAAAAAAAFtDb250ZW50X1R5cGVzXS54bWxQSwECLQAUAAYACAAAACEAOP0h/9YAAACU&#10;AQAACwAAAAAAAAAAAAAAAAAvAQAAX3JlbHMvLnJlbHNQSwECLQAUAAYACAAAACEAERBqegwCAAD4&#10;AwAADgAAAAAAAAAAAAAAAAAuAgAAZHJzL2Uyb0RvYy54bWxQSwECLQAUAAYACAAAACEA9vMt+N0A&#10;AAAIAQAADwAAAAAAAAAAAAAAAABmBAAAZHJzL2Rvd25yZXYueG1sUEsFBgAAAAAEAAQA8wAAAHAF&#10;AAAAAA==&#10;" filled="f" stroked="f">
                  <v:textbox style="mso-fit-shape-to-text:t">
                    <w:txbxContent>
                      <w:p w:rsidR="00A36C04" w:rsidRPr="00C13FDC" w:rsidRDefault="00A36C04" w:rsidP="00503F26">
                        <w:pPr>
                          <w:rPr>
                            <w:rFonts w:ascii="Tahoma" w:hAnsi="Tahoma" w:cs="Tahoma"/>
                            <w:b/>
                            <w:color w:val="FFFFFF" w:themeColor="background1"/>
                            <w:sz w:val="16"/>
                            <w:szCs w:val="16"/>
                          </w:rPr>
                        </w:pPr>
                      </w:p>
                    </w:txbxContent>
                  </v:textbox>
                </v:shape>
              </w:pict>
            </w:r>
            <w:r w:rsidRPr="004C7453">
              <w:rPr>
                <w:noProof/>
                <w:color w:val="70AD47"/>
              </w:rPr>
              <w:pict>
                <v:shape id="_x0000_s1030" type="#_x0000_t202" style="position:absolute;margin-left:225.05pt;margin-top:12.1pt;width:78.9pt;height:18.0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gMDgIAAPkDAAAOAAAAZHJzL2Uyb0RvYy54bWysU9tu2zAMfR+wfxD0vtjxkjYxohRduw4D&#10;ugvQ7gMUWY6FSaImKbGzrx8lJ1nQvg3zgyCa5CHPIbW6GYwme+mDAsvodFJSIq2ARtktoz+eH94t&#10;KAmR24ZrsJLRgwz0Zv32zap3taygA91ITxDEhrp3jHYxurooguik4WECTlp0tuANj2j6bdF43iO6&#10;0UVVlldFD75xHoQMAf/ej066zvhtK0X81rZBRqIZxd5iPn0+N+ks1itebz13nRLHNvg/dGG4slj0&#10;DHXPIyc7r15BGSU8BGjjRIApoG2VkJkDspmWL9g8ddzJzAXFCe4sU/h/sOLr/rsnqmH0mhLLDY7o&#10;WQ6RfICBVEmd3oUag54chsUBf+OUM9PgHkH8DMTCXcftVt56D30neYPdTVNmcZE64oQEsum/QINl&#10;+C5CBhpab5J0KAZBdJzS4TyZ1IpIJctyuriaUSLQV1XL+ftlLsHrU7bzIX6SYEi6MOpx8hmd7x9D&#10;TN3w+hSSill4UFrn6WtLekaX82qeEy48RkVcTq0Mo4syfeO6JJIfbZOTI1d6vGMBbY+sE9GRchw2&#10;Q5Z3dhJzA80BZfAw7iK+Hbx04H9T0uMeMhp+7biXlOjPFqVcTmeztLjZmM2vKzT8pWdz6eFWIBSj&#10;kZLxehfzso+Ub1HyVmU10mzGTo4t435lkY5vIS3wpZ2j/r7Y9R8AAAD//wMAUEsDBBQABgAIAAAA&#10;IQDmIR/s3gAAAAkBAAAPAAAAZHJzL2Rvd25yZXYueG1sTI9NT8MwDIbvSPyHyEjcWLLSbaxrOiEQ&#10;VxD7QNrNa7y2onGqJlvLvyc7wc2WH71+3nw92lZcqPeNYw3TiQJBXDrTcKVht317eALhA7LB1jFp&#10;+CEP6+L2JsfMuIE/6bIJlYgh7DPUUIfQZVL6siaLfuI64ng7ud5iiGtfSdPjEMNtKxOl5tJiw/FD&#10;jR291FR+b85Ww/79dPhK1Uf1amfd4EYl2S6l1vd34/MKRKAx/MFw1Y/qUESnozuz8aLVkM7UNKIa&#10;kjQBEYG5WixBHK/DI8gil/8bFL8AAAD//wMAUEsBAi0AFAAGAAgAAAAhALaDOJL+AAAA4QEAABMA&#10;AAAAAAAAAAAAAAAAAAAAAFtDb250ZW50X1R5cGVzXS54bWxQSwECLQAUAAYACAAAACEAOP0h/9YA&#10;AACUAQAACwAAAAAAAAAAAAAAAAAvAQAAX3JlbHMvLnJlbHNQSwECLQAUAAYACAAAACEAxhsoDA4C&#10;AAD5AwAADgAAAAAAAAAAAAAAAAAuAgAAZHJzL2Uyb0RvYy54bWxQSwECLQAUAAYACAAAACEA5iEf&#10;7N4AAAAJAQAADwAAAAAAAAAAAAAAAABoBAAAZHJzL2Rvd25yZXYueG1sUEsFBgAAAAAEAAQA8wAA&#10;AHMFAAAAAA==&#10;" filled="f" stroked="f">
                  <v:textbox>
                    <w:txbxContent>
                      <w:p w:rsidR="00A36C04" w:rsidRPr="00C13FDC" w:rsidRDefault="00A36C04" w:rsidP="00503F26">
                        <w:pPr>
                          <w:rPr>
                            <w:rFonts w:ascii="Tahoma" w:hAnsi="Tahoma" w:cs="Tahoma"/>
                            <w:b/>
                            <w:color w:val="FFFFFF" w:themeColor="background1"/>
                            <w:sz w:val="16"/>
                            <w:szCs w:val="16"/>
                          </w:rPr>
                        </w:pPr>
                      </w:p>
                    </w:txbxContent>
                  </v:textbox>
                </v:shape>
              </w:pict>
            </w:r>
            <w:r w:rsidRPr="004C7453">
              <w:rPr>
                <w:noProof/>
                <w:color w:val="70AD47"/>
              </w:rPr>
              <w:pict>
                <v:shape id="_x0000_s1031" type="#_x0000_t202" style="position:absolute;margin-left:445.3pt;margin-top:12.7pt;width:83.25pt;height:18.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jSCgIAAPoDAAAOAAAAZHJzL2Uyb0RvYy54bWysU11v2yAUfZ+0/4B4X+y4yZpaIVXXrtOk&#10;7kNq9wMwxjEacBmQ2Nmv3wWnadS9TfMD4vrCueece1lfj0aTvfRBgWV0PispkVZAq+yW0R9P9+9W&#10;lITIbcs1WMnoQQZ6vXn7Zj24WlbQg26lJwhiQz04RvsYXV0UQfTS8DADJy0mO/CGRwz9tmg9HxDd&#10;6KIqy/fFAL51HoQMAf/eTUm6yfhdJ0X81nVBRqIZRW4xrz6vTVqLzZrXW89dr8SRBv8HFoYri0VP&#10;UHc8crLz6i8oo4SHAF2cCTAFdJ0SMmtANfPylZrHnjuZtaA5wZ1sCv8PVnzdf/dEtYxeoD2WG+zR&#10;kxwj+QAjqZI9gws1nnp0eC6O+BvbnKUG9wDiZyAWbntut/LGexh6yVukN083i7OrE05IIM3wBVos&#10;w3cRMtDYeZO8QzcIoiOPw6k1iYpIJcvlZXW5pERgrrpYzatlLsHr59vOh/hJgiFpw6jH1md0vn8I&#10;MbHh9fORVMzCvdI6t19bMjB6tUTIVxmjIk6nVobRVZm+aV6SyI+2zZcjV3raYwFtj6qT0ElyHJsx&#10;+5v5JkcaaA9og4dpGPHx4KYH/5uSAQeR0fBrx72kRH+2aOXVfLFIk5uDBbqAgT/PNOcZbgVCMRop&#10;mba3MU/7JOwGLe9UduOFyZEyDlg26fgY0gSfx/nUy5Pd/AEAAP//AwBQSwMEFAAGAAgAAAAhABlE&#10;w7feAAAACgEAAA8AAABkcnMvZG93bnJldi54bWxMj8tOwzAQRfdI/IM1SOyo3agJTcikQiC2VJSH&#10;xM6Np0lEPI5itwl/X3cFy9E9uvdMuZltL040+s4xwnKhQBDXznTcIHy8v9ytQfig2ejeMSH8kodN&#10;dX1V6sK4id/otAuNiCXsC43QhjAUUvq6Jav9wg3EMTu40eoQz7GRZtRTLLe9TJTKpNUdx4VWD/TU&#10;Uv2zO1qEz9fD99dKbZtnmw6Tm5Vkm0vE25v58QFEoDn8wXDRj+pQRae9O7LxokdY5yqLKEKSrkBc&#10;AJXeL0HsEbIkB1mV8v8L1RkAAP//AwBQSwECLQAUAAYACAAAACEAtoM4kv4AAADhAQAAEwAAAAAA&#10;AAAAAAAAAAAAAAAAW0NvbnRlbnRfVHlwZXNdLnhtbFBLAQItABQABgAIAAAAIQA4/SH/1gAAAJQB&#10;AAALAAAAAAAAAAAAAAAAAC8BAABfcmVscy8ucmVsc1BLAQItABQABgAIAAAAIQASBYjSCgIAAPoD&#10;AAAOAAAAAAAAAAAAAAAAAC4CAABkcnMvZTJvRG9jLnhtbFBLAQItABQABgAIAAAAIQAZRMO33gAA&#10;AAoBAAAPAAAAAAAAAAAAAAAAAGQEAABkcnMvZG93bnJldi54bWxQSwUGAAAAAAQABADzAAAAbwUA&#10;AAAA&#10;" filled="f" stroked="f">
                  <v:textbox>
                    <w:txbxContent>
                      <w:p w:rsidR="00A36C04" w:rsidRPr="00C13FDC" w:rsidRDefault="00A36C04" w:rsidP="00503F26">
                        <w:pPr>
                          <w:rPr>
                            <w:rFonts w:ascii="Tahoma" w:hAnsi="Tahoma" w:cs="Tahoma"/>
                            <w:b/>
                            <w:color w:val="FFFFFF" w:themeColor="background1"/>
                            <w:sz w:val="16"/>
                            <w:szCs w:val="16"/>
                          </w:rPr>
                        </w:pPr>
                      </w:p>
                    </w:txbxContent>
                  </v:textbox>
                </v:shape>
              </w:pict>
            </w:r>
          </w:p>
          <w:p w:rsidR="00755436" w:rsidRDefault="00755436" w:rsidP="00755436">
            <w:pPr>
              <w:jc w:val="both"/>
            </w:pPr>
          </w:p>
          <w:p w:rsidR="00755436" w:rsidRPr="00755436" w:rsidRDefault="00755436" w:rsidP="00755436">
            <w:pPr>
              <w:jc w:val="both"/>
              <w:rPr>
                <w:rFonts w:ascii="Tahoma" w:hAnsi="Tahoma" w:cs="Tahoma"/>
                <w:color w:val="6A6969"/>
                <w:sz w:val="20"/>
                <w:szCs w:val="20"/>
                <w:lang w:val="en-GB"/>
              </w:rPr>
            </w:pPr>
          </w:p>
          <w:p w:rsidR="00755436" w:rsidRPr="001158EC" w:rsidRDefault="0088799A" w:rsidP="003E101A">
            <w:pPr>
              <w:pStyle w:val="ListParagraph"/>
              <w:numPr>
                <w:ilvl w:val="0"/>
                <w:numId w:val="42"/>
              </w:numPr>
              <w:rPr>
                <w:rFonts w:ascii="Tahoma" w:hAnsi="Tahoma" w:cs="Tahoma"/>
                <w:sz w:val="20"/>
                <w:szCs w:val="20"/>
              </w:rPr>
            </w:pPr>
            <w:r w:rsidRPr="001158EC">
              <w:rPr>
                <w:rFonts w:ascii="Tahoma" w:hAnsi="Tahoma" w:cs="Tahoma"/>
                <w:sz w:val="20"/>
                <w:szCs w:val="20"/>
              </w:rPr>
              <w:t>Currently assoc</w:t>
            </w:r>
            <w:r w:rsidR="00A51E84" w:rsidRPr="001158EC">
              <w:rPr>
                <w:rFonts w:ascii="Tahoma" w:hAnsi="Tahoma" w:cs="Tahoma"/>
                <w:sz w:val="20"/>
                <w:szCs w:val="20"/>
              </w:rPr>
              <w:t xml:space="preserve">iated with </w:t>
            </w:r>
            <w:r w:rsidR="00A51E84" w:rsidRPr="001158EC">
              <w:rPr>
                <w:rFonts w:ascii="Tahoma" w:hAnsi="Tahoma" w:cs="Tahoma"/>
                <w:b/>
                <w:sz w:val="20"/>
                <w:szCs w:val="20"/>
              </w:rPr>
              <w:t>“Virtuous Soft Solutions</w:t>
            </w:r>
            <w:r w:rsidRPr="001158EC">
              <w:rPr>
                <w:rFonts w:ascii="Tahoma" w:hAnsi="Tahoma" w:cs="Tahoma"/>
                <w:b/>
                <w:sz w:val="20"/>
                <w:szCs w:val="20"/>
              </w:rPr>
              <w:t>”</w:t>
            </w:r>
            <w:r w:rsidR="008B35F5" w:rsidRPr="001158EC">
              <w:rPr>
                <w:rFonts w:ascii="Tahoma" w:hAnsi="Tahoma" w:cs="Tahoma"/>
                <w:sz w:val="20"/>
                <w:szCs w:val="20"/>
              </w:rPr>
              <w:t xml:space="preserve">as a </w:t>
            </w:r>
            <w:r w:rsidR="008B35F5" w:rsidRPr="001158EC">
              <w:rPr>
                <w:rFonts w:ascii="Tahoma" w:hAnsi="Tahoma" w:cs="Tahoma"/>
                <w:b/>
                <w:sz w:val="20"/>
                <w:szCs w:val="20"/>
              </w:rPr>
              <w:t>“</w:t>
            </w:r>
            <w:r w:rsidR="00F45891" w:rsidRPr="001158EC">
              <w:rPr>
                <w:rFonts w:ascii="Tahoma" w:hAnsi="Tahoma" w:cs="Tahoma"/>
                <w:b/>
                <w:sz w:val="20"/>
                <w:szCs w:val="20"/>
              </w:rPr>
              <w:t xml:space="preserve"> Hadoop Administrator”</w:t>
            </w:r>
            <w:r w:rsidRPr="001158EC">
              <w:rPr>
                <w:rFonts w:ascii="Tahoma" w:hAnsi="Tahoma" w:cs="Tahoma"/>
                <w:sz w:val="20"/>
                <w:szCs w:val="20"/>
              </w:rPr>
              <w:t xml:space="preserve">From January </w:t>
            </w:r>
            <w:r w:rsidR="008B35F5" w:rsidRPr="001158EC">
              <w:rPr>
                <w:rFonts w:ascii="Tahoma" w:hAnsi="Tahoma" w:cs="Tahoma"/>
                <w:sz w:val="20"/>
                <w:szCs w:val="20"/>
              </w:rPr>
              <w:t>2015</w:t>
            </w:r>
            <w:r w:rsidRPr="001158EC">
              <w:rPr>
                <w:rFonts w:ascii="Tahoma" w:hAnsi="Tahoma" w:cs="Tahoma"/>
                <w:sz w:val="20"/>
                <w:szCs w:val="20"/>
              </w:rPr>
              <w:t xml:space="preserve"> till now</w:t>
            </w:r>
          </w:p>
          <w:p w:rsidR="00755436" w:rsidRDefault="00755436" w:rsidP="00755436">
            <w:pPr>
              <w:rPr>
                <w:rFonts w:ascii="Tahoma" w:hAnsi="Tahoma" w:cs="Tahoma"/>
                <w:sz w:val="20"/>
                <w:szCs w:val="20"/>
              </w:rPr>
            </w:pPr>
          </w:p>
          <w:p w:rsidR="00647FAD" w:rsidRPr="001158EC" w:rsidRDefault="008B35F5" w:rsidP="003E101A">
            <w:pPr>
              <w:pStyle w:val="ListParagraph"/>
              <w:numPr>
                <w:ilvl w:val="0"/>
                <w:numId w:val="42"/>
              </w:numPr>
              <w:rPr>
                <w:rFonts w:ascii="Tahoma" w:hAnsi="Tahoma" w:cs="Tahoma"/>
                <w:sz w:val="20"/>
                <w:szCs w:val="20"/>
              </w:rPr>
            </w:pPr>
            <w:r w:rsidRPr="001158EC">
              <w:rPr>
                <w:rFonts w:ascii="Tahoma" w:hAnsi="Tahoma" w:cs="Tahoma"/>
                <w:b/>
                <w:sz w:val="20"/>
                <w:szCs w:val="20"/>
              </w:rPr>
              <w:t>Software</w:t>
            </w:r>
            <w:r w:rsidR="00755436" w:rsidRPr="001158EC">
              <w:rPr>
                <w:rFonts w:ascii="Tahoma" w:hAnsi="Tahoma" w:cs="Tahoma"/>
                <w:b/>
                <w:sz w:val="20"/>
                <w:szCs w:val="20"/>
              </w:rPr>
              <w:t xml:space="preserve"> E</w:t>
            </w:r>
            <w:r w:rsidR="00664E38" w:rsidRPr="001158EC">
              <w:rPr>
                <w:rFonts w:ascii="Tahoma" w:hAnsi="Tahoma" w:cs="Tahoma"/>
                <w:b/>
                <w:sz w:val="20"/>
                <w:szCs w:val="20"/>
              </w:rPr>
              <w:t>ngineer</w:t>
            </w:r>
            <w:r w:rsidRPr="001158EC">
              <w:rPr>
                <w:rFonts w:ascii="Tahoma" w:hAnsi="Tahoma" w:cs="Tahoma"/>
                <w:b/>
                <w:sz w:val="20"/>
                <w:szCs w:val="20"/>
              </w:rPr>
              <w:t xml:space="preserve"> (Cloud Support)</w:t>
            </w:r>
            <w:r w:rsidR="00664E38" w:rsidRPr="001158EC">
              <w:rPr>
                <w:rFonts w:ascii="Tahoma" w:hAnsi="Tahoma" w:cs="Tahoma"/>
                <w:sz w:val="20"/>
                <w:szCs w:val="20"/>
              </w:rPr>
              <w:t xml:space="preserve"> at </w:t>
            </w:r>
            <w:r w:rsidR="00664E38" w:rsidRPr="001158EC">
              <w:rPr>
                <w:rFonts w:ascii="Tahoma" w:hAnsi="Tahoma" w:cs="Tahoma"/>
                <w:b/>
                <w:sz w:val="20"/>
                <w:szCs w:val="20"/>
              </w:rPr>
              <w:t>“Virtuous Soft Solution</w:t>
            </w:r>
            <w:r w:rsidR="00D2106B">
              <w:rPr>
                <w:rFonts w:ascii="Tahoma" w:hAnsi="Tahoma" w:cs="Tahoma"/>
                <w:b/>
                <w:sz w:val="20"/>
                <w:szCs w:val="20"/>
              </w:rPr>
              <w:t>s</w:t>
            </w:r>
            <w:r w:rsidRPr="001158EC">
              <w:rPr>
                <w:rFonts w:ascii="Tahoma" w:hAnsi="Tahoma" w:cs="Tahoma"/>
                <w:b/>
                <w:sz w:val="20"/>
                <w:szCs w:val="20"/>
              </w:rPr>
              <w:t>”</w:t>
            </w:r>
            <w:r w:rsidR="001158EC">
              <w:rPr>
                <w:rFonts w:ascii="Tahoma" w:hAnsi="Tahoma" w:cs="Tahoma"/>
                <w:sz w:val="20"/>
                <w:szCs w:val="20"/>
              </w:rPr>
              <w:t xml:space="preserve"> From June</w:t>
            </w:r>
            <w:r w:rsidRPr="001158EC">
              <w:rPr>
                <w:rFonts w:ascii="Tahoma" w:hAnsi="Tahoma" w:cs="Tahoma"/>
                <w:sz w:val="20"/>
                <w:szCs w:val="20"/>
              </w:rPr>
              <w:t xml:space="preserve"> 2012 to December 2014</w:t>
            </w:r>
          </w:p>
          <w:p w:rsidR="005843FD" w:rsidRPr="001158EC" w:rsidRDefault="005843FD" w:rsidP="005843FD">
            <w:pPr>
              <w:pStyle w:val="ListParagraph"/>
              <w:rPr>
                <w:rFonts w:ascii="Tahoma" w:hAnsi="Tahoma" w:cs="Tahoma"/>
                <w:sz w:val="20"/>
                <w:szCs w:val="20"/>
              </w:rPr>
            </w:pPr>
          </w:p>
          <w:p w:rsidR="005843FD" w:rsidRPr="001158EC" w:rsidRDefault="005843FD" w:rsidP="005843FD">
            <w:pPr>
              <w:rPr>
                <w:rFonts w:ascii="Tahoma" w:hAnsi="Tahoma" w:cs="Tahoma"/>
                <w:sz w:val="20"/>
                <w:szCs w:val="20"/>
              </w:rPr>
            </w:pPr>
          </w:p>
          <w:p w:rsidR="005843FD" w:rsidRDefault="005843FD" w:rsidP="005843FD">
            <w:pPr>
              <w:rPr>
                <w:rFonts w:ascii="Tahoma" w:hAnsi="Tahoma" w:cs="Tahoma"/>
                <w:b/>
                <w:sz w:val="20"/>
                <w:szCs w:val="20"/>
              </w:rPr>
            </w:pPr>
          </w:p>
          <w:p w:rsidR="008B35F5" w:rsidRDefault="008B35F5" w:rsidP="008B35F5"/>
          <w:p w:rsidR="008B35F5" w:rsidRPr="008B35F5" w:rsidRDefault="008B35F5" w:rsidP="008B35F5">
            <w:pPr>
              <w:pStyle w:val="ListParagraph"/>
              <w:numPr>
                <w:ilvl w:val="0"/>
                <w:numId w:val="45"/>
              </w:numPr>
              <w:rPr>
                <w:rFonts w:ascii="Tahoma" w:hAnsi="Tahoma" w:cs="Tahoma"/>
                <w:color w:val="3FBCEC"/>
                <w:sz w:val="28"/>
                <w:szCs w:val="28"/>
              </w:rPr>
            </w:pPr>
            <w:r w:rsidRPr="008B35F5">
              <w:rPr>
                <w:rFonts w:ascii="Tahoma" w:hAnsi="Tahoma" w:cs="Tahoma"/>
                <w:color w:val="3FBCEC"/>
                <w:sz w:val="28"/>
                <w:szCs w:val="28"/>
              </w:rPr>
              <w:t>Work Experience</w:t>
            </w:r>
          </w:p>
          <w:p w:rsidR="00F45891" w:rsidRPr="001158EC" w:rsidRDefault="008B35F5" w:rsidP="00592398">
            <w:pPr>
              <w:shd w:val="clear" w:color="auto" w:fill="F2F2F2" w:themeFill="background1" w:themeFillShade="F2"/>
              <w:spacing w:after="200" w:line="276" w:lineRule="auto"/>
              <w:rPr>
                <w:rFonts w:ascii="Tahoma" w:hAnsi="Tahoma" w:cs="Tahoma"/>
                <w:b/>
                <w:color w:val="3FBCEC"/>
                <w:sz w:val="20"/>
                <w:szCs w:val="20"/>
              </w:rPr>
            </w:pPr>
            <w:r>
              <w:rPr>
                <w:rFonts w:ascii="Tahoma" w:hAnsi="Tahoma" w:cs="Tahoma"/>
                <w:b/>
                <w:color w:val="3FBCEC"/>
                <w:sz w:val="20"/>
                <w:szCs w:val="20"/>
              </w:rPr>
              <w:t>H</w:t>
            </w:r>
            <w:r w:rsidR="001158EC">
              <w:rPr>
                <w:rFonts w:ascii="Tahoma" w:hAnsi="Tahoma" w:cs="Tahoma"/>
                <w:b/>
                <w:color w:val="3FBCEC"/>
                <w:sz w:val="20"/>
                <w:szCs w:val="20"/>
              </w:rPr>
              <w:t>adoop Admin</w:t>
            </w:r>
            <w:r w:rsidR="00255E10">
              <w:rPr>
                <w:rFonts w:ascii="Tahoma" w:hAnsi="Tahoma" w:cs="Tahoma"/>
                <w:b/>
                <w:color w:val="3FBCEC"/>
                <w:sz w:val="20"/>
                <w:szCs w:val="20"/>
              </w:rPr>
              <w:t xml:space="preserve">istrator </w:t>
            </w:r>
            <w:r w:rsidR="006A457C">
              <w:rPr>
                <w:rFonts w:ascii="Tahoma" w:hAnsi="Tahoma" w:cs="Tahoma"/>
                <w:b/>
                <w:color w:val="3FBCEC"/>
                <w:sz w:val="20"/>
                <w:szCs w:val="20"/>
              </w:rPr>
              <w:t>#1</w:t>
            </w:r>
            <w:r w:rsidR="001158EC">
              <w:rPr>
                <w:rFonts w:ascii="Tahoma" w:hAnsi="Tahoma" w:cs="Tahoma"/>
                <w:b/>
                <w:color w:val="3FBCEC"/>
                <w:sz w:val="20"/>
                <w:szCs w:val="20"/>
              </w:rPr>
              <w:t xml:space="preserve"> – Tourism Data Analysis</w:t>
            </w:r>
          </w:p>
          <w:p w:rsidR="00F45891" w:rsidRDefault="00F45891" w:rsidP="00F45891">
            <w:pPr>
              <w:rPr>
                <w:rFonts w:ascii="Tahoma" w:hAnsi="Tahoma" w:cs="Tahoma"/>
                <w:b/>
                <w:color w:val="000000" w:themeColor="text1"/>
                <w:sz w:val="20"/>
                <w:szCs w:val="20"/>
              </w:rPr>
            </w:pPr>
            <w:r w:rsidRPr="00F45891">
              <w:rPr>
                <w:rFonts w:ascii="Tahoma" w:hAnsi="Tahoma" w:cs="Tahoma"/>
                <w:b/>
                <w:color w:val="000000" w:themeColor="text1"/>
                <w:sz w:val="20"/>
                <w:szCs w:val="20"/>
              </w:rPr>
              <w:t>Data:</w:t>
            </w:r>
          </w:p>
          <w:p w:rsidR="00F45891" w:rsidRPr="00337D4D" w:rsidRDefault="00F45891" w:rsidP="003E101A">
            <w:pPr>
              <w:pStyle w:val="ListParagraph"/>
              <w:numPr>
                <w:ilvl w:val="0"/>
                <w:numId w:val="42"/>
              </w:numPr>
              <w:rPr>
                <w:rFonts w:ascii="Tahoma" w:hAnsi="Tahoma" w:cs="Tahoma"/>
                <w:color w:val="595959" w:themeColor="text1" w:themeTint="A6"/>
                <w:sz w:val="20"/>
                <w:szCs w:val="20"/>
              </w:rPr>
            </w:pPr>
            <w:r w:rsidRPr="00337D4D">
              <w:rPr>
                <w:rFonts w:ascii="Tahoma" w:hAnsi="Tahoma" w:cs="Tahoma"/>
                <w:color w:val="595959" w:themeColor="text1" w:themeTint="A6"/>
                <w:sz w:val="20"/>
                <w:szCs w:val="20"/>
              </w:rPr>
              <w:t>The dataset comprises attributes like: City pair (combination of from and t</w:t>
            </w:r>
            <w:r w:rsidR="00E56884" w:rsidRPr="00337D4D">
              <w:rPr>
                <w:rFonts w:ascii="Tahoma" w:hAnsi="Tahoma" w:cs="Tahoma"/>
                <w:color w:val="595959" w:themeColor="text1" w:themeTint="A6"/>
                <w:sz w:val="20"/>
                <w:szCs w:val="20"/>
              </w:rPr>
              <w:t xml:space="preserve">o), adults </w:t>
            </w:r>
            <w:r w:rsidR="00085B1A" w:rsidRPr="00337D4D">
              <w:rPr>
                <w:rFonts w:ascii="Tahoma" w:hAnsi="Tahoma" w:cs="Tahoma"/>
                <w:color w:val="595959" w:themeColor="text1" w:themeTint="A6"/>
                <w:sz w:val="20"/>
                <w:szCs w:val="20"/>
              </w:rPr>
              <w:t>traveling, seniors</w:t>
            </w:r>
            <w:r w:rsidRPr="00337D4D">
              <w:rPr>
                <w:rFonts w:ascii="Tahoma" w:hAnsi="Tahoma" w:cs="Tahoma"/>
                <w:color w:val="595959" w:themeColor="text1" w:themeTint="A6"/>
                <w:sz w:val="20"/>
                <w:szCs w:val="20"/>
              </w:rPr>
              <w:t xml:space="preserve"> traveling, children traveling, air booking price, car booking price, etc.</w:t>
            </w:r>
          </w:p>
          <w:p w:rsidR="00F45891" w:rsidRPr="00085B1A" w:rsidRDefault="003E101A" w:rsidP="00F45891">
            <w:pPr>
              <w:rPr>
                <w:rFonts w:ascii="Tahoma" w:hAnsi="Tahoma" w:cs="Tahoma"/>
                <w:b/>
                <w:color w:val="000000" w:themeColor="text1"/>
                <w:sz w:val="20"/>
                <w:szCs w:val="20"/>
              </w:rPr>
            </w:pPr>
            <w:r>
              <w:rPr>
                <w:rFonts w:ascii="Tahoma" w:hAnsi="Tahoma" w:cs="Tahoma"/>
                <w:b/>
                <w:color w:val="000000" w:themeColor="text1"/>
                <w:sz w:val="20"/>
                <w:szCs w:val="20"/>
              </w:rPr>
              <w:t xml:space="preserve">About </w:t>
            </w:r>
            <w:r w:rsidR="00F45891" w:rsidRPr="00085B1A">
              <w:rPr>
                <w:rFonts w:ascii="Tahoma" w:hAnsi="Tahoma" w:cs="Tahoma"/>
                <w:b/>
                <w:color w:val="000000" w:themeColor="text1"/>
                <w:sz w:val="20"/>
                <w:szCs w:val="20"/>
              </w:rPr>
              <w:t>Project</w:t>
            </w:r>
            <w:r>
              <w:rPr>
                <w:rFonts w:ascii="Tahoma" w:hAnsi="Tahoma" w:cs="Tahoma"/>
                <w:b/>
                <w:color w:val="000000" w:themeColor="text1"/>
                <w:sz w:val="20"/>
                <w:szCs w:val="20"/>
              </w:rPr>
              <w:t>:</w:t>
            </w:r>
          </w:p>
          <w:p w:rsidR="00493442" w:rsidRPr="00493442" w:rsidRDefault="00493442" w:rsidP="00493442">
            <w:pPr>
              <w:pStyle w:val="ListParagraph"/>
              <w:numPr>
                <w:ilvl w:val="0"/>
                <w:numId w:val="42"/>
              </w:numPr>
              <w:rPr>
                <w:rFonts w:ascii="Tahoma" w:hAnsi="Tahoma" w:cs="Tahoma"/>
                <w:color w:val="000000" w:themeColor="text1"/>
                <w:sz w:val="20"/>
                <w:szCs w:val="20"/>
              </w:rPr>
            </w:pPr>
            <w:r w:rsidRPr="00493442">
              <w:rPr>
                <w:rFonts w:ascii="Tahoma" w:hAnsi="Tahoma" w:cs="Tahoma"/>
                <w:color w:val="000000" w:themeColor="text1"/>
                <w:sz w:val="20"/>
                <w:szCs w:val="20"/>
              </w:rPr>
              <w:t>RDBMS Structure of transactional data from all over the globe. Injection DATA in HDFS Using Sqoop  .Using Hadoop ETL we discover valuable insight from that structure data using Hadoop namely Pig, Hive and Impala We receive data in encrypted form via sftp.First we decrypt data and load data on Hadoop File System schedule jobs using Oozie server. Structure data filter and loaded into Hive table.</w:t>
            </w:r>
          </w:p>
          <w:p w:rsidR="00255E10" w:rsidRPr="00493442" w:rsidRDefault="00493442" w:rsidP="00493442">
            <w:pPr>
              <w:pStyle w:val="ListParagraph"/>
              <w:numPr>
                <w:ilvl w:val="0"/>
                <w:numId w:val="42"/>
              </w:numPr>
              <w:rPr>
                <w:rFonts w:ascii="Tahoma" w:hAnsi="Tahoma" w:cs="Tahoma"/>
                <w:color w:val="000000" w:themeColor="text1"/>
                <w:sz w:val="20"/>
                <w:szCs w:val="20"/>
              </w:rPr>
            </w:pPr>
            <w:r w:rsidRPr="00493442">
              <w:rPr>
                <w:rFonts w:ascii="Tahoma" w:hAnsi="Tahoma" w:cs="Tahoma"/>
                <w:color w:val="000000" w:themeColor="text1"/>
                <w:sz w:val="20"/>
                <w:szCs w:val="20"/>
              </w:rPr>
              <w:t>Using Impala and Hive we performed query on databases. Hue server is used for this operation where we can design jobs and load data and perform query on data using Hive and Impala. For data visualization we have integrated tableau server to Hadoop Cluster.</w:t>
            </w:r>
          </w:p>
          <w:p w:rsidR="00493442" w:rsidRPr="00493442" w:rsidRDefault="00493442" w:rsidP="00493442">
            <w:pPr>
              <w:pStyle w:val="ListParagraph"/>
              <w:rPr>
                <w:rFonts w:ascii="Tahoma" w:hAnsi="Tahoma" w:cs="Tahoma"/>
                <w:color w:val="7F7F7F" w:themeColor="text1" w:themeTint="80"/>
                <w:sz w:val="20"/>
                <w:szCs w:val="20"/>
              </w:rPr>
            </w:pPr>
          </w:p>
          <w:p w:rsidR="006A457C" w:rsidRPr="006A457C" w:rsidRDefault="006A457C" w:rsidP="006A457C">
            <w:pPr>
              <w:shd w:val="clear" w:color="auto" w:fill="F2F2F2" w:themeFill="background1" w:themeFillShade="F2"/>
              <w:spacing w:after="200" w:line="276" w:lineRule="auto"/>
              <w:rPr>
                <w:rFonts w:ascii="Tahoma" w:hAnsi="Tahoma" w:cs="Tahoma"/>
                <w:b/>
                <w:color w:val="3FBCEC"/>
                <w:sz w:val="20"/>
                <w:szCs w:val="20"/>
              </w:rPr>
            </w:pPr>
            <w:r>
              <w:rPr>
                <w:rFonts w:ascii="Tahoma" w:hAnsi="Tahoma" w:cs="Tahoma"/>
                <w:b/>
                <w:color w:val="3FBCEC"/>
                <w:sz w:val="20"/>
                <w:szCs w:val="20"/>
              </w:rPr>
              <w:t xml:space="preserve">             Hadoop Administrator #2 – </w:t>
            </w:r>
            <w:r w:rsidRPr="006A457C">
              <w:rPr>
                <w:rFonts w:ascii="Tahoma" w:hAnsi="Tahoma" w:cs="Tahoma"/>
                <w:b/>
                <w:color w:val="3FBCEC"/>
                <w:sz w:val="20"/>
                <w:szCs w:val="20"/>
              </w:rPr>
              <w:t>Customer Complaints Analysis</w:t>
            </w:r>
          </w:p>
          <w:p w:rsidR="006A457C" w:rsidRDefault="006A457C" w:rsidP="006A457C">
            <w:pPr>
              <w:rPr>
                <w:rFonts w:ascii="Tahoma" w:hAnsi="Tahoma" w:cs="Tahoma"/>
                <w:b/>
                <w:color w:val="000000" w:themeColor="text1"/>
                <w:sz w:val="20"/>
                <w:szCs w:val="20"/>
              </w:rPr>
            </w:pPr>
            <w:r w:rsidRPr="00F45891">
              <w:rPr>
                <w:rFonts w:ascii="Tahoma" w:hAnsi="Tahoma" w:cs="Tahoma"/>
                <w:b/>
                <w:color w:val="000000" w:themeColor="text1"/>
                <w:sz w:val="20"/>
                <w:szCs w:val="20"/>
              </w:rPr>
              <w:t>Data:</w:t>
            </w:r>
          </w:p>
          <w:p w:rsidR="006A457C" w:rsidRDefault="006A457C" w:rsidP="006A457C">
            <w:pPr>
              <w:pStyle w:val="ListParagraph"/>
              <w:numPr>
                <w:ilvl w:val="0"/>
                <w:numId w:val="46"/>
              </w:numPr>
              <w:rPr>
                <w:rFonts w:ascii="Tahoma" w:hAnsi="Tahoma" w:cs="Tahoma"/>
                <w:color w:val="000000" w:themeColor="text1"/>
                <w:sz w:val="20"/>
                <w:szCs w:val="20"/>
              </w:rPr>
            </w:pPr>
            <w:r w:rsidRPr="006A457C">
              <w:rPr>
                <w:rFonts w:ascii="Tahoma" w:hAnsi="Tahoma" w:cs="Tahoma"/>
                <w:color w:val="000000" w:themeColor="text1"/>
                <w:sz w:val="20"/>
                <w:szCs w:val="20"/>
              </w:rPr>
              <w:t>Publicly available dataset, containing a few lakh observations with attributes like; Customer ID, Payment Mode, Product Details, Complaint, Location, Status of the complaint, etc.</w:t>
            </w:r>
          </w:p>
          <w:p w:rsidR="006A457C" w:rsidRDefault="006A457C" w:rsidP="006A457C">
            <w:pPr>
              <w:rPr>
                <w:rFonts w:ascii="Tahoma" w:hAnsi="Tahoma" w:cs="Tahoma"/>
                <w:b/>
                <w:color w:val="000000" w:themeColor="text1"/>
                <w:sz w:val="20"/>
                <w:szCs w:val="20"/>
              </w:rPr>
            </w:pPr>
            <w:r>
              <w:rPr>
                <w:rFonts w:ascii="Tahoma" w:hAnsi="Tahoma" w:cs="Tahoma"/>
                <w:b/>
                <w:color w:val="000000" w:themeColor="text1"/>
                <w:sz w:val="20"/>
                <w:szCs w:val="20"/>
              </w:rPr>
              <w:t xml:space="preserve">About </w:t>
            </w:r>
            <w:r w:rsidRPr="00085B1A">
              <w:rPr>
                <w:rFonts w:ascii="Tahoma" w:hAnsi="Tahoma" w:cs="Tahoma"/>
                <w:b/>
                <w:color w:val="000000" w:themeColor="text1"/>
                <w:sz w:val="20"/>
                <w:szCs w:val="20"/>
              </w:rPr>
              <w:t>Project</w:t>
            </w:r>
            <w:r>
              <w:rPr>
                <w:rFonts w:ascii="Tahoma" w:hAnsi="Tahoma" w:cs="Tahoma"/>
                <w:b/>
                <w:color w:val="000000" w:themeColor="text1"/>
                <w:sz w:val="20"/>
                <w:szCs w:val="20"/>
              </w:rPr>
              <w:t>:</w:t>
            </w:r>
          </w:p>
          <w:p w:rsidR="006A457C" w:rsidRPr="006A457C" w:rsidRDefault="006A457C" w:rsidP="006A457C">
            <w:pPr>
              <w:pStyle w:val="ListParagraph"/>
              <w:numPr>
                <w:ilvl w:val="0"/>
                <w:numId w:val="46"/>
              </w:numPr>
              <w:rPr>
                <w:rFonts w:ascii="Tahoma" w:hAnsi="Tahoma" w:cs="Tahoma"/>
                <w:color w:val="000000" w:themeColor="text1"/>
                <w:sz w:val="20"/>
                <w:szCs w:val="20"/>
              </w:rPr>
            </w:pPr>
            <w:r w:rsidRPr="006A457C">
              <w:rPr>
                <w:rFonts w:ascii="Tahoma" w:hAnsi="Tahoma" w:cs="Tahoma"/>
                <w:color w:val="000000" w:themeColor="text1"/>
                <w:sz w:val="20"/>
                <w:szCs w:val="20"/>
              </w:rPr>
              <w:t xml:space="preserve">RDBMS Structure of transactional data from all over the globe. Injection DATA in HDFS Using Sqoop  .Using Hadoop ETL we discover valuable insight from that structure data using Hadoop namely </w:t>
            </w:r>
            <w:r w:rsidR="00493442" w:rsidRPr="006A457C">
              <w:rPr>
                <w:rFonts w:ascii="Tahoma" w:hAnsi="Tahoma" w:cs="Tahoma"/>
                <w:color w:val="000000" w:themeColor="text1"/>
                <w:sz w:val="20"/>
                <w:szCs w:val="20"/>
              </w:rPr>
              <w:t>Pig, Hive</w:t>
            </w:r>
            <w:r w:rsidRPr="006A457C">
              <w:rPr>
                <w:rFonts w:ascii="Tahoma" w:hAnsi="Tahoma" w:cs="Tahoma"/>
                <w:color w:val="000000" w:themeColor="text1"/>
                <w:sz w:val="20"/>
                <w:szCs w:val="20"/>
              </w:rPr>
              <w:t xml:space="preserve"> and Impala We receive data in encrypted form via sftp.First we decrypt data and load data on Hadoop File System schedule jobs using </w:t>
            </w:r>
            <w:r w:rsidR="00493442" w:rsidRPr="006A457C">
              <w:rPr>
                <w:rFonts w:ascii="Tahoma" w:hAnsi="Tahoma" w:cs="Tahoma"/>
                <w:color w:val="000000" w:themeColor="text1"/>
                <w:sz w:val="20"/>
                <w:szCs w:val="20"/>
              </w:rPr>
              <w:t>Oozie</w:t>
            </w:r>
            <w:r w:rsidRPr="006A457C">
              <w:rPr>
                <w:rFonts w:ascii="Tahoma" w:hAnsi="Tahoma" w:cs="Tahoma"/>
                <w:color w:val="000000" w:themeColor="text1"/>
                <w:sz w:val="20"/>
                <w:szCs w:val="20"/>
              </w:rPr>
              <w:t xml:space="preserve"> server. </w:t>
            </w:r>
            <w:r w:rsidR="00493442" w:rsidRPr="006A457C">
              <w:rPr>
                <w:rFonts w:ascii="Tahoma" w:hAnsi="Tahoma" w:cs="Tahoma"/>
                <w:color w:val="000000" w:themeColor="text1"/>
                <w:sz w:val="20"/>
                <w:szCs w:val="20"/>
              </w:rPr>
              <w:t>Structure</w:t>
            </w:r>
            <w:r w:rsidRPr="006A457C">
              <w:rPr>
                <w:rFonts w:ascii="Tahoma" w:hAnsi="Tahoma" w:cs="Tahoma"/>
                <w:color w:val="000000" w:themeColor="text1"/>
                <w:sz w:val="20"/>
                <w:szCs w:val="20"/>
              </w:rPr>
              <w:t xml:space="preserve"> data filter and loaded into Hive table.</w:t>
            </w:r>
          </w:p>
          <w:p w:rsidR="006A457C" w:rsidRPr="006A457C" w:rsidRDefault="006A457C" w:rsidP="006A457C">
            <w:pPr>
              <w:pStyle w:val="ListParagraph"/>
              <w:numPr>
                <w:ilvl w:val="0"/>
                <w:numId w:val="46"/>
              </w:numPr>
              <w:rPr>
                <w:rFonts w:ascii="Tahoma" w:hAnsi="Tahoma" w:cs="Tahoma"/>
                <w:color w:val="000000" w:themeColor="text1"/>
                <w:sz w:val="20"/>
                <w:szCs w:val="20"/>
              </w:rPr>
            </w:pPr>
            <w:r w:rsidRPr="006A457C">
              <w:rPr>
                <w:rFonts w:ascii="Tahoma" w:hAnsi="Tahoma" w:cs="Tahoma"/>
                <w:color w:val="000000" w:themeColor="text1"/>
                <w:sz w:val="20"/>
                <w:szCs w:val="20"/>
              </w:rPr>
              <w:t>Using Impala and Hive we performed query on databases. Hue server is used for this operation where we can design jobs and load data and perform query on data using Hive and Impala. For data visualization we have integrated tableau server to Hadoop Cluster.</w:t>
            </w:r>
          </w:p>
          <w:p w:rsidR="00255E10" w:rsidRPr="00255E10" w:rsidRDefault="00255E10" w:rsidP="00255E10">
            <w:pPr>
              <w:rPr>
                <w:rFonts w:ascii="Tahoma" w:hAnsi="Tahoma" w:cs="Tahoma"/>
                <w:color w:val="7F7F7F" w:themeColor="text1" w:themeTint="80"/>
                <w:sz w:val="20"/>
                <w:szCs w:val="20"/>
              </w:rPr>
            </w:pPr>
          </w:p>
          <w:p w:rsidR="0024393D" w:rsidRPr="00C61B16" w:rsidRDefault="00493442" w:rsidP="0024393D">
            <w:pPr>
              <w:jc w:val="both"/>
              <w:rPr>
                <w:rFonts w:ascii="Tahoma" w:hAnsi="Tahoma" w:cs="Tahoma"/>
                <w:b/>
                <w:color w:val="000000" w:themeColor="text1"/>
                <w:sz w:val="20"/>
                <w:szCs w:val="20"/>
                <w:lang w:val="en-GB"/>
              </w:rPr>
            </w:pPr>
            <w:r>
              <w:rPr>
                <w:rFonts w:ascii="Tahoma" w:hAnsi="Tahoma" w:cs="Tahoma"/>
                <w:b/>
                <w:color w:val="000000" w:themeColor="text1"/>
                <w:sz w:val="20"/>
                <w:szCs w:val="20"/>
                <w:lang w:val="en-GB"/>
              </w:rPr>
              <w:t>Responsibilities</w:t>
            </w:r>
            <w:r w:rsidR="0024393D" w:rsidRPr="00C61B16">
              <w:rPr>
                <w:rFonts w:ascii="Tahoma" w:hAnsi="Tahoma" w:cs="Tahoma"/>
                <w:b/>
                <w:color w:val="000000" w:themeColor="text1"/>
                <w:sz w:val="20"/>
                <w:szCs w:val="20"/>
                <w:lang w:val="en-GB"/>
              </w:rPr>
              <w:t>:</w:t>
            </w:r>
          </w:p>
          <w:p w:rsidR="0024393D" w:rsidRPr="0024393D" w:rsidRDefault="0024393D" w:rsidP="003E101A">
            <w:pPr>
              <w:pStyle w:val="ListParagraph"/>
              <w:numPr>
                <w:ilvl w:val="0"/>
                <w:numId w:val="42"/>
              </w:numPr>
              <w:rPr>
                <w:rFonts w:ascii="Tahoma" w:hAnsi="Tahoma" w:cs="Tahoma"/>
                <w:color w:val="6A6969"/>
                <w:sz w:val="20"/>
                <w:szCs w:val="20"/>
                <w:lang w:val="en-GB"/>
              </w:rPr>
            </w:pPr>
            <w:r w:rsidRPr="0024393D">
              <w:rPr>
                <w:rFonts w:ascii="Tahoma" w:hAnsi="Tahoma" w:cs="Tahoma"/>
                <w:color w:val="6A6969"/>
                <w:sz w:val="20"/>
                <w:szCs w:val="20"/>
                <w:lang w:val="en-GB"/>
              </w:rPr>
              <w:t>Deployed CDH cluster, configured using CM on AWS cloud</w:t>
            </w:r>
          </w:p>
          <w:p w:rsidR="0024393D" w:rsidRPr="0024393D" w:rsidRDefault="0024393D" w:rsidP="003E101A">
            <w:pPr>
              <w:pStyle w:val="ListParagraph"/>
              <w:numPr>
                <w:ilvl w:val="0"/>
                <w:numId w:val="42"/>
              </w:numPr>
              <w:rPr>
                <w:rFonts w:ascii="Tahoma" w:hAnsi="Tahoma" w:cs="Tahoma"/>
                <w:color w:val="6A6969"/>
                <w:sz w:val="20"/>
                <w:szCs w:val="20"/>
                <w:lang w:val="en-GB"/>
              </w:rPr>
            </w:pPr>
            <w:r w:rsidRPr="0024393D">
              <w:rPr>
                <w:rFonts w:ascii="Tahoma" w:hAnsi="Tahoma" w:cs="Tahoma"/>
                <w:color w:val="6A6969"/>
                <w:sz w:val="20"/>
                <w:szCs w:val="20"/>
                <w:lang w:val="en-GB"/>
              </w:rPr>
              <w:t>Sqooped data from database</w:t>
            </w:r>
          </w:p>
          <w:p w:rsidR="008C07C8" w:rsidRPr="008C07C8" w:rsidRDefault="008C07C8" w:rsidP="008C07C8">
            <w:pPr>
              <w:pStyle w:val="ListParagraph"/>
              <w:numPr>
                <w:ilvl w:val="0"/>
                <w:numId w:val="42"/>
              </w:numPr>
              <w:rPr>
                <w:rFonts w:ascii="Tahoma" w:hAnsi="Tahoma" w:cs="Tahoma"/>
                <w:color w:val="6A6969"/>
                <w:sz w:val="20"/>
                <w:szCs w:val="20"/>
                <w:lang w:val="en-GB"/>
              </w:rPr>
            </w:pPr>
            <w:r w:rsidRPr="008C07C8">
              <w:rPr>
                <w:rFonts w:ascii="Tahoma" w:hAnsi="Tahoma" w:cs="Tahoma"/>
                <w:color w:val="6A6969"/>
                <w:sz w:val="20"/>
                <w:szCs w:val="20"/>
                <w:lang w:val="en-GB"/>
              </w:rPr>
              <w:t>Enabled Name node High Availability on production cluster</w:t>
            </w:r>
          </w:p>
          <w:p w:rsidR="003E101A" w:rsidRDefault="008C07C8" w:rsidP="008C07C8">
            <w:pPr>
              <w:pStyle w:val="ListParagraph"/>
              <w:numPr>
                <w:ilvl w:val="0"/>
                <w:numId w:val="42"/>
              </w:numPr>
              <w:rPr>
                <w:rFonts w:ascii="Tahoma" w:hAnsi="Tahoma" w:cs="Tahoma"/>
                <w:color w:val="6A6969"/>
                <w:sz w:val="20"/>
                <w:szCs w:val="20"/>
                <w:lang w:val="en-GB"/>
              </w:rPr>
            </w:pPr>
            <w:r w:rsidRPr="008C07C8">
              <w:rPr>
                <w:rFonts w:ascii="Tahoma" w:hAnsi="Tahoma" w:cs="Tahoma"/>
                <w:color w:val="6A6969"/>
                <w:sz w:val="20"/>
                <w:szCs w:val="20"/>
                <w:lang w:val="en-GB"/>
              </w:rPr>
              <w:t>Adding / removing nodes to an existing Hadoop cluster.</w:t>
            </w:r>
          </w:p>
          <w:p w:rsidR="008C07C8" w:rsidRPr="008C07C8" w:rsidRDefault="008C07C8" w:rsidP="008C07C8">
            <w:pPr>
              <w:pStyle w:val="ListParagraph"/>
              <w:numPr>
                <w:ilvl w:val="0"/>
                <w:numId w:val="42"/>
              </w:numPr>
              <w:rPr>
                <w:rFonts w:ascii="Tahoma" w:hAnsi="Tahoma" w:cs="Tahoma"/>
                <w:color w:val="6A6969"/>
                <w:sz w:val="20"/>
                <w:szCs w:val="20"/>
                <w:lang w:val="en-GB"/>
              </w:rPr>
            </w:pPr>
            <w:r w:rsidRPr="008C07C8">
              <w:rPr>
                <w:rFonts w:ascii="Tahoma" w:hAnsi="Tahoma" w:cs="Tahoma"/>
                <w:color w:val="6A6969"/>
                <w:sz w:val="20"/>
                <w:szCs w:val="20"/>
                <w:lang w:val="en-IN"/>
              </w:rPr>
              <w:t>Configured flume.</w:t>
            </w:r>
          </w:p>
          <w:p w:rsidR="003E101A" w:rsidRPr="008C07C8" w:rsidRDefault="003E101A" w:rsidP="008C07C8">
            <w:pPr>
              <w:pStyle w:val="ListParagraph"/>
              <w:numPr>
                <w:ilvl w:val="0"/>
                <w:numId w:val="42"/>
              </w:numPr>
              <w:rPr>
                <w:rFonts w:ascii="Tahoma" w:hAnsi="Tahoma" w:cs="Tahoma"/>
                <w:color w:val="6A6969"/>
                <w:sz w:val="20"/>
                <w:szCs w:val="20"/>
                <w:lang w:val="en-GB"/>
              </w:rPr>
            </w:pPr>
            <w:r w:rsidRPr="003E101A">
              <w:rPr>
                <w:rFonts w:ascii="Tahoma" w:hAnsi="Tahoma" w:cs="Tahoma"/>
                <w:color w:val="6A6969"/>
                <w:sz w:val="20"/>
                <w:szCs w:val="20"/>
                <w:lang w:val="en-GB"/>
              </w:rPr>
              <w:t>Responsible for cluster monitoring</w:t>
            </w:r>
          </w:p>
          <w:p w:rsidR="0024393D" w:rsidRPr="003E101A" w:rsidRDefault="003E101A" w:rsidP="003E101A">
            <w:pPr>
              <w:pStyle w:val="ListParagraph"/>
              <w:numPr>
                <w:ilvl w:val="0"/>
                <w:numId w:val="42"/>
              </w:numPr>
              <w:jc w:val="both"/>
              <w:rPr>
                <w:rFonts w:ascii="Tahoma" w:hAnsi="Tahoma" w:cs="Tahoma"/>
                <w:color w:val="6A6969"/>
                <w:sz w:val="20"/>
                <w:szCs w:val="20"/>
                <w:lang w:val="en-GB"/>
              </w:rPr>
            </w:pPr>
            <w:r w:rsidRPr="003E101A">
              <w:rPr>
                <w:rFonts w:ascii="Tahoma" w:hAnsi="Tahoma" w:cs="Tahoma"/>
                <w:color w:val="6A6969"/>
                <w:sz w:val="20"/>
                <w:szCs w:val="20"/>
              </w:rPr>
              <w:t>Installed and configured Sentry</w:t>
            </w:r>
          </w:p>
          <w:p w:rsidR="003E101A" w:rsidRDefault="003E101A" w:rsidP="003E101A">
            <w:pPr>
              <w:pStyle w:val="ListParagraph"/>
              <w:numPr>
                <w:ilvl w:val="0"/>
                <w:numId w:val="42"/>
              </w:numPr>
              <w:rPr>
                <w:rFonts w:ascii="Tahoma" w:hAnsi="Tahoma" w:cs="Tahoma"/>
                <w:color w:val="6A6969"/>
                <w:sz w:val="20"/>
                <w:szCs w:val="20"/>
              </w:rPr>
            </w:pPr>
            <w:r w:rsidRPr="003E101A">
              <w:rPr>
                <w:rFonts w:ascii="Tahoma" w:hAnsi="Tahoma" w:cs="Tahoma"/>
                <w:color w:val="6A6969"/>
                <w:sz w:val="20"/>
                <w:szCs w:val="20"/>
              </w:rPr>
              <w:t>Added new Data Nodes when needed and balanced the cluster</w:t>
            </w:r>
          </w:p>
          <w:p w:rsidR="00562A0A" w:rsidRDefault="008C07C8" w:rsidP="00562A0A">
            <w:pPr>
              <w:pStyle w:val="ListParagraph"/>
              <w:numPr>
                <w:ilvl w:val="0"/>
                <w:numId w:val="42"/>
              </w:numPr>
              <w:rPr>
                <w:rFonts w:ascii="Tahoma" w:hAnsi="Tahoma" w:cs="Tahoma"/>
                <w:color w:val="6A6969"/>
                <w:sz w:val="20"/>
                <w:szCs w:val="20"/>
              </w:rPr>
            </w:pPr>
            <w:r w:rsidRPr="008C07C8">
              <w:rPr>
                <w:rFonts w:ascii="Tahoma" w:hAnsi="Tahoma" w:cs="Tahoma"/>
                <w:color w:val="6A6969"/>
                <w:sz w:val="20"/>
                <w:szCs w:val="20"/>
              </w:rPr>
              <w:t>Work with team to plan and deploy new Hadoop environments.</w:t>
            </w:r>
          </w:p>
          <w:p w:rsidR="00562A0A" w:rsidRDefault="00562A0A" w:rsidP="00562A0A">
            <w:pPr>
              <w:pStyle w:val="ListParagraph"/>
              <w:rPr>
                <w:rFonts w:ascii="Tahoma" w:hAnsi="Tahoma" w:cs="Tahoma"/>
                <w:color w:val="6A6969"/>
                <w:sz w:val="20"/>
                <w:szCs w:val="20"/>
              </w:rPr>
            </w:pPr>
          </w:p>
          <w:p w:rsidR="00562A0A" w:rsidRPr="00142EA9" w:rsidRDefault="00562A0A" w:rsidP="00562A0A">
            <w:pPr>
              <w:jc w:val="both"/>
              <w:rPr>
                <w:rFonts w:ascii="Tahoma" w:hAnsi="Tahoma" w:cs="Tahoma"/>
                <w:color w:val="3FBCEC"/>
                <w:sz w:val="28"/>
                <w:szCs w:val="28"/>
              </w:rPr>
            </w:pPr>
            <w:r w:rsidRPr="0073261F">
              <w:rPr>
                <w:rFonts w:ascii="Tahoma" w:hAnsi="Tahoma" w:cs="Tahoma"/>
                <w:noProof/>
                <w:color w:val="3FBCEC"/>
                <w:sz w:val="28"/>
                <w:szCs w:val="28"/>
              </w:rPr>
              <w:drawing>
                <wp:inline distT="0" distB="0" distL="0" distR="0">
                  <wp:extent cx="182880" cy="182880"/>
                  <wp:effectExtent l="0" t="0" r="7620" b="7620"/>
                  <wp:docPr id="8" name="Picture 11" descr="Z:\Approved_ResDev_Repository\Formats\Visual Resume Formats 2015-16\Icons\personal-details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Z:\Approved_ResDev_Repository\Formats\Visual Resume Formats 2015-16\Icons\personal-details24x24icons.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096" cy="182096"/>
                          </a:xfrm>
                          <a:prstGeom prst="rect">
                            <a:avLst/>
                          </a:prstGeom>
                          <a:noFill/>
                          <a:extLst/>
                        </pic:spPr>
                      </pic:pic>
                    </a:graphicData>
                  </a:graphic>
                </wp:inline>
              </w:drawing>
            </w:r>
            <w:r w:rsidRPr="00142EA9">
              <w:rPr>
                <w:rFonts w:ascii="Tahoma" w:hAnsi="Tahoma" w:cs="Tahoma"/>
                <w:color w:val="3FBCEC"/>
                <w:sz w:val="28"/>
                <w:szCs w:val="28"/>
              </w:rPr>
              <w:t>Previous Experience</w:t>
            </w:r>
          </w:p>
          <w:p w:rsidR="007D1E98" w:rsidRPr="00142EA9" w:rsidRDefault="007D1E98" w:rsidP="007D1E98">
            <w:pPr>
              <w:shd w:val="clear" w:color="auto" w:fill="F2F2F2" w:themeFill="background1" w:themeFillShade="F2"/>
              <w:rPr>
                <w:rFonts w:ascii="Tahoma" w:hAnsi="Tahoma" w:cs="Tahoma"/>
                <w:b/>
                <w:color w:val="3FBCEC"/>
                <w:sz w:val="20"/>
                <w:szCs w:val="20"/>
              </w:rPr>
            </w:pPr>
            <w:r>
              <w:rPr>
                <w:rFonts w:ascii="Tahoma" w:hAnsi="Tahoma" w:cs="Tahoma"/>
                <w:b/>
                <w:color w:val="3FBCEC"/>
                <w:sz w:val="20"/>
                <w:szCs w:val="20"/>
              </w:rPr>
              <w:t xml:space="preserve"> Software</w:t>
            </w:r>
            <w:r w:rsidRPr="00142EA9">
              <w:rPr>
                <w:rFonts w:ascii="Tahoma" w:hAnsi="Tahoma" w:cs="Tahoma"/>
                <w:b/>
                <w:color w:val="3FBCEC"/>
                <w:sz w:val="20"/>
                <w:szCs w:val="20"/>
              </w:rPr>
              <w:t xml:space="preserve"> Engineer </w:t>
            </w:r>
            <w:r w:rsidR="00E8503A">
              <w:rPr>
                <w:rFonts w:ascii="Tahoma" w:hAnsi="Tahoma" w:cs="Tahoma"/>
                <w:b/>
                <w:color w:val="3FBCEC"/>
                <w:sz w:val="20"/>
                <w:szCs w:val="20"/>
              </w:rPr>
              <w:t>( Cloud Support and Testing )</w:t>
            </w:r>
          </w:p>
          <w:p w:rsidR="00FF45F7" w:rsidRPr="00FF45F7" w:rsidRDefault="00FF45F7" w:rsidP="00FF45F7">
            <w:pPr>
              <w:jc w:val="both"/>
              <w:rPr>
                <w:rFonts w:ascii="Tahoma" w:hAnsi="Tahoma" w:cs="Tahoma"/>
                <w:b/>
                <w:color w:val="6A6969"/>
                <w:sz w:val="20"/>
                <w:szCs w:val="20"/>
                <w:lang w:val="en-GB"/>
              </w:rPr>
            </w:pPr>
            <w:r>
              <w:rPr>
                <w:rFonts w:ascii="Tahoma" w:hAnsi="Tahoma" w:cs="Tahoma"/>
                <w:b/>
                <w:color w:val="6A6969"/>
                <w:sz w:val="20"/>
                <w:szCs w:val="20"/>
                <w:lang w:val="en-GB"/>
              </w:rPr>
              <w:t xml:space="preserve"> Highlights:</w:t>
            </w:r>
          </w:p>
          <w:p w:rsidR="007D1E98" w:rsidRDefault="000C5523" w:rsidP="007D1E98">
            <w:pPr>
              <w:pStyle w:val="ListParagraph"/>
              <w:numPr>
                <w:ilvl w:val="0"/>
                <w:numId w:val="47"/>
              </w:numPr>
              <w:jc w:val="both"/>
              <w:rPr>
                <w:rFonts w:ascii="Tahoma" w:hAnsi="Tahoma" w:cs="Tahoma"/>
                <w:color w:val="6A6969"/>
                <w:sz w:val="20"/>
                <w:szCs w:val="20"/>
                <w:lang w:val="en-GB"/>
              </w:rPr>
            </w:pPr>
            <w:r>
              <w:rPr>
                <w:rFonts w:ascii="Tahoma" w:hAnsi="Tahoma" w:cs="Tahoma"/>
                <w:color w:val="6A6969"/>
                <w:sz w:val="20"/>
                <w:szCs w:val="20"/>
                <w:lang w:val="en-GB"/>
              </w:rPr>
              <w:t>Configure and Deploying EMR cluster on AWS Cloud.</w:t>
            </w:r>
          </w:p>
          <w:p w:rsidR="000C5523" w:rsidRDefault="000C5523" w:rsidP="007D1E98">
            <w:pPr>
              <w:pStyle w:val="ListParagraph"/>
              <w:numPr>
                <w:ilvl w:val="0"/>
                <w:numId w:val="47"/>
              </w:numPr>
              <w:jc w:val="both"/>
              <w:rPr>
                <w:rFonts w:ascii="Tahoma" w:hAnsi="Tahoma" w:cs="Tahoma"/>
                <w:color w:val="6A6969"/>
                <w:sz w:val="20"/>
                <w:szCs w:val="20"/>
                <w:lang w:val="en-GB"/>
              </w:rPr>
            </w:pPr>
            <w:r>
              <w:rPr>
                <w:rFonts w:ascii="Tahoma" w:hAnsi="Tahoma" w:cs="Tahoma"/>
                <w:color w:val="6A6969"/>
                <w:sz w:val="20"/>
                <w:szCs w:val="20"/>
                <w:lang w:val="en-GB"/>
              </w:rPr>
              <w:t>Provide Hadoop Eco system (Services) as per developer team requirement.</w:t>
            </w:r>
          </w:p>
          <w:p w:rsidR="000C5523" w:rsidRDefault="000C5523" w:rsidP="007D1E98">
            <w:pPr>
              <w:pStyle w:val="ListParagraph"/>
              <w:numPr>
                <w:ilvl w:val="0"/>
                <w:numId w:val="47"/>
              </w:numPr>
              <w:jc w:val="both"/>
              <w:rPr>
                <w:rFonts w:ascii="Tahoma" w:hAnsi="Tahoma" w:cs="Tahoma"/>
                <w:color w:val="6A6969"/>
                <w:sz w:val="20"/>
                <w:szCs w:val="20"/>
                <w:lang w:val="en-GB"/>
              </w:rPr>
            </w:pPr>
            <w:r>
              <w:rPr>
                <w:rFonts w:ascii="Tahoma" w:hAnsi="Tahoma" w:cs="Tahoma"/>
                <w:color w:val="6A6969"/>
                <w:sz w:val="20"/>
                <w:szCs w:val="20"/>
                <w:lang w:val="en-GB"/>
              </w:rPr>
              <w:t>Configure instances or Hadoop cluster as per the requirement.</w:t>
            </w:r>
          </w:p>
          <w:p w:rsidR="000C5523" w:rsidRPr="007D1E98" w:rsidRDefault="000C5523" w:rsidP="007D1E98">
            <w:pPr>
              <w:pStyle w:val="ListParagraph"/>
              <w:numPr>
                <w:ilvl w:val="0"/>
                <w:numId w:val="47"/>
              </w:numPr>
              <w:jc w:val="both"/>
              <w:rPr>
                <w:rFonts w:ascii="Tahoma" w:hAnsi="Tahoma" w:cs="Tahoma"/>
                <w:color w:val="6A6969"/>
                <w:sz w:val="20"/>
                <w:szCs w:val="20"/>
                <w:lang w:val="en-GB"/>
              </w:rPr>
            </w:pPr>
            <w:r>
              <w:rPr>
                <w:rFonts w:ascii="Tahoma" w:hAnsi="Tahoma" w:cs="Tahoma"/>
                <w:color w:val="6A6969"/>
                <w:sz w:val="20"/>
                <w:szCs w:val="20"/>
                <w:lang w:val="en-GB"/>
              </w:rPr>
              <w:t>Terminate cluster after Data has been processed.</w:t>
            </w:r>
          </w:p>
          <w:p w:rsidR="00AA64BE" w:rsidRPr="00085B1A" w:rsidRDefault="00AA64BE" w:rsidP="00AA64BE">
            <w:pPr>
              <w:autoSpaceDE w:val="0"/>
              <w:autoSpaceDN w:val="0"/>
              <w:adjustRightInd w:val="0"/>
              <w:jc w:val="both"/>
              <w:rPr>
                <w:rStyle w:val="rvts36"/>
                <w:rFonts w:ascii="Tahoma" w:hAnsi="Tahoma" w:cs="Tahoma"/>
                <w:color w:val="000000" w:themeColor="text1"/>
                <w:sz w:val="20"/>
                <w:szCs w:val="20"/>
                <w:bdr w:val="none" w:sz="0" w:space="0" w:color="auto" w:frame="1"/>
                <w:shd w:val="clear" w:color="auto" w:fill="FFFFFF"/>
              </w:rPr>
            </w:pPr>
          </w:p>
          <w:p w:rsidR="00FA6243" w:rsidRPr="00142EA9" w:rsidRDefault="0073261F" w:rsidP="009A7270">
            <w:pPr>
              <w:jc w:val="both"/>
              <w:rPr>
                <w:rFonts w:ascii="Tahoma" w:hAnsi="Tahoma" w:cs="Tahoma"/>
                <w:color w:val="3FBCEC"/>
                <w:sz w:val="28"/>
                <w:szCs w:val="28"/>
              </w:rPr>
            </w:pPr>
            <w:r w:rsidRPr="0073261F">
              <w:rPr>
                <w:rFonts w:ascii="Tahoma" w:hAnsi="Tahoma" w:cs="Tahoma"/>
                <w:noProof/>
                <w:color w:val="3FBCEC"/>
                <w:sz w:val="28"/>
                <w:szCs w:val="28"/>
              </w:rPr>
              <w:drawing>
                <wp:inline distT="0" distB="0" distL="0" distR="0">
                  <wp:extent cx="219456" cy="219456"/>
                  <wp:effectExtent l="0" t="0" r="9525" b="9525"/>
                  <wp:docPr id="1037" name="Picture 13" descr="Z:\Approved_ResDev_Repository\Formats\Visual Resume Formats 2015-16\Icons\profilesummry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descr="Z:\Approved_ResDev_Repository\Formats\Visual Resume Formats 2015-16\Icons\profilesummry24x24icons.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326" cy="218326"/>
                          </a:xfrm>
                          <a:prstGeom prst="rect">
                            <a:avLst/>
                          </a:prstGeom>
                          <a:noFill/>
                          <a:extLst/>
                        </pic:spPr>
                      </pic:pic>
                    </a:graphicData>
                  </a:graphic>
                </wp:inline>
              </w:drawing>
            </w:r>
            <w:r w:rsidR="00EE1A01" w:rsidRPr="00142EA9">
              <w:rPr>
                <w:rFonts w:ascii="Tahoma" w:hAnsi="Tahoma" w:cs="Tahoma"/>
                <w:color w:val="3FBCEC"/>
                <w:sz w:val="28"/>
                <w:szCs w:val="28"/>
              </w:rPr>
              <w:t>Technical Skills</w:t>
            </w:r>
          </w:p>
          <w:p w:rsidR="00EE1A01" w:rsidRDefault="008C6DFF" w:rsidP="003E101A">
            <w:pPr>
              <w:pStyle w:val="ListParagraph"/>
              <w:numPr>
                <w:ilvl w:val="0"/>
                <w:numId w:val="42"/>
              </w:numPr>
              <w:autoSpaceDE w:val="0"/>
              <w:autoSpaceDN w:val="0"/>
              <w:adjustRightInd w:val="0"/>
              <w:jc w:val="both"/>
              <w:rPr>
                <w:rStyle w:val="rvts36"/>
                <w:rFonts w:ascii="Tahoma" w:hAnsi="Tahoma" w:cs="Tahoma"/>
                <w:b/>
                <w:color w:val="6A6969"/>
                <w:sz w:val="20"/>
                <w:szCs w:val="20"/>
                <w:bdr w:val="none" w:sz="0" w:space="0" w:color="auto" w:frame="1"/>
                <w:shd w:val="clear" w:color="auto" w:fill="FFFFFF"/>
              </w:rPr>
            </w:pPr>
            <w:r w:rsidRPr="009D3F7E">
              <w:rPr>
                <w:rStyle w:val="rvts36"/>
                <w:rFonts w:ascii="Tahoma" w:hAnsi="Tahoma" w:cs="Tahoma"/>
                <w:b/>
                <w:color w:val="6A6969"/>
                <w:sz w:val="20"/>
                <w:szCs w:val="20"/>
                <w:bdr w:val="none" w:sz="0" w:space="0" w:color="auto" w:frame="1"/>
                <w:shd w:val="clear" w:color="auto" w:fill="FFFFFF"/>
              </w:rPr>
              <w:t xml:space="preserve">Hadoop </w:t>
            </w:r>
            <w:r w:rsidR="009D3F7E" w:rsidRPr="009D3F7E">
              <w:rPr>
                <w:rStyle w:val="rvts36"/>
                <w:rFonts w:ascii="Tahoma" w:hAnsi="Tahoma" w:cs="Tahoma"/>
                <w:b/>
                <w:color w:val="6A6969"/>
                <w:sz w:val="20"/>
                <w:szCs w:val="20"/>
                <w:bdr w:val="none" w:sz="0" w:space="0" w:color="auto" w:frame="1"/>
                <w:shd w:val="clear" w:color="auto" w:fill="FFFFFF"/>
              </w:rPr>
              <w:t xml:space="preserve">Eco-System </w:t>
            </w:r>
            <w:r w:rsidR="009D3F7E">
              <w:rPr>
                <w:rStyle w:val="rvts36"/>
                <w:rFonts w:ascii="Tahoma" w:hAnsi="Tahoma" w:cs="Tahoma"/>
                <w:b/>
                <w:color w:val="6A6969"/>
                <w:sz w:val="20"/>
                <w:szCs w:val="20"/>
                <w:bdr w:val="none" w:sz="0" w:space="0" w:color="auto" w:frame="1"/>
                <w:shd w:val="clear" w:color="auto" w:fill="FFFFFF"/>
              </w:rPr>
              <w:t xml:space="preserve">: </w:t>
            </w:r>
            <w:r w:rsidR="009D3F7E" w:rsidRPr="002F5570">
              <w:rPr>
                <w:rStyle w:val="rvts36"/>
                <w:rFonts w:ascii="Tahoma" w:hAnsi="Tahoma" w:cs="Tahoma"/>
                <w:color w:val="6A6969"/>
                <w:sz w:val="20"/>
                <w:szCs w:val="20"/>
                <w:bdr w:val="none" w:sz="0" w:space="0" w:color="auto" w:frame="1"/>
                <w:shd w:val="clear" w:color="auto" w:fill="FFFFFF"/>
              </w:rPr>
              <w:t>HDFC,YARN,Hue,Pig,Hive,Sqoop,Flume</w:t>
            </w:r>
            <w:r w:rsidR="008506D0" w:rsidRPr="002F5570">
              <w:rPr>
                <w:rStyle w:val="rvts36"/>
                <w:rFonts w:ascii="Tahoma" w:hAnsi="Tahoma" w:cs="Tahoma"/>
                <w:color w:val="6A6969"/>
                <w:sz w:val="20"/>
                <w:szCs w:val="20"/>
                <w:bdr w:val="none" w:sz="0" w:space="0" w:color="auto" w:frame="1"/>
                <w:shd w:val="clear" w:color="auto" w:fill="FFFFFF"/>
              </w:rPr>
              <w:t xml:space="preserve"> and</w:t>
            </w:r>
            <w:r w:rsidR="009D3F7E" w:rsidRPr="002F5570">
              <w:rPr>
                <w:rStyle w:val="rvts36"/>
                <w:rFonts w:ascii="Tahoma" w:hAnsi="Tahoma" w:cs="Tahoma"/>
                <w:color w:val="6A6969"/>
                <w:sz w:val="20"/>
                <w:szCs w:val="20"/>
                <w:bdr w:val="none" w:sz="0" w:space="0" w:color="auto" w:frame="1"/>
                <w:shd w:val="clear" w:color="auto" w:fill="FFFFFF"/>
              </w:rPr>
              <w:t xml:space="preserve"> apache Hadoop</w:t>
            </w:r>
          </w:p>
          <w:p w:rsidR="009D3F7E" w:rsidRDefault="009D3F7E" w:rsidP="003E101A">
            <w:pPr>
              <w:pStyle w:val="ListParagraph"/>
              <w:numPr>
                <w:ilvl w:val="0"/>
                <w:numId w:val="42"/>
              </w:numPr>
              <w:autoSpaceDE w:val="0"/>
              <w:autoSpaceDN w:val="0"/>
              <w:adjustRightInd w:val="0"/>
              <w:jc w:val="both"/>
              <w:rPr>
                <w:rStyle w:val="rvts36"/>
                <w:rFonts w:ascii="Tahoma" w:hAnsi="Tahoma" w:cs="Tahoma"/>
                <w:b/>
                <w:color w:val="6A6969"/>
                <w:sz w:val="20"/>
                <w:szCs w:val="20"/>
                <w:bdr w:val="none" w:sz="0" w:space="0" w:color="auto" w:frame="1"/>
                <w:shd w:val="clear" w:color="auto" w:fill="FFFFFF"/>
              </w:rPr>
            </w:pPr>
            <w:r>
              <w:rPr>
                <w:rStyle w:val="rvts36"/>
                <w:rFonts w:ascii="Tahoma" w:hAnsi="Tahoma" w:cs="Tahoma"/>
                <w:b/>
                <w:color w:val="6A6969"/>
                <w:sz w:val="20"/>
                <w:szCs w:val="20"/>
                <w:bdr w:val="none" w:sz="0" w:space="0" w:color="auto" w:frame="1"/>
                <w:shd w:val="clear" w:color="auto" w:fill="FFFFFF"/>
              </w:rPr>
              <w:t>Operating System     :</w:t>
            </w:r>
            <w:r w:rsidR="002F5570" w:rsidRPr="002F5570">
              <w:rPr>
                <w:rStyle w:val="rvts36"/>
                <w:rFonts w:ascii="Tahoma" w:hAnsi="Tahoma" w:cs="Tahoma"/>
                <w:color w:val="6A6969"/>
                <w:sz w:val="20"/>
                <w:szCs w:val="20"/>
                <w:bdr w:val="none" w:sz="0" w:space="0" w:color="auto" w:frame="1"/>
                <w:shd w:val="clear" w:color="auto" w:fill="FFFFFF"/>
              </w:rPr>
              <w:t>Windows Family and Ubuntu Linux</w:t>
            </w:r>
          </w:p>
          <w:p w:rsidR="002F5570" w:rsidRDefault="00AD4DEF" w:rsidP="002F5570">
            <w:pPr>
              <w:pStyle w:val="ListParagraph"/>
              <w:numPr>
                <w:ilvl w:val="0"/>
                <w:numId w:val="42"/>
              </w:numPr>
              <w:autoSpaceDE w:val="0"/>
              <w:autoSpaceDN w:val="0"/>
              <w:adjustRightInd w:val="0"/>
              <w:jc w:val="both"/>
              <w:rPr>
                <w:rStyle w:val="rvts36"/>
                <w:rFonts w:ascii="Tahoma" w:hAnsi="Tahoma" w:cs="Tahoma"/>
                <w:b/>
                <w:color w:val="6A6969"/>
                <w:sz w:val="20"/>
                <w:szCs w:val="20"/>
                <w:bdr w:val="none" w:sz="0" w:space="0" w:color="auto" w:frame="1"/>
                <w:shd w:val="clear" w:color="auto" w:fill="FFFFFF"/>
              </w:rPr>
            </w:pPr>
            <w:r>
              <w:rPr>
                <w:rStyle w:val="rvts36"/>
                <w:rFonts w:ascii="Tahoma" w:hAnsi="Tahoma" w:cs="Tahoma"/>
                <w:b/>
                <w:color w:val="6A6969"/>
                <w:sz w:val="20"/>
                <w:szCs w:val="20"/>
                <w:bdr w:val="none" w:sz="0" w:space="0" w:color="auto" w:frame="1"/>
                <w:shd w:val="clear" w:color="auto" w:fill="FFFFFF"/>
              </w:rPr>
              <w:t xml:space="preserve">Enterprise Hadoop                    </w:t>
            </w:r>
            <w:r w:rsidR="009D3F7E">
              <w:rPr>
                <w:rStyle w:val="rvts36"/>
                <w:rFonts w:ascii="Tahoma" w:hAnsi="Tahoma" w:cs="Tahoma"/>
                <w:b/>
                <w:color w:val="6A6969"/>
                <w:sz w:val="20"/>
                <w:szCs w:val="20"/>
                <w:bdr w:val="none" w:sz="0" w:space="0" w:color="auto" w:frame="1"/>
                <w:shd w:val="clear" w:color="auto" w:fill="FFFFFF"/>
              </w:rPr>
              <w:t xml:space="preserve">: </w:t>
            </w:r>
            <w:r w:rsidR="009D3F7E" w:rsidRPr="002F5570">
              <w:rPr>
                <w:rStyle w:val="rvts36"/>
                <w:rFonts w:ascii="Tahoma" w:hAnsi="Tahoma" w:cs="Tahoma"/>
                <w:color w:val="6A6969"/>
                <w:sz w:val="20"/>
                <w:szCs w:val="20"/>
                <w:bdr w:val="none" w:sz="0" w:space="0" w:color="auto" w:frame="1"/>
                <w:shd w:val="clear" w:color="auto" w:fill="FFFFFF"/>
              </w:rPr>
              <w:t>Apache Hadoop</w:t>
            </w:r>
            <w:r>
              <w:rPr>
                <w:rStyle w:val="rvts36"/>
                <w:rFonts w:ascii="Tahoma" w:hAnsi="Tahoma" w:cs="Tahoma"/>
                <w:color w:val="6A6969"/>
                <w:sz w:val="20"/>
                <w:szCs w:val="20"/>
                <w:bdr w:val="none" w:sz="0" w:space="0" w:color="auto" w:frame="1"/>
                <w:shd w:val="clear" w:color="auto" w:fill="FFFFFF"/>
              </w:rPr>
              <w:t xml:space="preserve"> 2 and Cloudera CDH</w:t>
            </w:r>
          </w:p>
          <w:p w:rsidR="002F5570" w:rsidRPr="00DA564A" w:rsidRDefault="00AD4DEF" w:rsidP="002F5570">
            <w:pPr>
              <w:pStyle w:val="ListParagraph"/>
              <w:numPr>
                <w:ilvl w:val="0"/>
                <w:numId w:val="42"/>
              </w:numPr>
              <w:autoSpaceDE w:val="0"/>
              <w:autoSpaceDN w:val="0"/>
              <w:adjustRightInd w:val="0"/>
              <w:jc w:val="both"/>
              <w:rPr>
                <w:rStyle w:val="rvts36"/>
                <w:rFonts w:ascii="Tahoma" w:hAnsi="Tahoma" w:cs="Tahoma"/>
                <w:b/>
                <w:color w:val="6A6969"/>
                <w:sz w:val="20"/>
                <w:szCs w:val="20"/>
                <w:bdr w:val="none" w:sz="0" w:space="0" w:color="auto" w:frame="1"/>
                <w:shd w:val="clear" w:color="auto" w:fill="FFFFFF"/>
              </w:rPr>
            </w:pPr>
            <w:r>
              <w:rPr>
                <w:rStyle w:val="rvts36"/>
                <w:rFonts w:ascii="Tahoma" w:hAnsi="Tahoma" w:cs="Tahoma"/>
                <w:b/>
                <w:color w:val="6A6969"/>
                <w:sz w:val="20"/>
                <w:szCs w:val="20"/>
                <w:bdr w:val="none" w:sz="0" w:space="0" w:color="auto" w:frame="1"/>
                <w:shd w:val="clear" w:color="auto" w:fill="FFFFFF"/>
              </w:rPr>
              <w:t xml:space="preserve">Cloudera Platform &amp; Services  :  </w:t>
            </w:r>
            <w:r w:rsidRPr="00AD4DEF">
              <w:rPr>
                <w:rStyle w:val="rvts36"/>
                <w:rFonts w:ascii="Tahoma" w:hAnsi="Tahoma" w:cs="Tahoma"/>
                <w:color w:val="6A6969"/>
                <w:sz w:val="20"/>
                <w:szCs w:val="20"/>
                <w:bdr w:val="none" w:sz="0" w:space="0" w:color="auto" w:frame="1"/>
                <w:shd w:val="clear" w:color="auto" w:fill="FFFFFF"/>
              </w:rPr>
              <w:t>AWS:- S3,EC2,EMR,VPC</w:t>
            </w:r>
          </w:p>
          <w:p w:rsidR="00DA564A" w:rsidRPr="00DA564A" w:rsidRDefault="00DA564A" w:rsidP="00DA564A">
            <w:pPr>
              <w:pStyle w:val="ListParagraph"/>
              <w:autoSpaceDE w:val="0"/>
              <w:autoSpaceDN w:val="0"/>
              <w:adjustRightInd w:val="0"/>
              <w:jc w:val="both"/>
              <w:rPr>
                <w:rFonts w:ascii="Tahoma" w:hAnsi="Tahoma" w:cs="Tahoma"/>
                <w:b/>
                <w:color w:val="6A6969"/>
                <w:sz w:val="20"/>
                <w:szCs w:val="20"/>
                <w:bdr w:val="none" w:sz="0" w:space="0" w:color="auto" w:frame="1"/>
                <w:shd w:val="clear" w:color="auto" w:fill="FFFFFF"/>
              </w:rPr>
            </w:pPr>
          </w:p>
          <w:p w:rsidR="002F5570" w:rsidRPr="00142EA9" w:rsidRDefault="002F5570" w:rsidP="002F5570">
            <w:pPr>
              <w:jc w:val="both"/>
              <w:rPr>
                <w:rFonts w:ascii="Tahoma" w:hAnsi="Tahoma" w:cs="Tahoma"/>
                <w:color w:val="3FBCEC"/>
                <w:sz w:val="28"/>
                <w:szCs w:val="28"/>
              </w:rPr>
            </w:pPr>
            <w:r w:rsidRPr="0073261F">
              <w:rPr>
                <w:rFonts w:ascii="Tahoma" w:hAnsi="Tahoma" w:cs="Tahoma"/>
                <w:noProof/>
                <w:color w:val="3FBCEC"/>
                <w:sz w:val="28"/>
                <w:szCs w:val="28"/>
              </w:rPr>
              <w:drawing>
                <wp:inline distT="0" distB="0" distL="0" distR="0">
                  <wp:extent cx="197510" cy="197510"/>
                  <wp:effectExtent l="0" t="0" r="0" b="0"/>
                  <wp:docPr id="1036" name="Picture 12" descr="Z:\Approved_ResDev_Repository\Formats\Visual Resume Formats 2015-16\Icons\Professional-Affiliation24x24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Z:\Approved_ResDev_Repository\Formats\Visual Resume Formats 2015-16\Icons\Professional-Affiliation24x24icons.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694" cy="196694"/>
                          </a:xfrm>
                          <a:prstGeom prst="rect">
                            <a:avLst/>
                          </a:prstGeom>
                          <a:noFill/>
                          <a:extLst/>
                        </pic:spPr>
                      </pic:pic>
                    </a:graphicData>
                  </a:graphic>
                </wp:inline>
              </w:drawing>
            </w:r>
            <w:r w:rsidR="00DA564A">
              <w:rPr>
                <w:rFonts w:ascii="Tahoma" w:hAnsi="Tahoma" w:cs="Tahoma"/>
                <w:color w:val="3FBCEC"/>
                <w:sz w:val="28"/>
                <w:szCs w:val="28"/>
              </w:rPr>
              <w:t>Certificati</w:t>
            </w:r>
            <w:r w:rsidRPr="00142EA9">
              <w:rPr>
                <w:rFonts w:ascii="Tahoma" w:hAnsi="Tahoma" w:cs="Tahoma"/>
                <w:color w:val="3FBCEC"/>
                <w:sz w:val="28"/>
                <w:szCs w:val="28"/>
              </w:rPr>
              <w:t xml:space="preserve">ons </w:t>
            </w:r>
          </w:p>
          <w:p w:rsidR="002F5570" w:rsidRDefault="002F5570" w:rsidP="002F5570">
            <w:pPr>
              <w:pStyle w:val="ListParagraph"/>
              <w:numPr>
                <w:ilvl w:val="0"/>
                <w:numId w:val="42"/>
              </w:numPr>
              <w:autoSpaceDE w:val="0"/>
              <w:autoSpaceDN w:val="0"/>
              <w:adjustRightInd w:val="0"/>
              <w:jc w:val="both"/>
              <w:rPr>
                <w:rFonts w:ascii="Tahoma" w:hAnsi="Tahoma" w:cs="Tahoma"/>
                <w:color w:val="6A6969"/>
                <w:sz w:val="20"/>
                <w:szCs w:val="20"/>
                <w:bdr w:val="none" w:sz="0" w:space="0" w:color="auto" w:frame="1"/>
                <w:shd w:val="clear" w:color="auto" w:fill="FFFFFF"/>
              </w:rPr>
            </w:pPr>
            <w:r w:rsidRPr="005843FD">
              <w:rPr>
                <w:rFonts w:ascii="Tahoma" w:hAnsi="Tahoma" w:cs="Tahoma"/>
                <w:color w:val="6A6969"/>
                <w:sz w:val="20"/>
                <w:szCs w:val="20"/>
                <w:bdr w:val="none" w:sz="0" w:space="0" w:color="auto" w:frame="1"/>
                <w:shd w:val="clear" w:color="auto" w:fill="FFFFFF"/>
              </w:rPr>
              <w:t>Hadoop Administrator-From Big Data University</w:t>
            </w:r>
          </w:p>
          <w:p w:rsidR="002F5570" w:rsidRDefault="002F5570" w:rsidP="002F5570">
            <w:pPr>
              <w:pStyle w:val="ListParagraph"/>
              <w:numPr>
                <w:ilvl w:val="0"/>
                <w:numId w:val="42"/>
              </w:numPr>
              <w:autoSpaceDE w:val="0"/>
              <w:autoSpaceDN w:val="0"/>
              <w:adjustRightInd w:val="0"/>
              <w:jc w:val="both"/>
              <w:rPr>
                <w:rFonts w:ascii="Tahoma" w:hAnsi="Tahoma" w:cs="Tahoma"/>
                <w:color w:val="6A6969"/>
                <w:sz w:val="20"/>
                <w:szCs w:val="20"/>
                <w:bdr w:val="none" w:sz="0" w:space="0" w:color="auto" w:frame="1"/>
                <w:shd w:val="clear" w:color="auto" w:fill="FFFFFF"/>
              </w:rPr>
            </w:pPr>
            <w:r w:rsidRPr="005843FD">
              <w:rPr>
                <w:rFonts w:ascii="Tahoma" w:hAnsi="Tahoma" w:cs="Tahoma"/>
                <w:color w:val="6A6969"/>
                <w:sz w:val="20"/>
                <w:szCs w:val="20"/>
                <w:bdr w:val="none" w:sz="0" w:space="0" w:color="auto" w:frame="1"/>
                <w:shd w:val="clear" w:color="auto" w:fill="FFFFFF"/>
              </w:rPr>
              <w:t>CLOUDU certification from Rackspace</w:t>
            </w:r>
          </w:p>
          <w:p w:rsidR="004348DF" w:rsidRPr="00030900" w:rsidRDefault="002F5570" w:rsidP="00B95C4C">
            <w:pPr>
              <w:pStyle w:val="ListParagraph"/>
              <w:numPr>
                <w:ilvl w:val="0"/>
                <w:numId w:val="42"/>
              </w:numPr>
              <w:autoSpaceDE w:val="0"/>
              <w:autoSpaceDN w:val="0"/>
              <w:adjustRightInd w:val="0"/>
              <w:jc w:val="both"/>
              <w:rPr>
                <w:rFonts w:ascii="Tahoma" w:hAnsi="Tahoma" w:cs="Tahoma"/>
                <w:color w:val="6A6969"/>
                <w:sz w:val="20"/>
                <w:szCs w:val="20"/>
                <w:lang w:val="en-GB"/>
              </w:rPr>
            </w:pPr>
            <w:r w:rsidRPr="00B95C4C">
              <w:rPr>
                <w:rFonts w:ascii="Tahoma" w:hAnsi="Tahoma" w:cs="Tahoma"/>
                <w:color w:val="7F7F7F" w:themeColor="text1" w:themeTint="80"/>
                <w:sz w:val="20"/>
                <w:szCs w:val="20"/>
                <w:bdr w:val="none" w:sz="0" w:space="0" w:color="auto" w:frame="1"/>
                <w:shd w:val="clear" w:color="auto" w:fill="FFFFFF"/>
              </w:rPr>
              <w:t>ISTQB Certified Foundation Software Tester</w:t>
            </w:r>
          </w:p>
        </w:tc>
      </w:tr>
    </w:tbl>
    <w:p w:rsidR="007534D8" w:rsidRPr="00142EA9" w:rsidRDefault="007534D8" w:rsidP="0031196E"/>
    <w:sectPr w:rsidR="007534D8" w:rsidRPr="00142EA9" w:rsidSect="002A5463">
      <w:pgSz w:w="12240" w:h="15840"/>
      <w:pgMar w:top="360" w:right="810" w:bottom="36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D00" w:rsidRDefault="00016D00" w:rsidP="00513EBF">
      <w:pPr>
        <w:spacing w:after="0" w:line="240" w:lineRule="auto"/>
      </w:pPr>
      <w:r>
        <w:separator/>
      </w:r>
    </w:p>
  </w:endnote>
  <w:endnote w:type="continuationSeparator" w:id="1">
    <w:p w:rsidR="00016D00" w:rsidRDefault="00016D00" w:rsidP="00513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D00" w:rsidRDefault="00016D00" w:rsidP="00513EBF">
      <w:pPr>
        <w:spacing w:after="0" w:line="240" w:lineRule="auto"/>
      </w:pPr>
      <w:r>
        <w:separator/>
      </w:r>
    </w:p>
  </w:footnote>
  <w:footnote w:type="continuationSeparator" w:id="1">
    <w:p w:rsidR="00016D00" w:rsidRDefault="00016D00" w:rsidP="00513E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bullet_grey_circ" style="width:9pt;height:9pt;visibility:visible;mso-wrap-style:square" o:bullet="t">
        <v:imagedata r:id="rId1" o:title="bullet_grey_circ"/>
      </v:shape>
    </w:pict>
  </w:numPicBullet>
  <w:numPicBullet w:numPicBulletId="1">
    <w:pict>
      <v:shape id="_x0000_i1041" type="#_x0000_t75" style="width:180pt;height:149.25pt;visibility:visible;mso-wrap-style:square" o:bullet="t">
        <v:imagedata r:id="rId2" o:title="image-rightver3"/>
      </v:shape>
    </w:pict>
  </w:numPicBullet>
  <w:numPicBullet w:numPicBulletId="2">
    <w:pict>
      <v:shape id="_x0000_i1042" type="#_x0000_t75" alt="edu24x24icons" style="width:18pt;height:18pt;visibility:visible;mso-wrap-style:square" o:bullet="t">
        <v:imagedata r:id="rId3" o:title="edu24x24icons"/>
      </v:shape>
    </w:pict>
  </w:numPicBullet>
  <w:numPicBullet w:numPicBulletId="3">
    <w:pict>
      <v:shape id="_x0000_i1043" type="#_x0000_t75" alt="exp24x24icons" style="width:18pt;height:18pt;visibility:visible;mso-wrap-style:square" o:bullet="t">
        <v:imagedata r:id="rId4" o:title="exp24x24icons"/>
      </v:shape>
    </w:pict>
  </w:numPicBullet>
  <w:numPicBullet w:numPicBulletId="4">
    <w:pict>
      <v:shape id="_x0000_i1044" type="#_x0000_t75" alt="career24x24icons" style="width:18pt;height:18pt;visibility:visible;mso-wrap-style:square" o:bullet="t">
        <v:imagedata r:id="rId5" o:title="career24x24icons"/>
      </v:shape>
    </w:pict>
  </w:numPicBullet>
  <w:numPicBullet w:numPicBulletId="5">
    <w:pict>
      <v:shape id="_x0000_i1045" type="#_x0000_t75" alt="softskills24x24icons" style="width:18pt;height:18pt;visibility:visible;mso-wrap-style:square" o:bullet="t">
        <v:imagedata r:id="rId6" o:title="softskills24x24icons"/>
      </v:shape>
    </w:pict>
  </w:numPicBullet>
  <w:numPicBullet w:numPicBulletId="6">
    <w:pict>
      <v:shape id="_x0000_i1046" type="#_x0000_t75" style="width:7.5pt;height:7.5pt" o:bullet="t">
        <v:imagedata r:id="rId7" o:title="bullet-grey"/>
      </v:shape>
    </w:pict>
  </w:numPicBullet>
  <w:numPicBullet w:numPicBulletId="7">
    <w:pict>
      <v:shape id="_x0000_i1047" type="#_x0000_t75" style="width:7.5pt;height:7.5pt" o:bullet="t">
        <v:imagedata r:id="rId8" o:title="bullet-grey"/>
      </v:shape>
    </w:pict>
  </w:numPicBullet>
  <w:numPicBullet w:numPicBulletId="8">
    <w:pict>
      <v:shape id="_x0000_i1048" type="#_x0000_t75" style="width:12pt;height:12pt" o:bullet="t">
        <v:imagedata r:id="rId9" o:title="bullet"/>
      </v:shape>
    </w:pict>
  </w:numPicBullet>
  <w:numPicBullet w:numPicBulletId="9">
    <w:pict>
      <v:shape id="_x0000_i1049" type="#_x0000_t75" style="width:10.5pt;height:10.5pt" o:bullet="t">
        <v:imagedata r:id="rId10" o:title="bullet"/>
      </v:shape>
    </w:pict>
  </w:numPicBullet>
  <w:numPicBullet w:numPicBulletId="10">
    <w:pict>
      <v:shape id="_x0000_i1050" type="#_x0000_t75" style="width:3in;height:3in" o:bullet="t"/>
    </w:pict>
  </w:numPicBullet>
  <w:numPicBullet w:numPicBulletId="11">
    <w:pict>
      <v:shape id="_x0000_i1051" type="#_x0000_t75" style="width:12pt;height:12pt" o:bullet="t">
        <v:imagedata r:id="rId11" o:title="bullet"/>
      </v:shape>
    </w:pict>
  </w:numPicBullet>
  <w:numPicBullet w:numPicBulletId="12">
    <w:pict>
      <v:shape id="_x0000_i1052" type="#_x0000_t75" style="width:18pt;height:18pt;visibility:visible;mso-wrap-style:square" o:bullet="t">
        <v:imagedata r:id="rId12" o:title="personal-details24x24icons"/>
      </v:shape>
    </w:pict>
  </w:numPicBullet>
  <w:numPicBullet w:numPicBulletId="13">
    <w:pict>
      <v:shape id="_x0000_i1053" type="#_x0000_t75" style="width:18pt;height:18pt;visibility:visible;mso-wrap-style:square" o:bullet="t">
        <v:imagedata r:id="rId13" o:title=""/>
      </v:shape>
    </w:pict>
  </w:numPicBullet>
  <w:abstractNum w:abstractNumId="0">
    <w:nsid w:val="00974F19"/>
    <w:multiLevelType w:val="hybridMultilevel"/>
    <w:tmpl w:val="64DEF4B0"/>
    <w:lvl w:ilvl="0" w:tplc="C23283EE">
      <w:start w:val="1"/>
      <w:numFmt w:val="bullet"/>
      <w:lvlText w:val=""/>
      <w:lvlPicBulletId w:val="3"/>
      <w:lvlJc w:val="left"/>
      <w:pPr>
        <w:tabs>
          <w:tab w:val="num" w:pos="720"/>
        </w:tabs>
        <w:ind w:left="720" w:hanging="360"/>
      </w:pPr>
      <w:rPr>
        <w:rFonts w:ascii="Symbol" w:hAnsi="Symbol" w:hint="default"/>
      </w:rPr>
    </w:lvl>
    <w:lvl w:ilvl="1" w:tplc="AA924696" w:tentative="1">
      <w:start w:val="1"/>
      <w:numFmt w:val="bullet"/>
      <w:lvlText w:val=""/>
      <w:lvlJc w:val="left"/>
      <w:pPr>
        <w:tabs>
          <w:tab w:val="num" w:pos="1440"/>
        </w:tabs>
        <w:ind w:left="1440" w:hanging="360"/>
      </w:pPr>
      <w:rPr>
        <w:rFonts w:ascii="Symbol" w:hAnsi="Symbol" w:hint="default"/>
      </w:rPr>
    </w:lvl>
    <w:lvl w:ilvl="2" w:tplc="7EAAD476" w:tentative="1">
      <w:start w:val="1"/>
      <w:numFmt w:val="bullet"/>
      <w:lvlText w:val=""/>
      <w:lvlJc w:val="left"/>
      <w:pPr>
        <w:tabs>
          <w:tab w:val="num" w:pos="2160"/>
        </w:tabs>
        <w:ind w:left="2160" w:hanging="360"/>
      </w:pPr>
      <w:rPr>
        <w:rFonts w:ascii="Symbol" w:hAnsi="Symbol" w:hint="default"/>
      </w:rPr>
    </w:lvl>
    <w:lvl w:ilvl="3" w:tplc="72B06E50" w:tentative="1">
      <w:start w:val="1"/>
      <w:numFmt w:val="bullet"/>
      <w:lvlText w:val=""/>
      <w:lvlJc w:val="left"/>
      <w:pPr>
        <w:tabs>
          <w:tab w:val="num" w:pos="2880"/>
        </w:tabs>
        <w:ind w:left="2880" w:hanging="360"/>
      </w:pPr>
      <w:rPr>
        <w:rFonts w:ascii="Symbol" w:hAnsi="Symbol" w:hint="default"/>
      </w:rPr>
    </w:lvl>
    <w:lvl w:ilvl="4" w:tplc="6F1AD74E" w:tentative="1">
      <w:start w:val="1"/>
      <w:numFmt w:val="bullet"/>
      <w:lvlText w:val=""/>
      <w:lvlJc w:val="left"/>
      <w:pPr>
        <w:tabs>
          <w:tab w:val="num" w:pos="3600"/>
        </w:tabs>
        <w:ind w:left="3600" w:hanging="360"/>
      </w:pPr>
      <w:rPr>
        <w:rFonts w:ascii="Symbol" w:hAnsi="Symbol" w:hint="default"/>
      </w:rPr>
    </w:lvl>
    <w:lvl w:ilvl="5" w:tplc="76225BC0" w:tentative="1">
      <w:start w:val="1"/>
      <w:numFmt w:val="bullet"/>
      <w:lvlText w:val=""/>
      <w:lvlJc w:val="left"/>
      <w:pPr>
        <w:tabs>
          <w:tab w:val="num" w:pos="4320"/>
        </w:tabs>
        <w:ind w:left="4320" w:hanging="360"/>
      </w:pPr>
      <w:rPr>
        <w:rFonts w:ascii="Symbol" w:hAnsi="Symbol" w:hint="default"/>
      </w:rPr>
    </w:lvl>
    <w:lvl w:ilvl="6" w:tplc="2FDC6F68" w:tentative="1">
      <w:start w:val="1"/>
      <w:numFmt w:val="bullet"/>
      <w:lvlText w:val=""/>
      <w:lvlJc w:val="left"/>
      <w:pPr>
        <w:tabs>
          <w:tab w:val="num" w:pos="5040"/>
        </w:tabs>
        <w:ind w:left="5040" w:hanging="360"/>
      </w:pPr>
      <w:rPr>
        <w:rFonts w:ascii="Symbol" w:hAnsi="Symbol" w:hint="default"/>
      </w:rPr>
    </w:lvl>
    <w:lvl w:ilvl="7" w:tplc="77742A68" w:tentative="1">
      <w:start w:val="1"/>
      <w:numFmt w:val="bullet"/>
      <w:lvlText w:val=""/>
      <w:lvlJc w:val="left"/>
      <w:pPr>
        <w:tabs>
          <w:tab w:val="num" w:pos="5760"/>
        </w:tabs>
        <w:ind w:left="5760" w:hanging="360"/>
      </w:pPr>
      <w:rPr>
        <w:rFonts w:ascii="Symbol" w:hAnsi="Symbol" w:hint="default"/>
      </w:rPr>
    </w:lvl>
    <w:lvl w:ilvl="8" w:tplc="2DF68FDE" w:tentative="1">
      <w:start w:val="1"/>
      <w:numFmt w:val="bullet"/>
      <w:lvlText w:val=""/>
      <w:lvlJc w:val="left"/>
      <w:pPr>
        <w:tabs>
          <w:tab w:val="num" w:pos="6480"/>
        </w:tabs>
        <w:ind w:left="6480" w:hanging="360"/>
      </w:pPr>
      <w:rPr>
        <w:rFonts w:ascii="Symbol" w:hAnsi="Symbol" w:hint="default"/>
      </w:rPr>
    </w:lvl>
  </w:abstractNum>
  <w:abstractNum w:abstractNumId="1">
    <w:nsid w:val="02E77B0A"/>
    <w:multiLevelType w:val="hybridMultilevel"/>
    <w:tmpl w:val="23FE3350"/>
    <w:lvl w:ilvl="0" w:tplc="A7D898C4">
      <w:start w:val="1"/>
      <w:numFmt w:val="bullet"/>
      <w:lvlText w:val=""/>
      <w:lvlPicBulletId w:val="7"/>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3753B"/>
    <w:multiLevelType w:val="hybridMultilevel"/>
    <w:tmpl w:val="4860FCA6"/>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593E14"/>
    <w:multiLevelType w:val="multilevel"/>
    <w:tmpl w:val="91CE1E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o"/>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o"/>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abstractNum w:abstractNumId="4">
    <w:nsid w:val="0DC32D25"/>
    <w:multiLevelType w:val="hybridMultilevel"/>
    <w:tmpl w:val="650E61E0"/>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5">
    <w:nsid w:val="14180328"/>
    <w:multiLevelType w:val="hybridMultilevel"/>
    <w:tmpl w:val="8FF8B5A8"/>
    <w:lvl w:ilvl="0" w:tplc="9DB81E8E">
      <w:start w:val="1"/>
      <w:numFmt w:val="bullet"/>
      <w:lvlText w:val=""/>
      <w:lvlPicBulletId w:val="13"/>
      <w:lvlJc w:val="left"/>
      <w:pPr>
        <w:tabs>
          <w:tab w:val="num" w:pos="720"/>
        </w:tabs>
        <w:ind w:left="720" w:hanging="360"/>
      </w:pPr>
      <w:rPr>
        <w:rFonts w:ascii="Symbol" w:hAnsi="Symbol" w:hint="default"/>
      </w:rPr>
    </w:lvl>
    <w:lvl w:ilvl="1" w:tplc="74E60A78" w:tentative="1">
      <w:start w:val="1"/>
      <w:numFmt w:val="bullet"/>
      <w:lvlText w:val=""/>
      <w:lvlJc w:val="left"/>
      <w:pPr>
        <w:tabs>
          <w:tab w:val="num" w:pos="1440"/>
        </w:tabs>
        <w:ind w:left="1440" w:hanging="360"/>
      </w:pPr>
      <w:rPr>
        <w:rFonts w:ascii="Symbol" w:hAnsi="Symbol" w:hint="default"/>
      </w:rPr>
    </w:lvl>
    <w:lvl w:ilvl="2" w:tplc="0AB6362C" w:tentative="1">
      <w:start w:val="1"/>
      <w:numFmt w:val="bullet"/>
      <w:lvlText w:val=""/>
      <w:lvlJc w:val="left"/>
      <w:pPr>
        <w:tabs>
          <w:tab w:val="num" w:pos="2160"/>
        </w:tabs>
        <w:ind w:left="2160" w:hanging="360"/>
      </w:pPr>
      <w:rPr>
        <w:rFonts w:ascii="Symbol" w:hAnsi="Symbol" w:hint="default"/>
      </w:rPr>
    </w:lvl>
    <w:lvl w:ilvl="3" w:tplc="C19E4678" w:tentative="1">
      <w:start w:val="1"/>
      <w:numFmt w:val="bullet"/>
      <w:lvlText w:val=""/>
      <w:lvlJc w:val="left"/>
      <w:pPr>
        <w:tabs>
          <w:tab w:val="num" w:pos="2880"/>
        </w:tabs>
        <w:ind w:left="2880" w:hanging="360"/>
      </w:pPr>
      <w:rPr>
        <w:rFonts w:ascii="Symbol" w:hAnsi="Symbol" w:hint="default"/>
      </w:rPr>
    </w:lvl>
    <w:lvl w:ilvl="4" w:tplc="F378F29C" w:tentative="1">
      <w:start w:val="1"/>
      <w:numFmt w:val="bullet"/>
      <w:lvlText w:val=""/>
      <w:lvlJc w:val="left"/>
      <w:pPr>
        <w:tabs>
          <w:tab w:val="num" w:pos="3600"/>
        </w:tabs>
        <w:ind w:left="3600" w:hanging="360"/>
      </w:pPr>
      <w:rPr>
        <w:rFonts w:ascii="Symbol" w:hAnsi="Symbol" w:hint="default"/>
      </w:rPr>
    </w:lvl>
    <w:lvl w:ilvl="5" w:tplc="CF36E5BE" w:tentative="1">
      <w:start w:val="1"/>
      <w:numFmt w:val="bullet"/>
      <w:lvlText w:val=""/>
      <w:lvlJc w:val="left"/>
      <w:pPr>
        <w:tabs>
          <w:tab w:val="num" w:pos="4320"/>
        </w:tabs>
        <w:ind w:left="4320" w:hanging="360"/>
      </w:pPr>
      <w:rPr>
        <w:rFonts w:ascii="Symbol" w:hAnsi="Symbol" w:hint="default"/>
      </w:rPr>
    </w:lvl>
    <w:lvl w:ilvl="6" w:tplc="6DDCF370" w:tentative="1">
      <w:start w:val="1"/>
      <w:numFmt w:val="bullet"/>
      <w:lvlText w:val=""/>
      <w:lvlJc w:val="left"/>
      <w:pPr>
        <w:tabs>
          <w:tab w:val="num" w:pos="5040"/>
        </w:tabs>
        <w:ind w:left="5040" w:hanging="360"/>
      </w:pPr>
      <w:rPr>
        <w:rFonts w:ascii="Symbol" w:hAnsi="Symbol" w:hint="default"/>
      </w:rPr>
    </w:lvl>
    <w:lvl w:ilvl="7" w:tplc="A45249D0" w:tentative="1">
      <w:start w:val="1"/>
      <w:numFmt w:val="bullet"/>
      <w:lvlText w:val=""/>
      <w:lvlJc w:val="left"/>
      <w:pPr>
        <w:tabs>
          <w:tab w:val="num" w:pos="5760"/>
        </w:tabs>
        <w:ind w:left="5760" w:hanging="360"/>
      </w:pPr>
      <w:rPr>
        <w:rFonts w:ascii="Symbol" w:hAnsi="Symbol" w:hint="default"/>
      </w:rPr>
    </w:lvl>
    <w:lvl w:ilvl="8" w:tplc="3200B45C" w:tentative="1">
      <w:start w:val="1"/>
      <w:numFmt w:val="bullet"/>
      <w:lvlText w:val=""/>
      <w:lvlJc w:val="left"/>
      <w:pPr>
        <w:tabs>
          <w:tab w:val="num" w:pos="6480"/>
        </w:tabs>
        <w:ind w:left="6480" w:hanging="360"/>
      </w:pPr>
      <w:rPr>
        <w:rFonts w:ascii="Symbol" w:hAnsi="Symbol" w:hint="default"/>
      </w:rPr>
    </w:lvl>
  </w:abstractNum>
  <w:abstractNum w:abstractNumId="6">
    <w:nsid w:val="143A2955"/>
    <w:multiLevelType w:val="hybridMultilevel"/>
    <w:tmpl w:val="92B6DAFC"/>
    <w:lvl w:ilvl="0" w:tplc="A7D898C4">
      <w:start w:val="1"/>
      <w:numFmt w:val="bullet"/>
      <w:lvlText w:val=""/>
      <w:lvlPicBulletId w:val="7"/>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C56BCC"/>
    <w:multiLevelType w:val="hybridMultilevel"/>
    <w:tmpl w:val="956C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C6916"/>
    <w:multiLevelType w:val="hybridMultilevel"/>
    <w:tmpl w:val="9724C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200958"/>
    <w:multiLevelType w:val="hybridMultilevel"/>
    <w:tmpl w:val="B3485D90"/>
    <w:lvl w:ilvl="0" w:tplc="A7D898C4">
      <w:start w:val="1"/>
      <w:numFmt w:val="bullet"/>
      <w:lvlText w:val=""/>
      <w:lvlPicBulletId w:val="7"/>
      <w:lvlJc w:val="left"/>
      <w:pPr>
        <w:tabs>
          <w:tab w:val="num" w:pos="360"/>
        </w:tabs>
        <w:ind w:left="360" w:hanging="360"/>
      </w:pPr>
      <w:rPr>
        <w:rFonts w:ascii="Symbol" w:hAnsi="Symbol" w:hint="default"/>
        <w:color w:val="auto"/>
      </w:rPr>
    </w:lvl>
    <w:lvl w:ilvl="1" w:tplc="0BC02FA8" w:tentative="1">
      <w:start w:val="1"/>
      <w:numFmt w:val="bullet"/>
      <w:lvlText w:val=""/>
      <w:lvlJc w:val="left"/>
      <w:pPr>
        <w:tabs>
          <w:tab w:val="num" w:pos="1080"/>
        </w:tabs>
        <w:ind w:left="1080" w:hanging="360"/>
      </w:pPr>
      <w:rPr>
        <w:rFonts w:ascii="Symbol" w:hAnsi="Symbol" w:hint="default"/>
      </w:rPr>
    </w:lvl>
    <w:lvl w:ilvl="2" w:tplc="91F8624A" w:tentative="1">
      <w:start w:val="1"/>
      <w:numFmt w:val="bullet"/>
      <w:lvlText w:val=""/>
      <w:lvlJc w:val="left"/>
      <w:pPr>
        <w:tabs>
          <w:tab w:val="num" w:pos="1800"/>
        </w:tabs>
        <w:ind w:left="1800" w:hanging="360"/>
      </w:pPr>
      <w:rPr>
        <w:rFonts w:ascii="Symbol" w:hAnsi="Symbol" w:hint="default"/>
      </w:rPr>
    </w:lvl>
    <w:lvl w:ilvl="3" w:tplc="45229F0A" w:tentative="1">
      <w:start w:val="1"/>
      <w:numFmt w:val="bullet"/>
      <w:lvlText w:val=""/>
      <w:lvlJc w:val="left"/>
      <w:pPr>
        <w:tabs>
          <w:tab w:val="num" w:pos="2520"/>
        </w:tabs>
        <w:ind w:left="2520" w:hanging="360"/>
      </w:pPr>
      <w:rPr>
        <w:rFonts w:ascii="Symbol" w:hAnsi="Symbol" w:hint="default"/>
      </w:rPr>
    </w:lvl>
    <w:lvl w:ilvl="4" w:tplc="D5C6A460" w:tentative="1">
      <w:start w:val="1"/>
      <w:numFmt w:val="bullet"/>
      <w:lvlText w:val=""/>
      <w:lvlJc w:val="left"/>
      <w:pPr>
        <w:tabs>
          <w:tab w:val="num" w:pos="3240"/>
        </w:tabs>
        <w:ind w:left="3240" w:hanging="360"/>
      </w:pPr>
      <w:rPr>
        <w:rFonts w:ascii="Symbol" w:hAnsi="Symbol" w:hint="default"/>
      </w:rPr>
    </w:lvl>
    <w:lvl w:ilvl="5" w:tplc="904E77C6" w:tentative="1">
      <w:start w:val="1"/>
      <w:numFmt w:val="bullet"/>
      <w:lvlText w:val=""/>
      <w:lvlJc w:val="left"/>
      <w:pPr>
        <w:tabs>
          <w:tab w:val="num" w:pos="3960"/>
        </w:tabs>
        <w:ind w:left="3960" w:hanging="360"/>
      </w:pPr>
      <w:rPr>
        <w:rFonts w:ascii="Symbol" w:hAnsi="Symbol" w:hint="default"/>
      </w:rPr>
    </w:lvl>
    <w:lvl w:ilvl="6" w:tplc="83B8A736" w:tentative="1">
      <w:start w:val="1"/>
      <w:numFmt w:val="bullet"/>
      <w:lvlText w:val=""/>
      <w:lvlJc w:val="left"/>
      <w:pPr>
        <w:tabs>
          <w:tab w:val="num" w:pos="4680"/>
        </w:tabs>
        <w:ind w:left="4680" w:hanging="360"/>
      </w:pPr>
      <w:rPr>
        <w:rFonts w:ascii="Symbol" w:hAnsi="Symbol" w:hint="default"/>
      </w:rPr>
    </w:lvl>
    <w:lvl w:ilvl="7" w:tplc="3458796C" w:tentative="1">
      <w:start w:val="1"/>
      <w:numFmt w:val="bullet"/>
      <w:lvlText w:val=""/>
      <w:lvlJc w:val="left"/>
      <w:pPr>
        <w:tabs>
          <w:tab w:val="num" w:pos="5400"/>
        </w:tabs>
        <w:ind w:left="5400" w:hanging="360"/>
      </w:pPr>
      <w:rPr>
        <w:rFonts w:ascii="Symbol" w:hAnsi="Symbol" w:hint="default"/>
      </w:rPr>
    </w:lvl>
    <w:lvl w:ilvl="8" w:tplc="93FA485C" w:tentative="1">
      <w:start w:val="1"/>
      <w:numFmt w:val="bullet"/>
      <w:lvlText w:val=""/>
      <w:lvlJc w:val="left"/>
      <w:pPr>
        <w:tabs>
          <w:tab w:val="num" w:pos="6120"/>
        </w:tabs>
        <w:ind w:left="6120" w:hanging="360"/>
      </w:pPr>
      <w:rPr>
        <w:rFonts w:ascii="Symbol" w:hAnsi="Symbol" w:hint="default"/>
      </w:rPr>
    </w:lvl>
  </w:abstractNum>
  <w:abstractNum w:abstractNumId="10">
    <w:nsid w:val="196E5492"/>
    <w:multiLevelType w:val="hybridMultilevel"/>
    <w:tmpl w:val="4914D456"/>
    <w:lvl w:ilvl="0" w:tplc="A7D898C4">
      <w:start w:val="1"/>
      <w:numFmt w:val="bullet"/>
      <w:lvlText w:val=""/>
      <w:lvlPicBulletId w:val="7"/>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0E29C2"/>
    <w:multiLevelType w:val="hybridMultilevel"/>
    <w:tmpl w:val="47E8DB7C"/>
    <w:lvl w:ilvl="0" w:tplc="A7D898C4">
      <w:start w:val="1"/>
      <w:numFmt w:val="bullet"/>
      <w:lvlText w:val=""/>
      <w:lvlPicBulletId w:val="7"/>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240DE9"/>
    <w:multiLevelType w:val="hybridMultilevel"/>
    <w:tmpl w:val="4694185C"/>
    <w:lvl w:ilvl="0" w:tplc="D1E4D354">
      <w:start w:val="1"/>
      <w:numFmt w:val="bullet"/>
      <w:lvlText w:val=""/>
      <w:lvlPicBulletId w:val="0"/>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3">
    <w:nsid w:val="21A86819"/>
    <w:multiLevelType w:val="hybridMultilevel"/>
    <w:tmpl w:val="B8B8178E"/>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54932"/>
    <w:multiLevelType w:val="hybridMultilevel"/>
    <w:tmpl w:val="6BE6E9F4"/>
    <w:lvl w:ilvl="0" w:tplc="A7D898C4">
      <w:start w:val="1"/>
      <w:numFmt w:val="bullet"/>
      <w:lvlText w:val=""/>
      <w:lvlPicBulletId w:val="7"/>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F73D47"/>
    <w:multiLevelType w:val="hybridMultilevel"/>
    <w:tmpl w:val="14F8F1D0"/>
    <w:lvl w:ilvl="0" w:tplc="A7D898C4">
      <w:start w:val="1"/>
      <w:numFmt w:val="bullet"/>
      <w:lvlText w:val=""/>
      <w:lvlPicBulletId w:val="7"/>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842EDE"/>
    <w:multiLevelType w:val="hybridMultilevel"/>
    <w:tmpl w:val="D94237E4"/>
    <w:lvl w:ilvl="0" w:tplc="A7D898C4">
      <w:start w:val="1"/>
      <w:numFmt w:val="bullet"/>
      <w:lvlText w:val=""/>
      <w:lvlPicBulletId w:val="7"/>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9658C7"/>
    <w:multiLevelType w:val="hybridMultilevel"/>
    <w:tmpl w:val="0A142314"/>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22DD1"/>
    <w:multiLevelType w:val="hybridMultilevel"/>
    <w:tmpl w:val="E848D870"/>
    <w:lvl w:ilvl="0" w:tplc="A7D898C4">
      <w:start w:val="1"/>
      <w:numFmt w:val="bullet"/>
      <w:lvlText w:val=""/>
      <w:lvlPicBulletId w:val="7"/>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73062"/>
    <w:multiLevelType w:val="hybridMultilevel"/>
    <w:tmpl w:val="B4C6A518"/>
    <w:lvl w:ilvl="0" w:tplc="9B463C66">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9C4776"/>
    <w:multiLevelType w:val="hybridMultilevel"/>
    <w:tmpl w:val="66F0629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0F7CCF"/>
    <w:multiLevelType w:val="hybridMultilevel"/>
    <w:tmpl w:val="E4C286C2"/>
    <w:lvl w:ilvl="0" w:tplc="A7D898C4">
      <w:start w:val="1"/>
      <w:numFmt w:val="bullet"/>
      <w:lvlText w:val=""/>
      <w:lvlPicBulletId w:val="7"/>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AD742E"/>
    <w:multiLevelType w:val="hybridMultilevel"/>
    <w:tmpl w:val="C44C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4667E7"/>
    <w:multiLevelType w:val="hybridMultilevel"/>
    <w:tmpl w:val="0114CAD2"/>
    <w:lvl w:ilvl="0" w:tplc="A7D898C4">
      <w:start w:val="1"/>
      <w:numFmt w:val="bullet"/>
      <w:lvlText w:val=""/>
      <w:lvlPicBulletId w:val="7"/>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C704CD"/>
    <w:multiLevelType w:val="hybridMultilevel"/>
    <w:tmpl w:val="B8A64902"/>
    <w:lvl w:ilvl="0" w:tplc="566E3B02">
      <w:start w:val="1"/>
      <w:numFmt w:val="bullet"/>
      <w:lvlText w:val=""/>
      <w:lvlPicBulletId w:val="3"/>
      <w:lvlJc w:val="left"/>
      <w:pPr>
        <w:tabs>
          <w:tab w:val="num" w:pos="720"/>
        </w:tabs>
        <w:ind w:left="720" w:hanging="360"/>
      </w:pPr>
      <w:rPr>
        <w:rFonts w:ascii="Symbol" w:hAnsi="Symbol" w:hint="default"/>
      </w:rPr>
    </w:lvl>
    <w:lvl w:ilvl="1" w:tplc="30326FF6" w:tentative="1">
      <w:start w:val="1"/>
      <w:numFmt w:val="bullet"/>
      <w:lvlText w:val=""/>
      <w:lvlJc w:val="left"/>
      <w:pPr>
        <w:tabs>
          <w:tab w:val="num" w:pos="1440"/>
        </w:tabs>
        <w:ind w:left="1440" w:hanging="360"/>
      </w:pPr>
      <w:rPr>
        <w:rFonts w:ascii="Symbol" w:hAnsi="Symbol" w:hint="default"/>
      </w:rPr>
    </w:lvl>
    <w:lvl w:ilvl="2" w:tplc="BFCA4C90" w:tentative="1">
      <w:start w:val="1"/>
      <w:numFmt w:val="bullet"/>
      <w:lvlText w:val=""/>
      <w:lvlJc w:val="left"/>
      <w:pPr>
        <w:tabs>
          <w:tab w:val="num" w:pos="2160"/>
        </w:tabs>
        <w:ind w:left="2160" w:hanging="360"/>
      </w:pPr>
      <w:rPr>
        <w:rFonts w:ascii="Symbol" w:hAnsi="Symbol" w:hint="default"/>
      </w:rPr>
    </w:lvl>
    <w:lvl w:ilvl="3" w:tplc="897AA726" w:tentative="1">
      <w:start w:val="1"/>
      <w:numFmt w:val="bullet"/>
      <w:lvlText w:val=""/>
      <w:lvlJc w:val="left"/>
      <w:pPr>
        <w:tabs>
          <w:tab w:val="num" w:pos="2880"/>
        </w:tabs>
        <w:ind w:left="2880" w:hanging="360"/>
      </w:pPr>
      <w:rPr>
        <w:rFonts w:ascii="Symbol" w:hAnsi="Symbol" w:hint="default"/>
      </w:rPr>
    </w:lvl>
    <w:lvl w:ilvl="4" w:tplc="04405338" w:tentative="1">
      <w:start w:val="1"/>
      <w:numFmt w:val="bullet"/>
      <w:lvlText w:val=""/>
      <w:lvlJc w:val="left"/>
      <w:pPr>
        <w:tabs>
          <w:tab w:val="num" w:pos="3600"/>
        </w:tabs>
        <w:ind w:left="3600" w:hanging="360"/>
      </w:pPr>
      <w:rPr>
        <w:rFonts w:ascii="Symbol" w:hAnsi="Symbol" w:hint="default"/>
      </w:rPr>
    </w:lvl>
    <w:lvl w:ilvl="5" w:tplc="EF262CB4" w:tentative="1">
      <w:start w:val="1"/>
      <w:numFmt w:val="bullet"/>
      <w:lvlText w:val=""/>
      <w:lvlJc w:val="left"/>
      <w:pPr>
        <w:tabs>
          <w:tab w:val="num" w:pos="4320"/>
        </w:tabs>
        <w:ind w:left="4320" w:hanging="360"/>
      </w:pPr>
      <w:rPr>
        <w:rFonts w:ascii="Symbol" w:hAnsi="Symbol" w:hint="default"/>
      </w:rPr>
    </w:lvl>
    <w:lvl w:ilvl="6" w:tplc="7400945E" w:tentative="1">
      <w:start w:val="1"/>
      <w:numFmt w:val="bullet"/>
      <w:lvlText w:val=""/>
      <w:lvlJc w:val="left"/>
      <w:pPr>
        <w:tabs>
          <w:tab w:val="num" w:pos="5040"/>
        </w:tabs>
        <w:ind w:left="5040" w:hanging="360"/>
      </w:pPr>
      <w:rPr>
        <w:rFonts w:ascii="Symbol" w:hAnsi="Symbol" w:hint="default"/>
      </w:rPr>
    </w:lvl>
    <w:lvl w:ilvl="7" w:tplc="50A8B1B8" w:tentative="1">
      <w:start w:val="1"/>
      <w:numFmt w:val="bullet"/>
      <w:lvlText w:val=""/>
      <w:lvlJc w:val="left"/>
      <w:pPr>
        <w:tabs>
          <w:tab w:val="num" w:pos="5760"/>
        </w:tabs>
        <w:ind w:left="5760" w:hanging="360"/>
      </w:pPr>
      <w:rPr>
        <w:rFonts w:ascii="Symbol" w:hAnsi="Symbol" w:hint="default"/>
      </w:rPr>
    </w:lvl>
    <w:lvl w:ilvl="8" w:tplc="7D78F78E" w:tentative="1">
      <w:start w:val="1"/>
      <w:numFmt w:val="bullet"/>
      <w:lvlText w:val=""/>
      <w:lvlJc w:val="left"/>
      <w:pPr>
        <w:tabs>
          <w:tab w:val="num" w:pos="6480"/>
        </w:tabs>
        <w:ind w:left="6480" w:hanging="360"/>
      </w:pPr>
      <w:rPr>
        <w:rFonts w:ascii="Symbol" w:hAnsi="Symbol" w:hint="default"/>
      </w:rPr>
    </w:lvl>
  </w:abstractNum>
  <w:abstractNum w:abstractNumId="25">
    <w:nsid w:val="4FAD7384"/>
    <w:multiLevelType w:val="hybridMultilevel"/>
    <w:tmpl w:val="C0AC238E"/>
    <w:lvl w:ilvl="0" w:tplc="17741EDC">
      <w:start w:val="1"/>
      <w:numFmt w:val="bullet"/>
      <w:lvlText w:val=""/>
      <w:lvlPicBulletId w:val="8"/>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102726E"/>
    <w:multiLevelType w:val="multilevel"/>
    <w:tmpl w:val="8578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2A43316"/>
    <w:multiLevelType w:val="hybridMultilevel"/>
    <w:tmpl w:val="08EEEBB6"/>
    <w:lvl w:ilvl="0" w:tplc="A7D898C4">
      <w:start w:val="1"/>
      <w:numFmt w:val="bullet"/>
      <w:lvlText w:val=""/>
      <w:lvlPicBulletId w:val="7"/>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C14B0"/>
    <w:multiLevelType w:val="hybridMultilevel"/>
    <w:tmpl w:val="8ABA9406"/>
    <w:lvl w:ilvl="0" w:tplc="A7D898C4">
      <w:start w:val="1"/>
      <w:numFmt w:val="bullet"/>
      <w:lvlText w:val=""/>
      <w:lvlPicBulletId w:val="7"/>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5B0069"/>
    <w:multiLevelType w:val="hybridMultilevel"/>
    <w:tmpl w:val="B4D28712"/>
    <w:lvl w:ilvl="0" w:tplc="4BEC0ED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CD5C5E"/>
    <w:multiLevelType w:val="hybridMultilevel"/>
    <w:tmpl w:val="B1F2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7F426B"/>
    <w:multiLevelType w:val="hybridMultilevel"/>
    <w:tmpl w:val="84D68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36553B"/>
    <w:multiLevelType w:val="hybridMultilevel"/>
    <w:tmpl w:val="F864D842"/>
    <w:lvl w:ilvl="0" w:tplc="D3367F14">
      <w:start w:val="1"/>
      <w:numFmt w:val="bullet"/>
      <w:lvlText w:val=""/>
      <w:lvlPicBulletId w:val="12"/>
      <w:lvlJc w:val="left"/>
      <w:pPr>
        <w:tabs>
          <w:tab w:val="num" w:pos="720"/>
        </w:tabs>
        <w:ind w:left="720" w:hanging="360"/>
      </w:pPr>
      <w:rPr>
        <w:rFonts w:ascii="Symbol" w:hAnsi="Symbol" w:hint="default"/>
      </w:rPr>
    </w:lvl>
    <w:lvl w:ilvl="1" w:tplc="C20E0B08" w:tentative="1">
      <w:start w:val="1"/>
      <w:numFmt w:val="bullet"/>
      <w:lvlText w:val=""/>
      <w:lvlJc w:val="left"/>
      <w:pPr>
        <w:tabs>
          <w:tab w:val="num" w:pos="1440"/>
        </w:tabs>
        <w:ind w:left="1440" w:hanging="360"/>
      </w:pPr>
      <w:rPr>
        <w:rFonts w:ascii="Symbol" w:hAnsi="Symbol" w:hint="default"/>
      </w:rPr>
    </w:lvl>
    <w:lvl w:ilvl="2" w:tplc="8DC07428" w:tentative="1">
      <w:start w:val="1"/>
      <w:numFmt w:val="bullet"/>
      <w:lvlText w:val=""/>
      <w:lvlJc w:val="left"/>
      <w:pPr>
        <w:tabs>
          <w:tab w:val="num" w:pos="2160"/>
        </w:tabs>
        <w:ind w:left="2160" w:hanging="360"/>
      </w:pPr>
      <w:rPr>
        <w:rFonts w:ascii="Symbol" w:hAnsi="Symbol" w:hint="default"/>
      </w:rPr>
    </w:lvl>
    <w:lvl w:ilvl="3" w:tplc="BADACC88" w:tentative="1">
      <w:start w:val="1"/>
      <w:numFmt w:val="bullet"/>
      <w:lvlText w:val=""/>
      <w:lvlJc w:val="left"/>
      <w:pPr>
        <w:tabs>
          <w:tab w:val="num" w:pos="2880"/>
        </w:tabs>
        <w:ind w:left="2880" w:hanging="360"/>
      </w:pPr>
      <w:rPr>
        <w:rFonts w:ascii="Symbol" w:hAnsi="Symbol" w:hint="default"/>
      </w:rPr>
    </w:lvl>
    <w:lvl w:ilvl="4" w:tplc="27E86C68" w:tentative="1">
      <w:start w:val="1"/>
      <w:numFmt w:val="bullet"/>
      <w:lvlText w:val=""/>
      <w:lvlJc w:val="left"/>
      <w:pPr>
        <w:tabs>
          <w:tab w:val="num" w:pos="3600"/>
        </w:tabs>
        <w:ind w:left="3600" w:hanging="360"/>
      </w:pPr>
      <w:rPr>
        <w:rFonts w:ascii="Symbol" w:hAnsi="Symbol" w:hint="default"/>
      </w:rPr>
    </w:lvl>
    <w:lvl w:ilvl="5" w:tplc="6A8635EA" w:tentative="1">
      <w:start w:val="1"/>
      <w:numFmt w:val="bullet"/>
      <w:lvlText w:val=""/>
      <w:lvlJc w:val="left"/>
      <w:pPr>
        <w:tabs>
          <w:tab w:val="num" w:pos="4320"/>
        </w:tabs>
        <w:ind w:left="4320" w:hanging="360"/>
      </w:pPr>
      <w:rPr>
        <w:rFonts w:ascii="Symbol" w:hAnsi="Symbol" w:hint="default"/>
      </w:rPr>
    </w:lvl>
    <w:lvl w:ilvl="6" w:tplc="AB16E2D6" w:tentative="1">
      <w:start w:val="1"/>
      <w:numFmt w:val="bullet"/>
      <w:lvlText w:val=""/>
      <w:lvlJc w:val="left"/>
      <w:pPr>
        <w:tabs>
          <w:tab w:val="num" w:pos="5040"/>
        </w:tabs>
        <w:ind w:left="5040" w:hanging="360"/>
      </w:pPr>
      <w:rPr>
        <w:rFonts w:ascii="Symbol" w:hAnsi="Symbol" w:hint="default"/>
      </w:rPr>
    </w:lvl>
    <w:lvl w:ilvl="7" w:tplc="C008AEC0" w:tentative="1">
      <w:start w:val="1"/>
      <w:numFmt w:val="bullet"/>
      <w:lvlText w:val=""/>
      <w:lvlJc w:val="left"/>
      <w:pPr>
        <w:tabs>
          <w:tab w:val="num" w:pos="5760"/>
        </w:tabs>
        <w:ind w:left="5760" w:hanging="360"/>
      </w:pPr>
      <w:rPr>
        <w:rFonts w:ascii="Symbol" w:hAnsi="Symbol" w:hint="default"/>
      </w:rPr>
    </w:lvl>
    <w:lvl w:ilvl="8" w:tplc="888E4D24" w:tentative="1">
      <w:start w:val="1"/>
      <w:numFmt w:val="bullet"/>
      <w:lvlText w:val=""/>
      <w:lvlJc w:val="left"/>
      <w:pPr>
        <w:tabs>
          <w:tab w:val="num" w:pos="6480"/>
        </w:tabs>
        <w:ind w:left="6480" w:hanging="360"/>
      </w:pPr>
      <w:rPr>
        <w:rFonts w:ascii="Symbol" w:hAnsi="Symbol" w:hint="default"/>
      </w:rPr>
    </w:lvl>
  </w:abstractNum>
  <w:abstractNum w:abstractNumId="33">
    <w:nsid w:val="69036159"/>
    <w:multiLevelType w:val="hybridMultilevel"/>
    <w:tmpl w:val="C0DAF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0F2B60"/>
    <w:multiLevelType w:val="hybridMultilevel"/>
    <w:tmpl w:val="EE0E229E"/>
    <w:lvl w:ilvl="0" w:tplc="A7D898C4">
      <w:start w:val="1"/>
      <w:numFmt w:val="bullet"/>
      <w:lvlText w:val=""/>
      <w:lvlPicBulletId w:val="7"/>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A34FC1"/>
    <w:multiLevelType w:val="hybridMultilevel"/>
    <w:tmpl w:val="41C0F73A"/>
    <w:lvl w:ilvl="0" w:tplc="6C72EB14">
      <w:start w:val="1"/>
      <w:numFmt w:val="bullet"/>
      <w:pStyle w:val="ListBullet"/>
      <w:lvlText w:val="·"/>
      <w:lvlJc w:val="left"/>
      <w:pPr>
        <w:tabs>
          <w:tab w:val="num" w:pos="101"/>
        </w:tabs>
        <w:ind w:left="101" w:hanging="101"/>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A83F8A"/>
    <w:multiLevelType w:val="hybridMultilevel"/>
    <w:tmpl w:val="80C6D1A0"/>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BC02FA8" w:tentative="1">
      <w:start w:val="1"/>
      <w:numFmt w:val="bullet"/>
      <w:lvlText w:val=""/>
      <w:lvlJc w:val="left"/>
      <w:pPr>
        <w:tabs>
          <w:tab w:val="num" w:pos="1440"/>
        </w:tabs>
        <w:ind w:left="1440" w:hanging="360"/>
      </w:pPr>
      <w:rPr>
        <w:rFonts w:ascii="Symbol" w:hAnsi="Symbol" w:hint="default"/>
      </w:rPr>
    </w:lvl>
    <w:lvl w:ilvl="2" w:tplc="91F8624A" w:tentative="1">
      <w:start w:val="1"/>
      <w:numFmt w:val="bullet"/>
      <w:lvlText w:val=""/>
      <w:lvlJc w:val="left"/>
      <w:pPr>
        <w:tabs>
          <w:tab w:val="num" w:pos="2160"/>
        </w:tabs>
        <w:ind w:left="2160" w:hanging="360"/>
      </w:pPr>
      <w:rPr>
        <w:rFonts w:ascii="Symbol" w:hAnsi="Symbol" w:hint="default"/>
      </w:rPr>
    </w:lvl>
    <w:lvl w:ilvl="3" w:tplc="45229F0A" w:tentative="1">
      <w:start w:val="1"/>
      <w:numFmt w:val="bullet"/>
      <w:lvlText w:val=""/>
      <w:lvlJc w:val="left"/>
      <w:pPr>
        <w:tabs>
          <w:tab w:val="num" w:pos="2880"/>
        </w:tabs>
        <w:ind w:left="2880" w:hanging="360"/>
      </w:pPr>
      <w:rPr>
        <w:rFonts w:ascii="Symbol" w:hAnsi="Symbol" w:hint="default"/>
      </w:rPr>
    </w:lvl>
    <w:lvl w:ilvl="4" w:tplc="D5C6A460" w:tentative="1">
      <w:start w:val="1"/>
      <w:numFmt w:val="bullet"/>
      <w:lvlText w:val=""/>
      <w:lvlJc w:val="left"/>
      <w:pPr>
        <w:tabs>
          <w:tab w:val="num" w:pos="3600"/>
        </w:tabs>
        <w:ind w:left="3600" w:hanging="360"/>
      </w:pPr>
      <w:rPr>
        <w:rFonts w:ascii="Symbol" w:hAnsi="Symbol" w:hint="default"/>
      </w:rPr>
    </w:lvl>
    <w:lvl w:ilvl="5" w:tplc="904E77C6" w:tentative="1">
      <w:start w:val="1"/>
      <w:numFmt w:val="bullet"/>
      <w:lvlText w:val=""/>
      <w:lvlJc w:val="left"/>
      <w:pPr>
        <w:tabs>
          <w:tab w:val="num" w:pos="4320"/>
        </w:tabs>
        <w:ind w:left="4320" w:hanging="360"/>
      </w:pPr>
      <w:rPr>
        <w:rFonts w:ascii="Symbol" w:hAnsi="Symbol" w:hint="default"/>
      </w:rPr>
    </w:lvl>
    <w:lvl w:ilvl="6" w:tplc="83B8A736" w:tentative="1">
      <w:start w:val="1"/>
      <w:numFmt w:val="bullet"/>
      <w:lvlText w:val=""/>
      <w:lvlJc w:val="left"/>
      <w:pPr>
        <w:tabs>
          <w:tab w:val="num" w:pos="5040"/>
        </w:tabs>
        <w:ind w:left="5040" w:hanging="360"/>
      </w:pPr>
      <w:rPr>
        <w:rFonts w:ascii="Symbol" w:hAnsi="Symbol" w:hint="default"/>
      </w:rPr>
    </w:lvl>
    <w:lvl w:ilvl="7" w:tplc="3458796C" w:tentative="1">
      <w:start w:val="1"/>
      <w:numFmt w:val="bullet"/>
      <w:lvlText w:val=""/>
      <w:lvlJc w:val="left"/>
      <w:pPr>
        <w:tabs>
          <w:tab w:val="num" w:pos="5760"/>
        </w:tabs>
        <w:ind w:left="5760" w:hanging="360"/>
      </w:pPr>
      <w:rPr>
        <w:rFonts w:ascii="Symbol" w:hAnsi="Symbol" w:hint="default"/>
      </w:rPr>
    </w:lvl>
    <w:lvl w:ilvl="8" w:tplc="93FA485C" w:tentative="1">
      <w:start w:val="1"/>
      <w:numFmt w:val="bullet"/>
      <w:lvlText w:val=""/>
      <w:lvlJc w:val="left"/>
      <w:pPr>
        <w:tabs>
          <w:tab w:val="num" w:pos="6480"/>
        </w:tabs>
        <w:ind w:left="6480" w:hanging="360"/>
      </w:pPr>
      <w:rPr>
        <w:rFonts w:ascii="Symbol" w:hAnsi="Symbol" w:hint="default"/>
      </w:rPr>
    </w:lvl>
  </w:abstractNum>
  <w:abstractNum w:abstractNumId="37">
    <w:nsid w:val="6E092BDA"/>
    <w:multiLevelType w:val="hybridMultilevel"/>
    <w:tmpl w:val="E6FCF4F0"/>
    <w:lvl w:ilvl="0" w:tplc="A7D898C4">
      <w:start w:val="1"/>
      <w:numFmt w:val="bullet"/>
      <w:lvlText w:val=""/>
      <w:lvlPicBulletId w:val="7"/>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E905EA9"/>
    <w:multiLevelType w:val="hybridMultilevel"/>
    <w:tmpl w:val="95C63DAC"/>
    <w:lvl w:ilvl="0" w:tplc="BAA02ACC">
      <w:start w:val="1"/>
      <w:numFmt w:val="bullet"/>
      <w:lvlText w:val=""/>
      <w:lvlJc w:val="left"/>
      <w:pPr>
        <w:tabs>
          <w:tab w:val="num" w:pos="288"/>
        </w:tabs>
        <w:ind w:left="288" w:hanging="288"/>
      </w:pPr>
      <w:rPr>
        <w:rFonts w:ascii="Wingdings" w:hAnsi="Wingdings" w:hint="default"/>
        <w:color w:val="000000"/>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CE5953"/>
    <w:multiLevelType w:val="hybridMultilevel"/>
    <w:tmpl w:val="25F46520"/>
    <w:lvl w:ilvl="0" w:tplc="A7D898C4">
      <w:start w:val="1"/>
      <w:numFmt w:val="bullet"/>
      <w:lvlText w:val=""/>
      <w:lvlPicBulletId w:val="7"/>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F23B8"/>
    <w:multiLevelType w:val="hybridMultilevel"/>
    <w:tmpl w:val="C3A8797E"/>
    <w:lvl w:ilvl="0" w:tplc="A7D898C4">
      <w:start w:val="1"/>
      <w:numFmt w:val="bullet"/>
      <w:lvlText w:val=""/>
      <w:lvlPicBulletId w:val="7"/>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372BCC"/>
    <w:multiLevelType w:val="hybridMultilevel"/>
    <w:tmpl w:val="104E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751058"/>
    <w:multiLevelType w:val="hybridMultilevel"/>
    <w:tmpl w:val="575AA752"/>
    <w:lvl w:ilvl="0" w:tplc="A7D898C4">
      <w:start w:val="1"/>
      <w:numFmt w:val="bullet"/>
      <w:lvlText w:val=""/>
      <w:lvlPicBulletId w:val="7"/>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F26149"/>
    <w:multiLevelType w:val="hybridMultilevel"/>
    <w:tmpl w:val="E2FA2104"/>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5826AF"/>
    <w:multiLevelType w:val="hybridMultilevel"/>
    <w:tmpl w:val="9DC285D6"/>
    <w:lvl w:ilvl="0" w:tplc="A7D898C4">
      <w:start w:val="1"/>
      <w:numFmt w:val="bullet"/>
      <w:lvlText w:val=""/>
      <w:lvlPicBulletId w:val="7"/>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CB0B31"/>
    <w:multiLevelType w:val="hybridMultilevel"/>
    <w:tmpl w:val="F6D62B82"/>
    <w:lvl w:ilvl="0" w:tplc="A7D898C4">
      <w:start w:val="1"/>
      <w:numFmt w:val="bullet"/>
      <w:lvlText w:val=""/>
      <w:lvlPicBulletId w:val="7"/>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CE835BE"/>
    <w:multiLevelType w:val="hybridMultilevel"/>
    <w:tmpl w:val="1096A302"/>
    <w:lvl w:ilvl="0" w:tplc="A7D898C4">
      <w:start w:val="1"/>
      <w:numFmt w:val="bullet"/>
      <w:lvlText w:val=""/>
      <w:lvlPicBulletId w:val="7"/>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31"/>
  </w:num>
  <w:num w:numId="4">
    <w:abstractNumId w:val="18"/>
  </w:num>
  <w:num w:numId="5">
    <w:abstractNumId w:val="25"/>
  </w:num>
  <w:num w:numId="6">
    <w:abstractNumId w:val="36"/>
  </w:num>
  <w:num w:numId="7">
    <w:abstractNumId w:val="41"/>
  </w:num>
  <w:num w:numId="8">
    <w:abstractNumId w:val="26"/>
  </w:num>
  <w:num w:numId="9">
    <w:abstractNumId w:val="4"/>
  </w:num>
  <w:num w:numId="10">
    <w:abstractNumId w:val="7"/>
  </w:num>
  <w:num w:numId="11">
    <w:abstractNumId w:val="30"/>
  </w:num>
  <w:num w:numId="12">
    <w:abstractNumId w:val="42"/>
  </w:num>
  <w:num w:numId="13">
    <w:abstractNumId w:val="46"/>
  </w:num>
  <w:num w:numId="14">
    <w:abstractNumId w:val="2"/>
  </w:num>
  <w:num w:numId="15">
    <w:abstractNumId w:val="14"/>
  </w:num>
  <w:num w:numId="16">
    <w:abstractNumId w:val="38"/>
  </w:num>
  <w:num w:numId="17">
    <w:abstractNumId w:val="35"/>
  </w:num>
  <w:num w:numId="18">
    <w:abstractNumId w:val="43"/>
  </w:num>
  <w:num w:numId="19">
    <w:abstractNumId w:val="33"/>
  </w:num>
  <w:num w:numId="20">
    <w:abstractNumId w:val="15"/>
  </w:num>
  <w:num w:numId="21">
    <w:abstractNumId w:val="10"/>
  </w:num>
  <w:num w:numId="22">
    <w:abstractNumId w:val="37"/>
  </w:num>
  <w:num w:numId="23">
    <w:abstractNumId w:val="45"/>
  </w:num>
  <w:num w:numId="24">
    <w:abstractNumId w:val="16"/>
  </w:num>
  <w:num w:numId="25">
    <w:abstractNumId w:val="22"/>
  </w:num>
  <w:num w:numId="26">
    <w:abstractNumId w:val="44"/>
  </w:num>
  <w:num w:numId="27">
    <w:abstractNumId w:val="6"/>
  </w:num>
  <w:num w:numId="28">
    <w:abstractNumId w:val="13"/>
  </w:num>
  <w:num w:numId="29">
    <w:abstractNumId w:val="11"/>
  </w:num>
  <w:num w:numId="30">
    <w:abstractNumId w:val="20"/>
  </w:num>
  <w:num w:numId="31">
    <w:abstractNumId w:val="19"/>
  </w:num>
  <w:num w:numId="32">
    <w:abstractNumId w:val="29"/>
  </w:num>
  <w:num w:numId="33">
    <w:abstractNumId w:val="1"/>
  </w:num>
  <w:num w:numId="34">
    <w:abstractNumId w:val="17"/>
  </w:num>
  <w:num w:numId="35">
    <w:abstractNumId w:val="8"/>
  </w:num>
  <w:num w:numId="36">
    <w:abstractNumId w:val="40"/>
  </w:num>
  <w:num w:numId="37">
    <w:abstractNumId w:val="32"/>
  </w:num>
  <w:num w:numId="38">
    <w:abstractNumId w:val="23"/>
  </w:num>
  <w:num w:numId="39">
    <w:abstractNumId w:val="5"/>
  </w:num>
  <w:num w:numId="40">
    <w:abstractNumId w:val="21"/>
  </w:num>
  <w:num w:numId="41">
    <w:abstractNumId w:val="39"/>
  </w:num>
  <w:num w:numId="42">
    <w:abstractNumId w:val="34"/>
  </w:num>
  <w:num w:numId="43">
    <w:abstractNumId w:val="3"/>
  </w:num>
  <w:num w:numId="44">
    <w:abstractNumId w:val="24"/>
  </w:num>
  <w:num w:numId="45">
    <w:abstractNumId w:val="0"/>
  </w:num>
  <w:num w:numId="46">
    <w:abstractNumId w:val="27"/>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2F4879"/>
    <w:rsid w:val="00010547"/>
    <w:rsid w:val="000166D6"/>
    <w:rsid w:val="00016D00"/>
    <w:rsid w:val="0001780F"/>
    <w:rsid w:val="00022469"/>
    <w:rsid w:val="00022BD5"/>
    <w:rsid w:val="00022F40"/>
    <w:rsid w:val="000238A5"/>
    <w:rsid w:val="00023D1C"/>
    <w:rsid w:val="00030900"/>
    <w:rsid w:val="00032122"/>
    <w:rsid w:val="0003374A"/>
    <w:rsid w:val="00035AF0"/>
    <w:rsid w:val="00035E0E"/>
    <w:rsid w:val="00042B81"/>
    <w:rsid w:val="00043E15"/>
    <w:rsid w:val="0004410F"/>
    <w:rsid w:val="00046C0C"/>
    <w:rsid w:val="000475A6"/>
    <w:rsid w:val="00051D96"/>
    <w:rsid w:val="0005278F"/>
    <w:rsid w:val="00054DE7"/>
    <w:rsid w:val="00057578"/>
    <w:rsid w:val="0006305E"/>
    <w:rsid w:val="00067A23"/>
    <w:rsid w:val="0007133C"/>
    <w:rsid w:val="00075D0A"/>
    <w:rsid w:val="00081384"/>
    <w:rsid w:val="00085B1A"/>
    <w:rsid w:val="000940AE"/>
    <w:rsid w:val="0009600A"/>
    <w:rsid w:val="000B22B6"/>
    <w:rsid w:val="000B4309"/>
    <w:rsid w:val="000B5975"/>
    <w:rsid w:val="000C1028"/>
    <w:rsid w:val="000C2025"/>
    <w:rsid w:val="000C5523"/>
    <w:rsid w:val="000D35FD"/>
    <w:rsid w:val="000F3C0B"/>
    <w:rsid w:val="00102824"/>
    <w:rsid w:val="001030B7"/>
    <w:rsid w:val="001079F9"/>
    <w:rsid w:val="0011202D"/>
    <w:rsid w:val="00113007"/>
    <w:rsid w:val="001158EC"/>
    <w:rsid w:val="00117F4B"/>
    <w:rsid w:val="00130BBC"/>
    <w:rsid w:val="00130E4B"/>
    <w:rsid w:val="00132855"/>
    <w:rsid w:val="001426BC"/>
    <w:rsid w:val="001429B2"/>
    <w:rsid w:val="00142EA9"/>
    <w:rsid w:val="00146AA5"/>
    <w:rsid w:val="001736B2"/>
    <w:rsid w:val="00187129"/>
    <w:rsid w:val="00192115"/>
    <w:rsid w:val="00195F49"/>
    <w:rsid w:val="001B4B1D"/>
    <w:rsid w:val="001B7BE0"/>
    <w:rsid w:val="001B7D94"/>
    <w:rsid w:val="001C48BF"/>
    <w:rsid w:val="001D3A14"/>
    <w:rsid w:val="001D3DA1"/>
    <w:rsid w:val="001D5CA6"/>
    <w:rsid w:val="001D62B0"/>
    <w:rsid w:val="001E7529"/>
    <w:rsid w:val="001F4C48"/>
    <w:rsid w:val="001F4F15"/>
    <w:rsid w:val="001F616C"/>
    <w:rsid w:val="001F683E"/>
    <w:rsid w:val="002030F6"/>
    <w:rsid w:val="002125DA"/>
    <w:rsid w:val="00212AF2"/>
    <w:rsid w:val="00214C5A"/>
    <w:rsid w:val="00220032"/>
    <w:rsid w:val="00226356"/>
    <w:rsid w:val="00226832"/>
    <w:rsid w:val="00230797"/>
    <w:rsid w:val="00231C36"/>
    <w:rsid w:val="00233CD6"/>
    <w:rsid w:val="00235B52"/>
    <w:rsid w:val="0024393D"/>
    <w:rsid w:val="00255E10"/>
    <w:rsid w:val="0026114F"/>
    <w:rsid w:val="00270BE4"/>
    <w:rsid w:val="002740EC"/>
    <w:rsid w:val="00274262"/>
    <w:rsid w:val="00275991"/>
    <w:rsid w:val="00281A86"/>
    <w:rsid w:val="002856DD"/>
    <w:rsid w:val="0029148B"/>
    <w:rsid w:val="002923A1"/>
    <w:rsid w:val="002A5463"/>
    <w:rsid w:val="002B0A73"/>
    <w:rsid w:val="002B7C23"/>
    <w:rsid w:val="002C06D7"/>
    <w:rsid w:val="002C310D"/>
    <w:rsid w:val="002C315E"/>
    <w:rsid w:val="002C6D5F"/>
    <w:rsid w:val="002D2A45"/>
    <w:rsid w:val="002F4879"/>
    <w:rsid w:val="002F5570"/>
    <w:rsid w:val="003054B9"/>
    <w:rsid w:val="00305953"/>
    <w:rsid w:val="00310F55"/>
    <w:rsid w:val="0031196E"/>
    <w:rsid w:val="0033584E"/>
    <w:rsid w:val="00335A4D"/>
    <w:rsid w:val="003378D6"/>
    <w:rsid w:val="00337D4D"/>
    <w:rsid w:val="00343CA3"/>
    <w:rsid w:val="00346333"/>
    <w:rsid w:val="00346F33"/>
    <w:rsid w:val="0035184B"/>
    <w:rsid w:val="003559A9"/>
    <w:rsid w:val="00356C13"/>
    <w:rsid w:val="00367797"/>
    <w:rsid w:val="003726AC"/>
    <w:rsid w:val="00373259"/>
    <w:rsid w:val="00380268"/>
    <w:rsid w:val="003802C5"/>
    <w:rsid w:val="003821A8"/>
    <w:rsid w:val="00382D97"/>
    <w:rsid w:val="003A0314"/>
    <w:rsid w:val="003A0964"/>
    <w:rsid w:val="003A26F9"/>
    <w:rsid w:val="003A30D5"/>
    <w:rsid w:val="003A5600"/>
    <w:rsid w:val="003A65F0"/>
    <w:rsid w:val="003B014B"/>
    <w:rsid w:val="003B1766"/>
    <w:rsid w:val="003B2F15"/>
    <w:rsid w:val="003B7B1B"/>
    <w:rsid w:val="003C2D41"/>
    <w:rsid w:val="003C6EAC"/>
    <w:rsid w:val="003C795D"/>
    <w:rsid w:val="003E101A"/>
    <w:rsid w:val="003E5C01"/>
    <w:rsid w:val="003E7101"/>
    <w:rsid w:val="003F6159"/>
    <w:rsid w:val="004110C4"/>
    <w:rsid w:val="00417949"/>
    <w:rsid w:val="00426B6A"/>
    <w:rsid w:val="004348DF"/>
    <w:rsid w:val="0043575D"/>
    <w:rsid w:val="004416CE"/>
    <w:rsid w:val="004422D4"/>
    <w:rsid w:val="004537B3"/>
    <w:rsid w:val="00460F83"/>
    <w:rsid w:val="004610EB"/>
    <w:rsid w:val="00472995"/>
    <w:rsid w:val="004733D8"/>
    <w:rsid w:val="004832E2"/>
    <w:rsid w:val="0048513B"/>
    <w:rsid w:val="00486E50"/>
    <w:rsid w:val="004879C8"/>
    <w:rsid w:val="00492FFD"/>
    <w:rsid w:val="00493442"/>
    <w:rsid w:val="004B217A"/>
    <w:rsid w:val="004C3190"/>
    <w:rsid w:val="004C4D4D"/>
    <w:rsid w:val="004C65D7"/>
    <w:rsid w:val="004C7242"/>
    <w:rsid w:val="004C7453"/>
    <w:rsid w:val="004D25AD"/>
    <w:rsid w:val="004D2864"/>
    <w:rsid w:val="004D3031"/>
    <w:rsid w:val="004D350C"/>
    <w:rsid w:val="004F0F82"/>
    <w:rsid w:val="004F6FF8"/>
    <w:rsid w:val="00503F26"/>
    <w:rsid w:val="005047E3"/>
    <w:rsid w:val="00513EBF"/>
    <w:rsid w:val="00522012"/>
    <w:rsid w:val="00523BCB"/>
    <w:rsid w:val="00530FD5"/>
    <w:rsid w:val="005421E9"/>
    <w:rsid w:val="005621E5"/>
    <w:rsid w:val="00562A0A"/>
    <w:rsid w:val="005668EB"/>
    <w:rsid w:val="0057185C"/>
    <w:rsid w:val="00577918"/>
    <w:rsid w:val="00581994"/>
    <w:rsid w:val="00582585"/>
    <w:rsid w:val="005843FD"/>
    <w:rsid w:val="00592398"/>
    <w:rsid w:val="00595395"/>
    <w:rsid w:val="005A5098"/>
    <w:rsid w:val="005B3C90"/>
    <w:rsid w:val="005C6142"/>
    <w:rsid w:val="005C67B6"/>
    <w:rsid w:val="005C720C"/>
    <w:rsid w:val="005D0E55"/>
    <w:rsid w:val="005D485E"/>
    <w:rsid w:val="005E6351"/>
    <w:rsid w:val="00602A94"/>
    <w:rsid w:val="006038CD"/>
    <w:rsid w:val="00607033"/>
    <w:rsid w:val="006150B6"/>
    <w:rsid w:val="00625433"/>
    <w:rsid w:val="00641882"/>
    <w:rsid w:val="00645704"/>
    <w:rsid w:val="00645B0D"/>
    <w:rsid w:val="00647FAD"/>
    <w:rsid w:val="00651AC9"/>
    <w:rsid w:val="00652700"/>
    <w:rsid w:val="00653DFF"/>
    <w:rsid w:val="00655C33"/>
    <w:rsid w:val="00656F89"/>
    <w:rsid w:val="00663A14"/>
    <w:rsid w:val="00664E38"/>
    <w:rsid w:val="00672570"/>
    <w:rsid w:val="006729B9"/>
    <w:rsid w:val="00675920"/>
    <w:rsid w:val="006759D5"/>
    <w:rsid w:val="00681910"/>
    <w:rsid w:val="00681ED6"/>
    <w:rsid w:val="0068471E"/>
    <w:rsid w:val="00693794"/>
    <w:rsid w:val="0069411B"/>
    <w:rsid w:val="00695655"/>
    <w:rsid w:val="006A457C"/>
    <w:rsid w:val="006A61BE"/>
    <w:rsid w:val="006B27FC"/>
    <w:rsid w:val="006B4235"/>
    <w:rsid w:val="006B427C"/>
    <w:rsid w:val="006B4CE1"/>
    <w:rsid w:val="006B61B2"/>
    <w:rsid w:val="006B7C6B"/>
    <w:rsid w:val="006C2503"/>
    <w:rsid w:val="006C30B9"/>
    <w:rsid w:val="006C339D"/>
    <w:rsid w:val="006D242D"/>
    <w:rsid w:val="006D6B42"/>
    <w:rsid w:val="006E5FF5"/>
    <w:rsid w:val="0070173D"/>
    <w:rsid w:val="007041E1"/>
    <w:rsid w:val="007049B5"/>
    <w:rsid w:val="007128D5"/>
    <w:rsid w:val="00715FD4"/>
    <w:rsid w:val="007254B8"/>
    <w:rsid w:val="007302EC"/>
    <w:rsid w:val="0073261F"/>
    <w:rsid w:val="00736AC0"/>
    <w:rsid w:val="00744829"/>
    <w:rsid w:val="007470BA"/>
    <w:rsid w:val="00750101"/>
    <w:rsid w:val="00750EFB"/>
    <w:rsid w:val="007534D8"/>
    <w:rsid w:val="0075444A"/>
    <w:rsid w:val="00754799"/>
    <w:rsid w:val="00755436"/>
    <w:rsid w:val="0075620D"/>
    <w:rsid w:val="00757499"/>
    <w:rsid w:val="0076442B"/>
    <w:rsid w:val="00770132"/>
    <w:rsid w:val="00774750"/>
    <w:rsid w:val="0078160F"/>
    <w:rsid w:val="0078260A"/>
    <w:rsid w:val="0078635A"/>
    <w:rsid w:val="00786FBF"/>
    <w:rsid w:val="00794417"/>
    <w:rsid w:val="007978D2"/>
    <w:rsid w:val="007A2FF0"/>
    <w:rsid w:val="007A5A5F"/>
    <w:rsid w:val="007B05D6"/>
    <w:rsid w:val="007B1759"/>
    <w:rsid w:val="007B2F99"/>
    <w:rsid w:val="007B580D"/>
    <w:rsid w:val="007B59C7"/>
    <w:rsid w:val="007C3F0D"/>
    <w:rsid w:val="007C7124"/>
    <w:rsid w:val="007D1E98"/>
    <w:rsid w:val="007D312C"/>
    <w:rsid w:val="007E0642"/>
    <w:rsid w:val="007E1E65"/>
    <w:rsid w:val="007E6DF5"/>
    <w:rsid w:val="007F300E"/>
    <w:rsid w:val="007F4FB3"/>
    <w:rsid w:val="008000CF"/>
    <w:rsid w:val="00805850"/>
    <w:rsid w:val="00805C0F"/>
    <w:rsid w:val="00814249"/>
    <w:rsid w:val="00816D08"/>
    <w:rsid w:val="00822258"/>
    <w:rsid w:val="00823027"/>
    <w:rsid w:val="0082395C"/>
    <w:rsid w:val="008249C5"/>
    <w:rsid w:val="00835691"/>
    <w:rsid w:val="00841B7D"/>
    <w:rsid w:val="00842F4D"/>
    <w:rsid w:val="00842FD0"/>
    <w:rsid w:val="00845ACB"/>
    <w:rsid w:val="0084613F"/>
    <w:rsid w:val="008506D0"/>
    <w:rsid w:val="00850704"/>
    <w:rsid w:val="00871076"/>
    <w:rsid w:val="00873193"/>
    <w:rsid w:val="00873A02"/>
    <w:rsid w:val="0087788F"/>
    <w:rsid w:val="008811E4"/>
    <w:rsid w:val="00887551"/>
    <w:rsid w:val="0088799A"/>
    <w:rsid w:val="00894186"/>
    <w:rsid w:val="008A5932"/>
    <w:rsid w:val="008A61CD"/>
    <w:rsid w:val="008A73DF"/>
    <w:rsid w:val="008B036A"/>
    <w:rsid w:val="008B35F5"/>
    <w:rsid w:val="008C07C8"/>
    <w:rsid w:val="008C4A2D"/>
    <w:rsid w:val="008C6DFF"/>
    <w:rsid w:val="008D0AB4"/>
    <w:rsid w:val="008E01C9"/>
    <w:rsid w:val="008E2C62"/>
    <w:rsid w:val="008E5994"/>
    <w:rsid w:val="008E59A5"/>
    <w:rsid w:val="00906570"/>
    <w:rsid w:val="00912AF5"/>
    <w:rsid w:val="00914502"/>
    <w:rsid w:val="0092080A"/>
    <w:rsid w:val="00936E58"/>
    <w:rsid w:val="009432B6"/>
    <w:rsid w:val="00944112"/>
    <w:rsid w:val="0094648E"/>
    <w:rsid w:val="00950162"/>
    <w:rsid w:val="009550D4"/>
    <w:rsid w:val="00957165"/>
    <w:rsid w:val="00973619"/>
    <w:rsid w:val="00975FF4"/>
    <w:rsid w:val="009809B9"/>
    <w:rsid w:val="00982B1C"/>
    <w:rsid w:val="00990593"/>
    <w:rsid w:val="009A7270"/>
    <w:rsid w:val="009B71B5"/>
    <w:rsid w:val="009B7FFE"/>
    <w:rsid w:val="009D1410"/>
    <w:rsid w:val="009D2634"/>
    <w:rsid w:val="009D2E7C"/>
    <w:rsid w:val="009D3F7E"/>
    <w:rsid w:val="009E20C6"/>
    <w:rsid w:val="009E3639"/>
    <w:rsid w:val="009F0FF4"/>
    <w:rsid w:val="009F2935"/>
    <w:rsid w:val="009F596B"/>
    <w:rsid w:val="009F7735"/>
    <w:rsid w:val="00A0222E"/>
    <w:rsid w:val="00A051A7"/>
    <w:rsid w:val="00A05E67"/>
    <w:rsid w:val="00A07CAA"/>
    <w:rsid w:val="00A07E6B"/>
    <w:rsid w:val="00A13D14"/>
    <w:rsid w:val="00A1436E"/>
    <w:rsid w:val="00A156DE"/>
    <w:rsid w:val="00A34E80"/>
    <w:rsid w:val="00A35330"/>
    <w:rsid w:val="00A35BC1"/>
    <w:rsid w:val="00A35EA3"/>
    <w:rsid w:val="00A36C04"/>
    <w:rsid w:val="00A40E54"/>
    <w:rsid w:val="00A46A0F"/>
    <w:rsid w:val="00A51E84"/>
    <w:rsid w:val="00A54E4F"/>
    <w:rsid w:val="00A55CEA"/>
    <w:rsid w:val="00A56BF5"/>
    <w:rsid w:val="00A64319"/>
    <w:rsid w:val="00A663CA"/>
    <w:rsid w:val="00A715D6"/>
    <w:rsid w:val="00A83B3C"/>
    <w:rsid w:val="00A864A4"/>
    <w:rsid w:val="00A943B1"/>
    <w:rsid w:val="00A94BF4"/>
    <w:rsid w:val="00AA64BE"/>
    <w:rsid w:val="00AA77FE"/>
    <w:rsid w:val="00AB4500"/>
    <w:rsid w:val="00AC1960"/>
    <w:rsid w:val="00AC1FDC"/>
    <w:rsid w:val="00AC4419"/>
    <w:rsid w:val="00AD3EC9"/>
    <w:rsid w:val="00AD4DEF"/>
    <w:rsid w:val="00AE0002"/>
    <w:rsid w:val="00AE618B"/>
    <w:rsid w:val="00AE75BA"/>
    <w:rsid w:val="00AF006B"/>
    <w:rsid w:val="00AF2D97"/>
    <w:rsid w:val="00AF759A"/>
    <w:rsid w:val="00B10380"/>
    <w:rsid w:val="00B112AF"/>
    <w:rsid w:val="00B166AC"/>
    <w:rsid w:val="00B206BC"/>
    <w:rsid w:val="00B22B03"/>
    <w:rsid w:val="00B24A72"/>
    <w:rsid w:val="00B3306D"/>
    <w:rsid w:val="00B34648"/>
    <w:rsid w:val="00B36857"/>
    <w:rsid w:val="00B432B9"/>
    <w:rsid w:val="00B56956"/>
    <w:rsid w:val="00B62685"/>
    <w:rsid w:val="00B64169"/>
    <w:rsid w:val="00B717A3"/>
    <w:rsid w:val="00B74026"/>
    <w:rsid w:val="00B81DD0"/>
    <w:rsid w:val="00B829A5"/>
    <w:rsid w:val="00B83D01"/>
    <w:rsid w:val="00B86173"/>
    <w:rsid w:val="00B87806"/>
    <w:rsid w:val="00B902F8"/>
    <w:rsid w:val="00B9230E"/>
    <w:rsid w:val="00B95C4C"/>
    <w:rsid w:val="00BA1C17"/>
    <w:rsid w:val="00BA1C2E"/>
    <w:rsid w:val="00BA245B"/>
    <w:rsid w:val="00BA5092"/>
    <w:rsid w:val="00BB1DDF"/>
    <w:rsid w:val="00BB4355"/>
    <w:rsid w:val="00BB4FC8"/>
    <w:rsid w:val="00BC34A7"/>
    <w:rsid w:val="00BC542E"/>
    <w:rsid w:val="00BC768A"/>
    <w:rsid w:val="00BD257B"/>
    <w:rsid w:val="00BD2822"/>
    <w:rsid w:val="00BD3582"/>
    <w:rsid w:val="00BE58AF"/>
    <w:rsid w:val="00BF6D13"/>
    <w:rsid w:val="00C07261"/>
    <w:rsid w:val="00C07AF1"/>
    <w:rsid w:val="00C107BC"/>
    <w:rsid w:val="00C13A05"/>
    <w:rsid w:val="00C13FDC"/>
    <w:rsid w:val="00C15B06"/>
    <w:rsid w:val="00C23E7A"/>
    <w:rsid w:val="00C531E8"/>
    <w:rsid w:val="00C572C4"/>
    <w:rsid w:val="00C61131"/>
    <w:rsid w:val="00C615FA"/>
    <w:rsid w:val="00C61B16"/>
    <w:rsid w:val="00C71086"/>
    <w:rsid w:val="00C718C5"/>
    <w:rsid w:val="00C71973"/>
    <w:rsid w:val="00C82E73"/>
    <w:rsid w:val="00C86FBC"/>
    <w:rsid w:val="00C90791"/>
    <w:rsid w:val="00CA0934"/>
    <w:rsid w:val="00CB0BB8"/>
    <w:rsid w:val="00CB10D9"/>
    <w:rsid w:val="00CB1985"/>
    <w:rsid w:val="00CB2C95"/>
    <w:rsid w:val="00CB31B5"/>
    <w:rsid w:val="00CB3EF7"/>
    <w:rsid w:val="00CB5FD6"/>
    <w:rsid w:val="00CC7C62"/>
    <w:rsid w:val="00CD124A"/>
    <w:rsid w:val="00CD29CB"/>
    <w:rsid w:val="00CD2AEA"/>
    <w:rsid w:val="00CD5D31"/>
    <w:rsid w:val="00CE1C55"/>
    <w:rsid w:val="00CE37E4"/>
    <w:rsid w:val="00CF0776"/>
    <w:rsid w:val="00CF127D"/>
    <w:rsid w:val="00D0407F"/>
    <w:rsid w:val="00D13BE5"/>
    <w:rsid w:val="00D1600E"/>
    <w:rsid w:val="00D2106B"/>
    <w:rsid w:val="00D45790"/>
    <w:rsid w:val="00D4612B"/>
    <w:rsid w:val="00D46B94"/>
    <w:rsid w:val="00D53C28"/>
    <w:rsid w:val="00D541C1"/>
    <w:rsid w:val="00D64B72"/>
    <w:rsid w:val="00D654DD"/>
    <w:rsid w:val="00D6690C"/>
    <w:rsid w:val="00D73D00"/>
    <w:rsid w:val="00D81EC7"/>
    <w:rsid w:val="00D843A8"/>
    <w:rsid w:val="00D92A54"/>
    <w:rsid w:val="00D94D7E"/>
    <w:rsid w:val="00D952E0"/>
    <w:rsid w:val="00D96546"/>
    <w:rsid w:val="00DA4B52"/>
    <w:rsid w:val="00DA564A"/>
    <w:rsid w:val="00DB43DB"/>
    <w:rsid w:val="00DB726F"/>
    <w:rsid w:val="00DC1538"/>
    <w:rsid w:val="00DD70B1"/>
    <w:rsid w:val="00DE3356"/>
    <w:rsid w:val="00DE65D1"/>
    <w:rsid w:val="00DF46E3"/>
    <w:rsid w:val="00E0631A"/>
    <w:rsid w:val="00E07034"/>
    <w:rsid w:val="00E22B7D"/>
    <w:rsid w:val="00E241AA"/>
    <w:rsid w:val="00E301FE"/>
    <w:rsid w:val="00E37C50"/>
    <w:rsid w:val="00E41F12"/>
    <w:rsid w:val="00E56884"/>
    <w:rsid w:val="00E57E2F"/>
    <w:rsid w:val="00E62269"/>
    <w:rsid w:val="00E72473"/>
    <w:rsid w:val="00E72475"/>
    <w:rsid w:val="00E80E67"/>
    <w:rsid w:val="00E82E6E"/>
    <w:rsid w:val="00E82F2F"/>
    <w:rsid w:val="00E8342F"/>
    <w:rsid w:val="00E8503A"/>
    <w:rsid w:val="00E86109"/>
    <w:rsid w:val="00E916EB"/>
    <w:rsid w:val="00E97B5C"/>
    <w:rsid w:val="00E97DCE"/>
    <w:rsid w:val="00EA4C94"/>
    <w:rsid w:val="00EA79B6"/>
    <w:rsid w:val="00EB287D"/>
    <w:rsid w:val="00EB3F12"/>
    <w:rsid w:val="00EC38A6"/>
    <w:rsid w:val="00EC4E9C"/>
    <w:rsid w:val="00EC567B"/>
    <w:rsid w:val="00EC6F65"/>
    <w:rsid w:val="00ED186E"/>
    <w:rsid w:val="00ED60EE"/>
    <w:rsid w:val="00ED7A64"/>
    <w:rsid w:val="00EE1A01"/>
    <w:rsid w:val="00EE221C"/>
    <w:rsid w:val="00EE303A"/>
    <w:rsid w:val="00EF27F6"/>
    <w:rsid w:val="00EF5301"/>
    <w:rsid w:val="00F05A1E"/>
    <w:rsid w:val="00F10B50"/>
    <w:rsid w:val="00F13400"/>
    <w:rsid w:val="00F17776"/>
    <w:rsid w:val="00F20C96"/>
    <w:rsid w:val="00F22876"/>
    <w:rsid w:val="00F23373"/>
    <w:rsid w:val="00F258B6"/>
    <w:rsid w:val="00F25F91"/>
    <w:rsid w:val="00F3113F"/>
    <w:rsid w:val="00F41422"/>
    <w:rsid w:val="00F425C8"/>
    <w:rsid w:val="00F45891"/>
    <w:rsid w:val="00F4791F"/>
    <w:rsid w:val="00F52319"/>
    <w:rsid w:val="00F53D53"/>
    <w:rsid w:val="00F54535"/>
    <w:rsid w:val="00F6032A"/>
    <w:rsid w:val="00F70932"/>
    <w:rsid w:val="00F77970"/>
    <w:rsid w:val="00F80700"/>
    <w:rsid w:val="00F8544C"/>
    <w:rsid w:val="00F87FDD"/>
    <w:rsid w:val="00F953AE"/>
    <w:rsid w:val="00FA60D6"/>
    <w:rsid w:val="00FA6243"/>
    <w:rsid w:val="00FB2A25"/>
    <w:rsid w:val="00FB598A"/>
    <w:rsid w:val="00FC0C8F"/>
    <w:rsid w:val="00FD05B1"/>
    <w:rsid w:val="00FD3428"/>
    <w:rsid w:val="00FD53A9"/>
    <w:rsid w:val="00FD7DB5"/>
    <w:rsid w:val="00FE5087"/>
    <w:rsid w:val="00FF1C11"/>
    <w:rsid w:val="00FF243D"/>
    <w:rsid w:val="00FF40EF"/>
    <w:rsid w:val="00FF459A"/>
    <w:rsid w:val="00FF45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5f5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1"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79"/>
    <w:rPr>
      <w:rFonts w:ascii="Tahoma" w:hAnsi="Tahoma" w:cs="Tahoma"/>
      <w:sz w:val="16"/>
      <w:szCs w:val="16"/>
    </w:rPr>
  </w:style>
  <w:style w:type="paragraph" w:styleId="ListParagraph">
    <w:name w:val="List Paragraph"/>
    <w:basedOn w:val="Normal"/>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character" w:styleId="Hyperlink">
    <w:name w:val="Hyperlink"/>
    <w:basedOn w:val="DefaultParagraphFont"/>
    <w:uiPriority w:val="99"/>
    <w:unhideWhenUsed/>
    <w:rsid w:val="00081384"/>
    <w:rPr>
      <w:color w:val="0000FF" w:themeColor="hyperlink"/>
      <w:u w:val="single"/>
    </w:rPr>
  </w:style>
  <w:style w:type="table" w:styleId="TableGrid">
    <w:name w:val="Table Grid"/>
    <w:basedOn w:val="TableNormal"/>
    <w:uiPriority w:val="59"/>
    <w:rsid w:val="00417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F53D53"/>
    <w:pPr>
      <w:widowControl w:val="0"/>
      <w:suppressAutoHyphens/>
      <w:autoSpaceDE w:val="0"/>
      <w:spacing w:after="0" w:line="240" w:lineRule="auto"/>
    </w:pPr>
    <w:rPr>
      <w:rFonts w:ascii="Times New Roman" w:eastAsia="Times New Roman" w:hAnsi="Times New Roman" w:cs="Mangal"/>
      <w:kern w:val="1"/>
      <w:sz w:val="24"/>
      <w:szCs w:val="24"/>
      <w:lang w:eastAsia="hi-IN" w:bidi="hi-IN"/>
    </w:rPr>
  </w:style>
  <w:style w:type="paragraph" w:styleId="BodyText">
    <w:name w:val="Body Text"/>
    <w:basedOn w:val="Normal"/>
    <w:link w:val="BodyTextChar"/>
    <w:semiHidden/>
    <w:rsid w:val="00F53D53"/>
    <w:pPr>
      <w:suppressAutoHyphens/>
      <w:spacing w:after="0" w:line="24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semiHidden/>
    <w:rsid w:val="00F53D53"/>
    <w:rPr>
      <w:rFonts w:ascii="Arial" w:eastAsia="Times New Roman" w:hAnsi="Arial" w:cs="Times New Roman"/>
      <w:sz w:val="24"/>
      <w:szCs w:val="20"/>
      <w:lang w:eastAsia="ar-SA"/>
    </w:rPr>
  </w:style>
  <w:style w:type="paragraph" w:styleId="PlainText">
    <w:name w:val="Plain Text"/>
    <w:basedOn w:val="Normal"/>
    <w:link w:val="PlainTextChar"/>
    <w:rsid w:val="000475A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475A6"/>
    <w:rPr>
      <w:rFonts w:ascii="Courier New" w:eastAsia="Times New Roman" w:hAnsi="Courier New" w:cs="Courier New"/>
      <w:sz w:val="20"/>
      <w:szCs w:val="20"/>
    </w:rPr>
  </w:style>
  <w:style w:type="character" w:customStyle="1" w:styleId="rvts238">
    <w:name w:val="rvts238"/>
    <w:basedOn w:val="DefaultParagraphFont"/>
    <w:rsid w:val="004F0F82"/>
    <w:rPr>
      <w:i/>
      <w:iCs/>
      <w:color w:val="767171"/>
    </w:rPr>
  </w:style>
  <w:style w:type="character" w:customStyle="1" w:styleId="rvts243">
    <w:name w:val="rvts243"/>
    <w:basedOn w:val="DefaultParagraphFont"/>
    <w:rsid w:val="004F0F82"/>
    <w:rPr>
      <w:shd w:val="clear" w:color="auto" w:fill="FFFFFF"/>
    </w:rPr>
  </w:style>
  <w:style w:type="character" w:customStyle="1" w:styleId="rvts244">
    <w:name w:val="rvts244"/>
    <w:basedOn w:val="DefaultParagraphFont"/>
    <w:rsid w:val="004F0F82"/>
    <w:rPr>
      <w:color w:val="2E74B5"/>
      <w:shd w:val="clear" w:color="auto" w:fill="FFFFFF"/>
    </w:rPr>
  </w:style>
  <w:style w:type="paragraph" w:styleId="ListBullet">
    <w:name w:val="List Bullet"/>
    <w:basedOn w:val="Normal"/>
    <w:uiPriority w:val="1"/>
    <w:unhideWhenUsed/>
    <w:qFormat/>
    <w:rsid w:val="00CF127D"/>
    <w:pPr>
      <w:numPr>
        <w:numId w:val="17"/>
      </w:numPr>
      <w:spacing w:after="100" w:line="240" w:lineRule="auto"/>
      <w:ind w:right="576"/>
    </w:pPr>
    <w:rPr>
      <w:color w:val="595959" w:themeColor="text1" w:themeTint="A6"/>
      <w:sz w:val="19"/>
      <w:szCs w:val="20"/>
      <w:lang w:eastAsia="ja-JP"/>
    </w:rPr>
  </w:style>
  <w:style w:type="paragraph" w:customStyle="1" w:styleId="Subsection">
    <w:name w:val="Subsection"/>
    <w:basedOn w:val="Normal"/>
    <w:uiPriority w:val="1"/>
    <w:qFormat/>
    <w:rsid w:val="00CF127D"/>
    <w:pPr>
      <w:spacing w:after="120" w:line="240" w:lineRule="auto"/>
      <w:ind w:right="576"/>
    </w:pPr>
    <w:rPr>
      <w:color w:val="000000" w:themeColor="text1"/>
      <w:sz w:val="19"/>
      <w:szCs w:val="20"/>
      <w:lang w:eastAsia="ja-JP"/>
    </w:rPr>
  </w:style>
  <w:style w:type="paragraph" w:styleId="Date">
    <w:name w:val="Date"/>
    <w:basedOn w:val="Normal"/>
    <w:next w:val="Normal"/>
    <w:link w:val="DateChar"/>
    <w:uiPriority w:val="1"/>
    <w:unhideWhenUsed/>
    <w:qFormat/>
    <w:rsid w:val="00CF127D"/>
    <w:pPr>
      <w:spacing w:after="120" w:line="240" w:lineRule="auto"/>
      <w:ind w:right="144"/>
    </w:pPr>
    <w:rPr>
      <w:color w:val="000000" w:themeColor="text1"/>
      <w:sz w:val="19"/>
      <w:szCs w:val="20"/>
      <w:lang w:eastAsia="ja-JP"/>
    </w:rPr>
  </w:style>
  <w:style w:type="character" w:customStyle="1" w:styleId="DateChar">
    <w:name w:val="Date Char"/>
    <w:basedOn w:val="DefaultParagraphFont"/>
    <w:link w:val="Date"/>
    <w:uiPriority w:val="1"/>
    <w:rsid w:val="00CF127D"/>
    <w:rPr>
      <w:color w:val="000000" w:themeColor="text1"/>
      <w:sz w:val="19"/>
      <w:szCs w:val="20"/>
      <w:lang w:eastAsia="ja-JP"/>
    </w:rPr>
  </w:style>
  <w:style w:type="character" w:styleId="Emphasis">
    <w:name w:val="Emphasis"/>
    <w:basedOn w:val="DefaultParagraphFont"/>
    <w:uiPriority w:val="2"/>
    <w:unhideWhenUsed/>
    <w:qFormat/>
    <w:rsid w:val="00CF127D"/>
    <w:rPr>
      <w:i/>
      <w:iCs/>
      <w:color w:val="404040" w:themeColor="text1" w:themeTint="BF"/>
    </w:rPr>
  </w:style>
  <w:style w:type="paragraph" w:styleId="BodyTextIndent2">
    <w:name w:val="Body Text Indent 2"/>
    <w:basedOn w:val="Normal"/>
    <w:link w:val="BodyTextIndent2Char"/>
    <w:uiPriority w:val="99"/>
    <w:semiHidden/>
    <w:unhideWhenUsed/>
    <w:rsid w:val="00130BBC"/>
    <w:pPr>
      <w:spacing w:after="120" w:line="480" w:lineRule="auto"/>
      <w:ind w:left="360"/>
    </w:pPr>
  </w:style>
  <w:style w:type="character" w:customStyle="1" w:styleId="BodyTextIndent2Char">
    <w:name w:val="Body Text Indent 2 Char"/>
    <w:basedOn w:val="DefaultParagraphFont"/>
    <w:link w:val="BodyTextIndent2"/>
    <w:uiPriority w:val="99"/>
    <w:semiHidden/>
    <w:rsid w:val="00130BBC"/>
  </w:style>
  <w:style w:type="character" w:customStyle="1" w:styleId="rvts39">
    <w:name w:val="rvts39"/>
    <w:basedOn w:val="DefaultParagraphFont"/>
    <w:rsid w:val="007128D5"/>
    <w:rPr>
      <w:rFonts w:ascii="Calibri" w:hAnsi="Calibri" w:hint="default"/>
      <w:color w:val="0070C0"/>
      <w:sz w:val="22"/>
      <w:szCs w:val="22"/>
    </w:rPr>
  </w:style>
  <w:style w:type="character" w:customStyle="1" w:styleId="rvts34">
    <w:name w:val="rvts34"/>
    <w:basedOn w:val="DefaultParagraphFont"/>
    <w:rsid w:val="007128D5"/>
    <w:rPr>
      <w:rFonts w:ascii="Calibri" w:hAnsi="Calibri" w:hint="default"/>
      <w:i/>
      <w:iCs/>
      <w:color w:val="595959"/>
      <w:sz w:val="22"/>
      <w:szCs w:val="22"/>
    </w:rPr>
  </w:style>
  <w:style w:type="character" w:styleId="CommentReference">
    <w:name w:val="annotation reference"/>
    <w:basedOn w:val="DefaultParagraphFont"/>
    <w:uiPriority w:val="99"/>
    <w:semiHidden/>
    <w:unhideWhenUsed/>
    <w:rsid w:val="004C7242"/>
    <w:rPr>
      <w:sz w:val="16"/>
      <w:szCs w:val="16"/>
    </w:rPr>
  </w:style>
  <w:style w:type="paragraph" w:styleId="CommentText">
    <w:name w:val="annotation text"/>
    <w:basedOn w:val="Normal"/>
    <w:link w:val="CommentTextChar"/>
    <w:uiPriority w:val="99"/>
    <w:unhideWhenUsed/>
    <w:rsid w:val="004C7242"/>
    <w:pPr>
      <w:spacing w:line="240" w:lineRule="auto"/>
    </w:pPr>
    <w:rPr>
      <w:sz w:val="20"/>
      <w:szCs w:val="20"/>
    </w:rPr>
  </w:style>
  <w:style w:type="character" w:customStyle="1" w:styleId="CommentTextChar">
    <w:name w:val="Comment Text Char"/>
    <w:basedOn w:val="DefaultParagraphFont"/>
    <w:link w:val="CommentText"/>
    <w:uiPriority w:val="99"/>
    <w:rsid w:val="004C7242"/>
    <w:rPr>
      <w:sz w:val="20"/>
      <w:szCs w:val="20"/>
    </w:rPr>
  </w:style>
  <w:style w:type="paragraph" w:styleId="CommentSubject">
    <w:name w:val="annotation subject"/>
    <w:basedOn w:val="CommentText"/>
    <w:next w:val="CommentText"/>
    <w:link w:val="CommentSubjectChar"/>
    <w:uiPriority w:val="99"/>
    <w:semiHidden/>
    <w:unhideWhenUsed/>
    <w:rsid w:val="004C7242"/>
    <w:rPr>
      <w:b/>
      <w:bCs/>
    </w:rPr>
  </w:style>
  <w:style w:type="character" w:customStyle="1" w:styleId="CommentSubjectChar">
    <w:name w:val="Comment Subject Char"/>
    <w:basedOn w:val="CommentTextChar"/>
    <w:link w:val="CommentSubject"/>
    <w:uiPriority w:val="99"/>
    <w:semiHidden/>
    <w:rsid w:val="004C7242"/>
    <w:rPr>
      <w:b/>
      <w:bCs/>
      <w:sz w:val="20"/>
      <w:szCs w:val="20"/>
    </w:rPr>
  </w:style>
  <w:style w:type="paragraph" w:styleId="Revision">
    <w:name w:val="Revision"/>
    <w:hidden/>
    <w:uiPriority w:val="99"/>
    <w:semiHidden/>
    <w:rsid w:val="00E0631A"/>
    <w:pPr>
      <w:spacing w:after="0" w:line="240" w:lineRule="auto"/>
    </w:pPr>
  </w:style>
  <w:style w:type="paragraph" w:styleId="NormalWeb">
    <w:name w:val="Normal (Web)"/>
    <w:basedOn w:val="Normal"/>
    <w:uiPriority w:val="99"/>
    <w:semiHidden/>
    <w:unhideWhenUsed/>
    <w:rsid w:val="00B6416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4897780">
      <w:bodyDiv w:val="1"/>
      <w:marLeft w:val="0"/>
      <w:marRight w:val="0"/>
      <w:marTop w:val="0"/>
      <w:marBottom w:val="0"/>
      <w:divBdr>
        <w:top w:val="none" w:sz="0" w:space="0" w:color="auto"/>
        <w:left w:val="none" w:sz="0" w:space="0" w:color="auto"/>
        <w:bottom w:val="none" w:sz="0" w:space="0" w:color="auto"/>
        <w:right w:val="none" w:sz="0" w:space="0" w:color="auto"/>
      </w:divBdr>
    </w:div>
    <w:div w:id="346904791">
      <w:bodyDiv w:val="1"/>
      <w:marLeft w:val="0"/>
      <w:marRight w:val="0"/>
      <w:marTop w:val="0"/>
      <w:marBottom w:val="0"/>
      <w:divBdr>
        <w:top w:val="none" w:sz="0" w:space="0" w:color="auto"/>
        <w:left w:val="none" w:sz="0" w:space="0" w:color="auto"/>
        <w:bottom w:val="none" w:sz="0" w:space="0" w:color="auto"/>
        <w:right w:val="none" w:sz="0" w:space="0" w:color="auto"/>
      </w:divBdr>
    </w:div>
    <w:div w:id="363094334">
      <w:bodyDiv w:val="1"/>
      <w:marLeft w:val="0"/>
      <w:marRight w:val="0"/>
      <w:marTop w:val="0"/>
      <w:marBottom w:val="0"/>
      <w:divBdr>
        <w:top w:val="none" w:sz="0" w:space="0" w:color="auto"/>
        <w:left w:val="none" w:sz="0" w:space="0" w:color="auto"/>
        <w:bottom w:val="none" w:sz="0" w:space="0" w:color="auto"/>
        <w:right w:val="none" w:sz="0" w:space="0" w:color="auto"/>
      </w:divBdr>
    </w:div>
    <w:div w:id="417026572">
      <w:bodyDiv w:val="1"/>
      <w:marLeft w:val="0"/>
      <w:marRight w:val="0"/>
      <w:marTop w:val="0"/>
      <w:marBottom w:val="0"/>
      <w:divBdr>
        <w:top w:val="none" w:sz="0" w:space="0" w:color="auto"/>
        <w:left w:val="none" w:sz="0" w:space="0" w:color="auto"/>
        <w:bottom w:val="none" w:sz="0" w:space="0" w:color="auto"/>
        <w:right w:val="none" w:sz="0" w:space="0" w:color="auto"/>
      </w:divBdr>
    </w:div>
    <w:div w:id="666979130">
      <w:bodyDiv w:val="1"/>
      <w:marLeft w:val="0"/>
      <w:marRight w:val="0"/>
      <w:marTop w:val="0"/>
      <w:marBottom w:val="0"/>
      <w:divBdr>
        <w:top w:val="none" w:sz="0" w:space="0" w:color="auto"/>
        <w:left w:val="none" w:sz="0" w:space="0" w:color="auto"/>
        <w:bottom w:val="none" w:sz="0" w:space="0" w:color="auto"/>
        <w:right w:val="none" w:sz="0" w:space="0" w:color="auto"/>
      </w:divBdr>
    </w:div>
    <w:div w:id="686834921">
      <w:bodyDiv w:val="1"/>
      <w:marLeft w:val="0"/>
      <w:marRight w:val="0"/>
      <w:marTop w:val="0"/>
      <w:marBottom w:val="0"/>
      <w:divBdr>
        <w:top w:val="none" w:sz="0" w:space="0" w:color="auto"/>
        <w:left w:val="none" w:sz="0" w:space="0" w:color="auto"/>
        <w:bottom w:val="none" w:sz="0" w:space="0" w:color="auto"/>
        <w:right w:val="none" w:sz="0" w:space="0" w:color="auto"/>
      </w:divBdr>
      <w:divsChild>
        <w:div w:id="1300915798">
          <w:marLeft w:val="1"/>
          <w:marRight w:val="1"/>
          <w:marTop w:val="0"/>
          <w:marBottom w:val="0"/>
          <w:divBdr>
            <w:top w:val="none" w:sz="0" w:space="0" w:color="auto"/>
            <w:left w:val="none" w:sz="0" w:space="0" w:color="auto"/>
            <w:bottom w:val="none" w:sz="0" w:space="0" w:color="auto"/>
            <w:right w:val="none" w:sz="0" w:space="0" w:color="auto"/>
          </w:divBdr>
          <w:divsChild>
            <w:div w:id="647707961">
              <w:marLeft w:val="0"/>
              <w:marRight w:val="0"/>
              <w:marTop w:val="0"/>
              <w:marBottom w:val="0"/>
              <w:divBdr>
                <w:top w:val="none" w:sz="0" w:space="0" w:color="auto"/>
                <w:left w:val="none" w:sz="0" w:space="0" w:color="auto"/>
                <w:bottom w:val="none" w:sz="0" w:space="0" w:color="auto"/>
                <w:right w:val="none" w:sz="0" w:space="0" w:color="auto"/>
              </w:divBdr>
              <w:divsChild>
                <w:div w:id="57672155">
                  <w:marLeft w:val="0"/>
                  <w:marRight w:val="0"/>
                  <w:marTop w:val="0"/>
                  <w:marBottom w:val="1"/>
                  <w:divBdr>
                    <w:top w:val="none" w:sz="0" w:space="0" w:color="auto"/>
                    <w:left w:val="none" w:sz="0" w:space="0" w:color="auto"/>
                    <w:bottom w:val="none" w:sz="0" w:space="0" w:color="auto"/>
                    <w:right w:val="none" w:sz="0" w:space="0" w:color="auto"/>
                  </w:divBdr>
                  <w:divsChild>
                    <w:div w:id="6054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756962">
      <w:bodyDiv w:val="1"/>
      <w:marLeft w:val="0"/>
      <w:marRight w:val="0"/>
      <w:marTop w:val="0"/>
      <w:marBottom w:val="0"/>
      <w:divBdr>
        <w:top w:val="none" w:sz="0" w:space="0" w:color="auto"/>
        <w:left w:val="none" w:sz="0" w:space="0" w:color="auto"/>
        <w:bottom w:val="none" w:sz="0" w:space="0" w:color="auto"/>
        <w:right w:val="none" w:sz="0" w:space="0" w:color="auto"/>
      </w:divBdr>
      <w:divsChild>
        <w:div w:id="78794989">
          <w:marLeft w:val="150"/>
          <w:marRight w:val="150"/>
          <w:marTop w:val="150"/>
          <w:marBottom w:val="150"/>
          <w:divBdr>
            <w:top w:val="none" w:sz="0" w:space="0" w:color="auto"/>
            <w:left w:val="none" w:sz="0" w:space="0" w:color="auto"/>
            <w:bottom w:val="none" w:sz="0" w:space="0" w:color="auto"/>
            <w:right w:val="none" w:sz="0" w:space="0" w:color="auto"/>
          </w:divBdr>
        </w:div>
      </w:divsChild>
    </w:div>
    <w:div w:id="945309699">
      <w:bodyDiv w:val="1"/>
      <w:marLeft w:val="0"/>
      <w:marRight w:val="0"/>
      <w:marTop w:val="0"/>
      <w:marBottom w:val="0"/>
      <w:divBdr>
        <w:top w:val="none" w:sz="0" w:space="0" w:color="auto"/>
        <w:left w:val="none" w:sz="0" w:space="0" w:color="auto"/>
        <w:bottom w:val="none" w:sz="0" w:space="0" w:color="auto"/>
        <w:right w:val="none" w:sz="0" w:space="0" w:color="auto"/>
      </w:divBdr>
    </w:div>
    <w:div w:id="1297755307">
      <w:bodyDiv w:val="1"/>
      <w:marLeft w:val="0"/>
      <w:marRight w:val="0"/>
      <w:marTop w:val="0"/>
      <w:marBottom w:val="0"/>
      <w:divBdr>
        <w:top w:val="none" w:sz="0" w:space="0" w:color="auto"/>
        <w:left w:val="none" w:sz="0" w:space="0" w:color="auto"/>
        <w:bottom w:val="none" w:sz="0" w:space="0" w:color="auto"/>
        <w:right w:val="none" w:sz="0" w:space="0" w:color="auto"/>
      </w:divBdr>
    </w:div>
    <w:div w:id="1312637964">
      <w:bodyDiv w:val="1"/>
      <w:marLeft w:val="0"/>
      <w:marRight w:val="0"/>
      <w:marTop w:val="0"/>
      <w:marBottom w:val="0"/>
      <w:divBdr>
        <w:top w:val="none" w:sz="0" w:space="0" w:color="auto"/>
        <w:left w:val="none" w:sz="0" w:space="0" w:color="auto"/>
        <w:bottom w:val="none" w:sz="0" w:space="0" w:color="auto"/>
        <w:right w:val="none" w:sz="0" w:space="0" w:color="auto"/>
      </w:divBdr>
    </w:div>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 w:id="1490555846">
      <w:bodyDiv w:val="1"/>
      <w:marLeft w:val="0"/>
      <w:marRight w:val="0"/>
      <w:marTop w:val="0"/>
      <w:marBottom w:val="0"/>
      <w:divBdr>
        <w:top w:val="none" w:sz="0" w:space="0" w:color="auto"/>
        <w:left w:val="none" w:sz="0" w:space="0" w:color="auto"/>
        <w:bottom w:val="none" w:sz="0" w:space="0" w:color="auto"/>
        <w:right w:val="none" w:sz="0" w:space="0" w:color="auto"/>
      </w:divBdr>
    </w:div>
    <w:div w:id="1600065729">
      <w:bodyDiv w:val="1"/>
      <w:marLeft w:val="0"/>
      <w:marRight w:val="0"/>
      <w:marTop w:val="0"/>
      <w:marBottom w:val="0"/>
      <w:divBdr>
        <w:top w:val="none" w:sz="0" w:space="0" w:color="auto"/>
        <w:left w:val="none" w:sz="0" w:space="0" w:color="auto"/>
        <w:bottom w:val="none" w:sz="0" w:space="0" w:color="auto"/>
        <w:right w:val="none" w:sz="0" w:space="0" w:color="auto"/>
      </w:divBdr>
    </w:div>
    <w:div w:id="1739669011">
      <w:bodyDiv w:val="1"/>
      <w:marLeft w:val="0"/>
      <w:marRight w:val="0"/>
      <w:marTop w:val="0"/>
      <w:marBottom w:val="0"/>
      <w:divBdr>
        <w:top w:val="none" w:sz="0" w:space="0" w:color="auto"/>
        <w:left w:val="none" w:sz="0" w:space="0" w:color="auto"/>
        <w:bottom w:val="none" w:sz="0" w:space="0" w:color="auto"/>
        <w:right w:val="none" w:sz="0" w:space="0" w:color="auto"/>
      </w:divBdr>
    </w:div>
    <w:div w:id="1865509482">
      <w:bodyDiv w:val="1"/>
      <w:marLeft w:val="0"/>
      <w:marRight w:val="0"/>
      <w:marTop w:val="0"/>
      <w:marBottom w:val="0"/>
      <w:divBdr>
        <w:top w:val="none" w:sz="0" w:space="0" w:color="auto"/>
        <w:left w:val="none" w:sz="0" w:space="0" w:color="auto"/>
        <w:bottom w:val="none" w:sz="0" w:space="0" w:color="auto"/>
        <w:right w:val="none" w:sz="0" w:space="0" w:color="auto"/>
      </w:divBdr>
    </w:div>
    <w:div w:id="196477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5.gif"/><Relationship Id="rId13" Type="http://schemas.openxmlformats.org/officeDocument/2006/relationships/image" Target="media/image20.png"/><Relationship Id="rId18" Type="http://schemas.openxmlformats.org/officeDocument/2006/relationships/image" Target="media/image25.png"/><Relationship Id="rId3" Type="http://schemas.openxmlformats.org/officeDocument/2006/relationships/settings" Target="settings.xml"/><Relationship Id="rId7" Type="http://schemas.openxmlformats.org/officeDocument/2006/relationships/image" Target="media/image14.jpeg"/><Relationship Id="rId12" Type="http://schemas.openxmlformats.org/officeDocument/2006/relationships/image" Target="media/image19.png"/><Relationship Id="rId17"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2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22.png"/><Relationship Id="rId10" Type="http://schemas.openxmlformats.org/officeDocument/2006/relationships/image" Target="media/image17.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6.png"/><Relationship Id="rId14" Type="http://schemas.openxmlformats.org/officeDocument/2006/relationships/image" Target="media/image21.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Visitor3</cp:lastModifiedBy>
  <cp:revision>15</cp:revision>
  <cp:lastPrinted>2015-09-10T08:41:00Z</cp:lastPrinted>
  <dcterms:created xsi:type="dcterms:W3CDTF">2018-10-17T19:26:00Z</dcterms:created>
  <dcterms:modified xsi:type="dcterms:W3CDTF">2019-04-25T10:32:00Z</dcterms:modified>
</cp:coreProperties>
</file>