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79" w:rsidRDefault="00F44755">
      <w:pPr>
        <w:spacing w:line="4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F44755">
      <w:pPr>
        <w:ind w:left="192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sz w:val="43"/>
          <w:szCs w:val="43"/>
        </w:rPr>
        <w:t>ARUN</w:t>
      </w:r>
    </w:p>
    <w:p w:rsidR="00F44755" w:rsidRDefault="00F44755" w:rsidP="00F44755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color w:val="3F59A8"/>
          <w:sz w:val="24"/>
          <w:szCs w:val="24"/>
        </w:rPr>
        <w:t>Project Engineer</w:t>
      </w:r>
    </w:p>
    <w:p w:rsidR="00F44755" w:rsidRDefault="00F44755" w:rsidP="00F44755">
      <w:pPr>
        <w:ind w:left="1920"/>
        <w:rPr>
          <w:sz w:val="20"/>
          <w:szCs w:val="20"/>
        </w:rPr>
      </w:pPr>
      <w:r>
        <w:rPr>
          <w:sz w:val="20"/>
          <w:szCs w:val="20"/>
        </w:rPr>
        <w:t xml:space="preserve">Email ID   </w:t>
      </w:r>
      <w:hyperlink r:id="rId5" w:history="1">
        <w:r w:rsidRPr="00551E90">
          <w:rPr>
            <w:rStyle w:val="Hyperlink"/>
            <w:sz w:val="20"/>
            <w:szCs w:val="20"/>
          </w:rPr>
          <w:t>arun-390107@2freemail.com</w:t>
        </w:r>
      </w:hyperlink>
      <w:r>
        <w:rPr>
          <w:sz w:val="20"/>
          <w:szCs w:val="20"/>
        </w:rPr>
        <w:t xml:space="preserve"> </w:t>
      </w:r>
    </w:p>
    <w:p w:rsidR="00B92E79" w:rsidRDefault="00B92E79">
      <w:pPr>
        <w:spacing w:line="63" w:lineRule="exact"/>
        <w:rPr>
          <w:sz w:val="24"/>
          <w:szCs w:val="24"/>
        </w:rPr>
      </w:pP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br w:type="column"/>
      </w:r>
    </w:p>
    <w:p w:rsidR="00B92E79" w:rsidRDefault="00B92E79">
      <w:pPr>
        <w:spacing w:line="20" w:lineRule="exact"/>
        <w:rPr>
          <w:sz w:val="24"/>
          <w:szCs w:val="24"/>
        </w:rPr>
      </w:pPr>
    </w:p>
    <w:p w:rsidR="00B92E79" w:rsidRDefault="00B92E79">
      <w:pPr>
        <w:spacing w:line="171" w:lineRule="exact"/>
        <w:rPr>
          <w:sz w:val="24"/>
          <w:szCs w:val="24"/>
        </w:rPr>
      </w:pPr>
    </w:p>
    <w:p w:rsidR="00B92E79" w:rsidRDefault="00B92E79">
      <w:pPr>
        <w:spacing w:line="20" w:lineRule="exact"/>
        <w:rPr>
          <w:sz w:val="24"/>
          <w:szCs w:val="24"/>
        </w:rPr>
      </w:pPr>
    </w:p>
    <w:p w:rsidR="00B92E79" w:rsidRDefault="00B92E79">
      <w:pPr>
        <w:spacing w:line="172" w:lineRule="exact"/>
        <w:rPr>
          <w:sz w:val="24"/>
          <w:szCs w:val="24"/>
        </w:rPr>
      </w:pPr>
    </w:p>
    <w:p w:rsidR="00B92E79" w:rsidRDefault="00B92E79">
      <w:pPr>
        <w:spacing w:line="20" w:lineRule="exact"/>
        <w:rPr>
          <w:sz w:val="24"/>
          <w:szCs w:val="24"/>
        </w:rPr>
      </w:pPr>
    </w:p>
    <w:p w:rsidR="00B92E79" w:rsidRDefault="00B92E79">
      <w:pPr>
        <w:spacing w:line="200" w:lineRule="exact"/>
        <w:rPr>
          <w:sz w:val="24"/>
          <w:szCs w:val="24"/>
        </w:rPr>
      </w:pPr>
    </w:p>
    <w:p w:rsidR="00F44755" w:rsidRDefault="00F44755">
      <w:pPr>
        <w:spacing w:line="200" w:lineRule="exact"/>
        <w:rPr>
          <w:sz w:val="24"/>
          <w:szCs w:val="24"/>
        </w:rPr>
      </w:pPr>
    </w:p>
    <w:p w:rsidR="00F44755" w:rsidRDefault="00F44755">
      <w:pPr>
        <w:spacing w:line="200" w:lineRule="exact"/>
        <w:rPr>
          <w:sz w:val="24"/>
          <w:szCs w:val="24"/>
        </w:rPr>
      </w:pPr>
    </w:p>
    <w:p w:rsidR="00F44755" w:rsidRDefault="00F44755">
      <w:pPr>
        <w:spacing w:line="200" w:lineRule="exact"/>
        <w:rPr>
          <w:sz w:val="24"/>
          <w:szCs w:val="24"/>
        </w:rPr>
      </w:pPr>
    </w:p>
    <w:p w:rsidR="00F44755" w:rsidRDefault="00F44755">
      <w:pPr>
        <w:spacing w:line="200" w:lineRule="exact"/>
        <w:rPr>
          <w:sz w:val="24"/>
          <w:szCs w:val="24"/>
        </w:rPr>
      </w:pPr>
    </w:p>
    <w:p w:rsidR="00B92E79" w:rsidRDefault="00B92E79">
      <w:pPr>
        <w:sectPr w:rsidR="00B92E79">
          <w:pgSz w:w="11900" w:h="16840"/>
          <w:pgMar w:top="458" w:right="0" w:bottom="1110" w:left="500" w:header="0" w:footer="0" w:gutter="0"/>
          <w:cols w:num="2" w:space="720" w:equalWidth="0">
            <w:col w:w="7420" w:space="720"/>
            <w:col w:w="3260"/>
          </w:cols>
        </w:sectPr>
      </w:pPr>
    </w:p>
    <w:p w:rsidR="00B92E79" w:rsidRDefault="00B92E79">
      <w:pPr>
        <w:spacing w:line="295" w:lineRule="exact"/>
        <w:rPr>
          <w:sz w:val="24"/>
          <w:szCs w:val="24"/>
        </w:rPr>
      </w:pPr>
    </w:p>
    <w:p w:rsidR="00B92E79" w:rsidRDefault="00F44755">
      <w:pPr>
        <w:spacing w:line="248" w:lineRule="auto"/>
        <w:ind w:right="1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I'm a self motivated Project Engineer with four years of experience in interior false ceiling </w:t>
      </w:r>
      <w:r>
        <w:rPr>
          <w:rFonts w:ascii="Arial" w:eastAsia="Arial" w:hAnsi="Arial" w:cs="Arial"/>
          <w:sz w:val="18"/>
          <w:szCs w:val="18"/>
        </w:rPr>
        <w:t>department and general building maintenance. Have got a degree in Mechanical Engineering with safety certification and can handle a project alone</w:t>
      </w:r>
    </w:p>
    <w:p w:rsidR="00B92E79" w:rsidRDefault="00B92E79">
      <w:pPr>
        <w:sectPr w:rsidR="00B92E79">
          <w:type w:val="continuous"/>
          <w:pgSz w:w="11900" w:h="16840"/>
          <w:pgMar w:top="458" w:right="0" w:bottom="1110" w:left="500" w:header="0" w:footer="0" w:gutter="0"/>
          <w:cols w:space="720" w:equalWidth="0">
            <w:col w:w="11400"/>
          </w:cols>
        </w:sectPr>
      </w:pPr>
    </w:p>
    <w:p w:rsidR="00B92E79" w:rsidRDefault="00B92E79">
      <w:pPr>
        <w:spacing w:line="206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174" w:lineRule="exact"/>
        <w:rPr>
          <w:sz w:val="24"/>
          <w:szCs w:val="24"/>
        </w:r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Engineer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-165100</wp:posOffset>
            </wp:positionV>
            <wp:extent cx="150495" cy="2135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F44755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Esel Enterprises</w:t>
      </w:r>
    </w:p>
    <w:p w:rsidR="00B92E79" w:rsidRDefault="00B92E79">
      <w:pPr>
        <w:spacing w:line="67" w:lineRule="exact"/>
        <w:rPr>
          <w:sz w:val="24"/>
          <w:szCs w:val="24"/>
        </w:rPr>
      </w:pPr>
    </w:p>
    <w:p w:rsidR="00B92E79" w:rsidRDefault="00F44755">
      <w:pPr>
        <w:tabs>
          <w:tab w:val="left" w:pos="39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9A8"/>
          <w:sz w:val="16"/>
          <w:szCs w:val="16"/>
        </w:rPr>
        <w:t>07/2018 – 03/2019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F59A8"/>
          <w:sz w:val="15"/>
          <w:szCs w:val="15"/>
        </w:rPr>
        <w:t xml:space="preserve">Kolenchery </w:t>
      </w:r>
      <w:r>
        <w:rPr>
          <w:rFonts w:ascii="Arial" w:eastAsia="Arial" w:hAnsi="Arial" w:cs="Arial"/>
          <w:i/>
          <w:iCs/>
          <w:color w:val="3F59A8"/>
          <w:sz w:val="15"/>
          <w:szCs w:val="15"/>
        </w:rPr>
        <w:t>, India</w:t>
      </w:r>
    </w:p>
    <w:p w:rsidR="00B92E79" w:rsidRDefault="00B92E79">
      <w:pPr>
        <w:spacing w:line="241" w:lineRule="exact"/>
        <w:rPr>
          <w:sz w:val="24"/>
          <w:szCs w:val="24"/>
        </w:r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Engineer</w:t>
      </w:r>
    </w:p>
    <w:p w:rsidR="00B92E79" w:rsidRDefault="00F44755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Royal Mega Interiors</w:t>
      </w:r>
    </w:p>
    <w:p w:rsidR="00B92E79" w:rsidRDefault="00B92E79">
      <w:pPr>
        <w:spacing w:line="67" w:lineRule="exact"/>
        <w:rPr>
          <w:sz w:val="24"/>
          <w:szCs w:val="24"/>
        </w:rPr>
      </w:pPr>
    </w:p>
    <w:p w:rsidR="00B92E79" w:rsidRDefault="00F44755">
      <w:pPr>
        <w:tabs>
          <w:tab w:val="left" w:pos="40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9A8"/>
          <w:sz w:val="16"/>
          <w:szCs w:val="16"/>
        </w:rPr>
        <w:t>01/2017 – 06/2018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F59A8"/>
          <w:sz w:val="15"/>
          <w:szCs w:val="15"/>
        </w:rPr>
        <w:t>AbuDhabi , UAE</w:t>
      </w:r>
    </w:p>
    <w:p w:rsidR="00B92E79" w:rsidRDefault="00B92E79">
      <w:pPr>
        <w:spacing w:line="241" w:lineRule="exact"/>
        <w:rPr>
          <w:sz w:val="24"/>
          <w:szCs w:val="24"/>
        </w:r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Engineer</w:t>
      </w:r>
    </w:p>
    <w:p w:rsidR="00B92E79" w:rsidRDefault="00F44755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Esel Enterprises</w:t>
      </w:r>
    </w:p>
    <w:p w:rsidR="00B92E79" w:rsidRDefault="00B92E79">
      <w:pPr>
        <w:spacing w:line="67" w:lineRule="exact"/>
        <w:rPr>
          <w:sz w:val="24"/>
          <w:szCs w:val="24"/>
        </w:rPr>
      </w:pPr>
    </w:p>
    <w:p w:rsidR="00B92E79" w:rsidRDefault="00F44755">
      <w:pPr>
        <w:tabs>
          <w:tab w:val="left" w:pos="39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9A8"/>
          <w:sz w:val="16"/>
          <w:szCs w:val="16"/>
        </w:rPr>
        <w:t>02/2016 – 12/2016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F59A8"/>
          <w:sz w:val="15"/>
          <w:szCs w:val="15"/>
        </w:rPr>
        <w:t>Kolenchery , India</w:t>
      </w:r>
    </w:p>
    <w:p w:rsidR="00B92E79" w:rsidRDefault="00B92E79">
      <w:pPr>
        <w:spacing w:line="241" w:lineRule="exact"/>
        <w:rPr>
          <w:sz w:val="24"/>
          <w:szCs w:val="24"/>
        </w:rPr>
      </w:pPr>
    </w:p>
    <w:p w:rsidR="00B92E79" w:rsidRDefault="00F44755">
      <w:pPr>
        <w:spacing w:line="239" w:lineRule="auto"/>
        <w:ind w:left="180" w:righ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Sub-Contract Engineer </w:t>
      </w:r>
      <w:r>
        <w:rPr>
          <w:rFonts w:ascii="Arial" w:eastAsia="Arial" w:hAnsi="Arial" w:cs="Arial"/>
          <w:sz w:val="24"/>
          <w:szCs w:val="24"/>
        </w:rPr>
        <w:t>Satyam Technology Solutions</w:t>
      </w:r>
    </w:p>
    <w:p w:rsidR="00B92E79" w:rsidRDefault="00B92E79">
      <w:pPr>
        <w:spacing w:line="67" w:lineRule="exact"/>
        <w:rPr>
          <w:sz w:val="24"/>
          <w:szCs w:val="24"/>
        </w:rPr>
      </w:pPr>
    </w:p>
    <w:p w:rsidR="00B92E79" w:rsidRDefault="00F44755">
      <w:pPr>
        <w:tabs>
          <w:tab w:val="left" w:pos="39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9A8"/>
          <w:sz w:val="16"/>
          <w:szCs w:val="16"/>
        </w:rPr>
        <w:t>02/2015 – 01/2016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F59A8"/>
          <w:sz w:val="15"/>
          <w:szCs w:val="15"/>
        </w:rPr>
        <w:t>Coimbatore , India</w:t>
      </w:r>
    </w:p>
    <w:p w:rsidR="00B92E79" w:rsidRDefault="00B92E79">
      <w:pPr>
        <w:spacing w:line="200" w:lineRule="exact"/>
        <w:rPr>
          <w:sz w:val="24"/>
          <w:szCs w:val="24"/>
        </w:rPr>
      </w:pPr>
    </w:p>
    <w:p w:rsidR="00B92E79" w:rsidRDefault="00B92E79">
      <w:pPr>
        <w:spacing w:line="293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PROJECTS </w:t>
      </w:r>
      <w:r>
        <w:rPr>
          <w:rFonts w:ascii="Arial" w:eastAsia="Arial" w:hAnsi="Arial" w:cs="Arial"/>
          <w:b/>
          <w:bCs/>
          <w:sz w:val="28"/>
          <w:szCs w:val="28"/>
        </w:rPr>
        <w:t>UNDERGONE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180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MAINTENANCE &amp; RENOVATION DIVISION</w:t>
      </w:r>
    </w:p>
    <w:p w:rsidR="00B92E79" w:rsidRDefault="00B92E79">
      <w:pPr>
        <w:spacing w:line="48" w:lineRule="exact"/>
        <w:rPr>
          <w:sz w:val="24"/>
          <w:szCs w:val="24"/>
        </w:rPr>
      </w:pPr>
    </w:p>
    <w:p w:rsidR="00B92E79" w:rsidRDefault="00F44755">
      <w:pPr>
        <w:spacing w:line="235" w:lineRule="auto"/>
        <w:ind w:left="180" w:righ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National Corporation of Tourism and Hotels(NCT&amp;H), residential towers at Shabia 10, Mussafah, Abudhabi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6" w:lineRule="exact"/>
        <w:rPr>
          <w:sz w:val="24"/>
          <w:szCs w:val="24"/>
        </w:rPr>
      </w:pPr>
    </w:p>
    <w:p w:rsidR="00B92E79" w:rsidRDefault="00F44755">
      <w:pPr>
        <w:spacing w:line="235" w:lineRule="auto"/>
        <w:ind w:left="18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Residential tower of Sultan Nasser Al Suwaidi and Saif Al Suweidi at Madinat Zayed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6" w:lineRule="exact"/>
        <w:rPr>
          <w:sz w:val="24"/>
          <w:szCs w:val="24"/>
        </w:rPr>
      </w:pPr>
    </w:p>
    <w:p w:rsidR="00B92E79" w:rsidRDefault="00F44755">
      <w:pPr>
        <w:spacing w:line="235" w:lineRule="auto"/>
        <w:ind w:left="180" w:righ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Residential </w:t>
      </w:r>
      <w:r>
        <w:rPr>
          <w:rFonts w:ascii="Arial" w:eastAsia="Arial" w:hAnsi="Arial" w:cs="Arial"/>
          <w:sz w:val="16"/>
          <w:szCs w:val="16"/>
        </w:rPr>
        <w:t>tower of Sultan Nassar Al Suwaidi at Hamdan street Abudhabi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-181610</wp:posOffset>
            </wp:positionV>
            <wp:extent cx="4953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5" w:lineRule="exact"/>
        <w:rPr>
          <w:sz w:val="24"/>
          <w:szCs w:val="24"/>
        </w:r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Residential Villa at Al Shamkha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5" w:lineRule="exact"/>
        <w:rPr>
          <w:sz w:val="24"/>
          <w:szCs w:val="24"/>
        </w:rPr>
      </w:pPr>
    </w:p>
    <w:p w:rsidR="00B92E79" w:rsidRDefault="00F44755">
      <w:pPr>
        <w:spacing w:line="308" w:lineRule="auto"/>
        <w:ind w:left="180" w:right="10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Residential Villa of Sultan Nassar Al Suwaidi at Al Bateen Aldar tower , al marsa, Dubai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-252730</wp:posOffset>
            </wp:positionV>
            <wp:extent cx="4953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-102235</wp:posOffset>
            </wp:positionV>
            <wp:extent cx="49530" cy="12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Renovation work of Address downtown Dubai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4" w:lineRule="exact"/>
        <w:rPr>
          <w:sz w:val="24"/>
          <w:szCs w:val="24"/>
        </w:r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Complete AMC </w:t>
      </w:r>
      <w:r>
        <w:rPr>
          <w:rFonts w:ascii="Arial" w:eastAsia="Arial" w:hAnsi="Arial" w:cs="Arial"/>
          <w:sz w:val="16"/>
          <w:szCs w:val="16"/>
        </w:rPr>
        <w:t>contracts of Dunkin Donuts all over the UAE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28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INTERIOR FALSE CEILING DIVISION</w:t>
      </w:r>
    </w:p>
    <w:p w:rsidR="00B92E79" w:rsidRDefault="00B92E79">
      <w:pPr>
        <w:spacing w:line="48" w:lineRule="exact"/>
        <w:rPr>
          <w:sz w:val="24"/>
          <w:szCs w:val="24"/>
        </w:rPr>
      </w:pPr>
    </w:p>
    <w:p w:rsidR="00B92E79" w:rsidRDefault="00F44755">
      <w:pPr>
        <w:spacing w:line="318" w:lineRule="auto"/>
        <w:ind w:left="180" w:right="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Campus court by Asten Realtors at kakkanad , cochin , India Private villas, Resorts &amp; Shops at Ernakulam, Munnar, Thrissur, India Trade center extension work , Abudhabi Ferrari</w:t>
      </w:r>
      <w:r>
        <w:rPr>
          <w:rFonts w:ascii="Arial" w:eastAsia="Arial" w:hAnsi="Arial" w:cs="Arial"/>
          <w:sz w:val="16"/>
          <w:szCs w:val="16"/>
        </w:rPr>
        <w:t xml:space="preserve"> world , Yas Island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-417195</wp:posOffset>
            </wp:positionV>
            <wp:extent cx="4953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-266700</wp:posOffset>
            </wp:positionV>
            <wp:extent cx="49530" cy="120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-115570</wp:posOffset>
            </wp:positionV>
            <wp:extent cx="49530" cy="120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34925</wp:posOffset>
            </wp:positionV>
            <wp:extent cx="49530" cy="120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198" w:lineRule="exact"/>
        <w:rPr>
          <w:sz w:val="24"/>
          <w:szCs w:val="24"/>
        </w:r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Yas theme park, Warner bros , Abudhabi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-69215</wp:posOffset>
            </wp:positionV>
            <wp:extent cx="49530" cy="120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2E79" w:rsidRDefault="00B92E79">
      <w:pPr>
        <w:spacing w:line="186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 &amp; COMPETENCES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141605</wp:posOffset>
            </wp:positionV>
            <wp:extent cx="1278890" cy="17653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22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facilities management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Soft services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General administration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Project Management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Quality Implementation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Budgetary control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HSE audit assistance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Team Management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1804670</wp:posOffset>
            </wp:positionH>
            <wp:positionV relativeFrom="paragraph">
              <wp:posOffset>199390</wp:posOffset>
            </wp:positionV>
            <wp:extent cx="1278890" cy="1765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31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Building Maintenance</w:t>
      </w:r>
    </w:p>
    <w:p w:rsidR="00B92E79" w:rsidRDefault="00B92E79">
      <w:pPr>
        <w:spacing w:line="200" w:lineRule="exact"/>
        <w:rPr>
          <w:sz w:val="24"/>
          <w:szCs w:val="24"/>
        </w:rPr>
      </w:pPr>
    </w:p>
    <w:p w:rsidR="00B92E79" w:rsidRDefault="00B92E79">
      <w:pPr>
        <w:spacing w:line="213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CERTIFICATES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180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NEBOSH IGC in Occupational Health &amp; Safety</w:t>
      </w:r>
    </w:p>
    <w:p w:rsidR="00B92E79" w:rsidRDefault="00B92E79">
      <w:pPr>
        <w:spacing w:line="22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(Awaiting Result)</w:t>
      </w:r>
    </w:p>
    <w:p w:rsidR="00B92E79" w:rsidRDefault="00B92E79">
      <w:pPr>
        <w:spacing w:line="165" w:lineRule="exact"/>
        <w:rPr>
          <w:sz w:val="24"/>
          <w:szCs w:val="24"/>
        </w:rPr>
      </w:pPr>
    </w:p>
    <w:p w:rsidR="00B92E79" w:rsidRDefault="00F44755">
      <w:pPr>
        <w:spacing w:line="429" w:lineRule="auto"/>
        <w:ind w:right="1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IOSH , UK :- Managing Safely INTERIOR DESIGN PROFESSIONAL MASTER DIPLOMA IN MECHANICAL CAD ASNT –NDT Level II as per SNT –TC-IA 2011 QA</w:t>
      </w:r>
      <w:r>
        <w:rPr>
          <w:rFonts w:ascii="Arial" w:eastAsia="Arial" w:hAnsi="Arial" w:cs="Arial"/>
          <w:sz w:val="20"/>
          <w:szCs w:val="20"/>
        </w:rPr>
        <w:t xml:space="preserve"> &amp; QC in welding inspection Piping &amp; Pipeline Engineering</w:t>
      </w:r>
    </w:p>
    <w:p w:rsidR="00B92E79" w:rsidRDefault="00B92E79">
      <w:pPr>
        <w:spacing w:line="293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17780</wp:posOffset>
            </wp:positionV>
            <wp:extent cx="3625215" cy="1143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pacing w:line="205" w:lineRule="exact"/>
        <w:rPr>
          <w:sz w:val="24"/>
          <w:szCs w:val="24"/>
        </w:rPr>
      </w:pPr>
    </w:p>
    <w:p w:rsidR="00B92E79" w:rsidRDefault="00B92E79">
      <w:pPr>
        <w:sectPr w:rsidR="00B92E79">
          <w:type w:val="continuous"/>
          <w:pgSz w:w="11900" w:h="16840"/>
          <w:pgMar w:top="458" w:right="0" w:bottom="1110" w:left="500" w:header="0" w:footer="0" w:gutter="0"/>
          <w:cols w:num="2" w:space="720" w:equalWidth="0">
            <w:col w:w="5320" w:space="720"/>
            <w:col w:w="5360"/>
          </w:cols>
        </w:sectPr>
      </w:pPr>
    </w:p>
    <w:p w:rsidR="00B92E79" w:rsidRDefault="00F44755">
      <w:pPr>
        <w:tabs>
          <w:tab w:val="left" w:pos="8640"/>
        </w:tabs>
        <w:ind w:left="60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Hindi</w:t>
      </w:r>
    </w:p>
    <w:p w:rsidR="00B92E79" w:rsidRDefault="00B92E79">
      <w:pPr>
        <w:spacing w:line="30" w:lineRule="exact"/>
        <w:rPr>
          <w:sz w:val="24"/>
          <w:szCs w:val="24"/>
        </w:rPr>
      </w:pPr>
    </w:p>
    <w:p w:rsidR="00B92E79" w:rsidRDefault="00F44755">
      <w:pPr>
        <w:tabs>
          <w:tab w:val="left" w:pos="8640"/>
        </w:tabs>
        <w:ind w:left="604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9A8"/>
          <w:sz w:val="15"/>
          <w:szCs w:val="15"/>
        </w:rPr>
        <w:t>Expert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F59A8"/>
          <w:sz w:val="15"/>
          <w:szCs w:val="15"/>
        </w:rPr>
        <w:t>Expert</w:t>
      </w:r>
    </w:p>
    <w:p w:rsidR="00B92E79" w:rsidRDefault="00B92E79">
      <w:pPr>
        <w:sectPr w:rsidR="00B92E79">
          <w:type w:val="continuous"/>
          <w:pgSz w:w="11900" w:h="16840"/>
          <w:pgMar w:top="458" w:right="0" w:bottom="1110" w:left="500" w:header="0" w:footer="0" w:gutter="0"/>
          <w:cols w:space="720" w:equalWidth="0">
            <w:col w:w="11400"/>
          </w:cols>
        </w:sectPr>
      </w:pPr>
    </w:p>
    <w:p w:rsidR="00B92E79" w:rsidRDefault="00B92E79">
      <w:pPr>
        <w:spacing w:line="120" w:lineRule="exact"/>
        <w:rPr>
          <w:sz w:val="24"/>
          <w:szCs w:val="24"/>
        </w:rPr>
      </w:pPr>
    </w:p>
    <w:p w:rsidR="00B92E79" w:rsidRDefault="00F4475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EDUCATION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-316865</wp:posOffset>
            </wp:positionH>
            <wp:positionV relativeFrom="paragraph">
              <wp:posOffset>25400</wp:posOffset>
            </wp:positionV>
            <wp:extent cx="3625215" cy="1143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2E79" w:rsidRDefault="00B92E79">
      <w:pPr>
        <w:spacing w:line="142" w:lineRule="exact"/>
        <w:rPr>
          <w:sz w:val="24"/>
          <w:szCs w:val="24"/>
        </w:rPr>
      </w:pPr>
    </w:p>
    <w:p w:rsidR="00B92E79" w:rsidRDefault="00F44755">
      <w:pPr>
        <w:tabs>
          <w:tab w:val="left" w:pos="26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Malayalam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Tamil</w:t>
      </w:r>
    </w:p>
    <w:p w:rsidR="00B92E79" w:rsidRDefault="00B92E79">
      <w:pPr>
        <w:spacing w:line="29" w:lineRule="exact"/>
        <w:rPr>
          <w:sz w:val="24"/>
          <w:szCs w:val="24"/>
        </w:rPr>
      </w:pPr>
    </w:p>
    <w:p w:rsidR="00B92E79" w:rsidRDefault="00F44755">
      <w:pPr>
        <w:tabs>
          <w:tab w:val="left" w:pos="260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3F59A8"/>
          <w:sz w:val="16"/>
          <w:szCs w:val="16"/>
        </w:rPr>
        <w:t>Expert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3F59A8"/>
          <w:sz w:val="16"/>
          <w:szCs w:val="16"/>
        </w:rPr>
        <w:t>Intermediate</w:t>
      </w:r>
    </w:p>
    <w:p w:rsidR="00B92E79" w:rsidRDefault="00B92E79">
      <w:pPr>
        <w:spacing w:line="40" w:lineRule="exact"/>
        <w:rPr>
          <w:sz w:val="24"/>
          <w:szCs w:val="24"/>
        </w:rPr>
      </w:pPr>
    </w:p>
    <w:p w:rsidR="00B92E79" w:rsidRDefault="00B92E79">
      <w:pPr>
        <w:sectPr w:rsidR="00B92E79">
          <w:type w:val="continuous"/>
          <w:pgSz w:w="11900" w:h="16840"/>
          <w:pgMar w:top="458" w:right="0" w:bottom="1110" w:left="500" w:header="0" w:footer="0" w:gutter="0"/>
          <w:cols w:num="2" w:space="720" w:equalWidth="0">
            <w:col w:w="5320" w:space="720"/>
            <w:col w:w="5360"/>
          </w:cols>
        </w:sectPr>
      </w:pPr>
    </w:p>
    <w:p w:rsidR="00B92E79" w:rsidRDefault="00F44755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Bachelor Of </w:t>
      </w:r>
      <w:r>
        <w:rPr>
          <w:rFonts w:ascii="Arial" w:eastAsia="Arial" w:hAnsi="Arial" w:cs="Arial"/>
          <w:b/>
          <w:bCs/>
          <w:sz w:val="24"/>
          <w:szCs w:val="24"/>
        </w:rPr>
        <w:t>Technology in Mechanical</w:t>
      </w:r>
    </w:p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-170180</wp:posOffset>
            </wp:positionH>
            <wp:positionV relativeFrom="paragraph">
              <wp:posOffset>-156210</wp:posOffset>
            </wp:positionV>
            <wp:extent cx="150495" cy="1504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F44755">
      <w:pPr>
        <w:spacing w:line="196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Engineering</w:t>
      </w:r>
    </w:p>
    <w:p w:rsidR="00B92E79" w:rsidRDefault="00B92E79">
      <w:pPr>
        <w:spacing w:line="1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1740"/>
        <w:gridCol w:w="5720"/>
      </w:tblGrid>
      <w:tr w:rsidR="00B92E79">
        <w:trPr>
          <w:trHeight w:val="340"/>
        </w:trPr>
        <w:tc>
          <w:tcPr>
            <w:tcW w:w="3760" w:type="dxa"/>
            <w:vAlign w:val="bottom"/>
          </w:tcPr>
          <w:p w:rsidR="00B92E79" w:rsidRDefault="00F447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Travancore Engineering college</w:t>
            </w:r>
          </w:p>
        </w:tc>
        <w:tc>
          <w:tcPr>
            <w:tcW w:w="1740" w:type="dxa"/>
            <w:vAlign w:val="bottom"/>
          </w:tcPr>
          <w:p w:rsidR="00B92E79" w:rsidRDefault="00B92E79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3F59A8"/>
            </w:tcBorders>
            <w:vAlign w:val="bottom"/>
          </w:tcPr>
          <w:p w:rsidR="00B92E79" w:rsidRDefault="00F4475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INTERESTS</w:t>
            </w:r>
          </w:p>
        </w:tc>
      </w:tr>
      <w:tr w:rsidR="00B92E79">
        <w:trPr>
          <w:trHeight w:val="208"/>
        </w:trPr>
        <w:tc>
          <w:tcPr>
            <w:tcW w:w="3760" w:type="dxa"/>
            <w:vAlign w:val="bottom"/>
          </w:tcPr>
          <w:p w:rsidR="00B92E79" w:rsidRDefault="00F447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9A8"/>
                <w:sz w:val="16"/>
                <w:szCs w:val="16"/>
              </w:rPr>
              <w:t>2010 – 2014</w:t>
            </w:r>
          </w:p>
        </w:tc>
        <w:tc>
          <w:tcPr>
            <w:tcW w:w="7460" w:type="dxa"/>
            <w:gridSpan w:val="2"/>
            <w:vAlign w:val="bottom"/>
          </w:tcPr>
          <w:p w:rsidR="00B92E79" w:rsidRDefault="00F4475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59A8"/>
                <w:sz w:val="16"/>
                <w:szCs w:val="16"/>
              </w:rPr>
              <w:t>Kollam , India</w:t>
            </w:r>
          </w:p>
        </w:tc>
      </w:tr>
    </w:tbl>
    <w:p w:rsidR="00B92E79" w:rsidRDefault="00F44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3825875</wp:posOffset>
            </wp:positionH>
            <wp:positionV relativeFrom="paragraph">
              <wp:posOffset>-19685</wp:posOffset>
            </wp:positionV>
            <wp:extent cx="1964055" cy="26352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E79" w:rsidRDefault="00B92E79">
      <w:pPr>
        <w:sectPr w:rsidR="00B92E79">
          <w:type w:val="continuous"/>
          <w:pgSz w:w="11900" w:h="16840"/>
          <w:pgMar w:top="458" w:right="0" w:bottom="1110" w:left="500" w:header="0" w:footer="0" w:gutter="0"/>
          <w:cols w:space="720" w:equalWidth="0">
            <w:col w:w="11400"/>
          </w:cols>
        </w:sectPr>
      </w:pPr>
    </w:p>
    <w:p w:rsidR="00B92E79" w:rsidRDefault="00B92E79">
      <w:pPr>
        <w:spacing w:line="65" w:lineRule="exact"/>
        <w:rPr>
          <w:sz w:val="24"/>
          <w:szCs w:val="24"/>
        </w:rPr>
      </w:pPr>
    </w:p>
    <w:p w:rsidR="00B92E79" w:rsidRDefault="00F44755">
      <w:pPr>
        <w:tabs>
          <w:tab w:val="left" w:pos="7060"/>
          <w:tab w:val="left" w:pos="7880"/>
        </w:tabs>
        <w:ind w:left="6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Travel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Food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Photography</w:t>
      </w:r>
    </w:p>
    <w:sectPr w:rsidR="00B92E79" w:rsidSect="00B92E79">
      <w:type w:val="continuous"/>
      <w:pgSz w:w="11900" w:h="16840"/>
      <w:pgMar w:top="458" w:right="0" w:bottom="1110" w:left="500" w:header="0" w:footer="0" w:gutter="0"/>
      <w:cols w:space="720" w:equalWidth="0">
        <w:col w:w="11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E79"/>
    <w:rsid w:val="00B92E79"/>
    <w:rsid w:val="00F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arun-390107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2019-04-11T13:21:00Z</dcterms:created>
  <dcterms:modified xsi:type="dcterms:W3CDTF">2019-04-13T06:44:00Z</dcterms:modified>
</cp:coreProperties>
</file>