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9" w:rsidRDefault="00005ACB">
      <w:pPr>
        <w:spacing w:before="68"/>
        <w:ind w:left="2336"/>
        <w:rPr>
          <w:i/>
          <w:sz w:val="56"/>
        </w:rPr>
      </w:pPr>
      <w:r>
        <w:rPr>
          <w:i/>
          <w:sz w:val="56"/>
          <w:u w:val="thick"/>
        </w:rPr>
        <w:t>CIRRICULUM VITAE</w:t>
      </w:r>
    </w:p>
    <w:p w:rsidR="00DE7B99" w:rsidRDefault="00DE7B99">
      <w:pPr>
        <w:pStyle w:val="BodyText"/>
        <w:rPr>
          <w:sz w:val="20"/>
        </w:rPr>
      </w:pPr>
    </w:p>
    <w:p w:rsidR="00DE7B99" w:rsidRDefault="00DE7B99">
      <w:pPr>
        <w:pStyle w:val="BodyText"/>
        <w:rPr>
          <w:sz w:val="20"/>
        </w:rPr>
      </w:pPr>
    </w:p>
    <w:p w:rsidR="00DE7B99" w:rsidRDefault="00DE7B99">
      <w:pPr>
        <w:pStyle w:val="BodyText"/>
        <w:spacing w:before="8"/>
        <w:rPr>
          <w:sz w:val="10"/>
        </w:rPr>
      </w:pPr>
      <w:r w:rsidRPr="00DE7B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75pt;margin-top:8.5pt;width:333.6pt;height:70pt;z-index:-251658752;mso-wrap-distance-left:0;mso-wrap-distance-right:0;mso-position-horizontal-relative:page" filled="f" strokeweight=".5pt">
            <v:textbox inset="0,0,0,0">
              <w:txbxContent>
                <w:p w:rsidR="00DE7B99" w:rsidRDefault="00005ACB">
                  <w:pPr>
                    <w:spacing w:before="77"/>
                    <w:ind w:left="145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sz w:val="56"/>
                    </w:rPr>
                    <w:t>MEENA</w:t>
                  </w:r>
                </w:p>
                <w:p w:rsidR="00AB4C6B" w:rsidRPr="00AB4C6B" w:rsidRDefault="00AB4C6B">
                  <w:pPr>
                    <w:spacing w:before="77"/>
                    <w:ind w:left="145"/>
                    <w:rPr>
                      <w:b/>
                      <w:i/>
                      <w:sz w:val="24"/>
                    </w:rPr>
                  </w:pPr>
                  <w:hyperlink r:id="rId4" w:history="1">
                    <w:r w:rsidRPr="0095117B">
                      <w:rPr>
                        <w:rStyle w:val="Hyperlink"/>
                        <w:b/>
                        <w:i/>
                        <w:sz w:val="24"/>
                      </w:rPr>
                      <w:t>Meena-393197@2freemail.com</w:t>
                    </w:r>
                  </w:hyperlink>
                  <w:r>
                    <w:rPr>
                      <w:b/>
                      <w:i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005ACB">
        <w:rPr>
          <w:noProof/>
          <w:lang w:val="en-GB" w:eastAsia="en-GB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5136515</wp:posOffset>
            </wp:positionH>
            <wp:positionV relativeFrom="paragraph">
              <wp:posOffset>103310</wp:posOffset>
            </wp:positionV>
            <wp:extent cx="1948047" cy="25765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47" cy="257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B99">
        <w:pict>
          <v:line id="_x0000_s1026" style="position:absolute;z-index:-251657728;mso-wrap-distance-left:0;mso-wrap-distance-right:0;mso-position-horizontal-relative:page;mso-position-vertical-relative:text" from="71.8pt,359.6pt" to="518.25pt,359.6pt" strokeweight=".91pt">
            <w10:wrap type="topAndBottom" anchorx="page"/>
          </v:line>
        </w:pict>
      </w:r>
    </w:p>
    <w:p w:rsidR="00DE7B99" w:rsidRDefault="00DE7B99">
      <w:pPr>
        <w:pStyle w:val="BodyText"/>
        <w:spacing w:before="6"/>
        <w:rPr>
          <w:sz w:val="28"/>
        </w:rPr>
      </w:pPr>
    </w:p>
    <w:p w:rsidR="00DE7B99" w:rsidRDefault="00DE7B99">
      <w:pPr>
        <w:pStyle w:val="BodyText"/>
        <w:spacing w:before="5"/>
        <w:rPr>
          <w:sz w:val="9"/>
        </w:rPr>
      </w:pPr>
    </w:p>
    <w:p w:rsidR="00DE7B99" w:rsidRDefault="00005ACB">
      <w:pPr>
        <w:pStyle w:val="Heading1"/>
        <w:spacing w:before="97"/>
        <w:rPr>
          <w:u w:val="none"/>
        </w:rPr>
      </w:pPr>
      <w:r>
        <w:rPr>
          <w:u w:val="thick"/>
        </w:rPr>
        <w:t>CAREER OBJECTIVE</w:t>
      </w:r>
    </w:p>
    <w:p w:rsidR="00DE7B99" w:rsidRDefault="00005ACB">
      <w:pPr>
        <w:spacing w:before="288" w:line="295" w:lineRule="auto"/>
        <w:ind w:left="115" w:right="897"/>
        <w:rPr>
          <w:i/>
          <w:sz w:val="28"/>
        </w:rPr>
      </w:pPr>
      <w:proofErr w:type="gramStart"/>
      <w:r>
        <w:rPr>
          <w:i/>
          <w:sz w:val="28"/>
        </w:rPr>
        <w:t>To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work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atmosphere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where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potentials</w:t>
      </w:r>
      <w:r>
        <w:rPr>
          <w:i/>
          <w:spacing w:val="-3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skills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9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enhanced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 xml:space="preserve">for </w:t>
      </w:r>
      <w:r>
        <w:rPr>
          <w:i/>
          <w:sz w:val="28"/>
        </w:rPr>
        <w:t xml:space="preserve">future in the best manner and in the </w:t>
      </w:r>
      <w:proofErr w:type="spellStart"/>
      <w:r>
        <w:rPr>
          <w:i/>
          <w:sz w:val="28"/>
        </w:rPr>
        <w:t>favour</w:t>
      </w:r>
      <w:proofErr w:type="spellEnd"/>
      <w:r>
        <w:rPr>
          <w:i/>
          <w:sz w:val="28"/>
        </w:rPr>
        <w:t xml:space="preserve"> of organization for the advancement in my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career.</w:t>
      </w:r>
      <w:proofErr w:type="gramEnd"/>
    </w:p>
    <w:p w:rsidR="00DE7B99" w:rsidRDefault="00DE7B99">
      <w:pPr>
        <w:pStyle w:val="BodyText"/>
        <w:rPr>
          <w:sz w:val="32"/>
        </w:rPr>
      </w:pPr>
    </w:p>
    <w:p w:rsidR="00DE7B99" w:rsidRDefault="00DE7B99">
      <w:pPr>
        <w:pStyle w:val="BodyText"/>
        <w:spacing w:before="3"/>
        <w:rPr>
          <w:sz w:val="40"/>
        </w:rPr>
      </w:pPr>
    </w:p>
    <w:p w:rsidR="00DE7B99" w:rsidRDefault="00005ACB">
      <w:pPr>
        <w:pStyle w:val="Heading1"/>
        <w:rPr>
          <w:u w:val="none"/>
        </w:rPr>
      </w:pPr>
      <w:r>
        <w:rPr>
          <w:u w:val="thick"/>
        </w:rPr>
        <w:t>ACADEMIC QUALIFICATION</w:t>
      </w:r>
    </w:p>
    <w:p w:rsidR="00DE7B99" w:rsidRDefault="00005ACB">
      <w:pPr>
        <w:pStyle w:val="BodyText"/>
        <w:spacing w:before="276"/>
        <w:ind w:left="115"/>
      </w:pPr>
      <w:proofErr w:type="gramStart"/>
      <w:r>
        <w:t>10</w:t>
      </w:r>
      <w:r>
        <w:rPr>
          <w:position w:val="10"/>
        </w:rPr>
        <w:t xml:space="preserve">TH </w:t>
      </w:r>
      <w:r>
        <w:t>From C.B.S.E Board.</w:t>
      </w:r>
      <w:proofErr w:type="gramEnd"/>
    </w:p>
    <w:p w:rsidR="00DE7B99" w:rsidRDefault="00005ACB">
      <w:pPr>
        <w:pStyle w:val="BodyText"/>
        <w:spacing w:before="276"/>
        <w:ind w:left="115"/>
      </w:pPr>
      <w:r>
        <w:t>+2 From C.B.S.E Board.</w:t>
      </w:r>
    </w:p>
    <w:p w:rsidR="00DE7B99" w:rsidRDefault="00DE7B99">
      <w:pPr>
        <w:pStyle w:val="BodyText"/>
        <w:spacing w:before="10"/>
        <w:rPr>
          <w:sz w:val="23"/>
        </w:rPr>
      </w:pPr>
    </w:p>
    <w:p w:rsidR="00DE7B99" w:rsidRDefault="00005ACB">
      <w:pPr>
        <w:pStyle w:val="BodyText"/>
        <w:spacing w:before="1"/>
        <w:ind w:left="115"/>
      </w:pPr>
      <w:proofErr w:type="gramStart"/>
      <w:r>
        <w:t>Graduation from Punjab University Chandigarh.</w:t>
      </w:r>
      <w:proofErr w:type="gramEnd"/>
    </w:p>
    <w:p w:rsidR="00DE7B99" w:rsidRDefault="00DE7B99">
      <w:pPr>
        <w:pStyle w:val="BodyText"/>
        <w:rPr>
          <w:sz w:val="40"/>
        </w:rPr>
      </w:pPr>
    </w:p>
    <w:p w:rsidR="00DE7B99" w:rsidRDefault="00005ACB">
      <w:pPr>
        <w:pStyle w:val="BodyText"/>
        <w:ind w:left="115"/>
      </w:pPr>
      <w:r>
        <w:t xml:space="preserve">One Year Diploma in Hospitality and Management </w:t>
      </w:r>
      <w:proofErr w:type="gramStart"/>
      <w:r>
        <w:t>From</w:t>
      </w:r>
      <w:proofErr w:type="gramEnd"/>
      <w:r>
        <w:t xml:space="preserve"> </w:t>
      </w:r>
      <w:proofErr w:type="spellStart"/>
      <w:r>
        <w:t>Mohali</w:t>
      </w:r>
      <w:proofErr w:type="spellEnd"/>
      <w:r>
        <w:t>.</w:t>
      </w:r>
    </w:p>
    <w:p w:rsidR="00DE7B99" w:rsidRDefault="00DE7B99">
      <w:pPr>
        <w:sectPr w:rsidR="00DE7B99">
          <w:type w:val="continuous"/>
          <w:pgSz w:w="11910" w:h="16840"/>
          <w:pgMar w:top="1340" w:right="5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7B99" w:rsidRDefault="00005ACB">
      <w:pPr>
        <w:pStyle w:val="Heading1"/>
        <w:spacing w:before="78"/>
        <w:rPr>
          <w:u w:val="none"/>
        </w:rPr>
      </w:pPr>
      <w:r>
        <w:rPr>
          <w:u w:val="thick"/>
        </w:rPr>
        <w:lastRenderedPageBreak/>
        <w:t>EXPERIENCE</w:t>
      </w:r>
    </w:p>
    <w:p w:rsidR="00DE7B99" w:rsidRDefault="00DE7B99">
      <w:pPr>
        <w:pStyle w:val="BodyText"/>
        <w:rPr>
          <w:b/>
          <w:sz w:val="28"/>
        </w:rPr>
      </w:pPr>
    </w:p>
    <w:p w:rsidR="00DE7B99" w:rsidRDefault="00005ACB">
      <w:pPr>
        <w:pStyle w:val="Heading2"/>
        <w:spacing w:before="97" w:line="254" w:lineRule="auto"/>
        <w:ind w:left="255" w:right="5270" w:hanging="50"/>
      </w:pPr>
      <w:r>
        <w:rPr>
          <w:w w:val="90"/>
        </w:rPr>
        <w:t xml:space="preserve">Emirates Flight Catering: </w:t>
      </w:r>
      <w:proofErr w:type="spellStart"/>
      <w:r>
        <w:rPr>
          <w:w w:val="90"/>
        </w:rPr>
        <w:t>Foodpoint</w:t>
      </w:r>
      <w:proofErr w:type="spellEnd"/>
      <w:r>
        <w:rPr>
          <w:w w:val="90"/>
        </w:rPr>
        <w:t xml:space="preserve"> </w:t>
      </w:r>
      <w:r>
        <w:t>August 12 2018 - Present</w:t>
      </w:r>
    </w:p>
    <w:p w:rsidR="00DE7B99" w:rsidRDefault="00005ACB">
      <w:pPr>
        <w:spacing w:before="1"/>
        <w:ind w:left="255"/>
        <w:rPr>
          <w:b/>
          <w:i/>
          <w:sz w:val="28"/>
        </w:rPr>
      </w:pPr>
      <w:proofErr w:type="spellStart"/>
      <w:r>
        <w:rPr>
          <w:b/>
          <w:i/>
          <w:sz w:val="28"/>
        </w:rPr>
        <w:t>Commis</w:t>
      </w:r>
      <w:proofErr w:type="spellEnd"/>
      <w:r>
        <w:rPr>
          <w:b/>
          <w:i/>
          <w:sz w:val="28"/>
        </w:rPr>
        <w:t xml:space="preserve"> Chef II/Team Member</w:t>
      </w:r>
    </w:p>
    <w:p w:rsidR="00DE7B99" w:rsidRDefault="00005ACB">
      <w:pPr>
        <w:pStyle w:val="BodyText"/>
        <w:spacing w:before="19"/>
        <w:ind w:left="115"/>
      </w:pPr>
      <w:r>
        <w:rPr>
          <w:color w:val="212D38"/>
        </w:rPr>
        <w:t>Preparing and filling-up Quality Assurance S</w:t>
      </w:r>
      <w:r>
        <w:rPr>
          <w:color w:val="212D38"/>
        </w:rPr>
        <w:t>heet throughout the day.</w:t>
      </w:r>
    </w:p>
    <w:p w:rsidR="00DE7B99" w:rsidRDefault="00005ACB">
      <w:pPr>
        <w:pStyle w:val="BodyText"/>
        <w:spacing w:before="17" w:line="254" w:lineRule="auto"/>
        <w:ind w:left="115" w:right="897"/>
      </w:pPr>
      <w:r>
        <w:rPr>
          <w:color w:val="212D38"/>
          <w:w w:val="105"/>
        </w:rPr>
        <w:t>Making</w:t>
      </w:r>
      <w:r>
        <w:rPr>
          <w:color w:val="212D38"/>
          <w:spacing w:val="-29"/>
          <w:w w:val="105"/>
        </w:rPr>
        <w:t xml:space="preserve"> </w:t>
      </w:r>
      <w:r>
        <w:rPr>
          <w:color w:val="212D38"/>
          <w:w w:val="105"/>
        </w:rPr>
        <w:t>sure</w:t>
      </w:r>
      <w:r>
        <w:rPr>
          <w:color w:val="212D38"/>
          <w:spacing w:val="-28"/>
          <w:w w:val="105"/>
        </w:rPr>
        <w:t xml:space="preserve"> </w:t>
      </w:r>
      <w:r>
        <w:rPr>
          <w:color w:val="212D38"/>
          <w:w w:val="105"/>
        </w:rPr>
        <w:t>that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proper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hygiene</w:t>
      </w:r>
      <w:r>
        <w:rPr>
          <w:color w:val="212D38"/>
          <w:spacing w:val="-28"/>
          <w:w w:val="105"/>
        </w:rPr>
        <w:t xml:space="preserve"> </w:t>
      </w:r>
      <w:r>
        <w:rPr>
          <w:color w:val="212D38"/>
          <w:w w:val="105"/>
        </w:rPr>
        <w:t>is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followed</w:t>
      </w:r>
      <w:r>
        <w:rPr>
          <w:color w:val="212D38"/>
          <w:spacing w:val="-29"/>
          <w:w w:val="105"/>
        </w:rPr>
        <w:t xml:space="preserve"> </w:t>
      </w:r>
      <w:r>
        <w:rPr>
          <w:color w:val="212D38"/>
          <w:w w:val="105"/>
        </w:rPr>
        <w:t>not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just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by</w:t>
      </w:r>
      <w:r>
        <w:rPr>
          <w:color w:val="212D38"/>
          <w:spacing w:val="-28"/>
          <w:w w:val="105"/>
        </w:rPr>
        <w:t xml:space="preserve"> </w:t>
      </w:r>
      <w:r>
        <w:rPr>
          <w:color w:val="212D38"/>
          <w:w w:val="105"/>
        </w:rPr>
        <w:t>me</w:t>
      </w:r>
      <w:r>
        <w:rPr>
          <w:color w:val="212D38"/>
          <w:spacing w:val="-28"/>
          <w:w w:val="105"/>
        </w:rPr>
        <w:t xml:space="preserve"> </w:t>
      </w:r>
      <w:r>
        <w:rPr>
          <w:color w:val="212D38"/>
          <w:w w:val="105"/>
        </w:rPr>
        <w:t>but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also</w:t>
      </w:r>
      <w:r>
        <w:rPr>
          <w:color w:val="212D38"/>
          <w:spacing w:val="-28"/>
          <w:w w:val="105"/>
        </w:rPr>
        <w:t xml:space="preserve"> </w:t>
      </w:r>
      <w:r>
        <w:rPr>
          <w:color w:val="212D38"/>
          <w:w w:val="105"/>
        </w:rPr>
        <w:t>for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my</w:t>
      </w:r>
      <w:r>
        <w:rPr>
          <w:color w:val="212D38"/>
          <w:spacing w:val="-29"/>
          <w:w w:val="105"/>
        </w:rPr>
        <w:t xml:space="preserve"> </w:t>
      </w:r>
      <w:r>
        <w:rPr>
          <w:color w:val="212D38"/>
          <w:w w:val="105"/>
        </w:rPr>
        <w:t xml:space="preserve">workmates. </w:t>
      </w:r>
      <w:r>
        <w:rPr>
          <w:color w:val="212D38"/>
          <w:w w:val="105"/>
        </w:rPr>
        <w:t>Making</w:t>
      </w:r>
      <w:r>
        <w:rPr>
          <w:color w:val="212D38"/>
          <w:spacing w:val="-27"/>
          <w:w w:val="105"/>
        </w:rPr>
        <w:t xml:space="preserve"> </w:t>
      </w:r>
      <w:r>
        <w:rPr>
          <w:color w:val="212D38"/>
          <w:w w:val="105"/>
        </w:rPr>
        <w:t>sure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that</w:t>
      </w:r>
      <w:r>
        <w:rPr>
          <w:color w:val="212D38"/>
          <w:spacing w:val="-25"/>
          <w:w w:val="105"/>
        </w:rPr>
        <w:t xml:space="preserve"> </w:t>
      </w:r>
      <w:r>
        <w:rPr>
          <w:color w:val="212D38"/>
          <w:w w:val="105"/>
        </w:rPr>
        <w:t>food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temperatures</w:t>
      </w:r>
      <w:r>
        <w:rPr>
          <w:color w:val="212D38"/>
          <w:spacing w:val="-25"/>
          <w:w w:val="105"/>
        </w:rPr>
        <w:t xml:space="preserve"> </w:t>
      </w:r>
      <w:r>
        <w:rPr>
          <w:color w:val="212D38"/>
          <w:w w:val="105"/>
        </w:rPr>
        <w:t>are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in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correct</w:t>
      </w:r>
      <w:r>
        <w:rPr>
          <w:color w:val="212D38"/>
          <w:spacing w:val="-25"/>
          <w:w w:val="105"/>
        </w:rPr>
        <w:t xml:space="preserve"> </w:t>
      </w:r>
      <w:r>
        <w:rPr>
          <w:color w:val="212D38"/>
          <w:w w:val="105"/>
        </w:rPr>
        <w:t>readings</w:t>
      </w:r>
      <w:r>
        <w:rPr>
          <w:color w:val="212D38"/>
          <w:spacing w:val="-25"/>
          <w:w w:val="105"/>
        </w:rPr>
        <w:t xml:space="preserve"> </w:t>
      </w:r>
      <w:r>
        <w:rPr>
          <w:color w:val="212D38"/>
          <w:w w:val="105"/>
        </w:rPr>
        <w:t>before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sending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it</w:t>
      </w:r>
      <w:r>
        <w:rPr>
          <w:color w:val="212D38"/>
          <w:spacing w:val="-25"/>
          <w:w w:val="105"/>
        </w:rPr>
        <w:t xml:space="preserve"> </w:t>
      </w:r>
      <w:r>
        <w:rPr>
          <w:color w:val="212D38"/>
          <w:w w:val="105"/>
        </w:rPr>
        <w:t>to</w:t>
      </w:r>
      <w:r>
        <w:rPr>
          <w:color w:val="212D38"/>
          <w:spacing w:val="-26"/>
          <w:w w:val="105"/>
        </w:rPr>
        <w:t xml:space="preserve"> </w:t>
      </w:r>
      <w:r>
        <w:rPr>
          <w:color w:val="212D38"/>
          <w:w w:val="105"/>
        </w:rPr>
        <w:t>food preparation</w:t>
      </w:r>
      <w:r>
        <w:rPr>
          <w:color w:val="212D38"/>
          <w:spacing w:val="-13"/>
          <w:w w:val="105"/>
        </w:rPr>
        <w:t xml:space="preserve"> </w:t>
      </w:r>
      <w:r>
        <w:rPr>
          <w:color w:val="212D38"/>
          <w:w w:val="105"/>
        </w:rPr>
        <w:t>area.</w:t>
      </w:r>
    </w:p>
    <w:p w:rsidR="00DE7B99" w:rsidRDefault="00005ACB">
      <w:pPr>
        <w:pStyle w:val="BodyText"/>
        <w:spacing w:before="2" w:line="254" w:lineRule="auto"/>
        <w:ind w:left="115" w:right="897"/>
      </w:pPr>
      <w:proofErr w:type="spellStart"/>
      <w:r>
        <w:rPr>
          <w:color w:val="212D38"/>
          <w:w w:val="105"/>
        </w:rPr>
        <w:t>Omelette</w:t>
      </w:r>
      <w:proofErr w:type="spellEnd"/>
      <w:r>
        <w:rPr>
          <w:color w:val="212D38"/>
          <w:spacing w:val="-46"/>
          <w:w w:val="105"/>
        </w:rPr>
        <w:t xml:space="preserve"> </w:t>
      </w:r>
      <w:proofErr w:type="gramStart"/>
      <w:r>
        <w:rPr>
          <w:color w:val="212D38"/>
          <w:w w:val="105"/>
        </w:rPr>
        <w:t>Section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:</w:t>
      </w:r>
      <w:proofErr w:type="gramEnd"/>
      <w:r>
        <w:rPr>
          <w:color w:val="212D38"/>
          <w:spacing w:val="-45"/>
          <w:w w:val="105"/>
        </w:rPr>
        <w:t xml:space="preserve"> </w:t>
      </w:r>
      <w:r>
        <w:rPr>
          <w:color w:val="212D38"/>
          <w:w w:val="105"/>
        </w:rPr>
        <w:t>Preparing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Egg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Liquid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to</w:t>
      </w:r>
      <w:r>
        <w:rPr>
          <w:color w:val="212D38"/>
          <w:spacing w:val="-45"/>
          <w:w w:val="105"/>
        </w:rPr>
        <w:t xml:space="preserve"> </w:t>
      </w:r>
      <w:r>
        <w:rPr>
          <w:color w:val="212D38"/>
          <w:w w:val="105"/>
        </w:rPr>
        <w:t>be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used</w:t>
      </w:r>
      <w:r>
        <w:rPr>
          <w:color w:val="212D38"/>
          <w:spacing w:val="-45"/>
          <w:w w:val="105"/>
        </w:rPr>
        <w:t xml:space="preserve"> </w:t>
      </w:r>
      <w:r>
        <w:rPr>
          <w:color w:val="212D38"/>
          <w:w w:val="105"/>
        </w:rPr>
        <w:t>and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Cooking</w:t>
      </w:r>
      <w:r>
        <w:rPr>
          <w:color w:val="212D38"/>
          <w:spacing w:val="-46"/>
          <w:w w:val="105"/>
        </w:rPr>
        <w:t xml:space="preserve"> </w:t>
      </w:r>
      <w:r>
        <w:rPr>
          <w:color w:val="212D38"/>
          <w:w w:val="105"/>
        </w:rPr>
        <w:t>≥500</w:t>
      </w:r>
      <w:r>
        <w:rPr>
          <w:color w:val="212D38"/>
          <w:spacing w:val="-46"/>
          <w:w w:val="105"/>
        </w:rPr>
        <w:t xml:space="preserve"> </w:t>
      </w:r>
      <w:proofErr w:type="spellStart"/>
      <w:r>
        <w:rPr>
          <w:color w:val="212D38"/>
          <w:w w:val="105"/>
        </w:rPr>
        <w:t>Omelettes</w:t>
      </w:r>
      <w:proofErr w:type="spellEnd"/>
      <w:r>
        <w:rPr>
          <w:color w:val="212D38"/>
          <w:spacing w:val="-45"/>
          <w:w w:val="105"/>
        </w:rPr>
        <w:t xml:space="preserve"> </w:t>
      </w:r>
      <w:r>
        <w:rPr>
          <w:color w:val="212D38"/>
          <w:w w:val="105"/>
        </w:rPr>
        <w:t>per</w:t>
      </w:r>
      <w:r>
        <w:rPr>
          <w:color w:val="212D38"/>
          <w:spacing w:val="-45"/>
          <w:w w:val="105"/>
        </w:rPr>
        <w:t xml:space="preserve"> </w:t>
      </w:r>
      <w:r>
        <w:rPr>
          <w:color w:val="212D38"/>
          <w:w w:val="105"/>
        </w:rPr>
        <w:t xml:space="preserve">day. </w:t>
      </w:r>
      <w:proofErr w:type="gramStart"/>
      <w:r>
        <w:rPr>
          <w:color w:val="212D38"/>
          <w:w w:val="105"/>
        </w:rPr>
        <w:t>Reporting</w:t>
      </w:r>
      <w:r>
        <w:rPr>
          <w:color w:val="212D38"/>
          <w:spacing w:val="-21"/>
          <w:w w:val="105"/>
        </w:rPr>
        <w:t xml:space="preserve"> </w:t>
      </w:r>
      <w:r>
        <w:rPr>
          <w:color w:val="212D38"/>
          <w:w w:val="105"/>
        </w:rPr>
        <w:t>all</w:t>
      </w:r>
      <w:r>
        <w:rPr>
          <w:color w:val="212D38"/>
          <w:spacing w:val="-21"/>
          <w:w w:val="105"/>
        </w:rPr>
        <w:t xml:space="preserve"> </w:t>
      </w:r>
      <w:r>
        <w:rPr>
          <w:color w:val="212D38"/>
          <w:w w:val="105"/>
        </w:rPr>
        <w:t>progress</w:t>
      </w:r>
      <w:r>
        <w:rPr>
          <w:color w:val="212D38"/>
          <w:spacing w:val="-20"/>
          <w:w w:val="105"/>
        </w:rPr>
        <w:t xml:space="preserve"> </w:t>
      </w:r>
      <w:r>
        <w:rPr>
          <w:color w:val="212D38"/>
          <w:w w:val="105"/>
        </w:rPr>
        <w:t>throughout</w:t>
      </w:r>
      <w:r>
        <w:rPr>
          <w:color w:val="212D38"/>
          <w:spacing w:val="-19"/>
          <w:w w:val="105"/>
        </w:rPr>
        <w:t xml:space="preserve"> </w:t>
      </w:r>
      <w:r>
        <w:rPr>
          <w:color w:val="212D38"/>
          <w:w w:val="105"/>
        </w:rPr>
        <w:t>the</w:t>
      </w:r>
      <w:r>
        <w:rPr>
          <w:color w:val="212D38"/>
          <w:spacing w:val="-20"/>
          <w:w w:val="105"/>
        </w:rPr>
        <w:t xml:space="preserve"> </w:t>
      </w:r>
      <w:r>
        <w:rPr>
          <w:color w:val="212D38"/>
          <w:w w:val="105"/>
        </w:rPr>
        <w:t>day’s</w:t>
      </w:r>
      <w:r>
        <w:rPr>
          <w:color w:val="212D38"/>
          <w:spacing w:val="-19"/>
          <w:w w:val="105"/>
        </w:rPr>
        <w:t xml:space="preserve"> </w:t>
      </w:r>
      <w:r>
        <w:rPr>
          <w:color w:val="212D38"/>
          <w:w w:val="105"/>
        </w:rPr>
        <w:t>production</w:t>
      </w:r>
      <w:r>
        <w:rPr>
          <w:color w:val="212D38"/>
          <w:spacing w:val="-21"/>
          <w:w w:val="105"/>
        </w:rPr>
        <w:t xml:space="preserve"> </w:t>
      </w:r>
      <w:r>
        <w:rPr>
          <w:color w:val="212D38"/>
          <w:w w:val="105"/>
        </w:rPr>
        <w:t>to</w:t>
      </w:r>
      <w:r>
        <w:rPr>
          <w:color w:val="212D38"/>
          <w:spacing w:val="-20"/>
          <w:w w:val="105"/>
        </w:rPr>
        <w:t xml:space="preserve"> </w:t>
      </w:r>
      <w:r>
        <w:rPr>
          <w:color w:val="212D38"/>
          <w:w w:val="105"/>
        </w:rPr>
        <w:t>my</w:t>
      </w:r>
      <w:r>
        <w:rPr>
          <w:color w:val="212D38"/>
          <w:spacing w:val="-21"/>
          <w:w w:val="105"/>
        </w:rPr>
        <w:t xml:space="preserve"> </w:t>
      </w:r>
      <w:r>
        <w:rPr>
          <w:color w:val="212D38"/>
          <w:w w:val="105"/>
        </w:rPr>
        <w:t>Team</w:t>
      </w:r>
      <w:r>
        <w:rPr>
          <w:color w:val="212D38"/>
          <w:spacing w:val="-19"/>
          <w:w w:val="105"/>
        </w:rPr>
        <w:t xml:space="preserve"> </w:t>
      </w:r>
      <w:r>
        <w:rPr>
          <w:color w:val="212D38"/>
          <w:w w:val="105"/>
        </w:rPr>
        <w:t>Leader.</w:t>
      </w:r>
      <w:proofErr w:type="gramEnd"/>
    </w:p>
    <w:p w:rsidR="00DE7B99" w:rsidRDefault="00DE7B99">
      <w:pPr>
        <w:pStyle w:val="BodyText"/>
        <w:spacing w:before="5"/>
        <w:rPr>
          <w:sz w:val="23"/>
        </w:rPr>
      </w:pPr>
    </w:p>
    <w:p w:rsidR="00DE7B99" w:rsidRDefault="00005ACB">
      <w:pPr>
        <w:pStyle w:val="Heading2"/>
        <w:spacing w:line="254" w:lineRule="auto"/>
        <w:ind w:right="7390" w:firstLine="55"/>
        <w:jc w:val="both"/>
      </w:pPr>
      <w:r>
        <w:t>Pizza</w:t>
      </w:r>
      <w:r>
        <w:rPr>
          <w:spacing w:val="-41"/>
        </w:rPr>
        <w:t xml:space="preserve"> </w:t>
      </w:r>
      <w:r>
        <w:t>Hut</w:t>
      </w:r>
      <w:r>
        <w:rPr>
          <w:spacing w:val="-39"/>
        </w:rPr>
        <w:t xml:space="preserve"> </w:t>
      </w:r>
      <w:r>
        <w:t>(</w:t>
      </w:r>
      <w:proofErr w:type="spellStart"/>
      <w:r>
        <w:t>Elante</w:t>
      </w:r>
      <w:proofErr w:type="spellEnd"/>
      <w:r>
        <w:rPr>
          <w:spacing w:val="-40"/>
        </w:rPr>
        <w:t xml:space="preserve"> </w:t>
      </w:r>
      <w:r>
        <w:t xml:space="preserve">Mall) </w:t>
      </w:r>
      <w:r>
        <w:t>June</w:t>
      </w:r>
      <w:r>
        <w:rPr>
          <w:spacing w:val="-21"/>
        </w:rPr>
        <w:t xml:space="preserve"> </w:t>
      </w:r>
      <w:r>
        <w:t>2017</w:t>
      </w:r>
      <w:r>
        <w:rPr>
          <w:spacing w:val="-22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June</w:t>
      </w:r>
      <w:r>
        <w:rPr>
          <w:spacing w:val="-21"/>
        </w:rPr>
        <w:t xml:space="preserve"> </w:t>
      </w:r>
      <w:r>
        <w:t>2018 Shift</w:t>
      </w:r>
      <w:r>
        <w:rPr>
          <w:spacing w:val="-13"/>
        </w:rPr>
        <w:t xml:space="preserve"> </w:t>
      </w:r>
      <w:r>
        <w:t>Manager</w:t>
      </w:r>
    </w:p>
    <w:p w:rsidR="00DE7B99" w:rsidRDefault="00005ACB">
      <w:pPr>
        <w:pStyle w:val="BodyText"/>
        <w:spacing w:before="1" w:line="254" w:lineRule="auto"/>
        <w:ind w:left="115" w:right="7816"/>
      </w:pPr>
      <w:proofErr w:type="gramStart"/>
      <w:r>
        <w:rPr>
          <w:color w:val="212D38"/>
        </w:rPr>
        <w:t>Staff Training.</w:t>
      </w:r>
      <w:proofErr w:type="gramEnd"/>
      <w:r>
        <w:rPr>
          <w:color w:val="212D38"/>
        </w:rPr>
        <w:t xml:space="preserve"> </w:t>
      </w:r>
      <w:proofErr w:type="gramStart"/>
      <w:r>
        <w:rPr>
          <w:color w:val="212D38"/>
        </w:rPr>
        <w:t>Inventory</w:t>
      </w:r>
      <w:r>
        <w:rPr>
          <w:color w:val="212D38"/>
          <w:spacing w:val="-15"/>
        </w:rPr>
        <w:t xml:space="preserve"> </w:t>
      </w:r>
      <w:r>
        <w:rPr>
          <w:color w:val="212D38"/>
        </w:rPr>
        <w:t>Management.</w:t>
      </w:r>
      <w:proofErr w:type="gramEnd"/>
      <w:r>
        <w:rPr>
          <w:color w:val="212D38"/>
        </w:rPr>
        <w:t xml:space="preserve"> </w:t>
      </w:r>
      <w:proofErr w:type="gramStart"/>
      <w:r>
        <w:rPr>
          <w:color w:val="212D38"/>
        </w:rPr>
        <w:t>Quality</w:t>
      </w:r>
      <w:r>
        <w:rPr>
          <w:color w:val="212D38"/>
          <w:spacing w:val="-11"/>
        </w:rPr>
        <w:t xml:space="preserve"> </w:t>
      </w:r>
      <w:r>
        <w:rPr>
          <w:color w:val="212D38"/>
        </w:rPr>
        <w:t>Assurance.</w:t>
      </w:r>
      <w:proofErr w:type="gramEnd"/>
    </w:p>
    <w:p w:rsidR="00DE7B99" w:rsidRDefault="00005ACB">
      <w:pPr>
        <w:pStyle w:val="BodyText"/>
        <w:spacing w:before="1" w:line="254" w:lineRule="auto"/>
        <w:ind w:left="115" w:right="5993"/>
      </w:pPr>
      <w:proofErr w:type="gramStart"/>
      <w:r>
        <w:rPr>
          <w:color w:val="212D38"/>
        </w:rPr>
        <w:t>Customer Service &amp;</w:t>
      </w:r>
      <w:r>
        <w:rPr>
          <w:color w:val="212D38"/>
        </w:rPr>
        <w:t xml:space="preserve"> Customer Handling.</w:t>
      </w:r>
      <w:proofErr w:type="gramEnd"/>
      <w:r>
        <w:rPr>
          <w:color w:val="212D38"/>
        </w:rPr>
        <w:t xml:space="preserve"> </w:t>
      </w:r>
      <w:proofErr w:type="gramStart"/>
      <w:r>
        <w:rPr>
          <w:color w:val="212D38"/>
        </w:rPr>
        <w:t>Guest Relations.</w:t>
      </w:r>
      <w:proofErr w:type="gramEnd"/>
    </w:p>
    <w:p w:rsidR="00DE7B99" w:rsidRDefault="00005ACB">
      <w:pPr>
        <w:pStyle w:val="BodyText"/>
        <w:spacing w:before="1"/>
        <w:ind w:left="115"/>
      </w:pPr>
      <w:proofErr w:type="gramStart"/>
      <w:r>
        <w:rPr>
          <w:color w:val="212D38"/>
        </w:rPr>
        <w:t>Procedures.</w:t>
      </w:r>
      <w:proofErr w:type="gramEnd"/>
    </w:p>
    <w:p w:rsidR="00DE7B99" w:rsidRDefault="00DE7B99">
      <w:pPr>
        <w:pStyle w:val="BodyText"/>
        <w:spacing w:before="10"/>
      </w:pPr>
    </w:p>
    <w:p w:rsidR="00DE7B99" w:rsidRDefault="00005ACB">
      <w:pPr>
        <w:pStyle w:val="Heading2"/>
        <w:spacing w:line="254" w:lineRule="auto"/>
        <w:ind w:left="185" w:right="7170" w:hanging="15"/>
      </w:pPr>
      <w:r>
        <w:t>Pizza Hut (</w:t>
      </w:r>
      <w:proofErr w:type="spellStart"/>
      <w:r>
        <w:t>Elante</w:t>
      </w:r>
      <w:proofErr w:type="spellEnd"/>
      <w:r>
        <w:t xml:space="preserve"> Mall) </w:t>
      </w:r>
      <w:r>
        <w:t>March</w:t>
      </w:r>
      <w:r>
        <w:rPr>
          <w:spacing w:val="-25"/>
        </w:rPr>
        <w:t xml:space="preserve"> </w:t>
      </w:r>
      <w:r>
        <w:t>2016</w:t>
      </w:r>
      <w:r>
        <w:rPr>
          <w:spacing w:val="-26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April</w:t>
      </w:r>
      <w:r>
        <w:rPr>
          <w:spacing w:val="-26"/>
        </w:rPr>
        <w:t xml:space="preserve"> </w:t>
      </w:r>
      <w:r>
        <w:t>2017 Kitchen/Cook</w:t>
      </w:r>
    </w:p>
    <w:p w:rsidR="00DE7B99" w:rsidRDefault="00005ACB">
      <w:pPr>
        <w:pStyle w:val="BodyText"/>
        <w:spacing w:before="1"/>
        <w:ind w:left="115"/>
      </w:pPr>
      <w:proofErr w:type="gramStart"/>
      <w:r>
        <w:rPr>
          <w:color w:val="212D38"/>
        </w:rPr>
        <w:t>Disposing of Rubbish.</w:t>
      </w:r>
      <w:proofErr w:type="gramEnd"/>
    </w:p>
    <w:p w:rsidR="00DE7B99" w:rsidRDefault="00005ACB">
      <w:pPr>
        <w:pStyle w:val="BodyText"/>
        <w:spacing w:before="17" w:line="254" w:lineRule="auto"/>
        <w:ind w:left="115" w:right="897"/>
      </w:pPr>
      <w:r>
        <w:rPr>
          <w:color w:val="212D38"/>
        </w:rPr>
        <w:t xml:space="preserve">Washing utensils and dishes and making sure they are stored appropriately. </w:t>
      </w:r>
      <w:proofErr w:type="gramStart"/>
      <w:r>
        <w:rPr>
          <w:color w:val="212D38"/>
        </w:rPr>
        <w:t>Frying/grilling.</w:t>
      </w:r>
      <w:proofErr w:type="gramEnd"/>
    </w:p>
    <w:p w:rsidR="00DE7B99" w:rsidRDefault="00005ACB">
      <w:pPr>
        <w:pStyle w:val="BodyText"/>
        <w:spacing w:before="1" w:line="254" w:lineRule="auto"/>
        <w:ind w:left="115"/>
      </w:pPr>
      <w:r>
        <w:rPr>
          <w:color w:val="212D38"/>
        </w:rPr>
        <w:t>Washing, peeling, chopping, cut</w:t>
      </w:r>
      <w:r>
        <w:rPr>
          <w:color w:val="212D38"/>
        </w:rPr>
        <w:t xml:space="preserve">ting and cooking foodstuffs and helping to prepare salads and </w:t>
      </w:r>
      <w:r>
        <w:rPr>
          <w:color w:val="212D38"/>
        </w:rPr>
        <w:t>desserts.</w:t>
      </w:r>
    </w:p>
    <w:p w:rsidR="00DE7B99" w:rsidRDefault="00005ACB">
      <w:pPr>
        <w:pStyle w:val="BodyText"/>
        <w:spacing w:before="1"/>
        <w:ind w:left="175"/>
      </w:pPr>
      <w:proofErr w:type="gramStart"/>
      <w:r>
        <w:rPr>
          <w:color w:val="212D38"/>
          <w:w w:val="105"/>
        </w:rPr>
        <w:t>Maintains cleanliness before opening/closing the stall.</w:t>
      </w:r>
      <w:proofErr w:type="gramEnd"/>
    </w:p>
    <w:p w:rsidR="00DE7B99" w:rsidRDefault="00005ACB">
      <w:pPr>
        <w:pStyle w:val="BodyText"/>
        <w:spacing w:before="17"/>
        <w:ind w:left="175"/>
      </w:pPr>
      <w:proofErr w:type="gramStart"/>
      <w:r>
        <w:rPr>
          <w:color w:val="212D38"/>
        </w:rPr>
        <w:t>Cleaning the food preparation equipment, floors and other kitchen tools or areas.</w:t>
      </w:r>
      <w:proofErr w:type="gramEnd"/>
    </w:p>
    <w:p w:rsidR="00DE7B99" w:rsidRDefault="00DE7B99">
      <w:pPr>
        <w:pStyle w:val="BodyText"/>
        <w:rPr>
          <w:sz w:val="27"/>
        </w:rPr>
      </w:pPr>
    </w:p>
    <w:p w:rsidR="00DE7B99" w:rsidRDefault="00005ACB">
      <w:pPr>
        <w:pStyle w:val="Heading2"/>
        <w:spacing w:line="254" w:lineRule="auto"/>
        <w:ind w:left="185" w:right="7434" w:hanging="15"/>
      </w:pPr>
      <w:r>
        <w:t>Pizza</w:t>
      </w:r>
      <w:r>
        <w:rPr>
          <w:spacing w:val="-49"/>
        </w:rPr>
        <w:t xml:space="preserve"> </w:t>
      </w:r>
      <w:r>
        <w:t>Hut</w:t>
      </w:r>
      <w:r>
        <w:rPr>
          <w:spacing w:val="-48"/>
        </w:rPr>
        <w:t xml:space="preserve"> </w:t>
      </w:r>
      <w:r>
        <w:t>(</w:t>
      </w:r>
      <w:proofErr w:type="spellStart"/>
      <w:r>
        <w:t>Elante</w:t>
      </w:r>
      <w:proofErr w:type="spellEnd"/>
      <w:r>
        <w:rPr>
          <w:spacing w:val="-49"/>
        </w:rPr>
        <w:t xml:space="preserve"> </w:t>
      </w:r>
      <w:r>
        <w:t xml:space="preserve">Mall) </w:t>
      </w:r>
      <w:r>
        <w:t xml:space="preserve">July 2014 – Feb 2016 </w:t>
      </w:r>
      <w:r>
        <w:t>Hostess/Waiters</w:t>
      </w:r>
    </w:p>
    <w:p w:rsidR="00DE7B99" w:rsidRDefault="00005ACB">
      <w:pPr>
        <w:pStyle w:val="BodyText"/>
        <w:spacing w:before="1"/>
        <w:ind w:left="115"/>
      </w:pPr>
      <w:r>
        <w:rPr>
          <w:w w:val="105"/>
        </w:rPr>
        <w:t>Greet and escort customers to their tables</w:t>
      </w:r>
    </w:p>
    <w:p w:rsidR="00DE7B99" w:rsidRDefault="00005ACB">
      <w:pPr>
        <w:pStyle w:val="BodyText"/>
        <w:spacing w:before="17" w:line="254" w:lineRule="auto"/>
        <w:ind w:left="115" w:right="335"/>
      </w:pPr>
      <w:r>
        <w:t>Present menu and provide detailed information when asked (</w:t>
      </w:r>
      <w:proofErr w:type="spellStart"/>
      <w:r>
        <w:t>e.g</w:t>
      </w:r>
      <w:proofErr w:type="spellEnd"/>
      <w:r>
        <w:t xml:space="preserve"> about portions, ingredients or </w:t>
      </w:r>
      <w:r>
        <w:t>potential food allergies)</w:t>
      </w:r>
    </w:p>
    <w:p w:rsidR="00DE7B99" w:rsidRDefault="00005ACB">
      <w:pPr>
        <w:pStyle w:val="BodyText"/>
        <w:spacing w:before="1" w:line="254" w:lineRule="auto"/>
        <w:ind w:left="115" w:right="4071"/>
      </w:pPr>
      <w:r>
        <w:t xml:space="preserve">Prepare tables by setting up linens, silverware and glasses </w:t>
      </w:r>
      <w:r>
        <w:t>Serve food and drink orders</w:t>
      </w:r>
    </w:p>
    <w:p w:rsidR="00DE7B99" w:rsidRDefault="00005ACB">
      <w:pPr>
        <w:pStyle w:val="BodyText"/>
        <w:spacing w:before="1" w:line="254" w:lineRule="auto"/>
        <w:ind w:left="115" w:right="2764"/>
      </w:pPr>
      <w:r>
        <w:t xml:space="preserve">Check dishes and kitchenware for cleanliness and report any problems </w:t>
      </w:r>
      <w:r>
        <w:t>Deliver checks and collect bill payments</w:t>
      </w:r>
    </w:p>
    <w:p w:rsidR="00DE7B99" w:rsidRDefault="00005ACB">
      <w:pPr>
        <w:pStyle w:val="BodyText"/>
        <w:spacing w:before="1" w:line="254" w:lineRule="auto"/>
        <w:ind w:left="115" w:right="2764"/>
      </w:pPr>
      <w:r>
        <w:t xml:space="preserve">Carry dirty plates, glasses and silverware to kitchen for cleaning </w:t>
      </w:r>
      <w:r>
        <w:t>Provide excellent customer service to guests</w:t>
      </w:r>
    </w:p>
    <w:p w:rsidR="00DE7B99" w:rsidRDefault="00DE7B99">
      <w:pPr>
        <w:spacing w:line="254" w:lineRule="auto"/>
        <w:sectPr w:rsidR="00DE7B99">
          <w:pgSz w:w="11910" w:h="16840"/>
          <w:pgMar w:top="1280" w:right="5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7B99" w:rsidRDefault="00DE7B99">
      <w:pPr>
        <w:pStyle w:val="BodyText"/>
        <w:spacing w:before="6"/>
        <w:rPr>
          <w:sz w:val="15"/>
        </w:rPr>
      </w:pPr>
    </w:p>
    <w:p w:rsidR="00DE7B99" w:rsidRDefault="00005ACB">
      <w:pPr>
        <w:pStyle w:val="Heading2"/>
        <w:spacing w:before="97" w:line="254" w:lineRule="auto"/>
        <w:ind w:right="6265"/>
      </w:pPr>
      <w:r>
        <w:rPr>
          <w:w w:val="95"/>
        </w:rPr>
        <w:t xml:space="preserve">IBM </w:t>
      </w:r>
      <w:proofErr w:type="spellStart"/>
      <w:r>
        <w:rPr>
          <w:w w:val="95"/>
        </w:rPr>
        <w:t>Daksh</w:t>
      </w:r>
      <w:proofErr w:type="spellEnd"/>
      <w:r>
        <w:rPr>
          <w:w w:val="95"/>
        </w:rPr>
        <w:t xml:space="preserve"> (IT Park Chandigarh) </w:t>
      </w:r>
      <w:r>
        <w:t xml:space="preserve">March 2012 – October 2012 </w:t>
      </w:r>
      <w:r>
        <w:rPr>
          <w:w w:val="95"/>
        </w:rPr>
        <w:t>CCE (Customer Care Executive)</w:t>
      </w:r>
    </w:p>
    <w:p w:rsidR="00DE7B99" w:rsidRDefault="00005ACB">
      <w:pPr>
        <w:pStyle w:val="BodyText"/>
        <w:spacing w:before="1" w:line="254" w:lineRule="auto"/>
        <w:ind w:left="115"/>
      </w:pP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primary</w:t>
      </w:r>
      <w:r>
        <w:rPr>
          <w:spacing w:val="-30"/>
          <w:w w:val="105"/>
        </w:rPr>
        <w:t xml:space="preserve"> </w:t>
      </w:r>
      <w:r>
        <w:rPr>
          <w:w w:val="105"/>
        </w:rPr>
        <w:t>task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an</w:t>
      </w:r>
      <w:r>
        <w:rPr>
          <w:spacing w:val="-30"/>
          <w:w w:val="105"/>
        </w:rPr>
        <w:t xml:space="preserve"> </w:t>
      </w:r>
      <w:r>
        <w:rPr>
          <w:w w:val="105"/>
        </w:rPr>
        <w:t>executive</w:t>
      </w:r>
      <w:r>
        <w:rPr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handle</w:t>
      </w:r>
      <w:r>
        <w:rPr>
          <w:spacing w:val="-29"/>
          <w:w w:val="105"/>
        </w:rPr>
        <w:t xml:space="preserve"> </w:t>
      </w:r>
      <w:r>
        <w:rPr>
          <w:w w:val="105"/>
        </w:rPr>
        <w:t>calls</w:t>
      </w:r>
      <w:r>
        <w:rPr>
          <w:spacing w:val="-29"/>
          <w:w w:val="105"/>
        </w:rPr>
        <w:t xml:space="preserve"> </w:t>
      </w:r>
      <w:r>
        <w:rPr>
          <w:w w:val="105"/>
        </w:rPr>
        <w:t>from</w:t>
      </w:r>
      <w:r>
        <w:rPr>
          <w:spacing w:val="-28"/>
          <w:w w:val="105"/>
        </w:rPr>
        <w:t xml:space="preserve"> </w:t>
      </w:r>
      <w:r>
        <w:rPr>
          <w:w w:val="105"/>
        </w:rPr>
        <w:t>customers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clients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provide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them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solution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queries.</w:t>
      </w:r>
    </w:p>
    <w:p w:rsidR="00DE7B99" w:rsidRDefault="00005ACB">
      <w:pPr>
        <w:pStyle w:val="BodyText"/>
        <w:spacing w:before="1" w:line="254" w:lineRule="auto"/>
        <w:ind w:left="115" w:right="1270"/>
      </w:pPr>
      <w:r>
        <w:t xml:space="preserve">Attracts potential Customers by answering product and service </w:t>
      </w:r>
      <w:proofErr w:type="gramStart"/>
      <w:r>
        <w:t>questions .</w:t>
      </w:r>
      <w:proofErr w:type="gramEnd"/>
      <w:r>
        <w:t xml:space="preserve"> </w:t>
      </w:r>
      <w:proofErr w:type="gramStart"/>
      <w:r>
        <w:t>Suggesting information about other products and services.</w:t>
      </w:r>
      <w:proofErr w:type="gramEnd"/>
    </w:p>
    <w:p w:rsidR="00DE7B99" w:rsidRDefault="00005ACB">
      <w:pPr>
        <w:pStyle w:val="BodyText"/>
        <w:spacing w:before="1"/>
        <w:ind w:left="115"/>
      </w:pPr>
      <w:proofErr w:type="gramStart"/>
      <w:r>
        <w:rPr>
          <w:w w:val="105"/>
        </w:rPr>
        <w:t>Opens customer accounts by recording account information.</w:t>
      </w:r>
      <w:proofErr w:type="gramEnd"/>
    </w:p>
    <w:p w:rsidR="00DE7B99" w:rsidRDefault="00DE7B99">
      <w:pPr>
        <w:pStyle w:val="BodyText"/>
        <w:spacing w:before="11"/>
        <w:rPr>
          <w:sz w:val="23"/>
        </w:rPr>
      </w:pPr>
    </w:p>
    <w:p w:rsidR="00DE7B99" w:rsidRDefault="00005ACB">
      <w:pPr>
        <w:pStyle w:val="Heading2"/>
        <w:spacing w:line="254" w:lineRule="auto"/>
        <w:ind w:right="5270"/>
      </w:pPr>
      <w:proofErr w:type="spellStart"/>
      <w:r>
        <w:rPr>
          <w:w w:val="95"/>
        </w:rPr>
        <w:t>Spanco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Shree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Banke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Bihari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Real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Estate </w:t>
      </w:r>
      <w:r>
        <w:t>December 2</w:t>
      </w:r>
      <w:r>
        <w:t>012 – May</w:t>
      </w:r>
      <w:r>
        <w:rPr>
          <w:spacing w:val="-43"/>
        </w:rPr>
        <w:t xml:space="preserve"> </w:t>
      </w:r>
      <w:r>
        <w:t>2014</w:t>
      </w:r>
    </w:p>
    <w:p w:rsidR="00DE7B99" w:rsidRDefault="00005ACB">
      <w:pPr>
        <w:spacing w:before="1"/>
        <w:ind w:left="115"/>
        <w:rPr>
          <w:b/>
          <w:i/>
          <w:sz w:val="28"/>
        </w:rPr>
      </w:pPr>
      <w:r>
        <w:rPr>
          <w:b/>
          <w:i/>
          <w:sz w:val="28"/>
        </w:rPr>
        <w:t>CCE (Customer Care Executive)</w:t>
      </w:r>
    </w:p>
    <w:p w:rsidR="00DE7B99" w:rsidRDefault="00005ACB">
      <w:pPr>
        <w:pStyle w:val="BodyText"/>
        <w:spacing w:before="19" w:line="254" w:lineRule="auto"/>
        <w:ind w:left="115"/>
      </w:pP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primary</w:t>
      </w:r>
      <w:r>
        <w:rPr>
          <w:spacing w:val="-30"/>
          <w:w w:val="105"/>
        </w:rPr>
        <w:t xml:space="preserve"> </w:t>
      </w:r>
      <w:r>
        <w:rPr>
          <w:w w:val="105"/>
        </w:rPr>
        <w:t>task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an</w:t>
      </w:r>
      <w:r>
        <w:rPr>
          <w:spacing w:val="-30"/>
          <w:w w:val="105"/>
        </w:rPr>
        <w:t xml:space="preserve"> </w:t>
      </w:r>
      <w:r>
        <w:rPr>
          <w:w w:val="105"/>
        </w:rPr>
        <w:t>executive</w:t>
      </w:r>
      <w:r>
        <w:rPr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handle</w:t>
      </w:r>
      <w:r>
        <w:rPr>
          <w:spacing w:val="-29"/>
          <w:w w:val="105"/>
        </w:rPr>
        <w:t xml:space="preserve"> </w:t>
      </w:r>
      <w:r>
        <w:rPr>
          <w:w w:val="105"/>
        </w:rPr>
        <w:t>calls</w:t>
      </w:r>
      <w:r>
        <w:rPr>
          <w:spacing w:val="-29"/>
          <w:w w:val="105"/>
        </w:rPr>
        <w:t xml:space="preserve"> </w:t>
      </w:r>
      <w:r>
        <w:rPr>
          <w:w w:val="105"/>
        </w:rPr>
        <w:t>from</w:t>
      </w:r>
      <w:r>
        <w:rPr>
          <w:spacing w:val="-28"/>
          <w:w w:val="105"/>
        </w:rPr>
        <w:t xml:space="preserve"> </w:t>
      </w:r>
      <w:r>
        <w:rPr>
          <w:w w:val="105"/>
        </w:rPr>
        <w:t>customers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clients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provide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them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solution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queries.</w:t>
      </w:r>
    </w:p>
    <w:p w:rsidR="00DE7B99" w:rsidRDefault="00005ACB">
      <w:pPr>
        <w:pStyle w:val="BodyText"/>
        <w:spacing w:before="1" w:line="254" w:lineRule="auto"/>
        <w:ind w:left="115" w:right="2449"/>
      </w:pPr>
      <w:proofErr w:type="gramStart"/>
      <w:r>
        <w:rPr>
          <w:w w:val="105"/>
        </w:rPr>
        <w:t>Attracts</w:t>
      </w:r>
      <w:r>
        <w:rPr>
          <w:spacing w:val="-43"/>
          <w:w w:val="105"/>
        </w:rPr>
        <w:t xml:space="preserve"> </w:t>
      </w:r>
      <w:r>
        <w:rPr>
          <w:w w:val="105"/>
        </w:rPr>
        <w:t>potential</w:t>
      </w:r>
      <w:r>
        <w:rPr>
          <w:spacing w:val="-43"/>
          <w:w w:val="105"/>
        </w:rPr>
        <w:t xml:space="preserve"> </w:t>
      </w:r>
      <w:r>
        <w:rPr>
          <w:w w:val="105"/>
        </w:rPr>
        <w:t>Customers</w:t>
      </w:r>
      <w:r>
        <w:rPr>
          <w:spacing w:val="-42"/>
          <w:w w:val="105"/>
        </w:rPr>
        <w:t xml:space="preserve"> </w:t>
      </w:r>
      <w:r>
        <w:rPr>
          <w:w w:val="105"/>
        </w:rPr>
        <w:t>by</w:t>
      </w:r>
      <w:r>
        <w:rPr>
          <w:spacing w:val="-43"/>
          <w:w w:val="105"/>
        </w:rPr>
        <w:t xml:space="preserve"> </w:t>
      </w:r>
      <w:r>
        <w:rPr>
          <w:w w:val="105"/>
        </w:rPr>
        <w:t>answering</w:t>
      </w:r>
      <w:r>
        <w:rPr>
          <w:spacing w:val="-44"/>
          <w:w w:val="105"/>
        </w:rPr>
        <w:t xml:space="preserve"> </w:t>
      </w:r>
      <w:r>
        <w:rPr>
          <w:w w:val="105"/>
        </w:rPr>
        <w:t>product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service</w:t>
      </w:r>
      <w:r>
        <w:rPr>
          <w:spacing w:val="-43"/>
          <w:w w:val="105"/>
        </w:rPr>
        <w:t xml:space="preserve"> </w:t>
      </w:r>
      <w:r>
        <w:rPr>
          <w:w w:val="105"/>
        </w:rPr>
        <w:t>questions.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Suggesting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products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services.</w:t>
      </w:r>
      <w:proofErr w:type="gramEnd"/>
    </w:p>
    <w:p w:rsidR="00DE7B99" w:rsidRDefault="00005ACB">
      <w:pPr>
        <w:pStyle w:val="BodyText"/>
        <w:spacing w:before="1"/>
        <w:ind w:left="115"/>
      </w:pPr>
      <w:proofErr w:type="gramStart"/>
      <w:r>
        <w:rPr>
          <w:w w:val="105"/>
        </w:rPr>
        <w:t>Opens customer accounts by recording account information.</w:t>
      </w:r>
      <w:proofErr w:type="gramEnd"/>
    </w:p>
    <w:p w:rsidR="00DE7B99" w:rsidRDefault="00DE7B99">
      <w:pPr>
        <w:pStyle w:val="BodyText"/>
        <w:rPr>
          <w:sz w:val="28"/>
        </w:rPr>
      </w:pPr>
    </w:p>
    <w:p w:rsidR="00DE7B99" w:rsidRDefault="00005ACB">
      <w:pPr>
        <w:pStyle w:val="Heading1"/>
        <w:spacing w:before="185"/>
        <w:rPr>
          <w:u w:val="none"/>
        </w:rPr>
      </w:pPr>
      <w:r>
        <w:rPr>
          <w:u w:val="thick"/>
        </w:rPr>
        <w:t>TRAINING ATTENDED</w:t>
      </w:r>
    </w:p>
    <w:p w:rsidR="00DE7B99" w:rsidRDefault="00005ACB">
      <w:pPr>
        <w:spacing w:before="263" w:line="254" w:lineRule="auto"/>
        <w:ind w:left="115" w:right="7126"/>
        <w:rPr>
          <w:i/>
          <w:sz w:val="24"/>
        </w:rPr>
      </w:pPr>
      <w:r>
        <w:rPr>
          <w:b/>
          <w:i/>
          <w:sz w:val="28"/>
        </w:rPr>
        <w:t xml:space="preserve">Quality Awareness </w:t>
      </w:r>
      <w:proofErr w:type="spellStart"/>
      <w:r>
        <w:rPr>
          <w:i/>
          <w:sz w:val="24"/>
        </w:rPr>
        <w:t>Foodpoint</w:t>
      </w:r>
      <w:proofErr w:type="spellEnd"/>
      <w:r>
        <w:rPr>
          <w:i/>
          <w:sz w:val="24"/>
        </w:rPr>
        <w:t xml:space="preserve"> Presentation Room </w:t>
      </w:r>
      <w:proofErr w:type="spellStart"/>
      <w:r>
        <w:rPr>
          <w:i/>
          <w:sz w:val="24"/>
        </w:rPr>
        <w:t>Dubai</w:t>
      </w:r>
      <w:proofErr w:type="gramStart"/>
      <w:r>
        <w:rPr>
          <w:i/>
          <w:sz w:val="24"/>
        </w:rPr>
        <w:t>,United</w:t>
      </w:r>
      <w:proofErr w:type="spellEnd"/>
      <w:proofErr w:type="gramEnd"/>
      <w:r>
        <w:rPr>
          <w:i/>
          <w:sz w:val="24"/>
        </w:rPr>
        <w:t xml:space="preserve"> Arab Emirates</w:t>
      </w:r>
    </w:p>
    <w:p w:rsidR="00DE7B99" w:rsidRDefault="00DE7B99">
      <w:pPr>
        <w:pStyle w:val="BodyText"/>
        <w:spacing w:before="7"/>
        <w:rPr>
          <w:sz w:val="25"/>
        </w:rPr>
      </w:pPr>
    </w:p>
    <w:p w:rsidR="00DE7B99" w:rsidRDefault="00005ACB">
      <w:pPr>
        <w:pStyle w:val="Heading2"/>
      </w:pPr>
      <w:r>
        <w:t>Human Factor &amp; Fatigue Awareness</w:t>
      </w:r>
    </w:p>
    <w:p w:rsidR="00DE7B99" w:rsidRDefault="00005ACB">
      <w:pPr>
        <w:pStyle w:val="BodyText"/>
        <w:spacing w:before="19" w:line="254" w:lineRule="auto"/>
        <w:ind w:left="115" w:right="7126"/>
      </w:pPr>
      <w:proofErr w:type="spellStart"/>
      <w:r>
        <w:t>Foodpoint</w:t>
      </w:r>
      <w:proofErr w:type="spellEnd"/>
      <w:r>
        <w:t xml:space="preserve"> Presentation Room </w:t>
      </w:r>
      <w:proofErr w:type="gramStart"/>
      <w:r>
        <w:t>Dubai</w:t>
      </w:r>
      <w:r>
        <w:rPr>
          <w:spacing w:val="-16"/>
        </w:rPr>
        <w:t xml:space="preserve"> </w:t>
      </w:r>
      <w:r>
        <w:t>,</w:t>
      </w:r>
      <w:proofErr w:type="gramEnd"/>
      <w:r>
        <w:rPr>
          <w:spacing w:val="-14"/>
        </w:rPr>
        <w:t xml:space="preserve"> </w:t>
      </w:r>
      <w:r>
        <w:t>United</w:t>
      </w:r>
      <w:r>
        <w:rPr>
          <w:spacing w:val="-16"/>
        </w:rPr>
        <w:t xml:space="preserve"> </w:t>
      </w:r>
      <w:r>
        <w:t>Arab</w:t>
      </w:r>
      <w:r>
        <w:rPr>
          <w:spacing w:val="-16"/>
        </w:rPr>
        <w:t xml:space="preserve"> </w:t>
      </w:r>
      <w:r>
        <w:t>Emirates</w:t>
      </w:r>
    </w:p>
    <w:p w:rsidR="00DE7B99" w:rsidRDefault="00DE7B99">
      <w:pPr>
        <w:pStyle w:val="BodyText"/>
        <w:spacing w:before="7"/>
        <w:rPr>
          <w:sz w:val="25"/>
        </w:rPr>
      </w:pPr>
    </w:p>
    <w:p w:rsidR="00DE7B99" w:rsidRDefault="00005ACB">
      <w:pPr>
        <w:spacing w:line="252" w:lineRule="auto"/>
        <w:ind w:left="115" w:right="6657"/>
        <w:rPr>
          <w:i/>
          <w:sz w:val="24"/>
        </w:rPr>
      </w:pPr>
      <w:r>
        <w:rPr>
          <w:b/>
          <w:i/>
          <w:w w:val="90"/>
          <w:sz w:val="28"/>
        </w:rPr>
        <w:t xml:space="preserve">HALAL Awareness Training </w:t>
      </w:r>
      <w:proofErr w:type="spellStart"/>
      <w:r>
        <w:rPr>
          <w:i/>
          <w:sz w:val="24"/>
        </w:rPr>
        <w:t>Foodpoint</w:t>
      </w:r>
      <w:proofErr w:type="spellEnd"/>
      <w:r>
        <w:rPr>
          <w:i/>
          <w:sz w:val="24"/>
        </w:rPr>
        <w:t xml:space="preserve"> Presentation Room </w:t>
      </w:r>
      <w:proofErr w:type="gramStart"/>
      <w:r>
        <w:rPr>
          <w:i/>
          <w:sz w:val="24"/>
        </w:rPr>
        <w:t>Dubai ,</w:t>
      </w:r>
      <w:proofErr w:type="gramEnd"/>
      <w:r>
        <w:rPr>
          <w:i/>
          <w:sz w:val="24"/>
        </w:rPr>
        <w:t xml:space="preserve"> United Arab Emirates </w:t>
      </w:r>
      <w:r>
        <w:rPr>
          <w:b/>
          <w:i/>
          <w:sz w:val="28"/>
        </w:rPr>
        <w:t xml:space="preserve">Safety in Machinery </w:t>
      </w:r>
      <w:proofErr w:type="spellStart"/>
      <w:r>
        <w:rPr>
          <w:i/>
          <w:sz w:val="24"/>
        </w:rPr>
        <w:t>Foodpoint</w:t>
      </w:r>
      <w:proofErr w:type="spellEnd"/>
      <w:r>
        <w:rPr>
          <w:i/>
          <w:sz w:val="24"/>
        </w:rPr>
        <w:t xml:space="preserve"> Presentation Room Dubai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Arab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Emirates</w:t>
      </w:r>
    </w:p>
    <w:p w:rsidR="00DE7B99" w:rsidRDefault="00DE7B99">
      <w:pPr>
        <w:pStyle w:val="BodyText"/>
        <w:rPr>
          <w:sz w:val="23"/>
        </w:rPr>
      </w:pPr>
    </w:p>
    <w:p w:rsidR="00DE7B99" w:rsidRDefault="00005ACB">
      <w:pPr>
        <w:spacing w:line="254" w:lineRule="auto"/>
        <w:ind w:left="115" w:right="7126"/>
        <w:rPr>
          <w:i/>
          <w:sz w:val="24"/>
        </w:rPr>
      </w:pPr>
      <w:r>
        <w:rPr>
          <w:b/>
          <w:i/>
          <w:sz w:val="28"/>
        </w:rPr>
        <w:t xml:space="preserve">Manual Handling </w:t>
      </w:r>
      <w:proofErr w:type="spellStart"/>
      <w:r>
        <w:rPr>
          <w:i/>
          <w:sz w:val="24"/>
        </w:rPr>
        <w:t>Foodpoint</w:t>
      </w:r>
      <w:proofErr w:type="spellEnd"/>
      <w:r>
        <w:rPr>
          <w:i/>
          <w:sz w:val="24"/>
        </w:rPr>
        <w:t xml:space="preserve"> Presentation</w:t>
      </w:r>
      <w:r>
        <w:rPr>
          <w:i/>
          <w:sz w:val="24"/>
        </w:rPr>
        <w:t xml:space="preserve"> Room </w:t>
      </w:r>
      <w:proofErr w:type="gramStart"/>
      <w:r>
        <w:rPr>
          <w:i/>
          <w:sz w:val="24"/>
        </w:rPr>
        <w:t>Dubai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Arab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Emirates</w:t>
      </w:r>
    </w:p>
    <w:p w:rsidR="00DE7B99" w:rsidRDefault="00DE7B99">
      <w:pPr>
        <w:pStyle w:val="BodyText"/>
        <w:spacing w:before="7"/>
        <w:rPr>
          <w:sz w:val="25"/>
        </w:rPr>
      </w:pPr>
    </w:p>
    <w:p w:rsidR="00DE7B99" w:rsidRDefault="00005ACB">
      <w:pPr>
        <w:pStyle w:val="Heading2"/>
      </w:pPr>
      <w:r>
        <w:t>HACCP Training</w:t>
      </w:r>
    </w:p>
    <w:p w:rsidR="00DE7B99" w:rsidRDefault="00005ACB">
      <w:pPr>
        <w:pStyle w:val="BodyText"/>
        <w:spacing w:before="19" w:line="254" w:lineRule="auto"/>
        <w:ind w:left="115" w:right="7126"/>
      </w:pPr>
      <w:proofErr w:type="spellStart"/>
      <w:r>
        <w:t>Foodpoint</w:t>
      </w:r>
      <w:proofErr w:type="spellEnd"/>
      <w:r>
        <w:t xml:space="preserve"> Presentation Room </w:t>
      </w: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pStyle w:val="BodyText"/>
        <w:spacing w:before="6"/>
        <w:rPr>
          <w:sz w:val="22"/>
        </w:rPr>
      </w:pPr>
    </w:p>
    <w:p w:rsidR="00DE7B99" w:rsidRDefault="00005ACB">
      <w:pPr>
        <w:pStyle w:val="Heading2"/>
      </w:pPr>
      <w:r>
        <w:t>Allergen Awareness</w:t>
      </w:r>
    </w:p>
    <w:p w:rsidR="00DE7B99" w:rsidRDefault="00005ACB">
      <w:pPr>
        <w:pStyle w:val="BodyText"/>
        <w:spacing w:before="20"/>
        <w:ind w:left="115"/>
      </w:pPr>
      <w:r>
        <w:t>EKFC 2</w:t>
      </w:r>
    </w:p>
    <w:p w:rsidR="00DE7B99" w:rsidRDefault="00005ACB">
      <w:pPr>
        <w:pStyle w:val="BodyText"/>
        <w:spacing w:before="17"/>
        <w:ind w:left="115"/>
      </w:pP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sectPr w:rsidR="00DE7B99">
          <w:pgSz w:w="11910" w:h="16840"/>
          <w:pgMar w:top="1600" w:right="5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E7B99" w:rsidRDefault="00005ACB">
      <w:pPr>
        <w:spacing w:before="97" w:line="252" w:lineRule="auto"/>
        <w:ind w:left="115" w:right="7126"/>
        <w:rPr>
          <w:i/>
          <w:sz w:val="24"/>
        </w:rPr>
      </w:pPr>
      <w:r>
        <w:rPr>
          <w:b/>
          <w:i/>
          <w:w w:val="95"/>
          <w:sz w:val="28"/>
        </w:rPr>
        <w:lastRenderedPageBreak/>
        <w:t xml:space="preserve">Refresher Food Hygiene </w:t>
      </w:r>
      <w:proofErr w:type="spellStart"/>
      <w:r>
        <w:rPr>
          <w:i/>
          <w:sz w:val="24"/>
        </w:rPr>
        <w:t>Foodpoint</w:t>
      </w:r>
      <w:proofErr w:type="spellEnd"/>
      <w:r>
        <w:rPr>
          <w:i/>
          <w:sz w:val="24"/>
        </w:rPr>
        <w:t xml:space="preserve"> Presentation Room </w:t>
      </w:r>
      <w:proofErr w:type="gramStart"/>
      <w:r>
        <w:rPr>
          <w:i/>
          <w:sz w:val="24"/>
        </w:rPr>
        <w:t>Dubai ,</w:t>
      </w:r>
      <w:proofErr w:type="gramEnd"/>
      <w:r>
        <w:rPr>
          <w:i/>
          <w:sz w:val="24"/>
        </w:rPr>
        <w:t xml:space="preserve"> United Arab Emirates</w:t>
      </w:r>
    </w:p>
    <w:p w:rsidR="00DE7B99" w:rsidRDefault="00DE7B99">
      <w:pPr>
        <w:pStyle w:val="BodyText"/>
        <w:spacing w:before="8"/>
        <w:rPr>
          <w:sz w:val="22"/>
        </w:rPr>
      </w:pPr>
    </w:p>
    <w:p w:rsidR="00DE7B99" w:rsidRDefault="00005ACB">
      <w:pPr>
        <w:pStyle w:val="Heading2"/>
      </w:pPr>
      <w:r>
        <w:t>Food Safety Level 2</w:t>
      </w:r>
    </w:p>
    <w:p w:rsidR="00DE7B99" w:rsidRDefault="00005ACB">
      <w:pPr>
        <w:pStyle w:val="BodyText"/>
        <w:spacing w:before="19"/>
        <w:ind w:left="115"/>
      </w:pPr>
      <w:r>
        <w:rPr>
          <w:w w:val="105"/>
        </w:rPr>
        <w:t>EKFC 2 –</w:t>
      </w:r>
    </w:p>
    <w:p w:rsidR="00DE7B99" w:rsidRDefault="00005ACB">
      <w:pPr>
        <w:pStyle w:val="BodyText"/>
        <w:spacing w:before="17"/>
        <w:ind w:left="115"/>
      </w:pP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pStyle w:val="BodyText"/>
      </w:pPr>
    </w:p>
    <w:p w:rsidR="00DE7B99" w:rsidRDefault="00005ACB">
      <w:pPr>
        <w:pStyle w:val="Heading2"/>
      </w:pPr>
      <w:r>
        <w:t>Allergen Awareness</w:t>
      </w:r>
    </w:p>
    <w:p w:rsidR="00DE7B99" w:rsidRDefault="00005ACB">
      <w:pPr>
        <w:pStyle w:val="BodyText"/>
        <w:spacing w:before="19"/>
        <w:ind w:left="115"/>
      </w:pPr>
      <w:r>
        <w:t>EKFC 2</w:t>
      </w:r>
    </w:p>
    <w:p w:rsidR="00DE7B99" w:rsidRDefault="00005ACB">
      <w:pPr>
        <w:pStyle w:val="BodyText"/>
        <w:spacing w:before="17"/>
        <w:ind w:left="115"/>
      </w:pP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pStyle w:val="BodyText"/>
        <w:spacing w:before="11"/>
        <w:rPr>
          <w:sz w:val="23"/>
        </w:rPr>
      </w:pPr>
    </w:p>
    <w:p w:rsidR="00DE7B99" w:rsidRDefault="00005ACB">
      <w:pPr>
        <w:pStyle w:val="Heading2"/>
      </w:pPr>
      <w:r>
        <w:t>Quality Orientation</w:t>
      </w:r>
    </w:p>
    <w:p w:rsidR="00DE7B99" w:rsidRDefault="00005ACB">
      <w:pPr>
        <w:pStyle w:val="BodyText"/>
        <w:spacing w:before="19"/>
        <w:ind w:left="115"/>
      </w:pPr>
      <w:r>
        <w:t>EKFC 2</w:t>
      </w:r>
    </w:p>
    <w:p w:rsidR="00DE7B99" w:rsidRDefault="00005ACB">
      <w:pPr>
        <w:pStyle w:val="BodyText"/>
        <w:spacing w:before="17"/>
        <w:ind w:left="115"/>
      </w:pP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pStyle w:val="BodyText"/>
        <w:spacing w:before="4"/>
        <w:rPr>
          <w:sz w:val="23"/>
        </w:rPr>
      </w:pPr>
    </w:p>
    <w:p w:rsidR="00DE7B99" w:rsidRDefault="00005ACB">
      <w:pPr>
        <w:pStyle w:val="Heading2"/>
      </w:pPr>
      <w:r>
        <w:t>Safety Orientation</w:t>
      </w:r>
    </w:p>
    <w:p w:rsidR="00DE7B99" w:rsidRDefault="00005ACB">
      <w:pPr>
        <w:pStyle w:val="BodyText"/>
        <w:spacing w:before="13"/>
        <w:ind w:left="115"/>
      </w:pPr>
      <w:r>
        <w:t>EKFC 2</w:t>
      </w:r>
    </w:p>
    <w:p w:rsidR="00DE7B99" w:rsidRDefault="00005ACB">
      <w:pPr>
        <w:pStyle w:val="BodyText"/>
        <w:spacing w:before="17"/>
        <w:ind w:left="115"/>
      </w:pPr>
      <w:proofErr w:type="gramStart"/>
      <w:r>
        <w:t>Dubai ,</w:t>
      </w:r>
      <w:proofErr w:type="gramEnd"/>
      <w:r>
        <w:t xml:space="preserve"> United Arab Emirates</w:t>
      </w:r>
    </w:p>
    <w:p w:rsidR="00DE7B99" w:rsidRDefault="00DE7B99">
      <w:pPr>
        <w:pStyle w:val="BodyText"/>
        <w:rPr>
          <w:sz w:val="28"/>
        </w:rPr>
      </w:pPr>
    </w:p>
    <w:p w:rsidR="00DE7B99" w:rsidRDefault="00005ACB">
      <w:pPr>
        <w:pStyle w:val="Heading1"/>
        <w:rPr>
          <w:u w:val="none"/>
        </w:rPr>
      </w:pPr>
      <w:r>
        <w:rPr>
          <w:u w:val="thick"/>
        </w:rPr>
        <w:t>ACHIEVEMENTS</w:t>
      </w:r>
    </w:p>
    <w:p w:rsidR="00DE7B99" w:rsidRDefault="00DE7B99">
      <w:pPr>
        <w:pStyle w:val="BodyText"/>
        <w:spacing w:before="5"/>
        <w:rPr>
          <w:b/>
          <w:sz w:val="17"/>
        </w:rPr>
      </w:pPr>
    </w:p>
    <w:p w:rsidR="00DE7B99" w:rsidRDefault="00005ACB">
      <w:pPr>
        <w:pStyle w:val="BodyText"/>
        <w:spacing w:before="97"/>
        <w:ind w:left="115"/>
      </w:pPr>
      <w:proofErr w:type="gramStart"/>
      <w:r>
        <w:t>Appreciation letter from Pizza Hut.</w:t>
      </w:r>
      <w:proofErr w:type="gramEnd"/>
    </w:p>
    <w:p w:rsidR="00DE7B99" w:rsidRDefault="00005ACB">
      <w:pPr>
        <w:pStyle w:val="BodyText"/>
        <w:spacing w:before="17"/>
        <w:ind w:left="115"/>
      </w:pPr>
      <w:r>
        <w:t xml:space="preserve">2 </w:t>
      </w:r>
      <w:proofErr w:type="spellStart"/>
      <w:r>
        <w:t>Nazam</w:t>
      </w:r>
      <w:proofErr w:type="spellEnd"/>
      <w:r>
        <w:t xml:space="preserve"> Award </w:t>
      </w:r>
      <w:proofErr w:type="gramStart"/>
      <w:r>
        <w:t>Appreciation</w:t>
      </w:r>
      <w:proofErr w:type="gramEnd"/>
      <w:r>
        <w:t xml:space="preserve"> from Emirates Flight </w:t>
      </w:r>
      <w:proofErr w:type="spellStart"/>
      <w:r>
        <w:t>Cattering</w:t>
      </w:r>
      <w:proofErr w:type="spellEnd"/>
    </w:p>
    <w:p w:rsidR="00DE7B99" w:rsidRDefault="00DE7B99">
      <w:pPr>
        <w:pStyle w:val="BodyText"/>
        <w:spacing w:before="6"/>
        <w:rPr>
          <w:sz w:val="31"/>
        </w:rPr>
      </w:pPr>
    </w:p>
    <w:p w:rsidR="00DE7B99" w:rsidRDefault="00005ACB">
      <w:pPr>
        <w:pStyle w:val="Heading1"/>
        <w:tabs>
          <w:tab w:val="left" w:pos="2189"/>
        </w:tabs>
        <w:rPr>
          <w:u w:val="none"/>
        </w:rPr>
      </w:pPr>
      <w:r>
        <w:rPr>
          <w:w w:val="90"/>
          <w:u w:val="thick"/>
        </w:rPr>
        <w:t>TECHNICAL</w:t>
      </w:r>
      <w:r>
        <w:rPr>
          <w:w w:val="90"/>
          <w:u w:val="thick"/>
        </w:rPr>
        <w:tab/>
      </w:r>
      <w:r>
        <w:rPr>
          <w:u w:val="thick"/>
        </w:rPr>
        <w:t>QUALIFICATION</w:t>
      </w:r>
    </w:p>
    <w:p w:rsidR="00DE7B99" w:rsidRDefault="00DE7B99">
      <w:pPr>
        <w:pStyle w:val="BodyText"/>
        <w:rPr>
          <w:b/>
          <w:sz w:val="17"/>
        </w:rPr>
      </w:pPr>
    </w:p>
    <w:p w:rsidR="00DE7B99" w:rsidRDefault="00005ACB">
      <w:pPr>
        <w:pStyle w:val="BodyText"/>
        <w:spacing w:before="98"/>
        <w:ind w:left="115"/>
      </w:pPr>
      <w:proofErr w:type="gramStart"/>
      <w:r>
        <w:t xml:space="preserve">Three Month Computer Course of Basic </w:t>
      </w:r>
      <w:proofErr w:type="spellStart"/>
      <w:r>
        <w:t>Knowledges</w:t>
      </w:r>
      <w:proofErr w:type="spellEnd"/>
      <w:r>
        <w:t>.</w:t>
      </w:r>
      <w:proofErr w:type="gramEnd"/>
    </w:p>
    <w:p w:rsidR="00DE7B99" w:rsidRDefault="00DE7B99">
      <w:pPr>
        <w:pStyle w:val="BodyText"/>
        <w:spacing w:before="9"/>
        <w:rPr>
          <w:sz w:val="39"/>
        </w:rPr>
      </w:pPr>
    </w:p>
    <w:p w:rsidR="00DE7B99" w:rsidRDefault="00005ACB">
      <w:pPr>
        <w:pStyle w:val="Heading1"/>
        <w:rPr>
          <w:u w:val="none"/>
        </w:rPr>
      </w:pPr>
      <w:r>
        <w:rPr>
          <w:u w:val="thick"/>
        </w:rPr>
        <w:t>HOBBIES</w:t>
      </w:r>
    </w:p>
    <w:p w:rsidR="00DE7B99" w:rsidRDefault="00005ACB">
      <w:pPr>
        <w:pStyle w:val="BodyText"/>
        <w:spacing w:before="289"/>
        <w:ind w:left="115"/>
      </w:pPr>
      <w:r>
        <w:t>Dancing and Listening music</w:t>
      </w:r>
    </w:p>
    <w:p w:rsidR="00DE7B99" w:rsidRDefault="00DE7B99">
      <w:pPr>
        <w:pStyle w:val="BodyText"/>
        <w:spacing w:before="2"/>
        <w:rPr>
          <w:sz w:val="41"/>
        </w:rPr>
      </w:pPr>
    </w:p>
    <w:p w:rsidR="00DE7B99" w:rsidRDefault="00005ACB">
      <w:pPr>
        <w:pStyle w:val="Heading1"/>
        <w:rPr>
          <w:u w:val="none"/>
        </w:rPr>
      </w:pPr>
      <w:r>
        <w:rPr>
          <w:u w:val="thick"/>
        </w:rPr>
        <w:t>STRENGTH</w:t>
      </w:r>
    </w:p>
    <w:p w:rsidR="00DE7B99" w:rsidRDefault="00005ACB">
      <w:pPr>
        <w:pStyle w:val="BodyText"/>
        <w:spacing w:before="289"/>
        <w:ind w:left="115"/>
      </w:pPr>
      <w:r>
        <w:t>Hard Working, Punctual, Honest</w:t>
      </w:r>
    </w:p>
    <w:p w:rsidR="00DE7B99" w:rsidRDefault="00005ACB">
      <w:pPr>
        <w:pStyle w:val="Heading1"/>
        <w:spacing w:before="97"/>
        <w:rPr>
          <w:u w:val="none"/>
        </w:rPr>
      </w:pPr>
      <w:r>
        <w:rPr>
          <w:u w:val="thick"/>
        </w:rPr>
        <w:t>PERSONAL DETAILS</w:t>
      </w:r>
    </w:p>
    <w:p w:rsidR="00DE7B99" w:rsidRDefault="00005ACB">
      <w:pPr>
        <w:pStyle w:val="BodyText"/>
        <w:spacing w:before="288" w:line="444" w:lineRule="auto"/>
        <w:ind w:left="515" w:right="7010"/>
      </w:pPr>
      <w:r>
        <w:t>Date Of Birth</w:t>
      </w:r>
      <w:proofErr w:type="gramStart"/>
      <w:r>
        <w:t>:-</w:t>
      </w:r>
      <w:proofErr w:type="gramEnd"/>
      <w:r>
        <w:t xml:space="preserve"> 29-01-1990 Marital Status:-Unmarried Nationality:-</w:t>
      </w:r>
      <w:r>
        <w:rPr>
          <w:spacing w:val="-7"/>
        </w:rPr>
        <w:t xml:space="preserve"> </w:t>
      </w:r>
      <w:r>
        <w:t>Indian</w:t>
      </w:r>
    </w:p>
    <w:p w:rsidR="00DE7B99" w:rsidRDefault="00005ACB">
      <w:pPr>
        <w:pStyle w:val="BodyText"/>
        <w:spacing w:before="5"/>
        <w:ind w:left="515"/>
      </w:pPr>
      <w:r>
        <w:t>Languages: -English, Hindi, Punjabi</w:t>
      </w:r>
    </w:p>
    <w:p w:rsidR="00DE7B99" w:rsidRDefault="00DE7B99">
      <w:pPr>
        <w:pStyle w:val="BodyText"/>
        <w:spacing w:before="4"/>
        <w:rPr>
          <w:rFonts w:ascii="Times New Roman"/>
          <w:i w:val="0"/>
          <w:sz w:val="17"/>
        </w:rPr>
      </w:pPr>
    </w:p>
    <w:sectPr w:rsidR="00DE7B99" w:rsidSect="00DE7B99">
      <w:pgSz w:w="11910" w:h="16840"/>
      <w:pgMar w:top="1600" w:right="54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7B99"/>
    <w:rsid w:val="00005ACB"/>
    <w:rsid w:val="00AB4C6B"/>
    <w:rsid w:val="00D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9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E7B99"/>
    <w:pPr>
      <w:ind w:left="115"/>
      <w:outlineLvl w:val="0"/>
    </w:pPr>
    <w:rPr>
      <w:b/>
      <w:bCs/>
      <w:i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DE7B99"/>
    <w:pPr>
      <w:ind w:left="11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7B99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DE7B99"/>
  </w:style>
  <w:style w:type="paragraph" w:customStyle="1" w:styleId="TableParagraph">
    <w:name w:val="Table Paragraph"/>
    <w:basedOn w:val="Normal"/>
    <w:uiPriority w:val="1"/>
    <w:qFormat/>
    <w:rsid w:val="00DE7B99"/>
  </w:style>
  <w:style w:type="character" w:styleId="Hyperlink">
    <w:name w:val="Hyperlink"/>
    <w:basedOn w:val="DefaultParagraphFont"/>
    <w:uiPriority w:val="99"/>
    <w:unhideWhenUsed/>
    <w:rsid w:val="00AB4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eena-3931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2019-08-04T15:40:00Z</dcterms:created>
  <dcterms:modified xsi:type="dcterms:W3CDTF">2019-08-04T15:40:00Z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2019-08-04T00:00:00Z</vt:filetime>
  </property>
</Properties>
</file>